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66" w:rsidRPr="00D651C3" w:rsidRDefault="004A3866" w:rsidP="00FE247D">
      <w:pPr>
        <w:pStyle w:val="Title"/>
        <w:ind w:left="1980" w:hanging="1980"/>
        <w:jc w:val="left"/>
        <w:rPr>
          <w:i w:val="0"/>
          <w:sz w:val="24"/>
          <w:szCs w:val="24"/>
        </w:rPr>
      </w:pPr>
      <w:r w:rsidRPr="00D651C3">
        <w:rPr>
          <w:i w:val="0"/>
          <w:sz w:val="24"/>
          <w:szCs w:val="24"/>
        </w:rPr>
        <w:t xml:space="preserve">Core English </w:t>
      </w:r>
      <w:r w:rsidR="00FE247D" w:rsidRPr="00D651C3">
        <w:rPr>
          <w:i w:val="0"/>
          <w:sz w:val="24"/>
          <w:szCs w:val="24"/>
        </w:rPr>
        <w:t>12-</w:t>
      </w:r>
      <w:r w:rsidR="008F4D15" w:rsidRPr="00D651C3">
        <w:rPr>
          <w:i w:val="0"/>
          <w:sz w:val="24"/>
          <w:szCs w:val="24"/>
        </w:rPr>
        <w:t>Unit V</w:t>
      </w:r>
    </w:p>
    <w:p w:rsidR="009D0F92" w:rsidRPr="00D651C3" w:rsidRDefault="004A3866" w:rsidP="00FE247D">
      <w:pPr>
        <w:pStyle w:val="Title"/>
        <w:ind w:left="1980" w:hanging="1980"/>
        <w:jc w:val="left"/>
        <w:rPr>
          <w:i w:val="0"/>
          <w:sz w:val="24"/>
          <w:szCs w:val="24"/>
        </w:rPr>
      </w:pPr>
      <w:r w:rsidRPr="00D651C3">
        <w:rPr>
          <w:i w:val="0"/>
          <w:sz w:val="24"/>
          <w:szCs w:val="24"/>
        </w:rPr>
        <w:t>T</w:t>
      </w:r>
      <w:r w:rsidR="006C5748" w:rsidRPr="00D651C3">
        <w:rPr>
          <w:i w:val="0"/>
          <w:sz w:val="24"/>
          <w:szCs w:val="24"/>
        </w:rPr>
        <w:t xml:space="preserve">he Study of the British </w:t>
      </w:r>
      <w:r w:rsidR="005B60C4" w:rsidRPr="00D651C3">
        <w:rPr>
          <w:i w:val="0"/>
          <w:sz w:val="24"/>
          <w:szCs w:val="24"/>
        </w:rPr>
        <w:t xml:space="preserve">Drama </w:t>
      </w:r>
      <w:r w:rsidR="006C5748" w:rsidRPr="00D651C3">
        <w:rPr>
          <w:i w:val="0"/>
          <w:sz w:val="24"/>
          <w:szCs w:val="24"/>
        </w:rPr>
        <w:t>and Poetry</w:t>
      </w:r>
    </w:p>
    <w:p w:rsidR="00B87C0F" w:rsidRPr="00D651C3" w:rsidRDefault="00567EAE" w:rsidP="00B87C0F">
      <w:pPr>
        <w:pStyle w:val="Title"/>
        <w:jc w:val="left"/>
        <w:rPr>
          <w:i w:val="0"/>
          <w:sz w:val="24"/>
          <w:szCs w:val="24"/>
        </w:rPr>
      </w:pPr>
      <w:r w:rsidRPr="00D651C3">
        <w:rPr>
          <w:i w:val="0"/>
          <w:sz w:val="24"/>
          <w:szCs w:val="24"/>
        </w:rPr>
        <w:t>Fourth Quarter</w:t>
      </w:r>
      <w:r w:rsidR="00E63A94" w:rsidRPr="00D651C3">
        <w:rPr>
          <w:i w:val="0"/>
          <w:sz w:val="24"/>
          <w:szCs w:val="24"/>
        </w:rPr>
        <w:t xml:space="preserve"> </w:t>
      </w:r>
      <w:r w:rsidR="00B87C0F" w:rsidRPr="00D651C3">
        <w:rPr>
          <w:i w:val="0"/>
          <w:sz w:val="24"/>
          <w:szCs w:val="24"/>
        </w:rPr>
        <w:t xml:space="preserve">Suggested Pacing:  </w:t>
      </w:r>
      <w:r w:rsidR="00772785">
        <w:rPr>
          <w:i w:val="0"/>
          <w:sz w:val="24"/>
          <w:szCs w:val="24"/>
        </w:rPr>
        <w:t>One week</w:t>
      </w:r>
    </w:p>
    <w:p w:rsidR="004A3866" w:rsidRPr="00D651C3" w:rsidRDefault="004A3866" w:rsidP="004A3866">
      <w:pPr>
        <w:pStyle w:val="Title"/>
        <w:ind w:left="360"/>
        <w:jc w:val="left"/>
        <w:rPr>
          <w:b w:val="0"/>
          <w:i w:val="0"/>
          <w:sz w:val="24"/>
          <w:szCs w:val="24"/>
        </w:rPr>
      </w:pPr>
    </w:p>
    <w:p w:rsidR="004344A8" w:rsidRPr="00AB3D88" w:rsidRDefault="004A3866" w:rsidP="004A3866">
      <w:pPr>
        <w:pStyle w:val="BodyText3"/>
        <w:suppressAutoHyphens w:val="0"/>
        <w:spacing w:line="240" w:lineRule="auto"/>
        <w:rPr>
          <w:b/>
        </w:rPr>
      </w:pPr>
      <w:r w:rsidRPr="00AB3D88">
        <w:rPr>
          <w:b/>
        </w:rPr>
        <w:t xml:space="preserve">Overview: </w:t>
      </w:r>
      <w:r w:rsidR="004344A8" w:rsidRPr="00AB3D88">
        <w:t>During this unit, students will have the opportunity to read and analyze literature (both plays and poetry) that reflect</w:t>
      </w:r>
      <w:r w:rsidR="00EC675B">
        <w:t>s</w:t>
      </w:r>
      <w:r w:rsidR="004344A8" w:rsidRPr="00AB3D88">
        <w:t xml:space="preserve"> the power of the imagination and quest for beauty and knowledge as they read and respond to poetry and poetic devices.  They will respond to this literature by writing in various modes in order to hone their skills in varying style, voice, and diction.</w:t>
      </w:r>
    </w:p>
    <w:p w:rsidR="004344A8" w:rsidRPr="00AB3D88" w:rsidRDefault="004344A8" w:rsidP="004A3866">
      <w:pPr>
        <w:pStyle w:val="BodyText3"/>
        <w:suppressAutoHyphens w:val="0"/>
        <w:spacing w:line="240" w:lineRule="auto"/>
        <w:rPr>
          <w:b/>
        </w:rPr>
      </w:pPr>
    </w:p>
    <w:p w:rsidR="004A3866" w:rsidRPr="00AB3D88" w:rsidRDefault="004344A8" w:rsidP="004A3866">
      <w:pPr>
        <w:pStyle w:val="BodyText3"/>
        <w:suppressAutoHyphens w:val="0"/>
        <w:spacing w:line="240" w:lineRule="auto"/>
        <w:rPr>
          <w:b/>
        </w:rPr>
      </w:pPr>
      <w:r w:rsidRPr="00AB3D88">
        <w:rPr>
          <w:b/>
        </w:rPr>
        <w:t xml:space="preserve">Enduring Understandings and </w:t>
      </w:r>
      <w:r w:rsidR="004A3866" w:rsidRPr="00AB3D88">
        <w:rPr>
          <w:b/>
        </w:rPr>
        <w:t>Essential Questions</w:t>
      </w:r>
    </w:p>
    <w:p w:rsidR="004344A8" w:rsidRPr="00D60239" w:rsidRDefault="004344A8" w:rsidP="004A3866">
      <w:pPr>
        <w:pStyle w:val="BodyText3"/>
        <w:suppressAutoHyphens w:val="0"/>
        <w:spacing w:line="240" w:lineRule="auto"/>
      </w:pPr>
    </w:p>
    <w:p w:rsidR="00D60239" w:rsidRPr="00D60239" w:rsidRDefault="00D60239" w:rsidP="00D60239">
      <w:pPr>
        <w:pStyle w:val="BodyText3"/>
        <w:suppressAutoHyphens w:val="0"/>
        <w:spacing w:line="240" w:lineRule="auto"/>
        <w:jc w:val="left"/>
        <w:rPr>
          <w:sz w:val="22"/>
          <w:szCs w:val="22"/>
        </w:rPr>
      </w:pPr>
      <w:r w:rsidRPr="00D60239">
        <w:t>Literature reflects</w:t>
      </w:r>
      <w:r>
        <w:t xml:space="preserve"> and </w:t>
      </w:r>
      <w:r w:rsidRPr="00D60239">
        <w:t>illuminates</w:t>
      </w:r>
      <w:r>
        <w:t xml:space="preserve"> </w:t>
      </w:r>
      <w:r w:rsidRPr="00D60239">
        <w:t>issues relevant to time</w:t>
      </w:r>
      <w:r w:rsidR="00365D98">
        <w:t>, place, and self</w:t>
      </w:r>
      <w:r w:rsidRPr="00D60239">
        <w:t>.</w:t>
      </w:r>
      <w:r>
        <w:t xml:space="preserve">  </w:t>
      </w:r>
    </w:p>
    <w:p w:rsidR="009E133C" w:rsidRPr="009E133C" w:rsidRDefault="009E133C" w:rsidP="001F52BA">
      <w:pPr>
        <w:pStyle w:val="BodyText3"/>
        <w:numPr>
          <w:ilvl w:val="0"/>
          <w:numId w:val="40"/>
        </w:numPr>
        <w:tabs>
          <w:tab w:val="clear" w:pos="1800"/>
          <w:tab w:val="num" w:pos="720"/>
        </w:tabs>
        <w:suppressAutoHyphens w:val="0"/>
        <w:spacing w:line="240" w:lineRule="auto"/>
        <w:ind w:left="720"/>
      </w:pPr>
      <w:r w:rsidRPr="00AB3D88">
        <w:t>How are British dramas and poetry relevant to modern readers?</w:t>
      </w:r>
    </w:p>
    <w:p w:rsidR="00AB3D88" w:rsidRDefault="00AB3D88" w:rsidP="00AB3D88">
      <w:pPr>
        <w:pStyle w:val="BodyText3"/>
        <w:suppressAutoHyphens w:val="0"/>
        <w:spacing w:line="240" w:lineRule="auto"/>
      </w:pPr>
    </w:p>
    <w:p w:rsidR="009E133C" w:rsidRPr="00AB3D88" w:rsidRDefault="009E133C" w:rsidP="009E133C">
      <w:pPr>
        <w:pStyle w:val="BodyText3"/>
        <w:tabs>
          <w:tab w:val="left" w:pos="360"/>
        </w:tabs>
        <w:suppressAutoHyphens w:val="0"/>
        <w:spacing w:line="240" w:lineRule="auto"/>
      </w:pPr>
      <w:r w:rsidRPr="00AB3D88">
        <w:t>From the earliest of times</w:t>
      </w:r>
      <w:r>
        <w:t>,</w:t>
      </w:r>
      <w:r w:rsidRPr="00AB3D88">
        <w:t xml:space="preserve"> audiences have been compelled by the universal themes, conflicts, and characters that emerge from British poetry and drama.  Modern readers find the universality appealing and relevant to life experiences of those in the modern world and in other forms of world literature.</w:t>
      </w:r>
    </w:p>
    <w:p w:rsidR="009E133C" w:rsidRPr="00AB3D88" w:rsidRDefault="009E133C" w:rsidP="001F52BA">
      <w:pPr>
        <w:pStyle w:val="BodyText3"/>
        <w:numPr>
          <w:ilvl w:val="0"/>
          <w:numId w:val="40"/>
        </w:numPr>
        <w:tabs>
          <w:tab w:val="clear" w:pos="1800"/>
          <w:tab w:val="num" w:pos="720"/>
        </w:tabs>
        <w:suppressAutoHyphens w:val="0"/>
        <w:spacing w:line="240" w:lineRule="auto"/>
        <w:ind w:left="720"/>
      </w:pPr>
      <w:r w:rsidRPr="00AB3D88">
        <w:t>What characteristics of British literature have helped a particular piece of literature endure?</w:t>
      </w:r>
    </w:p>
    <w:p w:rsidR="009E133C" w:rsidRPr="00AB3D88" w:rsidRDefault="009E133C" w:rsidP="00445642">
      <w:pPr>
        <w:pStyle w:val="BodyText3"/>
        <w:suppressAutoHyphens w:val="0"/>
        <w:spacing w:line="240" w:lineRule="auto"/>
      </w:pPr>
    </w:p>
    <w:p w:rsidR="004344A8" w:rsidRPr="00AB3D88" w:rsidRDefault="004344A8" w:rsidP="004344A8">
      <w:pPr>
        <w:pStyle w:val="Title"/>
        <w:jc w:val="left"/>
        <w:rPr>
          <w:i w:val="0"/>
          <w:spacing w:val="-3"/>
          <w:sz w:val="24"/>
          <w:szCs w:val="24"/>
        </w:rPr>
      </w:pPr>
      <w:r w:rsidRPr="00AB3D88">
        <w:rPr>
          <w:i w:val="0"/>
          <w:spacing w:val="-3"/>
          <w:sz w:val="24"/>
          <w:szCs w:val="24"/>
        </w:rPr>
        <w:t>In order to understand, the students should be able to</w:t>
      </w:r>
    </w:p>
    <w:p w:rsidR="00D651C3" w:rsidRPr="00AB3D88" w:rsidRDefault="00D651C3" w:rsidP="004344A8">
      <w:pPr>
        <w:pStyle w:val="Title"/>
        <w:jc w:val="left"/>
        <w:rPr>
          <w:i w:val="0"/>
          <w:spacing w:val="-3"/>
          <w:sz w:val="24"/>
          <w:szCs w:val="24"/>
        </w:rPr>
      </w:pPr>
    </w:p>
    <w:p w:rsidR="004344A8" w:rsidRPr="00AB3D88" w:rsidRDefault="004344A8" w:rsidP="00D651C3">
      <w:pPr>
        <w:pStyle w:val="BodyText3"/>
        <w:numPr>
          <w:ilvl w:val="0"/>
          <w:numId w:val="1"/>
        </w:numPr>
        <w:suppressAutoHyphens w:val="0"/>
        <w:spacing w:line="240" w:lineRule="auto"/>
        <w:jc w:val="left"/>
      </w:pPr>
      <w:r w:rsidRPr="00AB3D88">
        <w:t>Read</w:t>
      </w:r>
      <w:r w:rsidR="00A66332" w:rsidRPr="00AB3D88">
        <w:t>, analyze,</w:t>
      </w:r>
      <w:r w:rsidRPr="00AB3D88">
        <w:t xml:space="preserve"> and interpret a variety of poetry and </w:t>
      </w:r>
      <w:r w:rsidR="00A66332" w:rsidRPr="00AB3D88">
        <w:t>at least one dramatic selection</w:t>
      </w:r>
      <w:r w:rsidRPr="00AB3D88">
        <w:t>.</w:t>
      </w:r>
    </w:p>
    <w:p w:rsidR="004344A8" w:rsidRPr="00AB3D88" w:rsidRDefault="004344A8" w:rsidP="00D651C3">
      <w:pPr>
        <w:pStyle w:val="BodyText3"/>
        <w:numPr>
          <w:ilvl w:val="0"/>
          <w:numId w:val="1"/>
        </w:numPr>
        <w:suppressAutoHyphens w:val="0"/>
        <w:spacing w:line="240" w:lineRule="auto"/>
        <w:jc w:val="left"/>
      </w:pPr>
      <w:r w:rsidRPr="00AB3D88">
        <w:t>Illustrate an understanding of poetry through print and non-print assessments.</w:t>
      </w:r>
    </w:p>
    <w:p w:rsidR="00A66332" w:rsidRDefault="00A66332" w:rsidP="00D651C3">
      <w:pPr>
        <w:pStyle w:val="BodyText3"/>
        <w:numPr>
          <w:ilvl w:val="0"/>
          <w:numId w:val="1"/>
        </w:numPr>
        <w:suppressAutoHyphens w:val="0"/>
        <w:spacing w:line="240" w:lineRule="auto"/>
        <w:jc w:val="left"/>
      </w:pPr>
      <w:r w:rsidRPr="00AB3D88">
        <w:t>Demonstrate understanding of dramatic themes, characters, and staging through performance.</w:t>
      </w:r>
    </w:p>
    <w:p w:rsidR="00365D98" w:rsidRDefault="00365D98" w:rsidP="00365D98">
      <w:pPr>
        <w:pStyle w:val="BodyText3"/>
        <w:numPr>
          <w:ilvl w:val="0"/>
          <w:numId w:val="1"/>
        </w:numPr>
        <w:suppressAutoHyphens w:val="0"/>
        <w:spacing w:line="240" w:lineRule="auto"/>
        <w:jc w:val="left"/>
      </w:pPr>
      <w:r>
        <w:t xml:space="preserve">Analyze how meaning is expanded when the audience has an awareness of the time </w:t>
      </w:r>
      <w:r w:rsidR="00F749EF">
        <w:t>and history related to the text.</w:t>
      </w:r>
    </w:p>
    <w:p w:rsidR="00F749EF" w:rsidRPr="00AB3D88" w:rsidRDefault="00F749EF" w:rsidP="00F749EF">
      <w:pPr>
        <w:pStyle w:val="Title"/>
        <w:numPr>
          <w:ilvl w:val="0"/>
          <w:numId w:val="1"/>
        </w:numPr>
        <w:jc w:val="left"/>
        <w:rPr>
          <w:b w:val="0"/>
          <w:i w:val="0"/>
          <w:sz w:val="24"/>
          <w:szCs w:val="24"/>
        </w:rPr>
      </w:pPr>
      <w:r>
        <w:rPr>
          <w:b w:val="0"/>
          <w:i w:val="0"/>
          <w:sz w:val="24"/>
          <w:szCs w:val="24"/>
        </w:rPr>
        <w:t>Examine how</w:t>
      </w:r>
      <w:r w:rsidRPr="00AB3D88">
        <w:rPr>
          <w:b w:val="0"/>
          <w:i w:val="0"/>
          <w:sz w:val="24"/>
          <w:szCs w:val="24"/>
        </w:rPr>
        <w:t xml:space="preserve"> drama and poetry selections reflect changes in British culture, rel</w:t>
      </w:r>
      <w:r>
        <w:rPr>
          <w:b w:val="0"/>
          <w:i w:val="0"/>
          <w:sz w:val="24"/>
          <w:szCs w:val="24"/>
        </w:rPr>
        <w:t>igion, government, and language.</w:t>
      </w:r>
    </w:p>
    <w:p w:rsidR="00F749EF" w:rsidRDefault="00F749EF" w:rsidP="00365D98">
      <w:pPr>
        <w:pStyle w:val="BodyText3"/>
        <w:numPr>
          <w:ilvl w:val="0"/>
          <w:numId w:val="1"/>
        </w:numPr>
        <w:suppressAutoHyphens w:val="0"/>
        <w:spacing w:line="240" w:lineRule="auto"/>
        <w:jc w:val="left"/>
      </w:pPr>
      <w:r>
        <w:t>Examine how contemporary texts, British and world, have been influenced by traditional forms of British literature.</w:t>
      </w:r>
    </w:p>
    <w:p w:rsidR="00365D98" w:rsidRDefault="00365D98" w:rsidP="00365D98">
      <w:pPr>
        <w:pStyle w:val="BodyText3"/>
        <w:numPr>
          <w:ilvl w:val="0"/>
          <w:numId w:val="1"/>
        </w:numPr>
        <w:suppressAutoHyphens w:val="0"/>
        <w:spacing w:line="240" w:lineRule="auto"/>
        <w:jc w:val="left"/>
      </w:pPr>
      <w:r>
        <w:t xml:space="preserve">Extend the study of British poetry to include an examination </w:t>
      </w:r>
      <w:r w:rsidRPr="00AB3D88">
        <w:t xml:space="preserve">of </w:t>
      </w:r>
      <w:r>
        <w:t xml:space="preserve">how poetry from </w:t>
      </w:r>
      <w:r w:rsidRPr="00AB3D88">
        <w:t>other nations and cultures</w:t>
      </w:r>
      <w:r>
        <w:t xml:space="preserve"> has been influenced by British poetry and how the subjects</w:t>
      </w:r>
      <w:r w:rsidR="00414A88">
        <w:t xml:space="preserve">, </w:t>
      </w:r>
      <w:r>
        <w:t>themes</w:t>
      </w:r>
      <w:r w:rsidR="00414A88">
        <w:t>, and techniques</w:t>
      </w:r>
      <w:r>
        <w:t xml:space="preserve"> compare</w:t>
      </w:r>
      <w:r w:rsidRPr="00AB3D88">
        <w:t>.</w:t>
      </w:r>
    </w:p>
    <w:p w:rsidR="00A66332" w:rsidRPr="00AB3D88" w:rsidRDefault="009A6C59" w:rsidP="00D651C3">
      <w:pPr>
        <w:pStyle w:val="BodyText3"/>
        <w:numPr>
          <w:ilvl w:val="0"/>
          <w:numId w:val="1"/>
        </w:numPr>
        <w:suppressAutoHyphens w:val="0"/>
        <w:spacing w:line="240" w:lineRule="auto"/>
        <w:jc w:val="left"/>
      </w:pPr>
      <w:r w:rsidRPr="00AB3D88">
        <w:t>Compare universal archetypes and themes from British literature with literature from other nations and cultures.</w:t>
      </w:r>
    </w:p>
    <w:p w:rsidR="009A6C59" w:rsidRDefault="009A6C59" w:rsidP="00D651C3">
      <w:pPr>
        <w:pStyle w:val="BodyText3"/>
        <w:numPr>
          <w:ilvl w:val="0"/>
          <w:numId w:val="1"/>
        </w:numPr>
        <w:suppressAutoHyphens w:val="0"/>
        <w:spacing w:line="240" w:lineRule="auto"/>
        <w:jc w:val="left"/>
      </w:pPr>
      <w:r w:rsidRPr="00AB3D88">
        <w:t>Develop writing skills though the analytical writings and critiques.</w:t>
      </w:r>
    </w:p>
    <w:p w:rsidR="004344A8" w:rsidRPr="00AB3D88" w:rsidRDefault="004344A8" w:rsidP="004344A8">
      <w:pPr>
        <w:pStyle w:val="BodyText3"/>
        <w:suppressAutoHyphens w:val="0"/>
        <w:spacing w:line="240" w:lineRule="auto"/>
        <w:ind w:right="-108"/>
        <w:jc w:val="left"/>
      </w:pPr>
    </w:p>
    <w:p w:rsidR="009A6C59" w:rsidRPr="00AB3D88" w:rsidRDefault="009A6C59" w:rsidP="004344A8">
      <w:pPr>
        <w:pStyle w:val="BodyText3"/>
        <w:suppressAutoHyphens w:val="0"/>
        <w:spacing w:line="240" w:lineRule="auto"/>
        <w:ind w:right="-108"/>
        <w:jc w:val="left"/>
        <w:rPr>
          <w:b/>
        </w:rPr>
      </w:pPr>
      <w:r w:rsidRPr="00AB3D88">
        <w:rPr>
          <w:b/>
        </w:rPr>
        <w:t>In order to understand, the students should know</w:t>
      </w:r>
    </w:p>
    <w:p w:rsidR="00D651C3" w:rsidRPr="00AB3D88" w:rsidRDefault="00D651C3" w:rsidP="004344A8">
      <w:pPr>
        <w:pStyle w:val="BodyText3"/>
        <w:suppressAutoHyphens w:val="0"/>
        <w:spacing w:line="240" w:lineRule="auto"/>
        <w:ind w:right="-108"/>
        <w:jc w:val="left"/>
      </w:pPr>
    </w:p>
    <w:p w:rsidR="004A3866" w:rsidRPr="00AB3D88" w:rsidRDefault="009A6C59" w:rsidP="001F52BA">
      <w:pPr>
        <w:pStyle w:val="BodyText3"/>
        <w:numPr>
          <w:ilvl w:val="0"/>
          <w:numId w:val="2"/>
        </w:numPr>
        <w:tabs>
          <w:tab w:val="clear" w:pos="792"/>
          <w:tab w:val="num" w:pos="432"/>
          <w:tab w:val="left" w:pos="720"/>
        </w:tabs>
        <w:suppressAutoHyphens w:val="0"/>
        <w:spacing w:line="240" w:lineRule="auto"/>
        <w:ind w:left="432" w:right="-108" w:hanging="72"/>
        <w:jc w:val="left"/>
      </w:pPr>
      <w:r w:rsidRPr="00AB3D88">
        <w:t>Poetic forms, structures, and devices</w:t>
      </w:r>
    </w:p>
    <w:p w:rsidR="009A6C59" w:rsidRPr="00AB3D88" w:rsidRDefault="009A6C59" w:rsidP="001F52BA">
      <w:pPr>
        <w:pStyle w:val="BodyText3"/>
        <w:numPr>
          <w:ilvl w:val="0"/>
          <w:numId w:val="2"/>
        </w:numPr>
        <w:tabs>
          <w:tab w:val="clear" w:pos="792"/>
          <w:tab w:val="num" w:pos="432"/>
          <w:tab w:val="left" w:pos="720"/>
        </w:tabs>
        <w:suppressAutoHyphens w:val="0"/>
        <w:spacing w:line="240" w:lineRule="auto"/>
        <w:ind w:left="432" w:right="-108" w:hanging="72"/>
        <w:jc w:val="left"/>
      </w:pPr>
      <w:r w:rsidRPr="00AB3D88">
        <w:t>Dramatic structures and devices</w:t>
      </w:r>
    </w:p>
    <w:p w:rsidR="009A6C59" w:rsidRPr="00AB3D88" w:rsidRDefault="009A6C59" w:rsidP="001F52BA">
      <w:pPr>
        <w:pStyle w:val="BodyText3"/>
        <w:numPr>
          <w:ilvl w:val="0"/>
          <w:numId w:val="2"/>
        </w:numPr>
        <w:tabs>
          <w:tab w:val="clear" w:pos="792"/>
          <w:tab w:val="num" w:pos="432"/>
          <w:tab w:val="left" w:pos="720"/>
        </w:tabs>
        <w:suppressAutoHyphens w:val="0"/>
        <w:spacing w:line="240" w:lineRule="auto"/>
        <w:ind w:left="432" w:right="-108" w:hanging="72"/>
        <w:jc w:val="left"/>
      </w:pPr>
      <w:r w:rsidRPr="00AB3D88">
        <w:t>Genres original to British literature</w:t>
      </w:r>
    </w:p>
    <w:p w:rsidR="009A6C59" w:rsidRPr="00AB3D88" w:rsidRDefault="00D651C3" w:rsidP="001F52BA">
      <w:pPr>
        <w:numPr>
          <w:ilvl w:val="0"/>
          <w:numId w:val="3"/>
        </w:numPr>
        <w:tabs>
          <w:tab w:val="clear" w:pos="792"/>
          <w:tab w:val="num" w:pos="432"/>
          <w:tab w:val="left" w:pos="720"/>
        </w:tabs>
        <w:ind w:left="432" w:hanging="72"/>
      </w:pPr>
      <w:r w:rsidRPr="00AB3D88">
        <w:t>R</w:t>
      </w:r>
      <w:r w:rsidR="009A6C59" w:rsidRPr="00AB3D88">
        <w:t>hetorical context:  audience and purpose</w:t>
      </w:r>
    </w:p>
    <w:p w:rsidR="00D651C3" w:rsidRPr="00AB3D88" w:rsidRDefault="00D651C3" w:rsidP="001F52BA">
      <w:pPr>
        <w:numPr>
          <w:ilvl w:val="0"/>
          <w:numId w:val="3"/>
        </w:numPr>
        <w:tabs>
          <w:tab w:val="clear" w:pos="792"/>
          <w:tab w:val="num" w:pos="432"/>
          <w:tab w:val="left" w:pos="720"/>
        </w:tabs>
        <w:ind w:left="432" w:hanging="72"/>
      </w:pPr>
      <w:r w:rsidRPr="00AB3D88">
        <w:t>Universal archetypes and themes in British literature.</w:t>
      </w:r>
    </w:p>
    <w:p w:rsidR="00D651C3" w:rsidRPr="00AB3D88" w:rsidRDefault="00D651C3" w:rsidP="001F52BA">
      <w:pPr>
        <w:pStyle w:val="BodyText3"/>
        <w:numPr>
          <w:ilvl w:val="0"/>
          <w:numId w:val="2"/>
        </w:numPr>
        <w:tabs>
          <w:tab w:val="clear" w:pos="792"/>
          <w:tab w:val="num" w:pos="432"/>
          <w:tab w:val="left" w:pos="720"/>
        </w:tabs>
        <w:suppressAutoHyphens w:val="0"/>
        <w:spacing w:line="240" w:lineRule="auto"/>
        <w:ind w:left="432" w:right="-108" w:hanging="72"/>
        <w:jc w:val="left"/>
      </w:pPr>
      <w:r w:rsidRPr="00AB3D88">
        <w:t>The purpose, format, and elements of a literary critique</w:t>
      </w:r>
    </w:p>
    <w:p w:rsidR="00D651C3" w:rsidRPr="00AB3D88" w:rsidRDefault="00D651C3" w:rsidP="001F52BA">
      <w:pPr>
        <w:pStyle w:val="BodyText3"/>
        <w:numPr>
          <w:ilvl w:val="0"/>
          <w:numId w:val="2"/>
        </w:numPr>
        <w:tabs>
          <w:tab w:val="clear" w:pos="792"/>
          <w:tab w:val="num" w:pos="432"/>
          <w:tab w:val="left" w:pos="720"/>
        </w:tabs>
        <w:suppressAutoHyphens w:val="0"/>
        <w:spacing w:line="240" w:lineRule="auto"/>
        <w:ind w:left="432" w:right="-108" w:hanging="72"/>
        <w:jc w:val="left"/>
      </w:pPr>
      <w:r w:rsidRPr="00AB3D88">
        <w:t>The purpose, intent, and audience of a literary genre</w:t>
      </w:r>
    </w:p>
    <w:p w:rsidR="00D651C3" w:rsidRPr="00AB3D88" w:rsidRDefault="00D651C3" w:rsidP="001F52BA">
      <w:pPr>
        <w:pStyle w:val="BodyText3"/>
        <w:numPr>
          <w:ilvl w:val="0"/>
          <w:numId w:val="2"/>
        </w:numPr>
        <w:tabs>
          <w:tab w:val="clear" w:pos="792"/>
          <w:tab w:val="num" w:pos="432"/>
          <w:tab w:val="left" w:pos="720"/>
        </w:tabs>
        <w:suppressAutoHyphens w:val="0"/>
        <w:spacing w:line="240" w:lineRule="auto"/>
        <w:ind w:left="432" w:right="-108" w:hanging="72"/>
        <w:jc w:val="left"/>
        <w:sectPr w:rsidR="00D651C3" w:rsidRPr="00AB3D88" w:rsidSect="00D651C3">
          <w:headerReference w:type="default" r:id="rId7"/>
          <w:footerReference w:type="even" r:id="rId8"/>
          <w:footerReference w:type="default" r:id="rId9"/>
          <w:headerReference w:type="first" r:id="rId10"/>
          <w:pgSz w:w="12240" w:h="15840"/>
          <w:pgMar w:top="1008" w:right="1152" w:bottom="1008" w:left="1152" w:header="720" w:footer="720" w:gutter="0"/>
          <w:pgNumType w:start="1"/>
          <w:cols w:space="720"/>
          <w:docGrid w:linePitch="360"/>
        </w:sectPr>
      </w:pPr>
      <w:r w:rsidRPr="00AB3D88">
        <w:t>Writing and reflection strategies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188"/>
      </w:tblGrid>
      <w:tr w:rsidR="00775FDB" w:rsidRPr="00EC291A" w:rsidTr="00EC291A">
        <w:tc>
          <w:tcPr>
            <w:tcW w:w="10188" w:type="dxa"/>
            <w:shd w:val="clear" w:color="auto" w:fill="E6E6E6"/>
          </w:tcPr>
          <w:p w:rsidR="00775FDB" w:rsidRPr="00EC291A" w:rsidRDefault="00775FDB" w:rsidP="00EC291A">
            <w:pPr>
              <w:pStyle w:val="BodyText3"/>
              <w:suppressAutoHyphens w:val="0"/>
              <w:spacing w:line="240" w:lineRule="auto"/>
              <w:jc w:val="center"/>
              <w:rPr>
                <w:b/>
                <w:sz w:val="22"/>
                <w:szCs w:val="22"/>
              </w:rPr>
            </w:pPr>
            <w:r w:rsidRPr="00EC291A">
              <w:rPr>
                <w:b/>
                <w:sz w:val="22"/>
                <w:szCs w:val="22"/>
              </w:rPr>
              <w:lastRenderedPageBreak/>
              <w:t>OBJECTIVES TO BE EVALUATED</w:t>
            </w:r>
          </w:p>
        </w:tc>
      </w:tr>
    </w:tbl>
    <w:p w:rsidR="00775FDB" w:rsidRPr="00D651C3" w:rsidRDefault="00775FDB" w:rsidP="00EA00A1">
      <w:pPr>
        <w:pStyle w:val="BodyText3"/>
        <w:suppressAutoHyphens w:val="0"/>
        <w:spacing w:line="240" w:lineRule="auto"/>
        <w:rPr>
          <w:b/>
          <w:sz w:val="22"/>
          <w:szCs w:val="22"/>
        </w:rPr>
      </w:pPr>
    </w:p>
    <w:p w:rsidR="00EA00A1" w:rsidRPr="00D651C3" w:rsidRDefault="00EA00A1" w:rsidP="001F52BA">
      <w:pPr>
        <w:numPr>
          <w:ilvl w:val="1"/>
          <w:numId w:val="4"/>
        </w:numPr>
        <w:tabs>
          <w:tab w:val="clear" w:pos="1155"/>
          <w:tab w:val="left" w:pos="-1440"/>
          <w:tab w:val="left" w:pos="-720"/>
          <w:tab w:val="left" w:pos="0"/>
          <w:tab w:val="num" w:pos="720"/>
          <w:tab w:val="left" w:pos="2361"/>
          <w:tab w:val="left" w:pos="2880"/>
        </w:tabs>
        <w:suppressAutoHyphens/>
        <w:ind w:left="720"/>
        <w:rPr>
          <w:iCs/>
          <w:spacing w:val="-2"/>
          <w:sz w:val="22"/>
          <w:szCs w:val="22"/>
        </w:rPr>
      </w:pPr>
      <w:r w:rsidRPr="00D651C3">
        <w:rPr>
          <w:b/>
          <w:iCs/>
          <w:spacing w:val="-2"/>
          <w:sz w:val="22"/>
          <w:szCs w:val="22"/>
        </w:rPr>
        <w:t>The student will illustrate an understanding of literature by reading aloud and participating in discussion.</w:t>
      </w:r>
    </w:p>
    <w:p w:rsidR="00EA00A1" w:rsidRPr="00D651C3" w:rsidRDefault="00EA00A1" w:rsidP="00EA00A1">
      <w:pPr>
        <w:tabs>
          <w:tab w:val="left" w:pos="-1440"/>
          <w:tab w:val="left" w:pos="-720"/>
          <w:tab w:val="left" w:pos="0"/>
          <w:tab w:val="left" w:pos="432"/>
          <w:tab w:val="left" w:pos="1512"/>
          <w:tab w:val="left" w:pos="1980"/>
        </w:tabs>
        <w:suppressAutoHyphens/>
        <w:ind w:left="1512" w:hanging="792"/>
        <w:rPr>
          <w:sz w:val="22"/>
          <w:szCs w:val="22"/>
        </w:rPr>
      </w:pPr>
      <w:r w:rsidRPr="00D651C3">
        <w:rPr>
          <w:spacing w:val="-2"/>
          <w:sz w:val="22"/>
          <w:szCs w:val="22"/>
        </w:rPr>
        <w:t>E 12.1.2</w:t>
      </w:r>
      <w:r w:rsidRPr="00D651C3">
        <w:rPr>
          <w:spacing w:val="-2"/>
          <w:sz w:val="22"/>
          <w:szCs w:val="22"/>
        </w:rPr>
        <w:tab/>
      </w:r>
      <w:r w:rsidRPr="00D651C3">
        <w:rPr>
          <w:spacing w:val="-2"/>
          <w:sz w:val="22"/>
          <w:szCs w:val="22"/>
        </w:rPr>
        <w:tab/>
      </w:r>
      <w:r w:rsidRPr="00D651C3">
        <w:rPr>
          <w:iCs/>
          <w:spacing w:val="-2"/>
          <w:sz w:val="22"/>
          <w:szCs w:val="22"/>
        </w:rPr>
        <w:t>Read a poem aloud emphasizing sensory images.</w:t>
      </w:r>
    </w:p>
    <w:p w:rsidR="00D651C3" w:rsidRDefault="00D651C3" w:rsidP="00EA00A1">
      <w:pPr>
        <w:tabs>
          <w:tab w:val="left" w:pos="-1440"/>
          <w:tab w:val="left" w:pos="-720"/>
          <w:tab w:val="left" w:pos="0"/>
          <w:tab w:val="left" w:pos="720"/>
          <w:tab w:val="left" w:pos="2361"/>
          <w:tab w:val="left" w:pos="2880"/>
        </w:tabs>
        <w:suppressAutoHyphens/>
        <w:ind w:left="720" w:hanging="720"/>
        <w:rPr>
          <w:b/>
          <w:sz w:val="22"/>
          <w:szCs w:val="22"/>
        </w:rPr>
      </w:pPr>
    </w:p>
    <w:p w:rsidR="00EA00A1" w:rsidRPr="00D651C3" w:rsidRDefault="00EA00A1" w:rsidP="00EA00A1">
      <w:pPr>
        <w:tabs>
          <w:tab w:val="left" w:pos="-1440"/>
          <w:tab w:val="left" w:pos="-720"/>
          <w:tab w:val="left" w:pos="0"/>
          <w:tab w:val="left" w:pos="720"/>
          <w:tab w:val="left" w:pos="2361"/>
          <w:tab w:val="left" w:pos="2880"/>
        </w:tabs>
        <w:suppressAutoHyphens/>
        <w:ind w:left="720" w:hanging="720"/>
        <w:rPr>
          <w:sz w:val="22"/>
          <w:szCs w:val="22"/>
        </w:rPr>
      </w:pPr>
      <w:r w:rsidRPr="00D651C3">
        <w:rPr>
          <w:b/>
          <w:sz w:val="22"/>
          <w:szCs w:val="22"/>
        </w:rPr>
        <w:t>12.2</w:t>
      </w:r>
      <w:r w:rsidRPr="00D651C3">
        <w:rPr>
          <w:b/>
          <w:sz w:val="22"/>
          <w:szCs w:val="22"/>
        </w:rPr>
        <w:tab/>
        <w:t>The student will make a 5-10 minute formal oral presentation. (SOL 12.1)</w:t>
      </w:r>
    </w:p>
    <w:p w:rsidR="00EA00A1" w:rsidRPr="00D651C3" w:rsidRDefault="00EA00A1" w:rsidP="00EA00A1">
      <w:pPr>
        <w:tabs>
          <w:tab w:val="left" w:pos="-1440"/>
          <w:tab w:val="left" w:pos="-720"/>
          <w:tab w:val="left" w:pos="0"/>
          <w:tab w:val="left" w:pos="252"/>
          <w:tab w:val="left" w:pos="432"/>
          <w:tab w:val="left" w:pos="720"/>
          <w:tab w:val="left" w:pos="1980"/>
        </w:tabs>
        <w:suppressAutoHyphens/>
        <w:ind w:left="1980" w:hanging="1980"/>
        <w:rPr>
          <w:sz w:val="22"/>
          <w:szCs w:val="22"/>
        </w:rPr>
      </w:pPr>
      <w:r w:rsidRPr="00D651C3">
        <w:rPr>
          <w:sz w:val="22"/>
          <w:szCs w:val="22"/>
        </w:rPr>
        <w:tab/>
      </w:r>
      <w:r w:rsidRPr="00D651C3">
        <w:rPr>
          <w:sz w:val="22"/>
          <w:szCs w:val="22"/>
        </w:rPr>
        <w:tab/>
      </w:r>
      <w:r w:rsidRPr="00D651C3">
        <w:rPr>
          <w:sz w:val="22"/>
          <w:szCs w:val="22"/>
        </w:rPr>
        <w:tab/>
        <w:t>E 12.2.1</w:t>
      </w:r>
      <w:r w:rsidRPr="00D651C3">
        <w:rPr>
          <w:sz w:val="22"/>
          <w:szCs w:val="22"/>
        </w:rPr>
        <w:tab/>
        <w:t>Choose the purpose of the presentation: to defend a position, to entertain an audience, or to explain information. (SOL 12.1a)</w:t>
      </w:r>
    </w:p>
    <w:p w:rsidR="00EA00A1" w:rsidRPr="00D651C3" w:rsidRDefault="00EA00A1" w:rsidP="00EA00A1">
      <w:pPr>
        <w:tabs>
          <w:tab w:val="left" w:pos="-1440"/>
          <w:tab w:val="left" w:pos="-720"/>
          <w:tab w:val="left" w:pos="0"/>
          <w:tab w:val="left" w:pos="252"/>
          <w:tab w:val="left" w:pos="432"/>
          <w:tab w:val="left" w:pos="720"/>
          <w:tab w:val="left" w:pos="1980"/>
        </w:tabs>
        <w:suppressAutoHyphens/>
        <w:ind w:left="1980" w:hanging="1980"/>
        <w:rPr>
          <w:sz w:val="22"/>
          <w:szCs w:val="22"/>
        </w:rPr>
      </w:pPr>
      <w:r w:rsidRPr="00D651C3">
        <w:rPr>
          <w:sz w:val="22"/>
          <w:szCs w:val="22"/>
        </w:rPr>
        <w:tab/>
      </w:r>
      <w:r w:rsidRPr="00D651C3">
        <w:rPr>
          <w:sz w:val="22"/>
          <w:szCs w:val="22"/>
        </w:rPr>
        <w:tab/>
      </w:r>
      <w:r w:rsidRPr="00D651C3">
        <w:rPr>
          <w:sz w:val="22"/>
          <w:szCs w:val="22"/>
        </w:rPr>
        <w:tab/>
        <w:t>E 12.2.3</w:t>
      </w:r>
      <w:r w:rsidRPr="00D651C3">
        <w:rPr>
          <w:sz w:val="22"/>
          <w:szCs w:val="22"/>
        </w:rPr>
        <w:tab/>
        <w:t>Use details, illustrations, statistics, comparisons, and analogies to support purposes. (SOL 12.1c)</w:t>
      </w:r>
    </w:p>
    <w:p w:rsidR="00EA00A1" w:rsidRPr="00D651C3" w:rsidRDefault="00EA00A1" w:rsidP="00EA00A1">
      <w:pPr>
        <w:tabs>
          <w:tab w:val="left" w:pos="-1440"/>
          <w:tab w:val="left" w:pos="-720"/>
          <w:tab w:val="left" w:pos="0"/>
          <w:tab w:val="left" w:pos="252"/>
          <w:tab w:val="left" w:pos="432"/>
          <w:tab w:val="left" w:pos="720"/>
          <w:tab w:val="left" w:pos="1980"/>
        </w:tabs>
        <w:suppressAutoHyphens/>
        <w:ind w:left="1980" w:hanging="1980"/>
        <w:rPr>
          <w:sz w:val="22"/>
          <w:szCs w:val="22"/>
        </w:rPr>
      </w:pPr>
      <w:r w:rsidRPr="00D651C3">
        <w:rPr>
          <w:sz w:val="22"/>
          <w:szCs w:val="22"/>
        </w:rPr>
        <w:tab/>
      </w:r>
      <w:r w:rsidRPr="00D651C3">
        <w:rPr>
          <w:sz w:val="22"/>
          <w:szCs w:val="22"/>
        </w:rPr>
        <w:tab/>
      </w:r>
      <w:r w:rsidRPr="00D651C3">
        <w:rPr>
          <w:sz w:val="22"/>
          <w:szCs w:val="22"/>
        </w:rPr>
        <w:tab/>
      </w:r>
      <w:proofErr w:type="gramStart"/>
      <w:r w:rsidRPr="00D651C3">
        <w:rPr>
          <w:sz w:val="22"/>
          <w:szCs w:val="22"/>
        </w:rPr>
        <w:t>E 12.2.4</w:t>
      </w:r>
      <w:r w:rsidRPr="00D651C3">
        <w:rPr>
          <w:sz w:val="22"/>
          <w:szCs w:val="22"/>
        </w:rPr>
        <w:tab/>
        <w:t>Use visual aids or technology to support presentation.</w:t>
      </w:r>
      <w:proofErr w:type="gramEnd"/>
      <w:r w:rsidRPr="00D651C3">
        <w:rPr>
          <w:sz w:val="22"/>
          <w:szCs w:val="22"/>
        </w:rPr>
        <w:t xml:space="preserve"> (SOL 12.1d)</w:t>
      </w:r>
    </w:p>
    <w:p w:rsidR="00EA00A1" w:rsidRPr="00D651C3" w:rsidRDefault="00EA00A1" w:rsidP="00EA00A1">
      <w:pPr>
        <w:tabs>
          <w:tab w:val="left" w:pos="-1440"/>
          <w:tab w:val="left" w:pos="-720"/>
          <w:tab w:val="left" w:pos="0"/>
          <w:tab w:val="left" w:pos="252"/>
          <w:tab w:val="left" w:pos="432"/>
          <w:tab w:val="left" w:pos="720"/>
          <w:tab w:val="left" w:pos="1980"/>
        </w:tabs>
        <w:suppressAutoHyphens/>
        <w:ind w:left="1980" w:hanging="1980"/>
        <w:rPr>
          <w:sz w:val="22"/>
          <w:szCs w:val="22"/>
        </w:rPr>
      </w:pPr>
      <w:r w:rsidRPr="00D651C3">
        <w:rPr>
          <w:sz w:val="22"/>
          <w:szCs w:val="22"/>
        </w:rPr>
        <w:tab/>
      </w:r>
      <w:r w:rsidRPr="00D651C3">
        <w:rPr>
          <w:sz w:val="22"/>
          <w:szCs w:val="22"/>
        </w:rPr>
        <w:tab/>
      </w:r>
      <w:r w:rsidRPr="00D651C3">
        <w:rPr>
          <w:sz w:val="22"/>
          <w:szCs w:val="22"/>
        </w:rPr>
        <w:tab/>
        <w:t>E 12.2.5</w:t>
      </w:r>
      <w:r w:rsidRPr="00D651C3">
        <w:rPr>
          <w:sz w:val="22"/>
          <w:szCs w:val="22"/>
        </w:rPr>
        <w:tab/>
        <w:t>Use grammatically correct language, including vocabulary appropriate to the topic, audience, and purpose.  (SOL 12.1e)</w:t>
      </w:r>
    </w:p>
    <w:p w:rsidR="00EA00A1" w:rsidRPr="00D651C3" w:rsidRDefault="00EA00A1" w:rsidP="00EA00A1">
      <w:pPr>
        <w:tabs>
          <w:tab w:val="left" w:pos="-1440"/>
          <w:tab w:val="left" w:pos="-720"/>
          <w:tab w:val="left" w:pos="0"/>
          <w:tab w:val="left" w:pos="252"/>
          <w:tab w:val="left" w:pos="432"/>
          <w:tab w:val="left" w:pos="720"/>
          <w:tab w:val="left" w:pos="1980"/>
        </w:tabs>
        <w:suppressAutoHyphens/>
        <w:ind w:left="1980" w:hanging="1980"/>
        <w:rPr>
          <w:sz w:val="22"/>
          <w:szCs w:val="22"/>
        </w:rPr>
      </w:pPr>
      <w:r w:rsidRPr="00D651C3">
        <w:rPr>
          <w:sz w:val="22"/>
          <w:szCs w:val="22"/>
        </w:rPr>
        <w:tab/>
      </w:r>
      <w:r w:rsidRPr="00D651C3">
        <w:rPr>
          <w:sz w:val="22"/>
          <w:szCs w:val="22"/>
        </w:rPr>
        <w:tab/>
      </w:r>
      <w:r w:rsidRPr="00D651C3">
        <w:rPr>
          <w:sz w:val="22"/>
          <w:szCs w:val="22"/>
        </w:rPr>
        <w:tab/>
      </w:r>
      <w:proofErr w:type="gramStart"/>
      <w:r w:rsidRPr="00D651C3">
        <w:rPr>
          <w:sz w:val="22"/>
          <w:szCs w:val="22"/>
        </w:rPr>
        <w:t>E 12.2.6</w:t>
      </w:r>
      <w:r w:rsidRPr="00D651C3">
        <w:rPr>
          <w:sz w:val="22"/>
          <w:szCs w:val="22"/>
        </w:rPr>
        <w:tab/>
      </w:r>
      <w:r w:rsidRPr="00D651C3">
        <w:rPr>
          <w:iCs/>
          <w:spacing w:val="-2"/>
          <w:sz w:val="22"/>
          <w:szCs w:val="22"/>
        </w:rPr>
        <w:t>Cite information sources.</w:t>
      </w:r>
      <w:proofErr w:type="gramEnd"/>
    </w:p>
    <w:p w:rsidR="00D651C3" w:rsidRDefault="00D651C3" w:rsidP="00681E63">
      <w:pPr>
        <w:tabs>
          <w:tab w:val="left" w:pos="-1440"/>
          <w:tab w:val="left" w:pos="-720"/>
          <w:tab w:val="left" w:pos="0"/>
          <w:tab w:val="left" w:pos="720"/>
          <w:tab w:val="left" w:pos="2361"/>
          <w:tab w:val="left" w:pos="2880"/>
        </w:tabs>
        <w:suppressAutoHyphens/>
        <w:ind w:left="720" w:hanging="720"/>
        <w:rPr>
          <w:b/>
          <w:sz w:val="22"/>
          <w:szCs w:val="22"/>
        </w:rPr>
      </w:pPr>
    </w:p>
    <w:p w:rsidR="00EA00A1" w:rsidRPr="00D651C3" w:rsidRDefault="00EA00A1" w:rsidP="00681E63">
      <w:pPr>
        <w:tabs>
          <w:tab w:val="left" w:pos="-1440"/>
          <w:tab w:val="left" w:pos="-720"/>
          <w:tab w:val="left" w:pos="0"/>
          <w:tab w:val="left" w:pos="720"/>
          <w:tab w:val="left" w:pos="2361"/>
          <w:tab w:val="left" w:pos="2880"/>
        </w:tabs>
        <w:suppressAutoHyphens/>
        <w:ind w:left="720" w:hanging="720"/>
        <w:rPr>
          <w:sz w:val="22"/>
          <w:szCs w:val="22"/>
        </w:rPr>
      </w:pPr>
      <w:r w:rsidRPr="00D651C3">
        <w:rPr>
          <w:b/>
          <w:sz w:val="22"/>
          <w:szCs w:val="22"/>
        </w:rPr>
        <w:t>12.5</w:t>
      </w:r>
      <w:r w:rsidRPr="00D651C3">
        <w:rPr>
          <w:b/>
          <w:sz w:val="22"/>
          <w:szCs w:val="22"/>
        </w:rPr>
        <w:tab/>
        <w:t xml:space="preserve">The student will continue to build knowledge of literary terminology, forms, and vocabulary in context. </w:t>
      </w:r>
    </w:p>
    <w:p w:rsidR="00681E63" w:rsidRPr="00D651C3" w:rsidRDefault="00EA00A1" w:rsidP="00681E63">
      <w:pPr>
        <w:tabs>
          <w:tab w:val="left" w:pos="-1440"/>
          <w:tab w:val="left" w:pos="-720"/>
          <w:tab w:val="left" w:pos="0"/>
          <w:tab w:val="left" w:pos="720"/>
          <w:tab w:val="left" w:pos="1980"/>
          <w:tab w:val="left" w:pos="2880"/>
        </w:tabs>
        <w:suppressAutoHyphens/>
        <w:ind w:left="619" w:hanging="619"/>
        <w:rPr>
          <w:sz w:val="22"/>
          <w:szCs w:val="22"/>
        </w:rPr>
      </w:pPr>
      <w:r w:rsidRPr="00D651C3">
        <w:rPr>
          <w:sz w:val="22"/>
          <w:szCs w:val="22"/>
        </w:rPr>
        <w:tab/>
      </w:r>
      <w:r w:rsidRPr="00D651C3">
        <w:rPr>
          <w:sz w:val="22"/>
          <w:szCs w:val="22"/>
        </w:rPr>
        <w:tab/>
      </w:r>
      <w:proofErr w:type="gramStart"/>
      <w:r w:rsidRPr="00D651C3">
        <w:rPr>
          <w:sz w:val="22"/>
          <w:szCs w:val="22"/>
        </w:rPr>
        <w:t>E 12.5.1</w:t>
      </w:r>
      <w:r w:rsidRPr="00D651C3">
        <w:rPr>
          <w:sz w:val="22"/>
          <w:szCs w:val="22"/>
        </w:rPr>
        <w:tab/>
        <w:t>Expand vocabulary with words encountered in reading selections.</w:t>
      </w:r>
      <w:proofErr w:type="gramEnd"/>
    </w:p>
    <w:p w:rsidR="00681E63" w:rsidRPr="00D651C3" w:rsidRDefault="00681E63" w:rsidP="00681E63">
      <w:pPr>
        <w:tabs>
          <w:tab w:val="left" w:pos="-1440"/>
          <w:tab w:val="left" w:pos="-720"/>
          <w:tab w:val="left" w:pos="0"/>
          <w:tab w:val="left" w:pos="720"/>
          <w:tab w:val="left" w:pos="1980"/>
        </w:tabs>
        <w:suppressAutoHyphens/>
        <w:ind w:left="1980" w:hanging="1980"/>
        <w:rPr>
          <w:sz w:val="22"/>
          <w:szCs w:val="22"/>
        </w:rPr>
      </w:pPr>
      <w:r w:rsidRPr="00D651C3">
        <w:rPr>
          <w:sz w:val="22"/>
          <w:szCs w:val="22"/>
        </w:rPr>
        <w:tab/>
      </w:r>
      <w:r w:rsidR="00EA00A1" w:rsidRPr="00D651C3">
        <w:rPr>
          <w:sz w:val="22"/>
          <w:szCs w:val="22"/>
        </w:rPr>
        <w:t>E 12.5.2</w:t>
      </w:r>
      <w:r w:rsidR="00EA00A1" w:rsidRPr="00D651C3">
        <w:rPr>
          <w:sz w:val="22"/>
          <w:szCs w:val="22"/>
        </w:rPr>
        <w:tab/>
        <w:t xml:space="preserve">Use terminology that demonstrates </w:t>
      </w:r>
      <w:proofErr w:type="gramStart"/>
      <w:r w:rsidR="00EA00A1" w:rsidRPr="00D651C3">
        <w:rPr>
          <w:sz w:val="22"/>
          <w:szCs w:val="22"/>
        </w:rPr>
        <w:t>a knowledge</w:t>
      </w:r>
      <w:proofErr w:type="gramEnd"/>
      <w:r w:rsidR="00EA00A1" w:rsidRPr="00D651C3">
        <w:rPr>
          <w:sz w:val="22"/>
          <w:szCs w:val="22"/>
        </w:rPr>
        <w:t xml:space="preserve"> of literary forms in both speaking and writing.</w:t>
      </w:r>
    </w:p>
    <w:p w:rsidR="00EA00A1" w:rsidRPr="00D651C3" w:rsidRDefault="00681E63" w:rsidP="00681E63">
      <w:pPr>
        <w:tabs>
          <w:tab w:val="left" w:pos="-1440"/>
          <w:tab w:val="left" w:pos="-720"/>
          <w:tab w:val="left" w:pos="0"/>
          <w:tab w:val="left" w:pos="720"/>
          <w:tab w:val="left" w:pos="1980"/>
        </w:tabs>
        <w:suppressAutoHyphens/>
        <w:ind w:left="1980" w:hanging="1980"/>
        <w:rPr>
          <w:sz w:val="22"/>
          <w:szCs w:val="22"/>
        </w:rPr>
      </w:pPr>
      <w:r w:rsidRPr="00D651C3">
        <w:rPr>
          <w:sz w:val="22"/>
          <w:szCs w:val="22"/>
        </w:rPr>
        <w:tab/>
      </w:r>
      <w:proofErr w:type="gramStart"/>
      <w:r w:rsidR="00EA00A1" w:rsidRPr="00D651C3">
        <w:rPr>
          <w:sz w:val="22"/>
          <w:szCs w:val="22"/>
        </w:rPr>
        <w:t>E 12.5.3</w:t>
      </w:r>
      <w:r w:rsidR="00EA00A1" w:rsidRPr="00D651C3">
        <w:rPr>
          <w:sz w:val="22"/>
          <w:szCs w:val="22"/>
        </w:rPr>
        <w:tab/>
      </w:r>
      <w:r w:rsidR="00EA00A1" w:rsidRPr="00D651C3">
        <w:rPr>
          <w:iCs/>
          <w:spacing w:val="-2"/>
          <w:sz w:val="22"/>
          <w:szCs w:val="22"/>
        </w:rPr>
        <w:t>Demonstrate mastery of the ability to use syntactical, structural, and contextual clues to derive the meanings of new words.</w:t>
      </w:r>
      <w:proofErr w:type="gramEnd"/>
    </w:p>
    <w:p w:rsidR="00D651C3" w:rsidRDefault="00D651C3" w:rsidP="00681E63">
      <w:pPr>
        <w:tabs>
          <w:tab w:val="left" w:pos="-1440"/>
          <w:tab w:val="left" w:pos="-720"/>
          <w:tab w:val="left" w:pos="0"/>
          <w:tab w:val="left" w:pos="720"/>
          <w:tab w:val="left" w:pos="2361"/>
          <w:tab w:val="left" w:pos="2880"/>
        </w:tabs>
        <w:suppressAutoHyphens/>
        <w:ind w:left="720" w:hanging="720"/>
        <w:rPr>
          <w:b/>
          <w:sz w:val="22"/>
          <w:szCs w:val="22"/>
        </w:rPr>
      </w:pPr>
    </w:p>
    <w:p w:rsidR="00681E63" w:rsidRPr="00D651C3" w:rsidRDefault="00EA00A1" w:rsidP="00681E63">
      <w:pPr>
        <w:tabs>
          <w:tab w:val="left" w:pos="-1440"/>
          <w:tab w:val="left" w:pos="-720"/>
          <w:tab w:val="left" w:pos="0"/>
          <w:tab w:val="left" w:pos="720"/>
          <w:tab w:val="left" w:pos="2361"/>
          <w:tab w:val="left" w:pos="2880"/>
        </w:tabs>
        <w:suppressAutoHyphens/>
        <w:ind w:left="720" w:hanging="720"/>
        <w:rPr>
          <w:sz w:val="22"/>
          <w:szCs w:val="22"/>
        </w:rPr>
      </w:pPr>
      <w:r w:rsidRPr="00D651C3">
        <w:rPr>
          <w:b/>
          <w:sz w:val="22"/>
          <w:szCs w:val="22"/>
        </w:rPr>
        <w:t>12.8</w:t>
      </w:r>
      <w:r w:rsidRPr="00D651C3">
        <w:rPr>
          <w:b/>
          <w:sz w:val="22"/>
          <w:szCs w:val="22"/>
        </w:rPr>
        <w:tab/>
        <w:t>The student will read and analyze the development of British literature and literature of other cultures. (SOL 12.3)</w:t>
      </w:r>
    </w:p>
    <w:p w:rsidR="00681E63" w:rsidRPr="00D651C3" w:rsidRDefault="00681E63" w:rsidP="00681E63">
      <w:pPr>
        <w:tabs>
          <w:tab w:val="left" w:pos="-1440"/>
          <w:tab w:val="left" w:pos="-720"/>
          <w:tab w:val="left" w:pos="0"/>
          <w:tab w:val="left" w:pos="720"/>
          <w:tab w:val="left" w:pos="1980"/>
          <w:tab w:val="left" w:pos="2880"/>
        </w:tabs>
        <w:suppressAutoHyphens/>
        <w:ind w:left="720" w:hanging="720"/>
        <w:rPr>
          <w:sz w:val="22"/>
          <w:szCs w:val="22"/>
        </w:rPr>
      </w:pPr>
      <w:r w:rsidRPr="00D651C3">
        <w:rPr>
          <w:sz w:val="22"/>
          <w:szCs w:val="22"/>
        </w:rPr>
        <w:tab/>
      </w:r>
      <w:r w:rsidR="00EA00A1" w:rsidRPr="00D651C3">
        <w:rPr>
          <w:sz w:val="22"/>
          <w:szCs w:val="22"/>
        </w:rPr>
        <w:t>E 12.8.1</w:t>
      </w:r>
      <w:r w:rsidR="00EA00A1" w:rsidRPr="00D651C3">
        <w:rPr>
          <w:sz w:val="22"/>
          <w:szCs w:val="22"/>
        </w:rPr>
        <w:tab/>
        <w:t>Recognize major literary forms and their elements. (SOL 12.3a)</w:t>
      </w:r>
    </w:p>
    <w:p w:rsidR="00681E63" w:rsidRPr="00D651C3" w:rsidRDefault="00681E63" w:rsidP="00681E63">
      <w:pPr>
        <w:tabs>
          <w:tab w:val="left" w:pos="-1440"/>
          <w:tab w:val="left" w:pos="-720"/>
          <w:tab w:val="left" w:pos="0"/>
          <w:tab w:val="left" w:pos="720"/>
          <w:tab w:val="left" w:pos="1980"/>
          <w:tab w:val="left" w:pos="2880"/>
        </w:tabs>
        <w:suppressAutoHyphens/>
        <w:ind w:left="720" w:hanging="720"/>
        <w:rPr>
          <w:sz w:val="22"/>
          <w:szCs w:val="22"/>
        </w:rPr>
      </w:pPr>
      <w:r w:rsidRPr="00D651C3">
        <w:rPr>
          <w:sz w:val="22"/>
          <w:szCs w:val="22"/>
        </w:rPr>
        <w:tab/>
      </w:r>
      <w:r w:rsidR="00EA00A1" w:rsidRPr="00D651C3">
        <w:rPr>
          <w:sz w:val="22"/>
          <w:szCs w:val="22"/>
        </w:rPr>
        <w:t>E 12.8.2</w:t>
      </w:r>
      <w:r w:rsidR="00EA00A1" w:rsidRPr="00D651C3">
        <w:rPr>
          <w:sz w:val="22"/>
          <w:szCs w:val="22"/>
        </w:rPr>
        <w:tab/>
        <w:t>Recognize the characteristics of major chronological eras. (SOL 12.3b)</w:t>
      </w:r>
    </w:p>
    <w:p w:rsidR="00681E63" w:rsidRPr="00D651C3" w:rsidRDefault="00681E63" w:rsidP="00681E63">
      <w:pPr>
        <w:tabs>
          <w:tab w:val="left" w:pos="-1440"/>
          <w:tab w:val="left" w:pos="-720"/>
          <w:tab w:val="left" w:pos="0"/>
          <w:tab w:val="left" w:pos="720"/>
          <w:tab w:val="left" w:pos="1980"/>
          <w:tab w:val="left" w:pos="2880"/>
        </w:tabs>
        <w:suppressAutoHyphens/>
        <w:ind w:left="1980" w:hanging="1980"/>
        <w:rPr>
          <w:sz w:val="22"/>
          <w:szCs w:val="22"/>
        </w:rPr>
      </w:pPr>
      <w:r w:rsidRPr="00D651C3">
        <w:rPr>
          <w:sz w:val="22"/>
          <w:szCs w:val="22"/>
        </w:rPr>
        <w:tab/>
      </w:r>
      <w:r w:rsidR="00EA00A1" w:rsidRPr="00D651C3">
        <w:rPr>
          <w:sz w:val="22"/>
          <w:szCs w:val="22"/>
        </w:rPr>
        <w:t>E 12.8.3</w:t>
      </w:r>
      <w:r w:rsidR="00EA00A1" w:rsidRPr="00D651C3">
        <w:rPr>
          <w:sz w:val="22"/>
          <w:szCs w:val="22"/>
        </w:rPr>
        <w:tab/>
      </w:r>
      <w:r w:rsidR="00EA00A1" w:rsidRPr="00D651C3">
        <w:rPr>
          <w:iCs/>
          <w:spacing w:val="-1"/>
          <w:sz w:val="22"/>
          <w:szCs w:val="22"/>
        </w:rPr>
        <w:t>Read and evaluate the ideas presented in the works of authors representing each literary period.</w:t>
      </w:r>
    </w:p>
    <w:p w:rsidR="00681E63" w:rsidRPr="00D651C3" w:rsidRDefault="00681E63" w:rsidP="00681E63">
      <w:pPr>
        <w:tabs>
          <w:tab w:val="left" w:pos="-1440"/>
          <w:tab w:val="left" w:pos="-720"/>
          <w:tab w:val="left" w:pos="0"/>
          <w:tab w:val="left" w:pos="720"/>
          <w:tab w:val="left" w:pos="1980"/>
          <w:tab w:val="left" w:pos="2880"/>
        </w:tabs>
        <w:suppressAutoHyphens/>
        <w:ind w:left="1980" w:hanging="1980"/>
        <w:rPr>
          <w:sz w:val="22"/>
          <w:szCs w:val="22"/>
        </w:rPr>
      </w:pPr>
      <w:r w:rsidRPr="00D651C3">
        <w:rPr>
          <w:sz w:val="22"/>
          <w:szCs w:val="22"/>
        </w:rPr>
        <w:tab/>
      </w:r>
      <w:r w:rsidR="00EA00A1" w:rsidRPr="00D651C3">
        <w:rPr>
          <w:sz w:val="22"/>
          <w:szCs w:val="22"/>
        </w:rPr>
        <w:t>E 12.8.4</w:t>
      </w:r>
      <w:r w:rsidR="00EA00A1" w:rsidRPr="00D651C3">
        <w:rPr>
          <w:sz w:val="22"/>
          <w:szCs w:val="22"/>
        </w:rPr>
        <w:tab/>
        <w:t>Relate literary works and authors to major themes and issues of their eras. (SOL 12.3c)</w:t>
      </w:r>
    </w:p>
    <w:p w:rsidR="00EA00A1" w:rsidRPr="00D651C3" w:rsidRDefault="00681E63" w:rsidP="00681E63">
      <w:pPr>
        <w:tabs>
          <w:tab w:val="left" w:pos="-1440"/>
          <w:tab w:val="left" w:pos="-720"/>
          <w:tab w:val="left" w:pos="0"/>
          <w:tab w:val="left" w:pos="720"/>
          <w:tab w:val="left" w:pos="1980"/>
          <w:tab w:val="left" w:pos="2880"/>
        </w:tabs>
        <w:suppressAutoHyphens/>
        <w:ind w:left="1980" w:hanging="1980"/>
        <w:rPr>
          <w:sz w:val="22"/>
          <w:szCs w:val="22"/>
        </w:rPr>
      </w:pPr>
      <w:r w:rsidRPr="00D651C3">
        <w:rPr>
          <w:sz w:val="22"/>
          <w:szCs w:val="22"/>
        </w:rPr>
        <w:tab/>
      </w:r>
    </w:p>
    <w:p w:rsidR="00522339" w:rsidRPr="00D651C3" w:rsidRDefault="00EA00A1" w:rsidP="00522339">
      <w:pPr>
        <w:tabs>
          <w:tab w:val="left" w:pos="-1440"/>
          <w:tab w:val="left" w:pos="-720"/>
          <w:tab w:val="left" w:pos="0"/>
          <w:tab w:val="left" w:pos="432"/>
          <w:tab w:val="left" w:pos="720"/>
          <w:tab w:val="left" w:pos="2361"/>
          <w:tab w:val="left" w:pos="2880"/>
        </w:tabs>
        <w:suppressAutoHyphens/>
        <w:ind w:left="720" w:hanging="720"/>
        <w:rPr>
          <w:sz w:val="22"/>
          <w:szCs w:val="22"/>
        </w:rPr>
      </w:pPr>
      <w:r w:rsidRPr="00D651C3">
        <w:rPr>
          <w:b/>
          <w:sz w:val="22"/>
          <w:szCs w:val="22"/>
        </w:rPr>
        <w:t>12.10</w:t>
      </w:r>
      <w:r w:rsidRPr="00D651C3">
        <w:rPr>
          <w:b/>
          <w:sz w:val="22"/>
          <w:szCs w:val="22"/>
        </w:rPr>
        <w:tab/>
        <w:t>The student will read and analyze a variety of poetry. (SOL 12.5)</w:t>
      </w:r>
    </w:p>
    <w:p w:rsidR="00522339" w:rsidRPr="00D651C3" w:rsidRDefault="00522339" w:rsidP="00522339">
      <w:pPr>
        <w:tabs>
          <w:tab w:val="left" w:pos="-1440"/>
          <w:tab w:val="left" w:pos="-720"/>
          <w:tab w:val="left" w:pos="0"/>
          <w:tab w:val="left" w:pos="432"/>
          <w:tab w:val="left" w:pos="720"/>
          <w:tab w:val="left" w:pos="1980"/>
          <w:tab w:val="left" w:pos="2880"/>
        </w:tabs>
        <w:suppressAutoHyphens/>
        <w:ind w:left="1980" w:hanging="1980"/>
        <w:rPr>
          <w:sz w:val="22"/>
          <w:szCs w:val="22"/>
        </w:rPr>
      </w:pPr>
      <w:r w:rsidRPr="00D651C3">
        <w:rPr>
          <w:sz w:val="22"/>
          <w:szCs w:val="22"/>
        </w:rPr>
        <w:tab/>
      </w:r>
      <w:r w:rsidRPr="00D651C3">
        <w:rPr>
          <w:sz w:val="22"/>
          <w:szCs w:val="22"/>
        </w:rPr>
        <w:tab/>
      </w:r>
      <w:r w:rsidR="00EA00A1" w:rsidRPr="00D651C3">
        <w:rPr>
          <w:sz w:val="22"/>
          <w:szCs w:val="22"/>
        </w:rPr>
        <w:t>E 12.10.1</w:t>
      </w:r>
      <w:r w:rsidR="00EA00A1" w:rsidRPr="00D651C3">
        <w:rPr>
          <w:sz w:val="22"/>
          <w:szCs w:val="22"/>
        </w:rPr>
        <w:tab/>
        <w:t xml:space="preserve">Explain how the choice of words in a poem creates tone and voice. </w:t>
      </w:r>
      <w:r w:rsidR="008861CA" w:rsidRPr="00D651C3">
        <w:rPr>
          <w:sz w:val="22"/>
          <w:szCs w:val="22"/>
        </w:rPr>
        <w:br/>
      </w:r>
      <w:r w:rsidR="00EA00A1" w:rsidRPr="00D651C3">
        <w:rPr>
          <w:sz w:val="22"/>
          <w:szCs w:val="22"/>
        </w:rPr>
        <w:t>(SOL 12.5a)</w:t>
      </w:r>
    </w:p>
    <w:p w:rsidR="00522339" w:rsidRPr="00D651C3" w:rsidRDefault="00522339" w:rsidP="00522339">
      <w:pPr>
        <w:tabs>
          <w:tab w:val="left" w:pos="-1440"/>
          <w:tab w:val="left" w:pos="-720"/>
          <w:tab w:val="left" w:pos="0"/>
          <w:tab w:val="left" w:pos="432"/>
          <w:tab w:val="left" w:pos="720"/>
          <w:tab w:val="left" w:pos="1980"/>
          <w:tab w:val="left" w:pos="2880"/>
        </w:tabs>
        <w:suppressAutoHyphens/>
        <w:ind w:left="1980" w:hanging="1980"/>
        <w:rPr>
          <w:sz w:val="22"/>
          <w:szCs w:val="22"/>
        </w:rPr>
      </w:pPr>
      <w:r w:rsidRPr="00D651C3">
        <w:rPr>
          <w:sz w:val="22"/>
          <w:szCs w:val="22"/>
        </w:rPr>
        <w:tab/>
      </w:r>
      <w:r w:rsidRPr="00D651C3">
        <w:rPr>
          <w:sz w:val="22"/>
          <w:szCs w:val="22"/>
        </w:rPr>
        <w:tab/>
      </w:r>
      <w:r w:rsidR="00EA00A1" w:rsidRPr="00D651C3">
        <w:rPr>
          <w:sz w:val="22"/>
          <w:szCs w:val="22"/>
        </w:rPr>
        <w:t>E 12.10.2</w:t>
      </w:r>
      <w:r w:rsidR="00EA00A1" w:rsidRPr="00D651C3">
        <w:rPr>
          <w:sz w:val="22"/>
          <w:szCs w:val="22"/>
        </w:rPr>
        <w:tab/>
        <w:t>Explain how the sound of a poem (rhyme, rhythm, onomatopoeia, repetition, alliteration, assonance, and parallelism) supports the subject and mood. (SOL 12.5b)</w:t>
      </w:r>
    </w:p>
    <w:p w:rsidR="00522339" w:rsidRPr="00D651C3" w:rsidRDefault="00522339" w:rsidP="00522339">
      <w:pPr>
        <w:tabs>
          <w:tab w:val="left" w:pos="-1440"/>
          <w:tab w:val="left" w:pos="-720"/>
          <w:tab w:val="left" w:pos="0"/>
          <w:tab w:val="left" w:pos="432"/>
          <w:tab w:val="left" w:pos="720"/>
          <w:tab w:val="left" w:pos="1980"/>
          <w:tab w:val="left" w:pos="2880"/>
        </w:tabs>
        <w:suppressAutoHyphens/>
        <w:ind w:left="1980" w:hanging="1980"/>
        <w:rPr>
          <w:sz w:val="22"/>
          <w:szCs w:val="22"/>
        </w:rPr>
      </w:pPr>
      <w:r w:rsidRPr="00D651C3">
        <w:rPr>
          <w:sz w:val="22"/>
          <w:szCs w:val="22"/>
        </w:rPr>
        <w:tab/>
      </w:r>
      <w:r w:rsidRPr="00D651C3">
        <w:rPr>
          <w:sz w:val="22"/>
          <w:szCs w:val="22"/>
        </w:rPr>
        <w:tab/>
      </w:r>
      <w:r w:rsidR="00EA00A1" w:rsidRPr="00D651C3">
        <w:rPr>
          <w:sz w:val="22"/>
          <w:szCs w:val="22"/>
        </w:rPr>
        <w:t>E 12.10.3</w:t>
      </w:r>
      <w:r w:rsidR="00EA00A1" w:rsidRPr="00D651C3">
        <w:rPr>
          <w:sz w:val="22"/>
          <w:szCs w:val="22"/>
        </w:rPr>
        <w:tab/>
        <w:t>Explain how imagery and figures of speech (personification, simile, metaphor) appeal to the reader's senses and experience. (SOL 12.5c)</w:t>
      </w:r>
    </w:p>
    <w:p w:rsidR="00EA00A1" w:rsidRPr="00D651C3" w:rsidRDefault="00522339" w:rsidP="00522339">
      <w:pPr>
        <w:tabs>
          <w:tab w:val="left" w:pos="-1440"/>
          <w:tab w:val="left" w:pos="-720"/>
          <w:tab w:val="left" w:pos="0"/>
          <w:tab w:val="left" w:pos="432"/>
          <w:tab w:val="left" w:pos="720"/>
          <w:tab w:val="left" w:pos="1980"/>
          <w:tab w:val="left" w:pos="2880"/>
        </w:tabs>
        <w:suppressAutoHyphens/>
        <w:ind w:left="1980" w:hanging="1980"/>
        <w:rPr>
          <w:sz w:val="22"/>
          <w:szCs w:val="22"/>
        </w:rPr>
      </w:pPr>
      <w:r w:rsidRPr="00D651C3">
        <w:rPr>
          <w:sz w:val="22"/>
          <w:szCs w:val="22"/>
        </w:rPr>
        <w:tab/>
      </w:r>
      <w:r w:rsidRPr="00D651C3">
        <w:rPr>
          <w:sz w:val="22"/>
          <w:szCs w:val="22"/>
        </w:rPr>
        <w:tab/>
      </w:r>
      <w:r w:rsidR="00EA00A1" w:rsidRPr="00D651C3">
        <w:rPr>
          <w:sz w:val="22"/>
          <w:szCs w:val="22"/>
        </w:rPr>
        <w:t>E 12.10.4</w:t>
      </w:r>
      <w:r w:rsidR="00EA00A1" w:rsidRPr="00D651C3">
        <w:rPr>
          <w:sz w:val="22"/>
          <w:szCs w:val="22"/>
        </w:rPr>
        <w:tab/>
        <w:t>Compare and contrast traditional and contemporary works of poets from many cultures. (SOL 12.5d)</w:t>
      </w:r>
    </w:p>
    <w:p w:rsidR="00D651C3" w:rsidRDefault="00D651C3" w:rsidP="00D651C3">
      <w:pPr>
        <w:tabs>
          <w:tab w:val="left" w:pos="-1440"/>
          <w:tab w:val="left" w:pos="-720"/>
          <w:tab w:val="left" w:pos="0"/>
          <w:tab w:val="left" w:pos="432"/>
          <w:tab w:val="left" w:pos="720"/>
          <w:tab w:val="left" w:pos="1980"/>
          <w:tab w:val="left" w:pos="2880"/>
        </w:tabs>
        <w:suppressAutoHyphens/>
        <w:ind w:left="720" w:hanging="720"/>
        <w:rPr>
          <w:b/>
          <w:sz w:val="22"/>
          <w:szCs w:val="22"/>
        </w:rPr>
      </w:pPr>
    </w:p>
    <w:p w:rsidR="00A66332" w:rsidRPr="00D651C3" w:rsidRDefault="00A66332" w:rsidP="00D651C3">
      <w:pPr>
        <w:tabs>
          <w:tab w:val="left" w:pos="-1440"/>
          <w:tab w:val="left" w:pos="-720"/>
          <w:tab w:val="left" w:pos="0"/>
          <w:tab w:val="left" w:pos="432"/>
          <w:tab w:val="left" w:pos="720"/>
          <w:tab w:val="left" w:pos="1980"/>
          <w:tab w:val="left" w:pos="2880"/>
        </w:tabs>
        <w:suppressAutoHyphens/>
        <w:ind w:left="720" w:hanging="720"/>
        <w:rPr>
          <w:sz w:val="22"/>
          <w:szCs w:val="22"/>
        </w:rPr>
      </w:pPr>
      <w:r w:rsidRPr="00D651C3">
        <w:rPr>
          <w:b/>
          <w:sz w:val="22"/>
          <w:szCs w:val="22"/>
        </w:rPr>
        <w:t>12.11</w:t>
      </w:r>
      <w:r w:rsidRPr="00D651C3">
        <w:rPr>
          <w:b/>
          <w:sz w:val="22"/>
          <w:szCs w:val="22"/>
        </w:rPr>
        <w:tab/>
        <w:t>The student will read and critique dramatic selections from a variety of authors. (SOL 12.6)</w:t>
      </w:r>
    </w:p>
    <w:p w:rsidR="00D651C3" w:rsidRDefault="00A66332" w:rsidP="00D651C3">
      <w:pPr>
        <w:tabs>
          <w:tab w:val="left" w:pos="-1440"/>
          <w:tab w:val="left" w:pos="-720"/>
          <w:tab w:val="left" w:pos="0"/>
          <w:tab w:val="left" w:pos="432"/>
          <w:tab w:val="left" w:pos="720"/>
          <w:tab w:val="left" w:pos="1152"/>
          <w:tab w:val="left" w:pos="1980"/>
          <w:tab w:val="left" w:pos="2880"/>
        </w:tabs>
        <w:suppressAutoHyphens/>
        <w:ind w:left="720" w:hanging="720"/>
        <w:rPr>
          <w:sz w:val="22"/>
          <w:szCs w:val="22"/>
        </w:rPr>
      </w:pPr>
      <w:r w:rsidRPr="00D651C3">
        <w:rPr>
          <w:sz w:val="22"/>
          <w:szCs w:val="22"/>
        </w:rPr>
        <w:tab/>
      </w:r>
      <w:r w:rsidRPr="00D651C3">
        <w:rPr>
          <w:sz w:val="22"/>
          <w:szCs w:val="22"/>
        </w:rPr>
        <w:tab/>
        <w:t>E 12.11.1</w:t>
      </w:r>
      <w:r w:rsidRPr="00D651C3">
        <w:rPr>
          <w:sz w:val="22"/>
          <w:szCs w:val="22"/>
        </w:rPr>
        <w:tab/>
        <w:t>Describe the conflict, plot, climax, and setting. (SOL 12.6a)</w:t>
      </w:r>
    </w:p>
    <w:p w:rsidR="00A66332" w:rsidRPr="00D651C3" w:rsidRDefault="00D651C3" w:rsidP="00D651C3">
      <w:pPr>
        <w:tabs>
          <w:tab w:val="left" w:pos="-1440"/>
          <w:tab w:val="left" w:pos="-720"/>
          <w:tab w:val="left" w:pos="0"/>
          <w:tab w:val="left" w:pos="432"/>
          <w:tab w:val="left" w:pos="720"/>
          <w:tab w:val="left" w:pos="1152"/>
          <w:tab w:val="left" w:pos="1980"/>
          <w:tab w:val="left" w:pos="2880"/>
        </w:tabs>
        <w:suppressAutoHyphens/>
        <w:ind w:left="1980" w:hanging="1980"/>
        <w:rPr>
          <w:sz w:val="22"/>
          <w:szCs w:val="22"/>
        </w:rPr>
      </w:pPr>
      <w:r>
        <w:rPr>
          <w:sz w:val="22"/>
          <w:szCs w:val="22"/>
        </w:rPr>
        <w:tab/>
      </w:r>
      <w:r>
        <w:rPr>
          <w:sz w:val="22"/>
          <w:szCs w:val="22"/>
        </w:rPr>
        <w:tab/>
      </w:r>
      <w:r w:rsidR="00A66332" w:rsidRPr="00D651C3">
        <w:rPr>
          <w:sz w:val="22"/>
          <w:szCs w:val="22"/>
        </w:rPr>
        <w:t>E 12.11.2</w:t>
      </w:r>
      <w:r w:rsidR="00A66332" w:rsidRPr="00D651C3">
        <w:rPr>
          <w:sz w:val="22"/>
          <w:szCs w:val="22"/>
        </w:rPr>
        <w:tab/>
        <w:t>Compare and contrast ways in which character, scene, dialogue, and staging contribute to the theme and dramatic effect. (SOL 12.6b)</w:t>
      </w:r>
    </w:p>
    <w:p w:rsidR="00A66332" w:rsidRPr="00D651C3" w:rsidRDefault="00A66332" w:rsidP="00D651C3">
      <w:pPr>
        <w:tabs>
          <w:tab w:val="left" w:pos="-1440"/>
          <w:tab w:val="left" w:pos="-720"/>
          <w:tab w:val="left" w:pos="0"/>
          <w:tab w:val="left" w:pos="432"/>
          <w:tab w:val="left" w:pos="720"/>
          <w:tab w:val="left" w:pos="1152"/>
          <w:tab w:val="left" w:pos="1980"/>
          <w:tab w:val="left" w:pos="2880"/>
        </w:tabs>
        <w:suppressAutoHyphens/>
        <w:ind w:left="720" w:hanging="720"/>
        <w:rPr>
          <w:sz w:val="22"/>
          <w:szCs w:val="22"/>
        </w:rPr>
      </w:pPr>
      <w:r w:rsidRPr="00D651C3">
        <w:rPr>
          <w:sz w:val="22"/>
          <w:szCs w:val="22"/>
        </w:rPr>
        <w:tab/>
      </w:r>
      <w:r w:rsidRPr="00D651C3">
        <w:rPr>
          <w:sz w:val="22"/>
          <w:szCs w:val="22"/>
        </w:rPr>
        <w:tab/>
        <w:t>E 12.11.3</w:t>
      </w:r>
      <w:r w:rsidRPr="00D651C3">
        <w:rPr>
          <w:sz w:val="22"/>
          <w:szCs w:val="22"/>
        </w:rPr>
        <w:tab/>
        <w:t>Identify the most effective elements of selected plays. (SOL 12.6c)</w:t>
      </w:r>
    </w:p>
    <w:p w:rsidR="00A66332" w:rsidRPr="00D651C3" w:rsidRDefault="00A66332" w:rsidP="00D651C3">
      <w:pPr>
        <w:tabs>
          <w:tab w:val="left" w:pos="-1440"/>
          <w:tab w:val="left" w:pos="-720"/>
          <w:tab w:val="left" w:pos="0"/>
          <w:tab w:val="left" w:pos="432"/>
          <w:tab w:val="left" w:pos="720"/>
          <w:tab w:val="left" w:pos="1152"/>
          <w:tab w:val="left" w:pos="1980"/>
          <w:tab w:val="left" w:pos="2880"/>
        </w:tabs>
        <w:suppressAutoHyphens/>
        <w:ind w:left="1980" w:hanging="1980"/>
        <w:rPr>
          <w:sz w:val="22"/>
          <w:szCs w:val="22"/>
        </w:rPr>
      </w:pPr>
      <w:r w:rsidRPr="00D651C3">
        <w:rPr>
          <w:sz w:val="22"/>
          <w:szCs w:val="22"/>
        </w:rPr>
        <w:tab/>
      </w:r>
      <w:r w:rsidRPr="00D651C3">
        <w:rPr>
          <w:sz w:val="22"/>
          <w:szCs w:val="22"/>
        </w:rPr>
        <w:tab/>
        <w:t>E 12.11.4</w:t>
      </w:r>
      <w:r w:rsidRPr="00D651C3">
        <w:rPr>
          <w:sz w:val="22"/>
          <w:szCs w:val="22"/>
        </w:rPr>
        <w:tab/>
        <w:t>Compare and contrast dramatic elements of plays from American, British, and other cultures. (SOL 12.6d)</w:t>
      </w:r>
    </w:p>
    <w:p w:rsidR="00522339" w:rsidRPr="00D651C3" w:rsidRDefault="00EA00A1" w:rsidP="00522339">
      <w:pPr>
        <w:tabs>
          <w:tab w:val="left" w:pos="-1440"/>
          <w:tab w:val="left" w:pos="-720"/>
          <w:tab w:val="left" w:pos="0"/>
          <w:tab w:val="left" w:pos="432"/>
          <w:tab w:val="left" w:pos="720"/>
          <w:tab w:val="left" w:pos="2361"/>
          <w:tab w:val="left" w:pos="2880"/>
        </w:tabs>
        <w:suppressAutoHyphens/>
        <w:ind w:left="720" w:hanging="720"/>
        <w:rPr>
          <w:sz w:val="22"/>
          <w:szCs w:val="22"/>
        </w:rPr>
      </w:pPr>
      <w:r w:rsidRPr="00D651C3">
        <w:rPr>
          <w:b/>
          <w:sz w:val="22"/>
          <w:szCs w:val="22"/>
        </w:rPr>
        <w:lastRenderedPageBreak/>
        <w:t>12.12</w:t>
      </w:r>
      <w:r w:rsidRPr="00D651C3">
        <w:rPr>
          <w:b/>
          <w:sz w:val="22"/>
          <w:szCs w:val="22"/>
        </w:rPr>
        <w:tab/>
        <w:t>The student will use the writing process:  prewriting, writing, revising, editing, and publishing.</w:t>
      </w:r>
    </w:p>
    <w:p w:rsidR="00522339" w:rsidRPr="00D651C3" w:rsidRDefault="00522339" w:rsidP="00522339">
      <w:pPr>
        <w:tabs>
          <w:tab w:val="left" w:pos="-1440"/>
          <w:tab w:val="left" w:pos="-720"/>
          <w:tab w:val="left" w:pos="0"/>
          <w:tab w:val="left" w:pos="432"/>
          <w:tab w:val="left" w:pos="720"/>
          <w:tab w:val="left" w:pos="1980"/>
          <w:tab w:val="left" w:pos="2880"/>
        </w:tabs>
        <w:suppressAutoHyphens/>
        <w:ind w:left="720" w:hanging="720"/>
        <w:rPr>
          <w:sz w:val="22"/>
          <w:szCs w:val="22"/>
        </w:rPr>
      </w:pPr>
      <w:r w:rsidRPr="00D651C3">
        <w:rPr>
          <w:sz w:val="22"/>
          <w:szCs w:val="22"/>
        </w:rPr>
        <w:tab/>
      </w:r>
      <w:r w:rsidRPr="00D651C3">
        <w:rPr>
          <w:sz w:val="22"/>
          <w:szCs w:val="22"/>
        </w:rPr>
        <w:tab/>
      </w:r>
      <w:r w:rsidR="00EA00A1" w:rsidRPr="00D651C3">
        <w:rPr>
          <w:sz w:val="22"/>
          <w:szCs w:val="22"/>
        </w:rPr>
        <w:t>E 12.12.1</w:t>
      </w:r>
      <w:r w:rsidR="00EA00A1" w:rsidRPr="00D651C3">
        <w:rPr>
          <w:sz w:val="22"/>
          <w:szCs w:val="22"/>
        </w:rPr>
        <w:tab/>
        <w:t>Generate, gather, and organize ideas for writing.  (SOL 12.7a)</w:t>
      </w:r>
    </w:p>
    <w:p w:rsidR="00522339" w:rsidRPr="00D651C3" w:rsidRDefault="00522339" w:rsidP="00522339">
      <w:pPr>
        <w:tabs>
          <w:tab w:val="left" w:pos="-1440"/>
          <w:tab w:val="left" w:pos="-720"/>
          <w:tab w:val="left" w:pos="0"/>
          <w:tab w:val="left" w:pos="432"/>
          <w:tab w:val="left" w:pos="720"/>
          <w:tab w:val="left" w:pos="1980"/>
          <w:tab w:val="left" w:pos="2880"/>
        </w:tabs>
        <w:suppressAutoHyphens/>
        <w:ind w:left="720" w:hanging="720"/>
        <w:rPr>
          <w:sz w:val="22"/>
          <w:szCs w:val="22"/>
        </w:rPr>
      </w:pPr>
      <w:r w:rsidRPr="00D651C3">
        <w:rPr>
          <w:sz w:val="22"/>
          <w:szCs w:val="22"/>
        </w:rPr>
        <w:tab/>
      </w:r>
      <w:r w:rsidRPr="00D651C3">
        <w:rPr>
          <w:sz w:val="22"/>
          <w:szCs w:val="22"/>
        </w:rPr>
        <w:tab/>
      </w:r>
      <w:r w:rsidR="00EA00A1" w:rsidRPr="00D651C3">
        <w:rPr>
          <w:sz w:val="22"/>
          <w:szCs w:val="22"/>
        </w:rPr>
        <w:t>E 12.12.2</w:t>
      </w:r>
      <w:r w:rsidR="00EA00A1" w:rsidRPr="00D651C3">
        <w:rPr>
          <w:sz w:val="22"/>
          <w:szCs w:val="22"/>
        </w:rPr>
        <w:tab/>
      </w:r>
      <w:r w:rsidR="00EA00A1" w:rsidRPr="00D651C3">
        <w:rPr>
          <w:iCs/>
          <w:spacing w:val="-1"/>
          <w:sz w:val="22"/>
          <w:szCs w:val="22"/>
        </w:rPr>
        <w:t>Consider audience and purpose when planning for writing</w:t>
      </w:r>
      <w:proofErr w:type="gramStart"/>
      <w:r w:rsidR="00EA00A1" w:rsidRPr="00D651C3">
        <w:rPr>
          <w:iCs/>
          <w:spacing w:val="-1"/>
          <w:sz w:val="22"/>
          <w:szCs w:val="22"/>
        </w:rPr>
        <w:t>.(</w:t>
      </w:r>
      <w:proofErr w:type="gramEnd"/>
      <w:r w:rsidR="00EA00A1" w:rsidRPr="00D651C3">
        <w:rPr>
          <w:iCs/>
          <w:spacing w:val="-1"/>
          <w:sz w:val="22"/>
          <w:szCs w:val="22"/>
        </w:rPr>
        <w:t>SOL 12.7b)</w:t>
      </w:r>
    </w:p>
    <w:p w:rsidR="00522339" w:rsidRPr="00D651C3" w:rsidRDefault="00522339" w:rsidP="00522339">
      <w:pPr>
        <w:tabs>
          <w:tab w:val="left" w:pos="-1440"/>
          <w:tab w:val="left" w:pos="-720"/>
          <w:tab w:val="left" w:pos="0"/>
          <w:tab w:val="left" w:pos="432"/>
          <w:tab w:val="left" w:pos="720"/>
          <w:tab w:val="left" w:pos="1980"/>
          <w:tab w:val="left" w:pos="2880"/>
        </w:tabs>
        <w:suppressAutoHyphens/>
        <w:ind w:left="720" w:hanging="720"/>
        <w:rPr>
          <w:sz w:val="22"/>
          <w:szCs w:val="22"/>
        </w:rPr>
      </w:pPr>
      <w:r w:rsidRPr="00D651C3">
        <w:rPr>
          <w:sz w:val="22"/>
          <w:szCs w:val="22"/>
        </w:rPr>
        <w:tab/>
      </w:r>
      <w:r w:rsidRPr="00D651C3">
        <w:rPr>
          <w:sz w:val="22"/>
          <w:szCs w:val="22"/>
        </w:rPr>
        <w:tab/>
      </w:r>
      <w:proofErr w:type="gramStart"/>
      <w:r w:rsidR="00EA00A1" w:rsidRPr="00D651C3">
        <w:rPr>
          <w:sz w:val="22"/>
          <w:szCs w:val="22"/>
        </w:rPr>
        <w:t>E 12.12.3</w:t>
      </w:r>
      <w:r w:rsidR="00EA00A1" w:rsidRPr="00D651C3">
        <w:rPr>
          <w:sz w:val="22"/>
          <w:szCs w:val="22"/>
        </w:rPr>
        <w:tab/>
        <w:t>Present ideas in a logical sequence.</w:t>
      </w:r>
      <w:proofErr w:type="gramEnd"/>
    </w:p>
    <w:p w:rsidR="00522339" w:rsidRPr="00D651C3" w:rsidRDefault="00522339" w:rsidP="00522339">
      <w:pPr>
        <w:tabs>
          <w:tab w:val="left" w:pos="-1440"/>
          <w:tab w:val="left" w:pos="-720"/>
          <w:tab w:val="left" w:pos="0"/>
          <w:tab w:val="left" w:pos="432"/>
          <w:tab w:val="left" w:pos="720"/>
          <w:tab w:val="left" w:pos="1980"/>
          <w:tab w:val="left" w:pos="2880"/>
        </w:tabs>
        <w:suppressAutoHyphens/>
        <w:ind w:left="720" w:hanging="720"/>
        <w:rPr>
          <w:sz w:val="22"/>
          <w:szCs w:val="22"/>
        </w:rPr>
      </w:pPr>
      <w:r w:rsidRPr="00D651C3">
        <w:rPr>
          <w:sz w:val="22"/>
          <w:szCs w:val="22"/>
        </w:rPr>
        <w:tab/>
      </w:r>
      <w:r w:rsidRPr="00D651C3">
        <w:rPr>
          <w:sz w:val="22"/>
          <w:szCs w:val="22"/>
        </w:rPr>
        <w:tab/>
      </w:r>
      <w:proofErr w:type="gramStart"/>
      <w:r w:rsidR="00EA00A1" w:rsidRPr="00D651C3">
        <w:rPr>
          <w:sz w:val="22"/>
          <w:szCs w:val="22"/>
        </w:rPr>
        <w:t>E 12.12.4</w:t>
      </w:r>
      <w:r w:rsidR="00EA00A1" w:rsidRPr="00D651C3">
        <w:rPr>
          <w:sz w:val="22"/>
          <w:szCs w:val="22"/>
        </w:rPr>
        <w:tab/>
      </w:r>
      <w:r w:rsidR="00EA00A1" w:rsidRPr="00D651C3">
        <w:rPr>
          <w:iCs/>
          <w:spacing w:val="-1"/>
          <w:sz w:val="22"/>
          <w:szCs w:val="22"/>
        </w:rPr>
        <w:t>Demonstrate command of appropriate and correct use of sentence variety.</w:t>
      </w:r>
      <w:proofErr w:type="gramEnd"/>
    </w:p>
    <w:p w:rsidR="00522339" w:rsidRPr="00D651C3" w:rsidRDefault="00522339" w:rsidP="00522339">
      <w:pPr>
        <w:tabs>
          <w:tab w:val="left" w:pos="-1440"/>
          <w:tab w:val="left" w:pos="-720"/>
          <w:tab w:val="left" w:pos="0"/>
          <w:tab w:val="left" w:pos="432"/>
          <w:tab w:val="left" w:pos="720"/>
          <w:tab w:val="left" w:pos="1980"/>
          <w:tab w:val="left" w:pos="2880"/>
        </w:tabs>
        <w:suppressAutoHyphens/>
        <w:ind w:left="720" w:hanging="720"/>
        <w:rPr>
          <w:sz w:val="22"/>
          <w:szCs w:val="22"/>
        </w:rPr>
      </w:pPr>
      <w:r w:rsidRPr="00D651C3">
        <w:rPr>
          <w:sz w:val="22"/>
          <w:szCs w:val="22"/>
        </w:rPr>
        <w:tab/>
      </w:r>
      <w:r w:rsidRPr="00D651C3">
        <w:rPr>
          <w:sz w:val="22"/>
          <w:szCs w:val="22"/>
        </w:rPr>
        <w:tab/>
      </w:r>
      <w:proofErr w:type="gramStart"/>
      <w:r w:rsidR="00EA00A1" w:rsidRPr="00D651C3">
        <w:rPr>
          <w:sz w:val="22"/>
          <w:szCs w:val="22"/>
        </w:rPr>
        <w:t>E 12.12.5</w:t>
      </w:r>
      <w:r w:rsidR="00EA00A1" w:rsidRPr="00D651C3">
        <w:rPr>
          <w:sz w:val="22"/>
          <w:szCs w:val="22"/>
        </w:rPr>
        <w:tab/>
        <w:t>Elaborate ideas clearly and accurately.</w:t>
      </w:r>
      <w:proofErr w:type="gramEnd"/>
      <w:r w:rsidR="00EA00A1" w:rsidRPr="00D651C3">
        <w:rPr>
          <w:sz w:val="22"/>
          <w:szCs w:val="22"/>
        </w:rPr>
        <w:t xml:space="preserve"> (SOL 12.7d)</w:t>
      </w:r>
    </w:p>
    <w:p w:rsidR="00522339" w:rsidRPr="00D651C3" w:rsidRDefault="00522339" w:rsidP="00522339">
      <w:pPr>
        <w:tabs>
          <w:tab w:val="left" w:pos="-1440"/>
          <w:tab w:val="left" w:pos="-720"/>
          <w:tab w:val="left" w:pos="0"/>
          <w:tab w:val="left" w:pos="432"/>
          <w:tab w:val="left" w:pos="720"/>
          <w:tab w:val="left" w:pos="1980"/>
          <w:tab w:val="left" w:pos="2880"/>
        </w:tabs>
        <w:suppressAutoHyphens/>
        <w:ind w:left="720" w:hanging="720"/>
        <w:rPr>
          <w:sz w:val="22"/>
          <w:szCs w:val="22"/>
        </w:rPr>
      </w:pPr>
      <w:r w:rsidRPr="00D651C3">
        <w:rPr>
          <w:sz w:val="22"/>
          <w:szCs w:val="22"/>
        </w:rPr>
        <w:tab/>
      </w:r>
      <w:r w:rsidRPr="00D651C3">
        <w:rPr>
          <w:sz w:val="22"/>
          <w:szCs w:val="22"/>
        </w:rPr>
        <w:tab/>
      </w:r>
      <w:r w:rsidR="00EA00A1" w:rsidRPr="00D651C3">
        <w:rPr>
          <w:sz w:val="22"/>
          <w:szCs w:val="22"/>
        </w:rPr>
        <w:t>E 12.12.6</w:t>
      </w:r>
      <w:r w:rsidR="00EA00A1" w:rsidRPr="00D651C3">
        <w:rPr>
          <w:sz w:val="22"/>
          <w:szCs w:val="22"/>
        </w:rPr>
        <w:tab/>
        <w:t>Use reflective strategies to revise writing.</w:t>
      </w:r>
    </w:p>
    <w:p w:rsidR="00522339" w:rsidRPr="00D651C3" w:rsidRDefault="00522339" w:rsidP="00522339">
      <w:pPr>
        <w:tabs>
          <w:tab w:val="left" w:pos="-1440"/>
          <w:tab w:val="left" w:pos="-720"/>
          <w:tab w:val="left" w:pos="0"/>
          <w:tab w:val="left" w:pos="432"/>
          <w:tab w:val="left" w:pos="720"/>
          <w:tab w:val="left" w:pos="1980"/>
          <w:tab w:val="left" w:pos="2880"/>
        </w:tabs>
        <w:suppressAutoHyphens/>
        <w:ind w:left="1980" w:hanging="1980"/>
        <w:rPr>
          <w:sz w:val="22"/>
          <w:szCs w:val="22"/>
        </w:rPr>
      </w:pPr>
      <w:r w:rsidRPr="00D651C3">
        <w:rPr>
          <w:sz w:val="22"/>
          <w:szCs w:val="22"/>
        </w:rPr>
        <w:tab/>
      </w:r>
      <w:r w:rsidRPr="00D651C3">
        <w:rPr>
          <w:sz w:val="22"/>
          <w:szCs w:val="22"/>
        </w:rPr>
        <w:tab/>
      </w:r>
      <w:proofErr w:type="gramStart"/>
      <w:r w:rsidR="00EA00A1" w:rsidRPr="00D651C3">
        <w:rPr>
          <w:sz w:val="22"/>
          <w:szCs w:val="22"/>
        </w:rPr>
        <w:t>E 12.12.7</w:t>
      </w:r>
      <w:r w:rsidR="00EA00A1" w:rsidRPr="00D651C3">
        <w:rPr>
          <w:sz w:val="22"/>
          <w:szCs w:val="22"/>
        </w:rPr>
        <w:tab/>
        <w:t>Revise writing for depth of information and technique of presentation.</w:t>
      </w:r>
      <w:proofErr w:type="gramEnd"/>
      <w:r w:rsidR="00EA00A1" w:rsidRPr="00D651C3">
        <w:rPr>
          <w:sz w:val="22"/>
          <w:szCs w:val="22"/>
        </w:rPr>
        <w:t xml:space="preserve"> </w:t>
      </w:r>
      <w:r w:rsidR="008861CA" w:rsidRPr="00D651C3">
        <w:rPr>
          <w:sz w:val="22"/>
          <w:szCs w:val="22"/>
        </w:rPr>
        <w:br/>
      </w:r>
      <w:r w:rsidR="00EA00A1" w:rsidRPr="00D651C3">
        <w:rPr>
          <w:sz w:val="22"/>
          <w:szCs w:val="22"/>
        </w:rPr>
        <w:t>(SOL 12.7e)</w:t>
      </w:r>
    </w:p>
    <w:p w:rsidR="00522339" w:rsidRPr="00D651C3" w:rsidRDefault="00522339" w:rsidP="00522339">
      <w:pPr>
        <w:tabs>
          <w:tab w:val="left" w:pos="-1440"/>
          <w:tab w:val="left" w:pos="-720"/>
          <w:tab w:val="left" w:pos="0"/>
          <w:tab w:val="left" w:pos="432"/>
          <w:tab w:val="left" w:pos="720"/>
          <w:tab w:val="left" w:pos="1980"/>
          <w:tab w:val="left" w:pos="2880"/>
        </w:tabs>
        <w:suppressAutoHyphens/>
        <w:ind w:left="1980" w:hanging="1980"/>
        <w:rPr>
          <w:sz w:val="22"/>
          <w:szCs w:val="22"/>
        </w:rPr>
      </w:pPr>
      <w:r w:rsidRPr="00D651C3">
        <w:rPr>
          <w:sz w:val="22"/>
          <w:szCs w:val="22"/>
        </w:rPr>
        <w:tab/>
      </w:r>
      <w:r w:rsidRPr="00D651C3">
        <w:rPr>
          <w:sz w:val="22"/>
          <w:szCs w:val="22"/>
        </w:rPr>
        <w:tab/>
      </w:r>
      <w:r w:rsidR="00EA00A1" w:rsidRPr="00D651C3">
        <w:rPr>
          <w:sz w:val="22"/>
          <w:szCs w:val="22"/>
        </w:rPr>
        <w:t>E 12.12.8</w:t>
      </w:r>
      <w:r w:rsidR="00EA00A1" w:rsidRPr="00D651C3">
        <w:rPr>
          <w:sz w:val="22"/>
          <w:szCs w:val="22"/>
        </w:rPr>
        <w:tab/>
        <w:t>Apply grammatical conventions to edit writing for correct use of language, spelling, punctuation, and capitalization.  (SOL 12.7f)</w:t>
      </w:r>
    </w:p>
    <w:p w:rsidR="00EA00A1" w:rsidRPr="00D651C3" w:rsidRDefault="00522339" w:rsidP="00522339">
      <w:pPr>
        <w:tabs>
          <w:tab w:val="left" w:pos="-1440"/>
          <w:tab w:val="left" w:pos="-720"/>
          <w:tab w:val="left" w:pos="0"/>
          <w:tab w:val="left" w:pos="432"/>
          <w:tab w:val="left" w:pos="720"/>
          <w:tab w:val="left" w:pos="1980"/>
          <w:tab w:val="left" w:pos="2880"/>
        </w:tabs>
        <w:suppressAutoHyphens/>
        <w:ind w:left="1980" w:hanging="1980"/>
        <w:rPr>
          <w:sz w:val="22"/>
          <w:szCs w:val="22"/>
        </w:rPr>
      </w:pPr>
      <w:r w:rsidRPr="00D651C3">
        <w:rPr>
          <w:sz w:val="22"/>
          <w:szCs w:val="22"/>
        </w:rPr>
        <w:tab/>
      </w:r>
      <w:r w:rsidRPr="00D651C3">
        <w:rPr>
          <w:sz w:val="22"/>
          <w:szCs w:val="22"/>
        </w:rPr>
        <w:tab/>
      </w:r>
      <w:r w:rsidR="00EA00A1" w:rsidRPr="00D651C3">
        <w:rPr>
          <w:sz w:val="22"/>
          <w:szCs w:val="22"/>
        </w:rPr>
        <w:t>E 12.12.9</w:t>
      </w:r>
      <w:r w:rsidR="00EA00A1" w:rsidRPr="00D651C3">
        <w:rPr>
          <w:sz w:val="22"/>
          <w:szCs w:val="22"/>
        </w:rPr>
        <w:tab/>
        <w:t xml:space="preserve">Proofread final copy and prepare document for publication or </w:t>
      </w:r>
    </w:p>
    <w:p w:rsidR="00EA00A1" w:rsidRPr="00D651C3" w:rsidRDefault="00522339" w:rsidP="00522339">
      <w:pPr>
        <w:tabs>
          <w:tab w:val="left" w:pos="-1440"/>
          <w:tab w:val="left" w:pos="-720"/>
          <w:tab w:val="left" w:pos="0"/>
          <w:tab w:val="left" w:pos="432"/>
          <w:tab w:val="left" w:pos="1152"/>
          <w:tab w:val="left" w:pos="1512"/>
          <w:tab w:val="left" w:pos="1980"/>
        </w:tabs>
        <w:suppressAutoHyphens/>
        <w:ind w:left="1512"/>
        <w:rPr>
          <w:sz w:val="22"/>
          <w:szCs w:val="22"/>
        </w:rPr>
      </w:pPr>
      <w:r w:rsidRPr="00D651C3">
        <w:rPr>
          <w:sz w:val="22"/>
          <w:szCs w:val="22"/>
        </w:rPr>
        <w:tab/>
      </w:r>
      <w:proofErr w:type="gramStart"/>
      <w:r w:rsidR="00EA00A1" w:rsidRPr="00D651C3">
        <w:rPr>
          <w:sz w:val="22"/>
          <w:szCs w:val="22"/>
        </w:rPr>
        <w:t>submission</w:t>
      </w:r>
      <w:proofErr w:type="gramEnd"/>
      <w:r w:rsidR="00EA00A1" w:rsidRPr="00D651C3">
        <w:rPr>
          <w:sz w:val="22"/>
          <w:szCs w:val="22"/>
        </w:rPr>
        <w:t>. (SOL 12.7g)</w:t>
      </w:r>
    </w:p>
    <w:p w:rsidR="00EA00A1" w:rsidRPr="00D651C3" w:rsidRDefault="00EA00A1" w:rsidP="00E86C26">
      <w:pPr>
        <w:tabs>
          <w:tab w:val="left" w:pos="-1440"/>
          <w:tab w:val="left" w:pos="-720"/>
          <w:tab w:val="left" w:pos="0"/>
          <w:tab w:val="left" w:pos="432"/>
          <w:tab w:val="left" w:pos="720"/>
          <w:tab w:val="left" w:pos="1152"/>
          <w:tab w:val="left" w:pos="1512"/>
          <w:tab w:val="left" w:pos="2880"/>
        </w:tabs>
        <w:suppressAutoHyphens/>
        <w:ind w:left="1980" w:hanging="1980"/>
        <w:rPr>
          <w:sz w:val="22"/>
          <w:szCs w:val="22"/>
        </w:rPr>
      </w:pPr>
      <w:r w:rsidRPr="00D651C3">
        <w:rPr>
          <w:sz w:val="22"/>
          <w:szCs w:val="22"/>
        </w:rPr>
        <w:tab/>
      </w:r>
      <w:r w:rsidR="00522339" w:rsidRPr="00D651C3">
        <w:rPr>
          <w:sz w:val="22"/>
          <w:szCs w:val="22"/>
        </w:rPr>
        <w:tab/>
      </w:r>
      <w:r w:rsidRPr="00D651C3">
        <w:rPr>
          <w:sz w:val="22"/>
          <w:szCs w:val="22"/>
        </w:rPr>
        <w:t>E 12.12.10</w:t>
      </w:r>
      <w:r w:rsidRPr="00D651C3">
        <w:rPr>
          <w:sz w:val="22"/>
          <w:szCs w:val="22"/>
        </w:rPr>
        <w:tab/>
        <w:t>Use available technology.</w:t>
      </w:r>
    </w:p>
    <w:p w:rsidR="00EA00A1" w:rsidRPr="00D651C3" w:rsidRDefault="00EA00A1" w:rsidP="00E86C26">
      <w:pPr>
        <w:tabs>
          <w:tab w:val="left" w:pos="-1440"/>
          <w:tab w:val="left" w:pos="-720"/>
          <w:tab w:val="left" w:pos="0"/>
          <w:tab w:val="left" w:pos="432"/>
          <w:tab w:val="left" w:pos="720"/>
          <w:tab w:val="left" w:pos="1152"/>
          <w:tab w:val="left" w:pos="1512"/>
          <w:tab w:val="left" w:pos="1620"/>
          <w:tab w:val="left" w:pos="2880"/>
        </w:tabs>
        <w:suppressAutoHyphens/>
        <w:ind w:left="1980" w:hanging="1980"/>
        <w:rPr>
          <w:sz w:val="22"/>
          <w:szCs w:val="22"/>
        </w:rPr>
      </w:pPr>
      <w:r w:rsidRPr="00D651C3">
        <w:rPr>
          <w:sz w:val="22"/>
          <w:szCs w:val="22"/>
        </w:rPr>
        <w:tab/>
      </w:r>
      <w:r w:rsidR="00522339" w:rsidRPr="00D651C3">
        <w:rPr>
          <w:sz w:val="22"/>
          <w:szCs w:val="22"/>
        </w:rPr>
        <w:tab/>
      </w:r>
      <w:r w:rsidRPr="00D651C3">
        <w:rPr>
          <w:sz w:val="22"/>
          <w:szCs w:val="22"/>
        </w:rPr>
        <w:t>E 12.12.11</w:t>
      </w:r>
      <w:r w:rsidRPr="00D651C3">
        <w:rPr>
          <w:sz w:val="22"/>
          <w:szCs w:val="22"/>
        </w:rPr>
        <w:tab/>
        <w:t>Maintain a writing portfolio.</w:t>
      </w:r>
    </w:p>
    <w:p w:rsidR="00D651C3" w:rsidRDefault="00D651C3" w:rsidP="00E86C26">
      <w:pPr>
        <w:tabs>
          <w:tab w:val="left" w:pos="-1440"/>
          <w:tab w:val="left" w:pos="-720"/>
          <w:tab w:val="left" w:pos="0"/>
          <w:tab w:val="left" w:pos="432"/>
          <w:tab w:val="left" w:pos="612"/>
          <w:tab w:val="left" w:pos="2361"/>
          <w:tab w:val="left" w:pos="2880"/>
        </w:tabs>
        <w:suppressAutoHyphens/>
        <w:ind w:left="619" w:hanging="619"/>
        <w:rPr>
          <w:b/>
          <w:sz w:val="22"/>
          <w:szCs w:val="22"/>
        </w:rPr>
      </w:pPr>
    </w:p>
    <w:p w:rsidR="00E86C26" w:rsidRPr="00D651C3" w:rsidRDefault="00EA00A1" w:rsidP="00E86C26">
      <w:pPr>
        <w:tabs>
          <w:tab w:val="left" w:pos="-1440"/>
          <w:tab w:val="left" w:pos="-720"/>
          <w:tab w:val="left" w:pos="0"/>
          <w:tab w:val="left" w:pos="432"/>
          <w:tab w:val="left" w:pos="612"/>
          <w:tab w:val="left" w:pos="2361"/>
          <w:tab w:val="left" w:pos="2880"/>
        </w:tabs>
        <w:suppressAutoHyphens/>
        <w:ind w:left="619" w:hanging="619"/>
        <w:rPr>
          <w:sz w:val="22"/>
          <w:szCs w:val="22"/>
        </w:rPr>
      </w:pPr>
      <w:r w:rsidRPr="00D651C3">
        <w:rPr>
          <w:b/>
          <w:sz w:val="22"/>
          <w:szCs w:val="22"/>
        </w:rPr>
        <w:t>12.13</w:t>
      </w:r>
      <w:r w:rsidRPr="00D651C3">
        <w:rPr>
          <w:b/>
          <w:sz w:val="22"/>
          <w:szCs w:val="22"/>
        </w:rPr>
        <w:tab/>
        <w:t>The student will develop expository and informational writings. (SOL 12.7)</w:t>
      </w:r>
    </w:p>
    <w:p w:rsidR="00E86C26" w:rsidRPr="00D651C3" w:rsidRDefault="00E86C26" w:rsidP="00E86C26">
      <w:pPr>
        <w:tabs>
          <w:tab w:val="left" w:pos="-1440"/>
          <w:tab w:val="left" w:pos="-720"/>
          <w:tab w:val="left" w:pos="0"/>
          <w:tab w:val="left" w:pos="432"/>
          <w:tab w:val="left" w:pos="720"/>
          <w:tab w:val="left" w:pos="1980"/>
          <w:tab w:val="left" w:pos="2361"/>
          <w:tab w:val="left" w:pos="2880"/>
        </w:tabs>
        <w:suppressAutoHyphens/>
        <w:ind w:left="720" w:hanging="720"/>
        <w:rPr>
          <w:sz w:val="22"/>
          <w:szCs w:val="22"/>
        </w:rPr>
      </w:pPr>
      <w:r w:rsidRPr="00D651C3">
        <w:rPr>
          <w:sz w:val="22"/>
          <w:szCs w:val="22"/>
        </w:rPr>
        <w:tab/>
      </w:r>
      <w:r w:rsidRPr="00D651C3">
        <w:rPr>
          <w:sz w:val="22"/>
          <w:szCs w:val="22"/>
        </w:rPr>
        <w:tab/>
      </w:r>
      <w:r w:rsidR="00EA00A1" w:rsidRPr="00D651C3">
        <w:rPr>
          <w:sz w:val="22"/>
          <w:szCs w:val="22"/>
        </w:rPr>
        <w:t>E 12.13.1</w:t>
      </w:r>
      <w:r w:rsidR="00EA00A1" w:rsidRPr="00D651C3">
        <w:rPr>
          <w:sz w:val="22"/>
          <w:szCs w:val="22"/>
        </w:rPr>
        <w:tab/>
        <w:t>Write a multi-paragraph essay using inductive/deductive reasoning.</w:t>
      </w:r>
    </w:p>
    <w:p w:rsidR="00E86C26" w:rsidRPr="00D651C3" w:rsidRDefault="00E86C26" w:rsidP="00E86C26">
      <w:pPr>
        <w:tabs>
          <w:tab w:val="left" w:pos="-1440"/>
          <w:tab w:val="left" w:pos="-720"/>
          <w:tab w:val="left" w:pos="0"/>
          <w:tab w:val="left" w:pos="432"/>
          <w:tab w:val="left" w:pos="720"/>
          <w:tab w:val="left" w:pos="1980"/>
          <w:tab w:val="left" w:pos="2361"/>
          <w:tab w:val="left" w:pos="2880"/>
        </w:tabs>
        <w:suppressAutoHyphens/>
        <w:ind w:left="720" w:hanging="720"/>
        <w:rPr>
          <w:sz w:val="22"/>
          <w:szCs w:val="22"/>
        </w:rPr>
      </w:pPr>
      <w:r w:rsidRPr="00D651C3">
        <w:rPr>
          <w:sz w:val="22"/>
          <w:szCs w:val="22"/>
        </w:rPr>
        <w:tab/>
      </w:r>
      <w:r w:rsidRPr="00D651C3">
        <w:rPr>
          <w:sz w:val="22"/>
          <w:szCs w:val="22"/>
        </w:rPr>
        <w:tab/>
      </w:r>
      <w:r w:rsidR="00EA00A1" w:rsidRPr="00D651C3">
        <w:rPr>
          <w:sz w:val="22"/>
          <w:szCs w:val="22"/>
        </w:rPr>
        <w:t>E 12.13.4</w:t>
      </w:r>
      <w:r w:rsidR="00EA00A1" w:rsidRPr="00D651C3">
        <w:rPr>
          <w:sz w:val="22"/>
          <w:szCs w:val="22"/>
        </w:rPr>
        <w:tab/>
        <w:t>Write a commentary on a book, short story, play, or film.</w:t>
      </w:r>
    </w:p>
    <w:p w:rsidR="00E86C26" w:rsidRPr="00D651C3" w:rsidRDefault="00E86C26" w:rsidP="00E86C26">
      <w:pPr>
        <w:tabs>
          <w:tab w:val="left" w:pos="-1440"/>
          <w:tab w:val="left" w:pos="-720"/>
          <w:tab w:val="left" w:pos="0"/>
          <w:tab w:val="left" w:pos="432"/>
          <w:tab w:val="left" w:pos="720"/>
          <w:tab w:val="left" w:pos="1980"/>
          <w:tab w:val="left" w:pos="2361"/>
          <w:tab w:val="left" w:pos="2880"/>
        </w:tabs>
        <w:suppressAutoHyphens/>
        <w:ind w:left="1980" w:hanging="1980"/>
        <w:rPr>
          <w:sz w:val="22"/>
          <w:szCs w:val="22"/>
        </w:rPr>
      </w:pPr>
      <w:r w:rsidRPr="00D651C3">
        <w:rPr>
          <w:sz w:val="22"/>
          <w:szCs w:val="22"/>
        </w:rPr>
        <w:tab/>
      </w:r>
      <w:r w:rsidRPr="00D651C3">
        <w:rPr>
          <w:sz w:val="22"/>
          <w:szCs w:val="22"/>
        </w:rPr>
        <w:tab/>
      </w:r>
      <w:r w:rsidR="00EA00A1" w:rsidRPr="00D651C3">
        <w:rPr>
          <w:sz w:val="22"/>
          <w:szCs w:val="22"/>
        </w:rPr>
        <w:t>E 12.13.5</w:t>
      </w:r>
      <w:r w:rsidR="00EA00A1" w:rsidRPr="00D651C3">
        <w:rPr>
          <w:sz w:val="22"/>
          <w:szCs w:val="22"/>
        </w:rPr>
        <w:tab/>
        <w:t>Write an analysis of explanation of how the literary works of several authors mirror the issues of their eras.</w:t>
      </w:r>
    </w:p>
    <w:p w:rsidR="00EA00A1" w:rsidRPr="00D651C3" w:rsidRDefault="00E86C26" w:rsidP="00E86C26">
      <w:pPr>
        <w:tabs>
          <w:tab w:val="left" w:pos="-1440"/>
          <w:tab w:val="left" w:pos="-720"/>
          <w:tab w:val="left" w:pos="0"/>
          <w:tab w:val="left" w:pos="432"/>
          <w:tab w:val="left" w:pos="720"/>
          <w:tab w:val="left" w:pos="1980"/>
          <w:tab w:val="left" w:pos="2361"/>
          <w:tab w:val="left" w:pos="2880"/>
        </w:tabs>
        <w:suppressAutoHyphens/>
        <w:ind w:left="1980" w:hanging="1980"/>
        <w:rPr>
          <w:sz w:val="22"/>
          <w:szCs w:val="22"/>
        </w:rPr>
      </w:pPr>
      <w:r w:rsidRPr="00D651C3">
        <w:rPr>
          <w:sz w:val="22"/>
          <w:szCs w:val="22"/>
        </w:rPr>
        <w:tab/>
      </w:r>
      <w:r w:rsidRPr="00D651C3">
        <w:rPr>
          <w:sz w:val="22"/>
          <w:szCs w:val="22"/>
        </w:rPr>
        <w:tab/>
      </w:r>
      <w:r w:rsidR="00EA00A1" w:rsidRPr="00D651C3">
        <w:rPr>
          <w:iCs/>
          <w:spacing w:val="-1"/>
          <w:sz w:val="22"/>
          <w:szCs w:val="22"/>
        </w:rPr>
        <w:t>E 12.13.9</w:t>
      </w:r>
      <w:r w:rsidR="00EA00A1" w:rsidRPr="00D651C3">
        <w:rPr>
          <w:iCs/>
          <w:spacing w:val="-1"/>
          <w:sz w:val="22"/>
          <w:szCs w:val="22"/>
        </w:rPr>
        <w:tab/>
        <w:t xml:space="preserve">Write analytically about literary, informational, and visual materials.  </w:t>
      </w:r>
      <w:r w:rsidR="008861CA" w:rsidRPr="00D651C3">
        <w:rPr>
          <w:iCs/>
          <w:spacing w:val="-1"/>
          <w:sz w:val="22"/>
          <w:szCs w:val="22"/>
        </w:rPr>
        <w:br/>
      </w:r>
      <w:r w:rsidR="00EA00A1" w:rsidRPr="00D651C3">
        <w:rPr>
          <w:iCs/>
          <w:spacing w:val="-1"/>
          <w:sz w:val="22"/>
          <w:szCs w:val="22"/>
        </w:rPr>
        <w:t>(SOL 12.7c)</w:t>
      </w:r>
    </w:p>
    <w:p w:rsidR="00D651C3" w:rsidRDefault="00D651C3" w:rsidP="00AC708A">
      <w:pPr>
        <w:tabs>
          <w:tab w:val="left" w:pos="-1440"/>
          <w:tab w:val="left" w:pos="-720"/>
          <w:tab w:val="left" w:pos="0"/>
          <w:tab w:val="left" w:pos="72"/>
          <w:tab w:val="left" w:pos="720"/>
          <w:tab w:val="left" w:pos="2880"/>
        </w:tabs>
        <w:suppressAutoHyphens/>
        <w:ind w:left="720" w:hanging="720"/>
        <w:rPr>
          <w:b/>
          <w:sz w:val="22"/>
          <w:szCs w:val="22"/>
        </w:rPr>
      </w:pPr>
    </w:p>
    <w:p w:rsidR="00AC708A" w:rsidRPr="00D651C3" w:rsidRDefault="00EA00A1" w:rsidP="00AC708A">
      <w:pPr>
        <w:tabs>
          <w:tab w:val="left" w:pos="-1440"/>
          <w:tab w:val="left" w:pos="-720"/>
          <w:tab w:val="left" w:pos="0"/>
          <w:tab w:val="left" w:pos="72"/>
          <w:tab w:val="left" w:pos="720"/>
          <w:tab w:val="left" w:pos="2880"/>
        </w:tabs>
        <w:suppressAutoHyphens/>
        <w:ind w:left="720" w:hanging="720"/>
        <w:rPr>
          <w:sz w:val="22"/>
          <w:szCs w:val="22"/>
        </w:rPr>
      </w:pPr>
      <w:r w:rsidRPr="00D651C3">
        <w:rPr>
          <w:b/>
          <w:sz w:val="22"/>
          <w:szCs w:val="22"/>
        </w:rPr>
        <w:tab/>
        <w:t>12.14</w:t>
      </w:r>
      <w:r w:rsidRPr="00D651C3">
        <w:rPr>
          <w:b/>
          <w:sz w:val="22"/>
          <w:szCs w:val="22"/>
        </w:rPr>
        <w:tab/>
        <w:t>The student will communicate ideas in writing using correct grammar, usage, and mechanics.</w:t>
      </w:r>
    </w:p>
    <w:p w:rsidR="00AC708A" w:rsidRPr="00D651C3" w:rsidRDefault="00AC708A" w:rsidP="00AC708A">
      <w:pPr>
        <w:tabs>
          <w:tab w:val="left" w:pos="-1440"/>
          <w:tab w:val="left" w:pos="-720"/>
          <w:tab w:val="left" w:pos="0"/>
          <w:tab w:val="left" w:pos="72"/>
          <w:tab w:val="left" w:pos="720"/>
          <w:tab w:val="left" w:pos="1980"/>
        </w:tabs>
        <w:suppressAutoHyphens/>
        <w:ind w:left="720" w:hanging="720"/>
        <w:rPr>
          <w:sz w:val="22"/>
          <w:szCs w:val="22"/>
        </w:rPr>
      </w:pPr>
      <w:r w:rsidRPr="00D651C3">
        <w:rPr>
          <w:sz w:val="22"/>
          <w:szCs w:val="22"/>
        </w:rPr>
        <w:tab/>
      </w:r>
      <w:r w:rsidRPr="00D651C3">
        <w:rPr>
          <w:sz w:val="22"/>
          <w:szCs w:val="22"/>
        </w:rPr>
        <w:tab/>
      </w:r>
      <w:r w:rsidR="00EA00A1" w:rsidRPr="00D651C3">
        <w:rPr>
          <w:sz w:val="22"/>
          <w:szCs w:val="22"/>
        </w:rPr>
        <w:t>E 12.14.1</w:t>
      </w:r>
      <w:r w:rsidR="00EA00A1" w:rsidRPr="00D651C3">
        <w:rPr>
          <w:sz w:val="22"/>
          <w:szCs w:val="22"/>
        </w:rPr>
        <w:tab/>
        <w:t>Demonstrate the ability to evaluate, edit, and revise all writing tasks.</w:t>
      </w:r>
    </w:p>
    <w:p w:rsidR="00AC708A" w:rsidRPr="00D651C3" w:rsidRDefault="00AC708A" w:rsidP="00AC708A">
      <w:pPr>
        <w:tabs>
          <w:tab w:val="left" w:pos="-1440"/>
          <w:tab w:val="left" w:pos="-720"/>
          <w:tab w:val="left" w:pos="0"/>
          <w:tab w:val="left" w:pos="72"/>
          <w:tab w:val="left" w:pos="720"/>
          <w:tab w:val="left" w:pos="1980"/>
        </w:tabs>
        <w:suppressAutoHyphens/>
        <w:ind w:left="720" w:hanging="720"/>
        <w:rPr>
          <w:sz w:val="22"/>
          <w:szCs w:val="22"/>
        </w:rPr>
      </w:pPr>
      <w:r w:rsidRPr="00D651C3">
        <w:rPr>
          <w:sz w:val="22"/>
          <w:szCs w:val="22"/>
        </w:rPr>
        <w:tab/>
      </w:r>
      <w:r w:rsidRPr="00D651C3">
        <w:rPr>
          <w:sz w:val="22"/>
          <w:szCs w:val="22"/>
        </w:rPr>
        <w:tab/>
      </w:r>
      <w:r w:rsidR="00EA00A1" w:rsidRPr="00D651C3">
        <w:rPr>
          <w:sz w:val="22"/>
          <w:szCs w:val="22"/>
        </w:rPr>
        <w:t>E 12.14.2</w:t>
      </w:r>
      <w:r w:rsidR="00EA00A1" w:rsidRPr="00D651C3">
        <w:rPr>
          <w:sz w:val="22"/>
          <w:szCs w:val="22"/>
        </w:rPr>
        <w:tab/>
        <w:t>Use a handbook as a reference tool.</w:t>
      </w:r>
    </w:p>
    <w:p w:rsidR="00AC708A" w:rsidRPr="00D651C3" w:rsidRDefault="00AC708A" w:rsidP="00AC708A">
      <w:pPr>
        <w:tabs>
          <w:tab w:val="left" w:pos="-1440"/>
          <w:tab w:val="left" w:pos="-720"/>
          <w:tab w:val="left" w:pos="0"/>
          <w:tab w:val="left" w:pos="72"/>
          <w:tab w:val="left" w:pos="720"/>
          <w:tab w:val="left" w:pos="1980"/>
        </w:tabs>
        <w:suppressAutoHyphens/>
        <w:ind w:left="720" w:hanging="720"/>
        <w:rPr>
          <w:sz w:val="22"/>
          <w:szCs w:val="22"/>
        </w:rPr>
      </w:pPr>
      <w:r w:rsidRPr="00D651C3">
        <w:rPr>
          <w:sz w:val="22"/>
          <w:szCs w:val="22"/>
        </w:rPr>
        <w:tab/>
      </w:r>
      <w:r w:rsidRPr="00D651C3">
        <w:rPr>
          <w:sz w:val="22"/>
          <w:szCs w:val="22"/>
        </w:rPr>
        <w:tab/>
      </w:r>
      <w:r w:rsidR="00EA00A1" w:rsidRPr="00D651C3">
        <w:rPr>
          <w:sz w:val="22"/>
          <w:szCs w:val="22"/>
        </w:rPr>
        <w:t>E 12.14.3</w:t>
      </w:r>
      <w:r w:rsidR="00EA00A1" w:rsidRPr="00D651C3">
        <w:rPr>
          <w:sz w:val="22"/>
          <w:szCs w:val="22"/>
        </w:rPr>
        <w:tab/>
        <w:t xml:space="preserve">Exhibit proficiency in the use of </w:t>
      </w:r>
      <w:proofErr w:type="gramStart"/>
      <w:r w:rsidR="00EA00A1" w:rsidRPr="00D651C3">
        <w:rPr>
          <w:sz w:val="22"/>
          <w:szCs w:val="22"/>
        </w:rPr>
        <w:t>standard</w:t>
      </w:r>
      <w:proofErr w:type="gramEnd"/>
      <w:r w:rsidR="00EA00A1" w:rsidRPr="00D651C3">
        <w:rPr>
          <w:sz w:val="22"/>
          <w:szCs w:val="22"/>
        </w:rPr>
        <w:t xml:space="preserve"> English in writing.</w:t>
      </w:r>
    </w:p>
    <w:p w:rsidR="00EA00A1" w:rsidRPr="00D651C3" w:rsidRDefault="00AC708A" w:rsidP="00AC708A">
      <w:pPr>
        <w:tabs>
          <w:tab w:val="left" w:pos="-1440"/>
          <w:tab w:val="left" w:pos="-720"/>
          <w:tab w:val="left" w:pos="0"/>
          <w:tab w:val="left" w:pos="72"/>
          <w:tab w:val="left" w:pos="720"/>
          <w:tab w:val="left" w:pos="1980"/>
        </w:tabs>
        <w:suppressAutoHyphens/>
        <w:ind w:left="720" w:hanging="720"/>
        <w:rPr>
          <w:sz w:val="22"/>
          <w:szCs w:val="22"/>
        </w:rPr>
      </w:pPr>
      <w:r w:rsidRPr="00D651C3">
        <w:rPr>
          <w:sz w:val="22"/>
          <w:szCs w:val="22"/>
        </w:rPr>
        <w:tab/>
      </w:r>
      <w:r w:rsidRPr="00D651C3">
        <w:rPr>
          <w:sz w:val="22"/>
          <w:szCs w:val="22"/>
        </w:rPr>
        <w:tab/>
      </w:r>
      <w:r w:rsidR="00EA00A1" w:rsidRPr="00D651C3">
        <w:rPr>
          <w:sz w:val="22"/>
          <w:szCs w:val="22"/>
        </w:rPr>
        <w:t>E 12.14.4</w:t>
      </w:r>
      <w:r w:rsidR="00EA00A1" w:rsidRPr="00D651C3">
        <w:rPr>
          <w:sz w:val="22"/>
          <w:szCs w:val="22"/>
        </w:rPr>
        <w:tab/>
      </w:r>
      <w:r w:rsidR="00EA00A1" w:rsidRPr="00D651C3">
        <w:rPr>
          <w:iCs/>
          <w:sz w:val="22"/>
          <w:szCs w:val="22"/>
        </w:rPr>
        <w:t>Use available technology</w:t>
      </w:r>
      <w:r w:rsidR="00EA00A1" w:rsidRPr="00D651C3">
        <w:rPr>
          <w:i/>
          <w:sz w:val="22"/>
          <w:szCs w:val="22"/>
        </w:rPr>
        <w:t>.</w:t>
      </w:r>
    </w:p>
    <w:p w:rsidR="00D651C3" w:rsidRDefault="00D651C3" w:rsidP="00AC708A">
      <w:pPr>
        <w:tabs>
          <w:tab w:val="left" w:pos="-1440"/>
          <w:tab w:val="left" w:pos="-720"/>
          <w:tab w:val="left" w:pos="0"/>
          <w:tab w:val="left" w:pos="612"/>
          <w:tab w:val="left" w:pos="2361"/>
          <w:tab w:val="left" w:pos="2880"/>
        </w:tabs>
        <w:suppressAutoHyphens/>
        <w:ind w:left="612" w:hanging="612"/>
        <w:rPr>
          <w:b/>
          <w:sz w:val="22"/>
          <w:szCs w:val="22"/>
        </w:rPr>
      </w:pPr>
    </w:p>
    <w:p w:rsidR="00AC708A" w:rsidRPr="00D651C3" w:rsidRDefault="00EA00A1" w:rsidP="00D651C3">
      <w:pPr>
        <w:tabs>
          <w:tab w:val="left" w:pos="-1440"/>
          <w:tab w:val="left" w:pos="-720"/>
          <w:tab w:val="left" w:pos="0"/>
          <w:tab w:val="left" w:pos="2361"/>
          <w:tab w:val="left" w:pos="2880"/>
        </w:tabs>
        <w:suppressAutoHyphens/>
        <w:ind w:left="612" w:hanging="612"/>
        <w:rPr>
          <w:sz w:val="22"/>
          <w:szCs w:val="22"/>
        </w:rPr>
      </w:pPr>
      <w:r w:rsidRPr="00D651C3">
        <w:rPr>
          <w:b/>
          <w:sz w:val="22"/>
          <w:szCs w:val="22"/>
        </w:rPr>
        <w:t>12.15</w:t>
      </w:r>
      <w:r w:rsidRPr="00D651C3">
        <w:rPr>
          <w:b/>
          <w:sz w:val="22"/>
          <w:szCs w:val="22"/>
        </w:rPr>
        <w:tab/>
        <w:t>The student will prepare for the transition to career or schools of higher learning.</w:t>
      </w:r>
    </w:p>
    <w:p w:rsidR="00EF60AB" w:rsidRPr="00D651C3" w:rsidRDefault="00AC708A" w:rsidP="00AC708A">
      <w:pPr>
        <w:tabs>
          <w:tab w:val="left" w:pos="-1440"/>
          <w:tab w:val="left" w:pos="-720"/>
          <w:tab w:val="left" w:pos="0"/>
          <w:tab w:val="left" w:pos="612"/>
          <w:tab w:val="left" w:pos="720"/>
          <w:tab w:val="left" w:pos="1980"/>
        </w:tabs>
        <w:suppressAutoHyphens/>
        <w:ind w:left="612" w:hanging="612"/>
        <w:rPr>
          <w:sz w:val="22"/>
          <w:szCs w:val="22"/>
        </w:rPr>
      </w:pPr>
      <w:r w:rsidRPr="00D651C3">
        <w:rPr>
          <w:sz w:val="22"/>
          <w:szCs w:val="22"/>
        </w:rPr>
        <w:tab/>
      </w:r>
      <w:r w:rsidRPr="00D651C3">
        <w:rPr>
          <w:sz w:val="22"/>
          <w:szCs w:val="22"/>
        </w:rPr>
        <w:tab/>
      </w:r>
      <w:proofErr w:type="gramStart"/>
      <w:r w:rsidR="00EA00A1" w:rsidRPr="00D651C3">
        <w:rPr>
          <w:sz w:val="22"/>
          <w:szCs w:val="22"/>
        </w:rPr>
        <w:t>E 12.15.2</w:t>
      </w:r>
      <w:r w:rsidR="00EA00A1" w:rsidRPr="00D651C3">
        <w:rPr>
          <w:sz w:val="22"/>
          <w:szCs w:val="22"/>
        </w:rPr>
        <w:tab/>
        <w:t>Use criteria to evaluate the performance of tasks.</w:t>
      </w:r>
      <w:proofErr w:type="gramEnd"/>
    </w:p>
    <w:p w:rsidR="00EA00A1" w:rsidRPr="00EA00A1" w:rsidRDefault="00EA00A1" w:rsidP="00EA00A1"/>
    <w:p w:rsidR="00D651C3" w:rsidRDefault="00D651C3" w:rsidP="00EA00A1">
      <w:pPr>
        <w:pStyle w:val="BodyText3"/>
        <w:suppressAutoHyphens w:val="0"/>
        <w:spacing w:line="240" w:lineRule="auto"/>
        <w:rPr>
          <w:b/>
        </w:rPr>
        <w:sectPr w:rsidR="00D651C3" w:rsidSect="00FE547E">
          <w:footerReference w:type="even" r:id="rId11"/>
          <w:footerReference w:type="default" r:id="rId12"/>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D651C3" w:rsidRPr="00EC291A" w:rsidTr="00EC291A">
        <w:tc>
          <w:tcPr>
            <w:tcW w:w="9576" w:type="dxa"/>
            <w:shd w:val="clear" w:color="auto" w:fill="E6E6E6"/>
          </w:tcPr>
          <w:p w:rsidR="00D651C3" w:rsidRPr="00EC291A" w:rsidRDefault="00D651C3" w:rsidP="00EC291A">
            <w:pPr>
              <w:pStyle w:val="BodyText3"/>
              <w:suppressAutoHyphens w:val="0"/>
              <w:spacing w:line="240" w:lineRule="auto"/>
              <w:jc w:val="center"/>
              <w:rPr>
                <w:b/>
                <w:sz w:val="22"/>
                <w:szCs w:val="22"/>
              </w:rPr>
            </w:pPr>
            <w:r w:rsidRPr="00EC291A">
              <w:rPr>
                <w:b/>
                <w:sz w:val="22"/>
                <w:szCs w:val="22"/>
              </w:rPr>
              <w:lastRenderedPageBreak/>
              <w:t>MATERIALS</w:t>
            </w:r>
          </w:p>
        </w:tc>
      </w:tr>
    </w:tbl>
    <w:p w:rsidR="00D651C3" w:rsidRDefault="00D651C3" w:rsidP="00EA00A1">
      <w:pPr>
        <w:pStyle w:val="BodyText3"/>
        <w:suppressAutoHyphens w:val="0"/>
        <w:spacing w:line="240" w:lineRule="auto"/>
        <w:rPr>
          <w:b/>
        </w:rPr>
      </w:pPr>
    </w:p>
    <w:p w:rsidR="00EA00A1" w:rsidRPr="00EA00A1" w:rsidRDefault="00EA00A1" w:rsidP="00EA00A1">
      <w:pPr>
        <w:pStyle w:val="BodyText3"/>
        <w:suppressAutoHyphens w:val="0"/>
        <w:spacing w:line="240" w:lineRule="auto"/>
        <w:rPr>
          <w:b/>
        </w:rPr>
      </w:pPr>
      <w:r w:rsidRPr="00EA00A1">
        <w:rPr>
          <w:b/>
        </w:rPr>
        <w:t>Centerpiece</w:t>
      </w:r>
      <w:r w:rsidR="002E29ED">
        <w:rPr>
          <w:b/>
        </w:rPr>
        <w:t>s</w:t>
      </w:r>
      <w:r w:rsidRPr="00EA00A1">
        <w:rPr>
          <w:b/>
        </w:rPr>
        <w:t>:</w:t>
      </w:r>
    </w:p>
    <w:p w:rsidR="009510AA" w:rsidRDefault="00F1637D" w:rsidP="009510AA">
      <w:pPr>
        <w:pStyle w:val="BodyText3"/>
        <w:suppressAutoHyphens w:val="0"/>
        <w:spacing w:line="240" w:lineRule="auto"/>
        <w:rPr>
          <w:i/>
        </w:rPr>
      </w:pPr>
      <w:r w:rsidRPr="009510AA">
        <w:rPr>
          <w:i/>
        </w:rPr>
        <w:t>Macbeth</w:t>
      </w:r>
    </w:p>
    <w:p w:rsidR="009510AA" w:rsidRPr="009510AA" w:rsidRDefault="009510AA" w:rsidP="009510AA">
      <w:pPr>
        <w:pStyle w:val="BodyText3"/>
        <w:suppressAutoHyphens w:val="0"/>
        <w:spacing w:line="240" w:lineRule="auto"/>
        <w:rPr>
          <w:i/>
        </w:rPr>
      </w:pPr>
      <w:r>
        <w:rPr>
          <w:i/>
        </w:rPr>
        <w:t>Othello</w:t>
      </w:r>
    </w:p>
    <w:p w:rsidR="009510AA" w:rsidRPr="009510AA" w:rsidRDefault="009510AA" w:rsidP="009510AA">
      <w:pPr>
        <w:pStyle w:val="BodyText3"/>
        <w:suppressAutoHyphens w:val="0"/>
        <w:spacing w:line="240" w:lineRule="auto"/>
        <w:rPr>
          <w:i/>
        </w:rPr>
      </w:pPr>
      <w:r w:rsidRPr="009510AA">
        <w:rPr>
          <w:i/>
        </w:rPr>
        <w:t>Richard III</w:t>
      </w:r>
    </w:p>
    <w:p w:rsidR="00D651C3" w:rsidRDefault="00D651C3" w:rsidP="00EA00A1">
      <w:pPr>
        <w:pStyle w:val="BodyText3"/>
        <w:suppressAutoHyphens w:val="0"/>
        <w:spacing w:line="240" w:lineRule="auto"/>
        <w:rPr>
          <w:b/>
        </w:rPr>
      </w:pPr>
    </w:p>
    <w:p w:rsidR="00EA00A1" w:rsidRDefault="00EA00A1" w:rsidP="00EA00A1">
      <w:pPr>
        <w:pStyle w:val="BodyText3"/>
        <w:suppressAutoHyphens w:val="0"/>
        <w:spacing w:line="240" w:lineRule="auto"/>
        <w:rPr>
          <w:b/>
          <w:i/>
        </w:rPr>
      </w:pPr>
      <w:r w:rsidRPr="00EA00A1">
        <w:t>Holt, Rinehart, Winston</w:t>
      </w:r>
      <w:r w:rsidRPr="00EA00A1">
        <w:rPr>
          <w:b/>
        </w:rPr>
        <w:t xml:space="preserve"> </w:t>
      </w:r>
      <w:r w:rsidRPr="00EA00A1">
        <w:rPr>
          <w:b/>
          <w:i/>
        </w:rPr>
        <w:t>Elements of Literature</w:t>
      </w:r>
      <w:r w:rsidR="00BC4D28">
        <w:rPr>
          <w:b/>
          <w:i/>
        </w:rPr>
        <w:t xml:space="preserve"> (EOL)</w:t>
      </w:r>
    </w:p>
    <w:p w:rsidR="006C5748" w:rsidRPr="005B60C4" w:rsidRDefault="006C5748" w:rsidP="00EA00A1">
      <w:pPr>
        <w:pStyle w:val="BodyText3"/>
        <w:suppressAutoHyphens w:val="0"/>
        <w:spacing w:line="240" w:lineRule="auto"/>
        <w:rPr>
          <w:b/>
          <w:i/>
        </w:rPr>
      </w:pPr>
      <w:r w:rsidRPr="005B60C4">
        <w:rPr>
          <w:b/>
        </w:rPr>
        <w:t xml:space="preserve">NOTE TO THE TEACHER: </w:t>
      </w:r>
      <w:r w:rsidRPr="005B60C4">
        <w:rPr>
          <w:b/>
          <w:i/>
        </w:rPr>
        <w:t>It is recommended that several poems from each era be taught</w:t>
      </w:r>
      <w:r w:rsidR="002E29ED" w:rsidRPr="005B60C4">
        <w:rPr>
          <w:b/>
          <w:i/>
        </w:rPr>
        <w:t xml:space="preserve"> either chronologically or by poem type or theme</w:t>
      </w:r>
      <w:r w:rsidRPr="005B60C4">
        <w:rPr>
          <w:b/>
          <w:i/>
        </w:rPr>
        <w:t>.</w:t>
      </w:r>
    </w:p>
    <w:p w:rsidR="00D651C3" w:rsidRDefault="00D651C3" w:rsidP="00EA00A1">
      <w:pPr>
        <w:pStyle w:val="BodyText3"/>
        <w:suppressAutoHyphens w:val="0"/>
        <w:spacing w:line="240" w:lineRule="auto"/>
        <w:rPr>
          <w:b/>
        </w:rPr>
      </w:pPr>
    </w:p>
    <w:p w:rsidR="00281843" w:rsidRPr="00281843" w:rsidRDefault="00281843" w:rsidP="00EA00A1">
      <w:pPr>
        <w:pStyle w:val="BodyText3"/>
        <w:suppressAutoHyphens w:val="0"/>
        <w:spacing w:line="240" w:lineRule="auto"/>
        <w:rPr>
          <w:b/>
          <w:u w:val="single"/>
        </w:rPr>
      </w:pPr>
      <w:r>
        <w:rPr>
          <w:b/>
        </w:rPr>
        <w:t>Anglo Saxon Poetry</w:t>
      </w:r>
    </w:p>
    <w:p w:rsidR="00EA00A1" w:rsidRDefault="00516C27" w:rsidP="00516C27">
      <w:pPr>
        <w:pStyle w:val="BodyText3"/>
        <w:tabs>
          <w:tab w:val="left" w:pos="360"/>
        </w:tabs>
        <w:suppressAutoHyphens w:val="0"/>
        <w:spacing w:line="240" w:lineRule="auto"/>
      </w:pPr>
      <w:r>
        <w:tab/>
        <w:t xml:space="preserve">Translated by Burton </w:t>
      </w:r>
      <w:proofErr w:type="spellStart"/>
      <w:r>
        <w:t>Raffel</w:t>
      </w:r>
      <w:proofErr w:type="spellEnd"/>
      <w:r w:rsidR="00B3400B">
        <w:tab/>
      </w:r>
      <w:r>
        <w:tab/>
      </w:r>
      <w:r w:rsidR="00B3400B">
        <w:t xml:space="preserve">from </w:t>
      </w:r>
      <w:r w:rsidR="00B3400B">
        <w:rPr>
          <w:i/>
        </w:rPr>
        <w:t>Beowulf</w:t>
      </w:r>
      <w:r w:rsidR="00B3400B">
        <w:t>, part I, p. 21</w:t>
      </w:r>
    </w:p>
    <w:p w:rsidR="00B3400B" w:rsidRDefault="00B3400B" w:rsidP="00516C27">
      <w:pPr>
        <w:pStyle w:val="BodyText3"/>
        <w:tabs>
          <w:tab w:val="left" w:pos="360"/>
        </w:tabs>
        <w:suppressAutoHyphens w:val="0"/>
        <w:spacing w:line="240" w:lineRule="auto"/>
      </w:pPr>
      <w:r>
        <w:tab/>
      </w:r>
      <w:r w:rsidR="00516C27">
        <w:t xml:space="preserve">Translated by </w:t>
      </w:r>
      <w:smartTag w:uri="urn:schemas-microsoft-com:office:smarttags" w:element="City">
        <w:smartTag w:uri="urn:schemas-microsoft-com:office:smarttags" w:element="place">
          <w:r w:rsidR="00516C27">
            <w:t>Burton</w:t>
          </w:r>
        </w:smartTag>
      </w:smartTag>
      <w:r w:rsidR="00516C27">
        <w:t xml:space="preserve"> </w:t>
      </w:r>
      <w:proofErr w:type="spellStart"/>
      <w:r w:rsidR="00516C27">
        <w:t>Raffel</w:t>
      </w:r>
      <w:proofErr w:type="spellEnd"/>
      <w:r w:rsidR="00516C27">
        <w:tab/>
      </w:r>
      <w:r w:rsidR="00516C27">
        <w:tab/>
      </w:r>
      <w:r>
        <w:t xml:space="preserve">from </w:t>
      </w:r>
      <w:proofErr w:type="spellStart"/>
      <w:r w:rsidRPr="00B3400B">
        <w:rPr>
          <w:i/>
        </w:rPr>
        <w:t>Grendel</w:t>
      </w:r>
      <w:proofErr w:type="spellEnd"/>
      <w:r>
        <w:t>, p. 39</w:t>
      </w:r>
    </w:p>
    <w:p w:rsidR="00B3400B" w:rsidRDefault="00516C27" w:rsidP="00516C27">
      <w:pPr>
        <w:pStyle w:val="BodyText3"/>
        <w:suppressAutoHyphens w:val="0"/>
        <w:spacing w:line="240" w:lineRule="auto"/>
        <w:ind w:firstLine="360"/>
      </w:pPr>
      <w:r>
        <w:t xml:space="preserve">Translated by </w:t>
      </w:r>
      <w:smartTag w:uri="urn:schemas-microsoft-com:office:smarttags" w:element="City">
        <w:smartTag w:uri="urn:schemas-microsoft-com:office:smarttags" w:element="place">
          <w:r>
            <w:t>Burton</w:t>
          </w:r>
        </w:smartTag>
      </w:smartTag>
      <w:r>
        <w:t xml:space="preserve"> </w:t>
      </w:r>
      <w:proofErr w:type="spellStart"/>
      <w:r>
        <w:t>Raffel</w:t>
      </w:r>
      <w:proofErr w:type="spellEnd"/>
      <w:r w:rsidR="00B3400B">
        <w:tab/>
      </w:r>
      <w:r>
        <w:tab/>
      </w:r>
      <w:r w:rsidR="00B3400B">
        <w:t xml:space="preserve">from </w:t>
      </w:r>
      <w:r w:rsidR="00B3400B" w:rsidRPr="00B3400B">
        <w:rPr>
          <w:i/>
        </w:rPr>
        <w:t>Beowulf</w:t>
      </w:r>
      <w:r w:rsidR="00B3400B">
        <w:t>, Part II, p. 43</w:t>
      </w:r>
    </w:p>
    <w:p w:rsidR="00B3400B" w:rsidRDefault="00516C27" w:rsidP="00516C27">
      <w:pPr>
        <w:pStyle w:val="BodyText3"/>
        <w:suppressAutoHyphens w:val="0"/>
        <w:spacing w:line="240" w:lineRule="auto"/>
        <w:ind w:firstLine="360"/>
      </w:pPr>
      <w:r>
        <w:t>Retold by Herbert Mason</w:t>
      </w:r>
      <w:r w:rsidR="00B3400B">
        <w:tab/>
      </w:r>
      <w:r>
        <w:tab/>
      </w:r>
      <w:r>
        <w:tab/>
      </w:r>
      <w:r w:rsidR="00B3400B">
        <w:t xml:space="preserve">from </w:t>
      </w:r>
      <w:r w:rsidR="00B3400B" w:rsidRPr="00B3400B">
        <w:rPr>
          <w:i/>
        </w:rPr>
        <w:t>Gilgamesh</w:t>
      </w:r>
      <w:r w:rsidR="00B3400B">
        <w:t>, p. 58</w:t>
      </w:r>
    </w:p>
    <w:p w:rsidR="00B3400B" w:rsidRDefault="00516C27" w:rsidP="00516C27">
      <w:pPr>
        <w:pStyle w:val="BodyText3"/>
        <w:suppressAutoHyphens w:val="0"/>
        <w:spacing w:line="240" w:lineRule="auto"/>
        <w:ind w:firstLine="360"/>
      </w:pPr>
      <w:r>
        <w:t xml:space="preserve">Homer translated by Robert </w:t>
      </w:r>
      <w:proofErr w:type="spellStart"/>
      <w:r>
        <w:t>Fagles</w:t>
      </w:r>
      <w:proofErr w:type="spellEnd"/>
      <w:r>
        <w:tab/>
      </w:r>
      <w:r w:rsidR="00B3400B">
        <w:t xml:space="preserve">from </w:t>
      </w:r>
      <w:r w:rsidR="00B3400B" w:rsidRPr="00B3400B">
        <w:rPr>
          <w:i/>
        </w:rPr>
        <w:t>The Iliad</w:t>
      </w:r>
      <w:r w:rsidR="00B3400B">
        <w:t>, p. 6</w:t>
      </w:r>
      <w:r>
        <w:t>8</w:t>
      </w:r>
    </w:p>
    <w:p w:rsidR="00B3400B" w:rsidRDefault="00516C27" w:rsidP="00516C27">
      <w:pPr>
        <w:pStyle w:val="BodyText3"/>
        <w:tabs>
          <w:tab w:val="left" w:pos="360"/>
        </w:tabs>
        <w:suppressAutoHyphens w:val="0"/>
        <w:spacing w:line="240" w:lineRule="auto"/>
      </w:pPr>
      <w:r>
        <w:tab/>
        <w:t xml:space="preserve">Translated by </w:t>
      </w:r>
      <w:smartTag w:uri="urn:schemas-microsoft-com:office:smarttags" w:element="City">
        <w:smartTag w:uri="urn:schemas-microsoft-com:office:smarttags" w:element="place">
          <w:r>
            <w:t>Burton</w:t>
          </w:r>
        </w:smartTag>
      </w:smartTag>
      <w:r>
        <w:t xml:space="preserve"> </w:t>
      </w:r>
      <w:proofErr w:type="spellStart"/>
      <w:r>
        <w:t>Raffel</w:t>
      </w:r>
      <w:proofErr w:type="spellEnd"/>
      <w:r>
        <w:t xml:space="preserve"> </w:t>
      </w:r>
      <w:r>
        <w:tab/>
      </w:r>
      <w:r>
        <w:tab/>
      </w:r>
      <w:r w:rsidR="00B3400B">
        <w:t>“The Seafarer,” p. 87</w:t>
      </w:r>
    </w:p>
    <w:p w:rsidR="00B3400B" w:rsidRDefault="00516C27" w:rsidP="00516C27">
      <w:pPr>
        <w:pStyle w:val="BodyText3"/>
        <w:tabs>
          <w:tab w:val="left" w:pos="360"/>
        </w:tabs>
        <w:suppressAutoHyphens w:val="0"/>
        <w:spacing w:line="240" w:lineRule="auto"/>
      </w:pPr>
      <w:r>
        <w:tab/>
        <w:t xml:space="preserve">Translated by Richard </w:t>
      </w:r>
      <w:proofErr w:type="spellStart"/>
      <w:r>
        <w:t>Hamer</w:t>
      </w:r>
      <w:proofErr w:type="spellEnd"/>
      <w:r w:rsidR="00B3400B">
        <w:tab/>
      </w:r>
      <w:r>
        <w:tab/>
      </w:r>
      <w:r w:rsidR="00B3400B">
        <w:t>“The Wife’s Lament,” p. 92</w:t>
      </w:r>
    </w:p>
    <w:p w:rsidR="00281843" w:rsidRPr="00281843" w:rsidRDefault="00281843" w:rsidP="00516C27">
      <w:pPr>
        <w:pStyle w:val="BodyText3"/>
        <w:tabs>
          <w:tab w:val="left" w:pos="360"/>
        </w:tabs>
        <w:suppressAutoHyphens w:val="0"/>
        <w:spacing w:line="240" w:lineRule="auto"/>
        <w:rPr>
          <w:b/>
        </w:rPr>
      </w:pPr>
      <w:r>
        <w:rPr>
          <w:b/>
        </w:rPr>
        <w:t>Middle Ages Poetry</w:t>
      </w:r>
    </w:p>
    <w:p w:rsidR="00B3400B" w:rsidRDefault="00A7656C" w:rsidP="00A7656C">
      <w:pPr>
        <w:pStyle w:val="BodyText3"/>
        <w:suppressAutoHyphens w:val="0"/>
        <w:spacing w:line="240" w:lineRule="auto"/>
        <w:ind w:firstLine="360"/>
      </w:pPr>
      <w:r>
        <w:t>Anonymous</w:t>
      </w:r>
      <w:r w:rsidR="00516C27">
        <w:tab/>
      </w:r>
      <w:r w:rsidR="00516C27">
        <w:tab/>
      </w:r>
      <w:r w:rsidR="00516C27">
        <w:tab/>
      </w:r>
      <w:r w:rsidR="00B3400B">
        <w:tab/>
        <w:t>“Lord Randall,” p. 131</w:t>
      </w:r>
    </w:p>
    <w:p w:rsidR="00B3400B" w:rsidRDefault="00A7656C" w:rsidP="00A7656C">
      <w:pPr>
        <w:pStyle w:val="BodyText3"/>
        <w:suppressAutoHyphens w:val="0"/>
        <w:spacing w:line="240" w:lineRule="auto"/>
        <w:ind w:firstLine="360"/>
      </w:pPr>
      <w:r>
        <w:t>Anonymous</w:t>
      </w:r>
      <w:r w:rsidR="00516C27">
        <w:tab/>
      </w:r>
      <w:r w:rsidR="00516C27">
        <w:tab/>
      </w:r>
      <w:r w:rsidR="00516C27">
        <w:tab/>
      </w:r>
      <w:r w:rsidR="00B3400B">
        <w:tab/>
        <w:t>“Get Up and Bar the Door,” p. 132</w:t>
      </w:r>
    </w:p>
    <w:p w:rsidR="00516C27" w:rsidRDefault="00516C27" w:rsidP="00516C27">
      <w:pPr>
        <w:pStyle w:val="BodyText3"/>
        <w:suppressAutoHyphens w:val="0"/>
        <w:spacing w:line="240" w:lineRule="auto"/>
        <w:ind w:firstLine="360"/>
      </w:pPr>
      <w:r>
        <w:t>Anonymous</w:t>
      </w:r>
      <w:r>
        <w:tab/>
      </w:r>
      <w:r>
        <w:tab/>
      </w:r>
      <w:r>
        <w:tab/>
      </w:r>
      <w:r>
        <w:tab/>
        <w:t xml:space="preserve">“The </w:t>
      </w:r>
      <w:proofErr w:type="spellStart"/>
      <w:r>
        <w:t>Twa</w:t>
      </w:r>
      <w:proofErr w:type="spellEnd"/>
      <w:r>
        <w:t xml:space="preserve"> </w:t>
      </w:r>
      <w:proofErr w:type="spellStart"/>
      <w:r>
        <w:t>Corbies</w:t>
      </w:r>
      <w:proofErr w:type="spellEnd"/>
      <w:r>
        <w:t>,” p. 262</w:t>
      </w:r>
    </w:p>
    <w:p w:rsidR="00516C27" w:rsidRDefault="00516C27" w:rsidP="00516C27">
      <w:pPr>
        <w:pStyle w:val="BodyText3"/>
        <w:suppressAutoHyphens w:val="0"/>
        <w:spacing w:line="240" w:lineRule="auto"/>
        <w:ind w:firstLine="360"/>
      </w:pPr>
      <w:r>
        <w:t>Anonymous</w:t>
      </w:r>
      <w:r>
        <w:tab/>
      </w:r>
      <w:r>
        <w:tab/>
      </w:r>
      <w:r w:rsidR="00EC0852">
        <w:tab/>
      </w:r>
      <w:r>
        <w:tab/>
        <w:t>“Edward, Edward,” p. 226</w:t>
      </w:r>
    </w:p>
    <w:p w:rsidR="00EC0852" w:rsidRDefault="00516C27" w:rsidP="00516C27">
      <w:pPr>
        <w:pStyle w:val="BodyText3"/>
        <w:suppressAutoHyphens w:val="0"/>
        <w:spacing w:line="240" w:lineRule="auto"/>
        <w:ind w:firstLine="360"/>
      </w:pPr>
      <w:r>
        <w:t>Pushkin, Alexander;</w:t>
      </w:r>
      <w:r>
        <w:tab/>
      </w:r>
      <w:r w:rsidR="000A04B5">
        <w:tab/>
      </w:r>
      <w:r w:rsidR="000A04B5">
        <w:tab/>
      </w:r>
      <w:r w:rsidR="00BC4D28">
        <w:t>“</w:t>
      </w:r>
      <w:r w:rsidR="00EC0852">
        <w:t>Raven Doth to Raven Fly,” p. 263</w:t>
      </w:r>
    </w:p>
    <w:p w:rsidR="000A04B5" w:rsidRDefault="000A04B5" w:rsidP="000A04B5">
      <w:pPr>
        <w:pStyle w:val="BodyText3"/>
        <w:suppressAutoHyphens w:val="0"/>
        <w:spacing w:line="240" w:lineRule="auto"/>
        <w:ind w:firstLine="720"/>
      </w:pPr>
      <w:r>
        <w:t>Translated by Walter Arndt</w:t>
      </w:r>
    </w:p>
    <w:p w:rsidR="00281843" w:rsidRPr="00281843" w:rsidRDefault="00281843" w:rsidP="00281843">
      <w:pPr>
        <w:pStyle w:val="BodyText3"/>
        <w:suppressAutoHyphens w:val="0"/>
        <w:spacing w:line="240" w:lineRule="auto"/>
        <w:rPr>
          <w:b/>
        </w:rPr>
      </w:pPr>
      <w:r>
        <w:rPr>
          <w:b/>
        </w:rPr>
        <w:t>Renaissance Poetry</w:t>
      </w:r>
    </w:p>
    <w:p w:rsidR="00B3400B" w:rsidRDefault="000A04B5" w:rsidP="00516C27">
      <w:pPr>
        <w:pStyle w:val="BodyText3"/>
        <w:suppressAutoHyphens w:val="0"/>
        <w:spacing w:line="240" w:lineRule="auto"/>
        <w:ind w:firstLine="360"/>
      </w:pPr>
      <w:r>
        <w:t>Marlow, Christopher</w:t>
      </w:r>
      <w:r>
        <w:tab/>
      </w:r>
      <w:r>
        <w:tab/>
      </w:r>
      <w:r w:rsidR="00B3400B">
        <w:tab/>
        <w:t>“The Passionate Shepherd to His Love,” p. 295</w:t>
      </w:r>
    </w:p>
    <w:p w:rsidR="00B3400B" w:rsidRDefault="000A04B5" w:rsidP="000A04B5">
      <w:pPr>
        <w:pStyle w:val="BodyText3"/>
        <w:suppressAutoHyphens w:val="0"/>
        <w:spacing w:line="240" w:lineRule="auto"/>
        <w:ind w:firstLine="360"/>
      </w:pPr>
      <w:r>
        <w:t>Raleigh, Walter</w:t>
      </w:r>
      <w:r w:rsidR="00B3400B">
        <w:tab/>
      </w:r>
      <w:r>
        <w:tab/>
      </w:r>
      <w:r>
        <w:tab/>
      </w:r>
      <w:r>
        <w:tab/>
      </w:r>
      <w:r w:rsidR="00B3400B">
        <w:t>“The Nymph’s Reply to the Shepherd,” p. 297</w:t>
      </w:r>
    </w:p>
    <w:p w:rsidR="00B3400B" w:rsidRDefault="000A04B5" w:rsidP="000A04B5">
      <w:pPr>
        <w:pStyle w:val="BodyText3"/>
        <w:suppressAutoHyphens w:val="0"/>
        <w:spacing w:line="240" w:lineRule="auto"/>
        <w:ind w:firstLine="360"/>
      </w:pPr>
      <w:r>
        <w:t>Herrick, Robert</w:t>
      </w:r>
      <w:r>
        <w:tab/>
      </w:r>
      <w:r>
        <w:tab/>
      </w:r>
      <w:r>
        <w:tab/>
      </w:r>
      <w:r w:rsidR="00B3400B">
        <w:tab/>
        <w:t>“To the Virgins, to Make Much of Time,” p. 301</w:t>
      </w:r>
    </w:p>
    <w:p w:rsidR="00B3400B" w:rsidRDefault="00B3400B" w:rsidP="000C29F5">
      <w:pPr>
        <w:pStyle w:val="BodyText3"/>
        <w:tabs>
          <w:tab w:val="left" w:pos="360"/>
        </w:tabs>
        <w:suppressAutoHyphens w:val="0"/>
        <w:spacing w:line="240" w:lineRule="auto"/>
      </w:pPr>
      <w:r>
        <w:tab/>
      </w:r>
      <w:r w:rsidR="000C29F5">
        <w:t>Marvell, Andrew</w:t>
      </w:r>
      <w:r w:rsidR="000C29F5">
        <w:tab/>
      </w:r>
      <w:r w:rsidR="000C29F5">
        <w:tab/>
      </w:r>
      <w:r w:rsidR="000C29F5">
        <w:tab/>
      </w:r>
      <w:r w:rsidR="000C29F5">
        <w:tab/>
      </w:r>
      <w:r>
        <w:t>“To His Coy Mistress,” p. 303</w:t>
      </w:r>
    </w:p>
    <w:p w:rsidR="00BC4D28" w:rsidRDefault="00BC4D28" w:rsidP="00BC4D28">
      <w:pPr>
        <w:pStyle w:val="BodyText3"/>
        <w:tabs>
          <w:tab w:val="left" w:pos="360"/>
        </w:tabs>
        <w:suppressAutoHyphens w:val="0"/>
        <w:spacing w:line="240" w:lineRule="auto"/>
      </w:pPr>
      <w:r>
        <w:tab/>
        <w:t xml:space="preserve">Petrarch </w:t>
      </w:r>
      <w:r>
        <w:tab/>
      </w:r>
      <w:r>
        <w:tab/>
      </w:r>
      <w:r>
        <w:tab/>
      </w:r>
      <w:r>
        <w:tab/>
      </w:r>
      <w:r>
        <w:tab/>
      </w:r>
      <w:r w:rsidRPr="00BC4D28">
        <w:t>Sonnet 42</w:t>
      </w:r>
      <w:r>
        <w:t>, p. 312</w:t>
      </w:r>
    </w:p>
    <w:p w:rsidR="00BC4D28" w:rsidRDefault="00BC4D28" w:rsidP="00BC4D28">
      <w:pPr>
        <w:pStyle w:val="BodyText3"/>
        <w:tabs>
          <w:tab w:val="left" w:pos="0"/>
        </w:tabs>
        <w:suppressAutoHyphens w:val="0"/>
        <w:spacing w:line="240" w:lineRule="auto"/>
        <w:ind w:firstLine="360"/>
      </w:pPr>
      <w:r>
        <w:t>Shakespeare, William</w:t>
      </w:r>
      <w:r>
        <w:tab/>
      </w:r>
      <w:r>
        <w:tab/>
      </w:r>
      <w:r>
        <w:tab/>
        <w:t>Sonnet 29, p. 315</w:t>
      </w:r>
    </w:p>
    <w:p w:rsidR="00BC4D28" w:rsidRDefault="00BC4D28" w:rsidP="00BC4D28">
      <w:pPr>
        <w:pStyle w:val="BodyText3"/>
        <w:tabs>
          <w:tab w:val="left" w:pos="0"/>
        </w:tabs>
        <w:suppressAutoHyphens w:val="0"/>
        <w:spacing w:line="240" w:lineRule="auto"/>
        <w:ind w:firstLine="360"/>
      </w:pPr>
      <w:r>
        <w:t>Shakespeare, William</w:t>
      </w:r>
      <w:r>
        <w:tab/>
      </w:r>
      <w:r>
        <w:tab/>
      </w:r>
      <w:r>
        <w:tab/>
        <w:t>Sonnet 30, p. 316</w:t>
      </w:r>
    </w:p>
    <w:p w:rsidR="00BC4D28" w:rsidRDefault="00BC4D28" w:rsidP="00BC4D28">
      <w:pPr>
        <w:pStyle w:val="BodyText3"/>
        <w:tabs>
          <w:tab w:val="left" w:pos="0"/>
        </w:tabs>
        <w:suppressAutoHyphens w:val="0"/>
        <w:spacing w:line="240" w:lineRule="auto"/>
        <w:ind w:firstLine="360"/>
      </w:pPr>
      <w:r>
        <w:t>Shakespeare, William</w:t>
      </w:r>
      <w:r>
        <w:tab/>
      </w:r>
      <w:r>
        <w:tab/>
      </w:r>
      <w:r>
        <w:tab/>
        <w:t>Sonnet 71, p. 317</w:t>
      </w:r>
    </w:p>
    <w:p w:rsidR="00BC4D28" w:rsidRDefault="00BC4D28" w:rsidP="00BC4D28">
      <w:pPr>
        <w:pStyle w:val="BodyText3"/>
        <w:tabs>
          <w:tab w:val="left" w:pos="0"/>
        </w:tabs>
        <w:suppressAutoHyphens w:val="0"/>
        <w:spacing w:line="240" w:lineRule="auto"/>
        <w:ind w:firstLine="360"/>
      </w:pPr>
      <w:r>
        <w:t>Shakespeare, William</w:t>
      </w:r>
      <w:r>
        <w:tab/>
      </w:r>
      <w:r>
        <w:tab/>
      </w:r>
      <w:r>
        <w:tab/>
        <w:t>Sonnet 73, p. 318</w:t>
      </w:r>
    </w:p>
    <w:p w:rsidR="00BC4D28" w:rsidRDefault="00BC4D28" w:rsidP="00BC4D28">
      <w:pPr>
        <w:pStyle w:val="BodyText3"/>
        <w:tabs>
          <w:tab w:val="left" w:pos="0"/>
        </w:tabs>
        <w:suppressAutoHyphens w:val="0"/>
        <w:spacing w:line="240" w:lineRule="auto"/>
        <w:ind w:firstLine="360"/>
      </w:pPr>
      <w:r>
        <w:t>Shakespeare, William</w:t>
      </w:r>
      <w:r>
        <w:tab/>
      </w:r>
      <w:r>
        <w:tab/>
      </w:r>
      <w:r>
        <w:tab/>
        <w:t>Sonnet 116, p. 319</w:t>
      </w:r>
    </w:p>
    <w:p w:rsidR="00BC4D28" w:rsidRDefault="00BC4D28" w:rsidP="00BC4D28">
      <w:pPr>
        <w:pStyle w:val="BodyText3"/>
        <w:tabs>
          <w:tab w:val="left" w:pos="0"/>
        </w:tabs>
        <w:suppressAutoHyphens w:val="0"/>
        <w:spacing w:line="240" w:lineRule="auto"/>
        <w:ind w:firstLine="360"/>
      </w:pPr>
      <w:r>
        <w:t>Shakespeare, William</w:t>
      </w:r>
      <w:r>
        <w:tab/>
      </w:r>
      <w:r>
        <w:tab/>
      </w:r>
      <w:r>
        <w:tab/>
        <w:t>Sonnet 130, p. 320</w:t>
      </w:r>
    </w:p>
    <w:p w:rsidR="00BC4D28" w:rsidRDefault="00BC4D28" w:rsidP="00BC4D28">
      <w:pPr>
        <w:pStyle w:val="BodyText3"/>
        <w:tabs>
          <w:tab w:val="left" w:pos="0"/>
        </w:tabs>
        <w:suppressAutoHyphens w:val="0"/>
        <w:spacing w:line="240" w:lineRule="auto"/>
        <w:ind w:firstLine="360"/>
      </w:pPr>
      <w:r>
        <w:t>Shakespeare, William</w:t>
      </w:r>
      <w:r>
        <w:tab/>
      </w:r>
      <w:r>
        <w:tab/>
      </w:r>
      <w:r>
        <w:tab/>
        <w:t>Sonnet 237, p. 321</w:t>
      </w:r>
    </w:p>
    <w:p w:rsidR="00EC0852" w:rsidRDefault="00EC0852" w:rsidP="000C29F5">
      <w:pPr>
        <w:pStyle w:val="BodyText3"/>
        <w:suppressAutoHyphens w:val="0"/>
        <w:spacing w:line="240" w:lineRule="auto"/>
        <w:ind w:firstLine="360"/>
      </w:pPr>
      <w:smartTag w:uri="urn:schemas-microsoft-com:office:smarttags" w:element="place">
        <w:smartTag w:uri="urn:schemas-microsoft-com:office:smarttags" w:element="City">
          <w:r>
            <w:t>Labe</w:t>
          </w:r>
        </w:smartTag>
      </w:smartTag>
      <w:r w:rsidR="000C29F5">
        <w:t>, Louise</w:t>
      </w:r>
      <w:r w:rsidR="000C29F5">
        <w:tab/>
      </w:r>
      <w:r w:rsidR="000C29F5">
        <w:tab/>
      </w:r>
      <w:r w:rsidR="000C29F5">
        <w:tab/>
      </w:r>
      <w:r w:rsidR="000C29F5">
        <w:tab/>
      </w:r>
      <w:r w:rsidRPr="00BC4D28">
        <w:t>Sonnet 23</w:t>
      </w:r>
      <w:r>
        <w:t>, p. 321</w:t>
      </w:r>
    </w:p>
    <w:p w:rsidR="000C29F5" w:rsidRDefault="000C29F5" w:rsidP="000C29F5">
      <w:pPr>
        <w:pStyle w:val="BodyText3"/>
        <w:suppressAutoHyphens w:val="0"/>
        <w:spacing w:line="240" w:lineRule="auto"/>
        <w:ind w:firstLine="720"/>
      </w:pPr>
      <w:r>
        <w:t xml:space="preserve">Translated by Willis </w:t>
      </w:r>
      <w:proofErr w:type="spellStart"/>
      <w:r>
        <w:t>Barnstone</w:t>
      </w:r>
      <w:proofErr w:type="spellEnd"/>
    </w:p>
    <w:p w:rsidR="00BC4D28" w:rsidRDefault="00BC4D28" w:rsidP="00BC4D28">
      <w:pPr>
        <w:pStyle w:val="BodyText3"/>
        <w:tabs>
          <w:tab w:val="left" w:pos="0"/>
        </w:tabs>
        <w:suppressAutoHyphens w:val="0"/>
        <w:spacing w:line="240" w:lineRule="auto"/>
        <w:ind w:firstLine="360"/>
      </w:pPr>
      <w:r>
        <w:t>Donne, John</w:t>
      </w:r>
      <w:r>
        <w:tab/>
      </w:r>
      <w:r>
        <w:tab/>
      </w:r>
      <w:r>
        <w:tab/>
      </w:r>
      <w:r>
        <w:tab/>
        <w:t>“Song,” p. 338</w:t>
      </w:r>
    </w:p>
    <w:p w:rsidR="00BC4D28" w:rsidRDefault="00BC4D28" w:rsidP="00BC4D28">
      <w:pPr>
        <w:pStyle w:val="BodyText3"/>
        <w:tabs>
          <w:tab w:val="left" w:pos="0"/>
        </w:tabs>
        <w:suppressAutoHyphens w:val="0"/>
        <w:spacing w:line="240" w:lineRule="auto"/>
        <w:ind w:firstLine="360"/>
      </w:pPr>
      <w:r>
        <w:t>Donne, John</w:t>
      </w:r>
      <w:r>
        <w:tab/>
      </w:r>
      <w:r>
        <w:tab/>
      </w:r>
      <w:r>
        <w:tab/>
      </w:r>
      <w:r>
        <w:tab/>
        <w:t>“A Valedictorian: Forbidding Mourning,” p. 341</w:t>
      </w:r>
    </w:p>
    <w:p w:rsidR="00BC4D28" w:rsidRDefault="00BC4D28" w:rsidP="00BC4D28">
      <w:pPr>
        <w:pStyle w:val="BodyText3"/>
        <w:tabs>
          <w:tab w:val="left" w:pos="0"/>
          <w:tab w:val="left" w:pos="360"/>
        </w:tabs>
        <w:suppressAutoHyphens w:val="0"/>
        <w:spacing w:line="240" w:lineRule="auto"/>
      </w:pPr>
      <w:r>
        <w:tab/>
        <w:t>Donne, John</w:t>
      </w:r>
      <w:r>
        <w:tab/>
      </w:r>
      <w:r>
        <w:tab/>
      </w:r>
      <w:r>
        <w:tab/>
      </w:r>
      <w:r>
        <w:tab/>
        <w:t>“Death be not Proud,” p. 349</w:t>
      </w:r>
    </w:p>
    <w:p w:rsidR="00BC4D28" w:rsidRDefault="00BC4D28" w:rsidP="00BC4D28">
      <w:pPr>
        <w:pStyle w:val="BodyText3"/>
        <w:tabs>
          <w:tab w:val="left" w:pos="0"/>
          <w:tab w:val="left" w:pos="360"/>
        </w:tabs>
        <w:suppressAutoHyphens w:val="0"/>
        <w:spacing w:line="240" w:lineRule="auto"/>
      </w:pPr>
      <w:r>
        <w:tab/>
        <w:t>Johnson, Ben</w:t>
      </w:r>
      <w:r>
        <w:tab/>
      </w:r>
      <w:r>
        <w:tab/>
      </w:r>
      <w:r>
        <w:tab/>
      </w:r>
      <w:r>
        <w:tab/>
        <w:t>“On My First Son,” p. 355</w:t>
      </w:r>
    </w:p>
    <w:p w:rsidR="00BC4D28" w:rsidRDefault="00BC4D28" w:rsidP="00BC4D28">
      <w:pPr>
        <w:pStyle w:val="BodyText3"/>
        <w:tabs>
          <w:tab w:val="left" w:pos="0"/>
          <w:tab w:val="left" w:pos="360"/>
        </w:tabs>
        <w:suppressAutoHyphens w:val="0"/>
        <w:spacing w:line="240" w:lineRule="auto"/>
      </w:pPr>
      <w:r>
        <w:tab/>
        <w:t>Johnson, Ben</w:t>
      </w:r>
      <w:r>
        <w:tab/>
      </w:r>
      <w:r>
        <w:tab/>
      </w:r>
      <w:r>
        <w:tab/>
      </w:r>
      <w:r>
        <w:tab/>
        <w:t>“Song to Celia,” p. 356</w:t>
      </w:r>
    </w:p>
    <w:p w:rsidR="00B41399" w:rsidRDefault="000C29F5" w:rsidP="00EA00A1">
      <w:pPr>
        <w:pStyle w:val="BodyText3"/>
        <w:suppressAutoHyphens w:val="0"/>
        <w:spacing w:line="240" w:lineRule="auto"/>
      </w:pPr>
      <w:r>
        <w:lastRenderedPageBreak/>
        <w:tab/>
      </w:r>
      <w:r>
        <w:tab/>
      </w:r>
      <w:r>
        <w:tab/>
      </w:r>
      <w:r>
        <w:tab/>
      </w:r>
      <w:r>
        <w:tab/>
      </w:r>
      <w:r w:rsidR="00B41399">
        <w:tab/>
      </w:r>
      <w:r w:rsidR="00B41399">
        <w:rPr>
          <w:i/>
        </w:rPr>
        <w:t>Psalm 23</w:t>
      </w:r>
      <w:r w:rsidR="00B41399">
        <w:t>, p. 376</w:t>
      </w:r>
    </w:p>
    <w:p w:rsidR="00B41399" w:rsidRDefault="00B41399" w:rsidP="00EA00A1">
      <w:pPr>
        <w:pStyle w:val="BodyText3"/>
        <w:suppressAutoHyphens w:val="0"/>
        <w:spacing w:line="240" w:lineRule="auto"/>
      </w:pPr>
      <w:r>
        <w:tab/>
      </w:r>
      <w:r w:rsidR="000C29F5">
        <w:tab/>
      </w:r>
      <w:r w:rsidR="000C29F5">
        <w:tab/>
      </w:r>
      <w:r w:rsidR="000C29F5">
        <w:tab/>
      </w:r>
      <w:r w:rsidR="000C29F5">
        <w:tab/>
      </w:r>
      <w:r w:rsidR="000C29F5">
        <w:tab/>
      </w:r>
      <w:r>
        <w:rPr>
          <w:i/>
        </w:rPr>
        <w:t>Psalm 137</w:t>
      </w:r>
      <w:r>
        <w:t>, p. 376</w:t>
      </w:r>
    </w:p>
    <w:p w:rsidR="00BC4D28" w:rsidRDefault="00BC4D28" w:rsidP="00BC4D28">
      <w:pPr>
        <w:pStyle w:val="BodyText3"/>
        <w:tabs>
          <w:tab w:val="left" w:pos="0"/>
          <w:tab w:val="left" w:pos="360"/>
        </w:tabs>
        <w:suppressAutoHyphens w:val="0"/>
        <w:spacing w:line="240" w:lineRule="auto"/>
      </w:pPr>
      <w:r>
        <w:tab/>
        <w:t>Milton, John</w:t>
      </w:r>
      <w:r>
        <w:tab/>
      </w:r>
      <w:r>
        <w:tab/>
      </w:r>
      <w:r>
        <w:tab/>
      </w:r>
      <w:r w:rsidR="0062424B">
        <w:tab/>
      </w:r>
      <w:r>
        <w:t xml:space="preserve">from </w:t>
      </w:r>
      <w:smartTag w:uri="urn:schemas-microsoft-com:office:smarttags" w:element="place">
        <w:r>
          <w:rPr>
            <w:i/>
          </w:rPr>
          <w:t>Paradise</w:t>
        </w:r>
      </w:smartTag>
      <w:r>
        <w:rPr>
          <w:i/>
        </w:rPr>
        <w:t xml:space="preserve"> Lost</w:t>
      </w:r>
      <w:r>
        <w:t>, “The Fall of Satan,” p. 403</w:t>
      </w:r>
    </w:p>
    <w:p w:rsidR="00B41399" w:rsidRDefault="000C29F5" w:rsidP="000C29F5">
      <w:pPr>
        <w:pStyle w:val="BodyText3"/>
        <w:suppressAutoHyphens w:val="0"/>
        <w:spacing w:line="240" w:lineRule="auto"/>
        <w:ind w:firstLine="360"/>
      </w:pPr>
      <w:r>
        <w:t>Milton, John</w:t>
      </w:r>
      <w:r>
        <w:tab/>
      </w:r>
      <w:r w:rsidR="00B41399">
        <w:tab/>
      </w:r>
      <w:r>
        <w:tab/>
      </w:r>
      <w:r>
        <w:tab/>
      </w:r>
      <w:r w:rsidR="00B41399" w:rsidRPr="00A7656C">
        <w:t>When I consider how my light is spent,</w:t>
      </w:r>
      <w:r w:rsidR="00B41399">
        <w:rPr>
          <w:i/>
        </w:rPr>
        <w:t xml:space="preserve"> </w:t>
      </w:r>
      <w:r w:rsidR="00B41399" w:rsidRPr="00B41399">
        <w:t>p. 415</w:t>
      </w:r>
    </w:p>
    <w:p w:rsidR="00B41399" w:rsidRDefault="00B41399" w:rsidP="000C29F5">
      <w:pPr>
        <w:pStyle w:val="BodyText3"/>
        <w:suppressAutoHyphens w:val="0"/>
        <w:spacing w:line="240" w:lineRule="auto"/>
        <w:ind w:firstLine="360"/>
      </w:pPr>
      <w:r>
        <w:t>Spenser</w:t>
      </w:r>
      <w:r w:rsidR="000C29F5">
        <w:t>, Edmund</w:t>
      </w:r>
      <w:r w:rsidR="000C29F5">
        <w:tab/>
      </w:r>
      <w:r w:rsidR="000C29F5">
        <w:tab/>
      </w:r>
      <w:r w:rsidR="000C29F5">
        <w:tab/>
      </w:r>
      <w:r w:rsidR="000C29F5">
        <w:tab/>
      </w:r>
      <w:r w:rsidRPr="00A7656C">
        <w:t>Sonnet</w:t>
      </w:r>
      <w:r w:rsidR="000C29F5" w:rsidRPr="00A7656C">
        <w:t xml:space="preserve"> 30</w:t>
      </w:r>
      <w:r>
        <w:t>, pp. 532-536</w:t>
      </w:r>
    </w:p>
    <w:p w:rsidR="000C29F5" w:rsidRPr="00BC4D28" w:rsidRDefault="000C29F5" w:rsidP="000C29F5">
      <w:pPr>
        <w:pStyle w:val="BodyText3"/>
        <w:suppressAutoHyphens w:val="0"/>
        <w:spacing w:line="240" w:lineRule="auto"/>
        <w:ind w:firstLine="360"/>
      </w:pPr>
      <w:r>
        <w:t>Spenser, Edmund</w:t>
      </w:r>
      <w:r>
        <w:tab/>
      </w:r>
      <w:r>
        <w:tab/>
      </w:r>
      <w:r>
        <w:tab/>
      </w:r>
      <w:r>
        <w:tab/>
      </w:r>
      <w:r w:rsidRPr="00A7656C">
        <w:t>Sonnet 75</w:t>
      </w:r>
      <w:r w:rsidR="00BC4D28">
        <w:t>, p. 534</w:t>
      </w:r>
    </w:p>
    <w:p w:rsidR="00B41399" w:rsidRDefault="000C29F5" w:rsidP="000C29F5">
      <w:pPr>
        <w:pStyle w:val="BodyText3"/>
        <w:suppressAutoHyphens w:val="0"/>
        <w:spacing w:line="240" w:lineRule="auto"/>
        <w:ind w:firstLine="360"/>
      </w:pPr>
      <w:r>
        <w:t>Suckling, John</w:t>
      </w:r>
      <w:r>
        <w:tab/>
      </w:r>
      <w:r>
        <w:tab/>
      </w:r>
      <w:r>
        <w:tab/>
      </w:r>
      <w:r>
        <w:tab/>
      </w:r>
      <w:r w:rsidR="00B41399" w:rsidRPr="00A7656C">
        <w:t>Why So Pale and Wan, Fond Lover</w:t>
      </w:r>
      <w:r w:rsidR="00B41399">
        <w:t>, p. 535</w:t>
      </w:r>
    </w:p>
    <w:p w:rsidR="00B41399" w:rsidRDefault="000C29F5" w:rsidP="000C29F5">
      <w:pPr>
        <w:pStyle w:val="BodyText3"/>
        <w:suppressAutoHyphens w:val="0"/>
        <w:spacing w:line="240" w:lineRule="auto"/>
        <w:ind w:firstLine="360"/>
      </w:pPr>
      <w:r>
        <w:t>Lovelace, Richard</w:t>
      </w:r>
      <w:r>
        <w:tab/>
      </w:r>
      <w:r>
        <w:tab/>
      </w:r>
      <w:r>
        <w:tab/>
      </w:r>
      <w:r>
        <w:tab/>
      </w:r>
      <w:proofErr w:type="gramStart"/>
      <w:r w:rsidR="00B41399" w:rsidRPr="001A0508">
        <w:t>To</w:t>
      </w:r>
      <w:proofErr w:type="gramEnd"/>
      <w:r w:rsidR="00B41399" w:rsidRPr="001A0508">
        <w:t xml:space="preserve"> Althea, from Prison</w:t>
      </w:r>
      <w:r w:rsidR="00B41399">
        <w:t>, p. 538</w:t>
      </w:r>
    </w:p>
    <w:p w:rsidR="00B41399" w:rsidRDefault="000C29F5" w:rsidP="000C29F5">
      <w:pPr>
        <w:pStyle w:val="BodyText3"/>
        <w:suppressAutoHyphens w:val="0"/>
        <w:spacing w:line="240" w:lineRule="auto"/>
        <w:ind w:firstLine="360"/>
      </w:pPr>
      <w:r>
        <w:t xml:space="preserve">Ronsard, </w:t>
      </w:r>
      <w:smartTag w:uri="urn:schemas-microsoft-com:office:smarttags" w:element="place">
        <w:smartTag w:uri="urn:schemas-microsoft-com:office:smarttags" w:element="City">
          <w:r>
            <w:t>Pierre</w:t>
          </w:r>
        </w:smartTag>
      </w:smartTag>
      <w:r>
        <w:tab/>
      </w:r>
      <w:r>
        <w:tab/>
      </w:r>
      <w:r>
        <w:tab/>
      </w:r>
      <w:r w:rsidR="00B41399">
        <w:tab/>
      </w:r>
      <w:r w:rsidR="00B41399" w:rsidRPr="001A0508">
        <w:t>When You Are Old</w:t>
      </w:r>
      <w:r w:rsidR="00B41399">
        <w:t xml:space="preserve">, p. </w:t>
      </w:r>
      <w:r>
        <w:t>552</w:t>
      </w:r>
    </w:p>
    <w:p w:rsidR="00B41399" w:rsidRDefault="000C29F5" w:rsidP="000C29F5">
      <w:pPr>
        <w:pStyle w:val="BodyText3"/>
        <w:suppressAutoHyphens w:val="0"/>
        <w:spacing w:line="240" w:lineRule="auto"/>
        <w:ind w:firstLine="360"/>
      </w:pPr>
      <w:r>
        <w:t>Yeats, William</w:t>
      </w:r>
      <w:r>
        <w:tab/>
      </w:r>
      <w:r>
        <w:tab/>
      </w:r>
      <w:r>
        <w:tab/>
      </w:r>
      <w:r w:rsidR="00B41399">
        <w:tab/>
      </w:r>
      <w:r w:rsidR="00B41399" w:rsidRPr="001A0508">
        <w:t>When You Are Old</w:t>
      </w:r>
      <w:r>
        <w:t>, p. 553</w:t>
      </w:r>
    </w:p>
    <w:p w:rsidR="00281843" w:rsidRPr="00281843" w:rsidRDefault="00281843" w:rsidP="00281843">
      <w:pPr>
        <w:pStyle w:val="BodyText3"/>
        <w:suppressAutoHyphens w:val="0"/>
        <w:spacing w:line="240" w:lineRule="auto"/>
        <w:rPr>
          <w:b/>
        </w:rPr>
      </w:pPr>
      <w:r>
        <w:rPr>
          <w:b/>
        </w:rPr>
        <w:t>Restoration Poetry</w:t>
      </w:r>
    </w:p>
    <w:p w:rsidR="00BC4D28" w:rsidRDefault="00BC4D28" w:rsidP="00BC4D28">
      <w:pPr>
        <w:pStyle w:val="BodyText3"/>
        <w:tabs>
          <w:tab w:val="left" w:pos="0"/>
        </w:tabs>
        <w:suppressAutoHyphens w:val="0"/>
        <w:spacing w:line="240" w:lineRule="auto"/>
        <w:ind w:firstLine="360"/>
      </w:pPr>
      <w:r>
        <w:t>Pope, Alexander</w:t>
      </w:r>
      <w:r>
        <w:tab/>
      </w:r>
      <w:r>
        <w:tab/>
      </w:r>
      <w:r>
        <w:tab/>
      </w:r>
      <w:r>
        <w:tab/>
      </w:r>
      <w:r w:rsidRPr="00144CD2">
        <w:rPr>
          <w:i/>
        </w:rPr>
        <w:t>Heroic Couplets</w:t>
      </w:r>
      <w:r>
        <w:t>, p. 598</w:t>
      </w:r>
    </w:p>
    <w:p w:rsidR="00BC4D28" w:rsidRDefault="00BC4D28" w:rsidP="00BC4D28">
      <w:pPr>
        <w:pStyle w:val="BodyText3"/>
        <w:tabs>
          <w:tab w:val="left" w:pos="0"/>
        </w:tabs>
        <w:suppressAutoHyphens w:val="0"/>
        <w:spacing w:line="240" w:lineRule="auto"/>
        <w:ind w:firstLine="360"/>
      </w:pPr>
      <w:r>
        <w:t>Pope, Alexander</w:t>
      </w:r>
      <w:r>
        <w:tab/>
      </w:r>
      <w:r>
        <w:tab/>
      </w:r>
      <w:r>
        <w:tab/>
      </w:r>
      <w:r>
        <w:tab/>
      </w:r>
      <w:r w:rsidR="001A0508">
        <w:t xml:space="preserve">from </w:t>
      </w:r>
      <w:proofErr w:type="gramStart"/>
      <w:r w:rsidRPr="00144CD2">
        <w:rPr>
          <w:i/>
        </w:rPr>
        <w:t>The</w:t>
      </w:r>
      <w:proofErr w:type="gramEnd"/>
      <w:r w:rsidRPr="00144CD2">
        <w:rPr>
          <w:i/>
        </w:rPr>
        <w:t xml:space="preserve"> Rape of the Lock</w:t>
      </w:r>
      <w:r>
        <w:t>, p. 603</w:t>
      </w:r>
    </w:p>
    <w:p w:rsidR="00BC4D28" w:rsidRDefault="00BC4D28" w:rsidP="00BC4D28">
      <w:pPr>
        <w:pStyle w:val="BodyText3"/>
        <w:tabs>
          <w:tab w:val="left" w:pos="0"/>
        </w:tabs>
        <w:suppressAutoHyphens w:val="0"/>
        <w:spacing w:line="240" w:lineRule="auto"/>
        <w:ind w:firstLine="360"/>
      </w:pPr>
      <w:proofErr w:type="spellStart"/>
      <w:r>
        <w:t>Chudleigh</w:t>
      </w:r>
      <w:proofErr w:type="spellEnd"/>
      <w:r>
        <w:t>, Mary, Lady</w:t>
      </w:r>
      <w:r>
        <w:tab/>
      </w:r>
      <w:r>
        <w:tab/>
      </w:r>
      <w:r>
        <w:tab/>
      </w:r>
      <w:r w:rsidR="001A0508">
        <w:t>“</w:t>
      </w:r>
      <w:r w:rsidRPr="001A0508">
        <w:t>To the Ladies</w:t>
      </w:r>
      <w:r>
        <w:t>,</w:t>
      </w:r>
      <w:r w:rsidR="001A0508">
        <w:t>”</w:t>
      </w:r>
      <w:r>
        <w:t xml:space="preserve"> p. 646</w:t>
      </w:r>
    </w:p>
    <w:p w:rsidR="00BC4D28" w:rsidRDefault="00BC4D28" w:rsidP="00BC4D28">
      <w:pPr>
        <w:pStyle w:val="BodyText3"/>
        <w:tabs>
          <w:tab w:val="left" w:pos="0"/>
        </w:tabs>
        <w:suppressAutoHyphens w:val="0"/>
        <w:spacing w:line="240" w:lineRule="auto"/>
        <w:ind w:firstLine="360"/>
      </w:pPr>
      <w:r>
        <w:t>Gray, Thomas</w:t>
      </w:r>
      <w:r>
        <w:tab/>
      </w:r>
      <w:r>
        <w:tab/>
      </w:r>
      <w:r>
        <w:tab/>
      </w:r>
      <w:r>
        <w:tab/>
      </w:r>
      <w:r w:rsidR="001A0508">
        <w:t>“</w:t>
      </w:r>
      <w:r w:rsidRPr="001A0508">
        <w:t>Elegy Written in a Country Churchyard</w:t>
      </w:r>
      <w:r>
        <w:t>,</w:t>
      </w:r>
      <w:r w:rsidR="001A0508">
        <w:t>”</w:t>
      </w:r>
      <w:r>
        <w:t xml:space="preserve"> p. 676</w:t>
      </w:r>
    </w:p>
    <w:p w:rsidR="00281843" w:rsidRPr="00281843" w:rsidRDefault="00281843" w:rsidP="00281843">
      <w:pPr>
        <w:pStyle w:val="BodyText3"/>
        <w:tabs>
          <w:tab w:val="left" w:pos="0"/>
        </w:tabs>
        <w:suppressAutoHyphens w:val="0"/>
        <w:spacing w:line="240" w:lineRule="auto"/>
        <w:rPr>
          <w:b/>
        </w:rPr>
      </w:pPr>
      <w:r>
        <w:rPr>
          <w:b/>
        </w:rPr>
        <w:t>Romantic Poetry</w:t>
      </w:r>
    </w:p>
    <w:p w:rsidR="00BC4D28" w:rsidRDefault="00BC4D28" w:rsidP="001A0508">
      <w:pPr>
        <w:pStyle w:val="BodyText3"/>
        <w:suppressAutoHyphens w:val="0"/>
        <w:spacing w:line="240" w:lineRule="auto"/>
        <w:ind w:left="4320" w:hanging="3960"/>
      </w:pPr>
      <w:r>
        <w:t>Blake, William</w:t>
      </w:r>
      <w:r>
        <w:tab/>
      </w:r>
      <w:r w:rsidR="001A0508">
        <w:t>“</w:t>
      </w:r>
      <w:r w:rsidRPr="001A0508">
        <w:t>The Chimney Sweeper</w:t>
      </w:r>
      <w:r w:rsidR="001A0508">
        <w:t xml:space="preserve">” from </w:t>
      </w:r>
      <w:r w:rsidR="001A0508" w:rsidRPr="001A0508">
        <w:rPr>
          <w:i/>
        </w:rPr>
        <w:t>Songs of Innocence</w:t>
      </w:r>
      <w:r>
        <w:t>, pp. 725-727</w:t>
      </w:r>
    </w:p>
    <w:p w:rsidR="00BC4D28" w:rsidRDefault="00BC4D28" w:rsidP="00BC4D28">
      <w:pPr>
        <w:pStyle w:val="BodyText3"/>
        <w:suppressAutoHyphens w:val="0"/>
        <w:spacing w:line="240" w:lineRule="auto"/>
        <w:ind w:firstLine="360"/>
        <w:rPr>
          <w:i/>
        </w:rPr>
      </w:pPr>
      <w:proofErr w:type="gramStart"/>
      <w:r>
        <w:t>Blake, William</w:t>
      </w:r>
      <w:r>
        <w:tab/>
      </w:r>
      <w:r>
        <w:tab/>
      </w:r>
      <w:r>
        <w:tab/>
      </w:r>
      <w:r>
        <w:tab/>
      </w:r>
      <w:r w:rsidR="00245CC5">
        <w:t>“</w:t>
      </w:r>
      <w:r>
        <w:t>A Poison Tree</w:t>
      </w:r>
      <w:r>
        <w:rPr>
          <w:i/>
        </w:rPr>
        <w:t>,</w:t>
      </w:r>
      <w:r w:rsidR="00245CC5">
        <w:rPr>
          <w:i/>
        </w:rPr>
        <w:t xml:space="preserve">” </w:t>
      </w:r>
      <w:r w:rsidR="00245CC5" w:rsidRPr="00245CC5">
        <w:t>from</w:t>
      </w:r>
      <w:r w:rsidR="00245CC5">
        <w:rPr>
          <w:i/>
        </w:rPr>
        <w:t xml:space="preserve"> Songs of Experience.</w:t>
      </w:r>
      <w:proofErr w:type="gramEnd"/>
      <w:r w:rsidR="00245CC5">
        <w:rPr>
          <w:i/>
        </w:rPr>
        <w:t xml:space="preserve"> </w:t>
      </w:r>
      <w:r>
        <w:rPr>
          <w:i/>
        </w:rPr>
        <w:t xml:space="preserve"> </w:t>
      </w:r>
      <w:r w:rsidRPr="00756A81">
        <w:t>p. 731</w:t>
      </w:r>
    </w:p>
    <w:p w:rsidR="00BC4D28" w:rsidRDefault="00BC4D28" w:rsidP="00BC4D28">
      <w:pPr>
        <w:pStyle w:val="BodyText3"/>
        <w:suppressAutoHyphens w:val="0"/>
        <w:spacing w:line="240" w:lineRule="auto"/>
        <w:ind w:firstLine="360"/>
      </w:pPr>
      <w:smartTag w:uri="urn:schemas-microsoft-com:office:smarttags" w:element="place">
        <w:smartTag w:uri="urn:schemas-microsoft-com:office:smarttags" w:element="City">
          <w:r>
            <w:t>Wadsworth</w:t>
          </w:r>
        </w:smartTag>
      </w:smartTag>
      <w:r>
        <w:t>, William</w:t>
      </w:r>
      <w:r>
        <w:tab/>
      </w:r>
      <w:r>
        <w:tab/>
      </w:r>
      <w:r>
        <w:rPr>
          <w:i/>
        </w:rPr>
        <w:tab/>
      </w:r>
      <w:r w:rsidR="00245CC5">
        <w:rPr>
          <w:i/>
        </w:rPr>
        <w:t>“</w:t>
      </w:r>
      <w:r w:rsidRPr="00245CC5">
        <w:t xml:space="preserve">The World is Too Much With </w:t>
      </w:r>
      <w:proofErr w:type="gramStart"/>
      <w:r w:rsidRPr="00245CC5">
        <w:t>Us</w:t>
      </w:r>
      <w:proofErr w:type="gramEnd"/>
      <w:r>
        <w:t>,</w:t>
      </w:r>
      <w:r w:rsidR="00245CC5">
        <w:t>”</w:t>
      </w:r>
      <w:r>
        <w:t xml:space="preserve"> p. 746</w:t>
      </w:r>
    </w:p>
    <w:p w:rsidR="00BC4D28" w:rsidRDefault="00BC4D28" w:rsidP="00BC4D28">
      <w:pPr>
        <w:pStyle w:val="BodyText3"/>
        <w:suppressAutoHyphens w:val="0"/>
        <w:spacing w:line="240" w:lineRule="auto"/>
        <w:ind w:firstLine="360"/>
      </w:pPr>
      <w:r>
        <w:t>Coleridge, Samuel</w:t>
      </w:r>
      <w:r>
        <w:tab/>
      </w:r>
      <w:r>
        <w:rPr>
          <w:i/>
        </w:rPr>
        <w:tab/>
      </w:r>
      <w:r>
        <w:rPr>
          <w:i/>
        </w:rPr>
        <w:tab/>
      </w:r>
      <w:r>
        <w:rPr>
          <w:i/>
        </w:rPr>
        <w:tab/>
      </w:r>
      <w:r w:rsidR="00245CC5">
        <w:rPr>
          <w:i/>
        </w:rPr>
        <w:t>“</w:t>
      </w:r>
      <w:proofErr w:type="spellStart"/>
      <w:r w:rsidRPr="00245CC5">
        <w:t>Kubla</w:t>
      </w:r>
      <w:proofErr w:type="spellEnd"/>
      <w:r w:rsidRPr="00245CC5">
        <w:t xml:space="preserve"> Khan</w:t>
      </w:r>
      <w:r>
        <w:t>,</w:t>
      </w:r>
      <w:r w:rsidR="00245CC5">
        <w:t>”</w:t>
      </w:r>
      <w:r>
        <w:t xml:space="preserve"> p. 759</w:t>
      </w:r>
    </w:p>
    <w:p w:rsidR="00BC4D28" w:rsidRDefault="00BC4D28" w:rsidP="00BC4D28">
      <w:pPr>
        <w:pStyle w:val="BodyText3"/>
        <w:suppressAutoHyphens w:val="0"/>
        <w:spacing w:line="240" w:lineRule="auto"/>
        <w:ind w:firstLine="360"/>
      </w:pPr>
      <w:r>
        <w:t>Byron, George</w:t>
      </w:r>
      <w:r>
        <w:tab/>
      </w:r>
      <w:r>
        <w:tab/>
      </w:r>
      <w:r>
        <w:tab/>
      </w:r>
      <w:r w:rsidRPr="00756A81">
        <w:rPr>
          <w:i/>
        </w:rPr>
        <w:tab/>
      </w:r>
      <w:r w:rsidR="00245CC5">
        <w:rPr>
          <w:i/>
        </w:rPr>
        <w:t>“</w:t>
      </w:r>
      <w:r w:rsidRPr="00245CC5">
        <w:t>She Walks in Beauty</w:t>
      </w:r>
      <w:r w:rsidRPr="00756A81">
        <w:rPr>
          <w:i/>
        </w:rPr>
        <w:t>,</w:t>
      </w:r>
      <w:r w:rsidR="00245CC5" w:rsidRPr="00245CC5">
        <w:t>”</w:t>
      </w:r>
      <w:r w:rsidRPr="00756A81">
        <w:rPr>
          <w:i/>
        </w:rPr>
        <w:t xml:space="preserve"> </w:t>
      </w:r>
      <w:r w:rsidRPr="00756A81">
        <w:t>p. 79</w:t>
      </w:r>
      <w:r>
        <w:t>5</w:t>
      </w:r>
    </w:p>
    <w:p w:rsidR="00BC4D28" w:rsidRDefault="00BC4D28" w:rsidP="00BC4D28">
      <w:pPr>
        <w:pStyle w:val="BodyText3"/>
        <w:suppressAutoHyphens w:val="0"/>
        <w:spacing w:line="240" w:lineRule="auto"/>
        <w:ind w:firstLine="360"/>
      </w:pPr>
      <w:proofErr w:type="spellStart"/>
      <w:r>
        <w:t>Tu</w:t>
      </w:r>
      <w:proofErr w:type="spellEnd"/>
      <w:r>
        <w:t xml:space="preserve"> Fu</w:t>
      </w:r>
      <w:r>
        <w:tab/>
      </w:r>
      <w:r>
        <w:tab/>
      </w:r>
      <w:r>
        <w:tab/>
      </w:r>
      <w:r>
        <w:tab/>
      </w:r>
      <w:r>
        <w:tab/>
      </w:r>
      <w:r w:rsidR="00245CC5">
        <w:t>“</w:t>
      </w:r>
      <w:smartTag w:uri="urn:schemas-microsoft-com:office:smarttags" w:element="place">
        <w:smartTag w:uri="urn:schemas-microsoft-com:office:smarttags" w:element="PlaceName">
          <w:r w:rsidRPr="00245CC5">
            <w:t>Jade</w:t>
          </w:r>
        </w:smartTag>
        <w:r w:rsidRPr="00245CC5">
          <w:t xml:space="preserve"> </w:t>
        </w:r>
        <w:smartTag w:uri="urn:schemas-microsoft-com:office:smarttags" w:element="PlaceName">
          <w:r w:rsidRPr="00245CC5">
            <w:t>Flower</w:t>
          </w:r>
        </w:smartTag>
        <w:r w:rsidRPr="00245CC5">
          <w:t xml:space="preserve"> </w:t>
        </w:r>
        <w:smartTag w:uri="urn:schemas-microsoft-com:office:smarttags" w:element="PlaceType">
          <w:r w:rsidRPr="00245CC5">
            <w:t>Palace</w:t>
          </w:r>
        </w:smartTag>
      </w:smartTag>
      <w:r>
        <w:t>,</w:t>
      </w:r>
      <w:r w:rsidR="00245CC5">
        <w:t>”</w:t>
      </w:r>
      <w:r>
        <w:t xml:space="preserve"> p. 816</w:t>
      </w:r>
    </w:p>
    <w:p w:rsidR="00BC4D28" w:rsidRDefault="00BC4D28" w:rsidP="00BC4D28">
      <w:pPr>
        <w:pStyle w:val="BodyText3"/>
        <w:suppressAutoHyphens w:val="0"/>
        <w:spacing w:line="240" w:lineRule="auto"/>
        <w:ind w:firstLine="360"/>
      </w:pPr>
      <w:proofErr w:type="spellStart"/>
      <w:r>
        <w:t>Tu</w:t>
      </w:r>
      <w:proofErr w:type="spellEnd"/>
      <w:r>
        <w:t xml:space="preserve"> Fu</w:t>
      </w:r>
      <w:r>
        <w:tab/>
      </w:r>
      <w:r>
        <w:tab/>
      </w:r>
      <w:r>
        <w:tab/>
      </w:r>
      <w:r>
        <w:tab/>
      </w:r>
      <w:r>
        <w:tab/>
      </w:r>
      <w:r w:rsidR="00245CC5">
        <w:t>“</w:t>
      </w:r>
      <w:r w:rsidRPr="00245CC5">
        <w:t>Night Thoughts Afloat</w:t>
      </w:r>
      <w:r>
        <w:t>,</w:t>
      </w:r>
      <w:r w:rsidR="00245CC5">
        <w:t>”</w:t>
      </w:r>
      <w:r>
        <w:t xml:space="preserve"> p. 817</w:t>
      </w:r>
    </w:p>
    <w:p w:rsidR="00BC4D28" w:rsidRDefault="00BC4D28" w:rsidP="00BC4D28">
      <w:pPr>
        <w:pStyle w:val="BodyText3"/>
        <w:suppressAutoHyphens w:val="0"/>
        <w:spacing w:line="240" w:lineRule="auto"/>
        <w:ind w:firstLine="360"/>
      </w:pPr>
      <w:r>
        <w:t>Li Po</w:t>
      </w:r>
      <w:r>
        <w:tab/>
      </w:r>
      <w:r>
        <w:tab/>
      </w:r>
      <w:r>
        <w:tab/>
      </w:r>
      <w:r>
        <w:tab/>
      </w:r>
      <w:r>
        <w:tab/>
      </w:r>
      <w:r w:rsidR="00245CC5">
        <w:t>“</w:t>
      </w:r>
      <w:r w:rsidRPr="00245CC5">
        <w:t>Quiet Night Thoughts</w:t>
      </w:r>
      <w:r>
        <w:t>,</w:t>
      </w:r>
      <w:r w:rsidR="00245CC5">
        <w:t>”</w:t>
      </w:r>
      <w:r>
        <w:t xml:space="preserve"> p. 821</w:t>
      </w:r>
    </w:p>
    <w:p w:rsidR="00BC4D28" w:rsidRDefault="00BC4D28" w:rsidP="00BC4D28">
      <w:pPr>
        <w:pStyle w:val="BodyText3"/>
        <w:suppressAutoHyphens w:val="0"/>
        <w:spacing w:line="240" w:lineRule="auto"/>
        <w:ind w:firstLine="360"/>
      </w:pPr>
      <w:r>
        <w:t>Li Po</w:t>
      </w:r>
      <w:r>
        <w:tab/>
      </w:r>
      <w:r>
        <w:tab/>
      </w:r>
      <w:r>
        <w:tab/>
      </w:r>
      <w:r>
        <w:tab/>
      </w:r>
      <w:r>
        <w:tab/>
      </w:r>
      <w:r w:rsidR="00245CC5">
        <w:t>“</w:t>
      </w:r>
      <w:r w:rsidRPr="00245CC5">
        <w:t>Questions…Among the Mountains</w:t>
      </w:r>
      <w:r>
        <w:t>,</w:t>
      </w:r>
      <w:r w:rsidR="00245CC5">
        <w:t>”</w:t>
      </w:r>
      <w:r>
        <w:t xml:space="preserve"> p. 821</w:t>
      </w:r>
    </w:p>
    <w:p w:rsidR="00BC4D28" w:rsidRDefault="00BC4D28" w:rsidP="00BC4D28">
      <w:pPr>
        <w:pStyle w:val="BodyText3"/>
        <w:suppressAutoHyphens w:val="0"/>
        <w:spacing w:line="240" w:lineRule="auto"/>
        <w:ind w:firstLine="360"/>
      </w:pPr>
      <w:r>
        <w:t>Li Po</w:t>
      </w:r>
      <w:r>
        <w:tab/>
      </w:r>
      <w:r>
        <w:tab/>
      </w:r>
      <w:r>
        <w:tab/>
      </w:r>
      <w:r>
        <w:tab/>
      </w:r>
      <w:r>
        <w:tab/>
      </w:r>
      <w:r w:rsidR="00245CC5">
        <w:t>“</w:t>
      </w:r>
      <w:r w:rsidRPr="00245CC5">
        <w:t>Letter to His Two Small children</w:t>
      </w:r>
      <w:r>
        <w:t>,</w:t>
      </w:r>
      <w:r w:rsidR="00245CC5">
        <w:t>”</w:t>
      </w:r>
      <w:r>
        <w:t xml:space="preserve"> p. 822</w:t>
      </w:r>
    </w:p>
    <w:p w:rsidR="00BC4D28" w:rsidRDefault="00BC4D28" w:rsidP="00BC4D28">
      <w:pPr>
        <w:pStyle w:val="BodyText3"/>
        <w:suppressAutoHyphens w:val="0"/>
        <w:spacing w:line="240" w:lineRule="auto"/>
        <w:ind w:firstLine="360"/>
      </w:pPr>
      <w:r>
        <w:t>Keats, John</w:t>
      </w:r>
      <w:r>
        <w:tab/>
      </w:r>
      <w:r>
        <w:tab/>
      </w:r>
      <w:r>
        <w:tab/>
      </w:r>
      <w:r>
        <w:tab/>
      </w:r>
      <w:r w:rsidR="00245CC5">
        <w:t>“</w:t>
      </w:r>
      <w:r w:rsidRPr="00245CC5">
        <w:t>On First Looking…Chapman’s Homer</w:t>
      </w:r>
      <w:r>
        <w:t>,</w:t>
      </w:r>
      <w:r w:rsidR="00245CC5">
        <w:t>”</w:t>
      </w:r>
      <w:r>
        <w:t xml:space="preserve"> p. 826</w:t>
      </w:r>
    </w:p>
    <w:p w:rsidR="00BC4D28" w:rsidRDefault="00BC4D28" w:rsidP="00BC4D28">
      <w:pPr>
        <w:pStyle w:val="BodyText3"/>
        <w:suppressAutoHyphens w:val="0"/>
        <w:spacing w:line="240" w:lineRule="auto"/>
        <w:ind w:firstLine="360"/>
      </w:pPr>
      <w:r>
        <w:t>Keats, John</w:t>
      </w:r>
      <w:r>
        <w:tab/>
      </w:r>
      <w:r>
        <w:tab/>
      </w:r>
      <w:r>
        <w:tab/>
      </w:r>
      <w:r>
        <w:tab/>
      </w:r>
      <w:r w:rsidR="00245CC5">
        <w:t>“</w:t>
      </w:r>
      <w:r w:rsidRPr="00245CC5">
        <w:t>When I Have Fears</w:t>
      </w:r>
      <w:r>
        <w:t>,</w:t>
      </w:r>
      <w:r w:rsidR="00245CC5">
        <w:t>”</w:t>
      </w:r>
      <w:r>
        <w:t xml:space="preserve"> p. 827</w:t>
      </w:r>
    </w:p>
    <w:p w:rsidR="00BC4D28" w:rsidRDefault="00BC4D28" w:rsidP="00BC4D28">
      <w:pPr>
        <w:pStyle w:val="BodyText3"/>
        <w:suppressAutoHyphens w:val="0"/>
        <w:spacing w:line="240" w:lineRule="auto"/>
        <w:ind w:firstLine="360"/>
      </w:pPr>
      <w:r>
        <w:t>Keats, John</w:t>
      </w:r>
      <w:r>
        <w:tab/>
      </w:r>
      <w:r>
        <w:tab/>
      </w:r>
      <w:r>
        <w:tab/>
      </w:r>
      <w:r>
        <w:tab/>
      </w:r>
      <w:r w:rsidR="00245CC5">
        <w:t>“</w:t>
      </w:r>
      <w:r w:rsidRPr="00245CC5">
        <w:t>Ode to a Nightingale</w:t>
      </w:r>
      <w:r>
        <w:t>,</w:t>
      </w:r>
      <w:r w:rsidR="00245CC5">
        <w:t>”</w:t>
      </w:r>
      <w:r>
        <w:t xml:space="preserve"> p. 830</w:t>
      </w:r>
    </w:p>
    <w:p w:rsidR="00BC4D28" w:rsidRDefault="00BC4D28" w:rsidP="008861CA">
      <w:pPr>
        <w:pStyle w:val="BodyText3"/>
        <w:suppressAutoHyphens w:val="0"/>
        <w:spacing w:line="240" w:lineRule="auto"/>
        <w:ind w:firstLine="360"/>
      </w:pPr>
      <w:r>
        <w:t>Keats, John</w:t>
      </w:r>
      <w:r>
        <w:tab/>
      </w:r>
      <w:r>
        <w:tab/>
      </w:r>
      <w:r>
        <w:tab/>
      </w:r>
      <w:r>
        <w:tab/>
      </w:r>
      <w:r w:rsidR="00245CC5">
        <w:t>“</w:t>
      </w:r>
      <w:r w:rsidRPr="00245CC5">
        <w:t>Ode on a Grecian Urn</w:t>
      </w:r>
      <w:r>
        <w:t>,</w:t>
      </w:r>
      <w:r w:rsidR="00245CC5">
        <w:t>”</w:t>
      </w:r>
      <w:r>
        <w:t xml:space="preserve"> p. 836</w:t>
      </w:r>
    </w:p>
    <w:p w:rsidR="00BC4D28" w:rsidRDefault="00BC4D28" w:rsidP="008861CA">
      <w:pPr>
        <w:pStyle w:val="BodyText3"/>
        <w:suppressAutoHyphens w:val="0"/>
        <w:spacing w:line="240" w:lineRule="auto"/>
        <w:ind w:firstLine="360"/>
      </w:pPr>
      <w:r>
        <w:t>Barnes, Robert</w:t>
      </w:r>
      <w:r>
        <w:tab/>
      </w:r>
      <w:r>
        <w:tab/>
      </w:r>
      <w:r>
        <w:tab/>
      </w:r>
      <w:r>
        <w:tab/>
      </w:r>
      <w:r w:rsidR="00245CC5">
        <w:t>“</w:t>
      </w:r>
      <w:r w:rsidRPr="00245CC5">
        <w:t>To a Mouse</w:t>
      </w:r>
      <w:r>
        <w:t>,</w:t>
      </w:r>
      <w:r w:rsidR="00245CC5">
        <w:t>”</w:t>
      </w:r>
      <w:r>
        <w:t xml:space="preserve"> p. 841</w:t>
      </w:r>
    </w:p>
    <w:p w:rsidR="00BC4D28" w:rsidRDefault="00BC4D28" w:rsidP="008861CA">
      <w:pPr>
        <w:pStyle w:val="BodyText3"/>
        <w:suppressAutoHyphens w:val="0"/>
        <w:spacing w:line="240" w:lineRule="auto"/>
        <w:ind w:firstLine="360"/>
      </w:pPr>
      <w:r>
        <w:t>Barnes, Robert</w:t>
      </w:r>
      <w:r>
        <w:tab/>
      </w:r>
      <w:r>
        <w:tab/>
      </w:r>
      <w:r>
        <w:tab/>
      </w:r>
      <w:r>
        <w:tab/>
      </w:r>
      <w:r w:rsidR="00245CC5">
        <w:t>“</w:t>
      </w:r>
      <w:r w:rsidRPr="00245CC5">
        <w:t>To a Louse</w:t>
      </w:r>
      <w:r>
        <w:t>,</w:t>
      </w:r>
      <w:r w:rsidR="00245CC5">
        <w:t>”</w:t>
      </w:r>
      <w:r>
        <w:t xml:space="preserve"> p. 843</w:t>
      </w:r>
    </w:p>
    <w:p w:rsidR="00BC4D28" w:rsidRDefault="00BC4D28" w:rsidP="008861CA">
      <w:pPr>
        <w:pStyle w:val="BodyText3"/>
        <w:suppressAutoHyphens w:val="0"/>
        <w:spacing w:line="240" w:lineRule="auto"/>
        <w:ind w:firstLine="360"/>
      </w:pPr>
      <w:r>
        <w:t>Wordsworth, William</w:t>
      </w:r>
      <w:r>
        <w:tab/>
      </w:r>
      <w:r>
        <w:tab/>
      </w:r>
      <w:r>
        <w:tab/>
      </w:r>
      <w:r w:rsidR="00245CC5">
        <w:t>“</w:t>
      </w:r>
      <w:r w:rsidRPr="00245CC5">
        <w:t>Ode: Intimations of Immortality</w:t>
      </w:r>
      <w:r>
        <w:t>,</w:t>
      </w:r>
      <w:r w:rsidR="00245CC5">
        <w:t>”</w:t>
      </w:r>
      <w:r>
        <w:t xml:space="preserve"> p. 846</w:t>
      </w:r>
    </w:p>
    <w:p w:rsidR="00BC4D28" w:rsidRDefault="00BC4D28" w:rsidP="008861CA">
      <w:pPr>
        <w:pStyle w:val="BodyText3"/>
        <w:suppressAutoHyphens w:val="0"/>
        <w:spacing w:line="240" w:lineRule="auto"/>
        <w:ind w:firstLine="360"/>
      </w:pPr>
      <w:r>
        <w:t>Shelley, Percy</w:t>
      </w:r>
      <w:r>
        <w:tab/>
      </w:r>
      <w:r>
        <w:tab/>
      </w:r>
      <w:r>
        <w:tab/>
      </w:r>
      <w:r>
        <w:tab/>
      </w:r>
      <w:r w:rsidR="00245CC5">
        <w:t>“</w:t>
      </w:r>
      <w:r w:rsidRPr="00245CC5">
        <w:t>To a Skylark</w:t>
      </w:r>
      <w:r>
        <w:t>,</w:t>
      </w:r>
      <w:r w:rsidR="00245CC5">
        <w:t>”</w:t>
      </w:r>
      <w:r>
        <w:t xml:space="preserve"> p. 849</w:t>
      </w:r>
    </w:p>
    <w:p w:rsidR="00BC4D28" w:rsidRDefault="00BC4D28" w:rsidP="008861CA">
      <w:pPr>
        <w:pStyle w:val="BodyText3"/>
        <w:suppressAutoHyphens w:val="0"/>
        <w:spacing w:line="240" w:lineRule="auto"/>
        <w:ind w:firstLine="360"/>
      </w:pPr>
      <w:r>
        <w:t>Blake, William</w:t>
      </w:r>
      <w:r>
        <w:tab/>
      </w:r>
      <w:r>
        <w:tab/>
      </w:r>
      <w:r>
        <w:tab/>
      </w:r>
      <w:r>
        <w:tab/>
      </w:r>
      <w:r w:rsidR="00245CC5">
        <w:t>“</w:t>
      </w:r>
      <w:smartTag w:uri="urn:schemas-microsoft-com:office:smarttags" w:element="City">
        <w:smartTag w:uri="urn:schemas-microsoft-com:office:smarttags" w:element="place">
          <w:r w:rsidRPr="00245CC5">
            <w:t>London</w:t>
          </w:r>
        </w:smartTag>
      </w:smartTag>
      <w:r>
        <w:t>,</w:t>
      </w:r>
      <w:r w:rsidR="00245CC5">
        <w:t>”</w:t>
      </w:r>
      <w:r>
        <w:t xml:space="preserve"> p. 866</w:t>
      </w:r>
    </w:p>
    <w:p w:rsidR="00BC4D28" w:rsidRDefault="00BC4D28" w:rsidP="008861CA">
      <w:pPr>
        <w:pStyle w:val="BodyText3"/>
        <w:suppressAutoHyphens w:val="0"/>
        <w:spacing w:line="240" w:lineRule="auto"/>
        <w:ind w:firstLine="360"/>
      </w:pPr>
      <w:r>
        <w:t>Wolcott, Derek</w:t>
      </w:r>
      <w:r>
        <w:tab/>
      </w:r>
      <w:r>
        <w:tab/>
      </w:r>
      <w:r>
        <w:tab/>
      </w:r>
      <w:r>
        <w:tab/>
      </w:r>
      <w:r w:rsidR="00245CC5">
        <w:t>“</w:t>
      </w:r>
      <w:r w:rsidRPr="00245CC5">
        <w:t>The Virgins</w:t>
      </w:r>
      <w:r>
        <w:t>,</w:t>
      </w:r>
      <w:r w:rsidR="00245CC5">
        <w:t>”</w:t>
      </w:r>
      <w:r>
        <w:t xml:space="preserve"> p. 867</w:t>
      </w:r>
    </w:p>
    <w:p w:rsidR="00BC4D28" w:rsidRDefault="00BC4D28" w:rsidP="008861CA">
      <w:pPr>
        <w:pStyle w:val="BodyText3"/>
        <w:tabs>
          <w:tab w:val="left" w:pos="0"/>
        </w:tabs>
        <w:suppressAutoHyphens w:val="0"/>
        <w:spacing w:line="240" w:lineRule="auto"/>
        <w:ind w:firstLine="360"/>
      </w:pPr>
      <w:r>
        <w:t>Blake, William</w:t>
      </w:r>
      <w:r>
        <w:tab/>
      </w:r>
      <w:r>
        <w:tab/>
      </w:r>
      <w:r>
        <w:tab/>
      </w:r>
      <w:r>
        <w:tab/>
        <w:t xml:space="preserve">“The Tiger,” from </w:t>
      </w:r>
      <w:r w:rsidRPr="002D3557">
        <w:rPr>
          <w:i/>
        </w:rPr>
        <w:t>Songs of Experience</w:t>
      </w:r>
      <w:r>
        <w:t>, p. 721</w:t>
      </w:r>
    </w:p>
    <w:p w:rsidR="00BC4D28" w:rsidRDefault="00BC4D28" w:rsidP="008861CA">
      <w:pPr>
        <w:pStyle w:val="BodyText3"/>
        <w:tabs>
          <w:tab w:val="left" w:pos="0"/>
        </w:tabs>
        <w:suppressAutoHyphens w:val="0"/>
        <w:spacing w:line="240" w:lineRule="auto"/>
        <w:ind w:firstLine="360"/>
      </w:pPr>
      <w:r>
        <w:t>Blake, William</w:t>
      </w:r>
      <w:r>
        <w:tab/>
      </w:r>
      <w:r>
        <w:tab/>
      </w:r>
      <w:r>
        <w:tab/>
      </w:r>
      <w:r>
        <w:tab/>
        <w:t xml:space="preserve">“The Lamb,” from </w:t>
      </w:r>
      <w:r w:rsidRPr="002D3557">
        <w:rPr>
          <w:i/>
        </w:rPr>
        <w:t>Songs of Innocence</w:t>
      </w:r>
      <w:r>
        <w:t>, p. 723</w:t>
      </w:r>
    </w:p>
    <w:p w:rsidR="00BC4D28" w:rsidRDefault="00BC4D28" w:rsidP="008861CA">
      <w:pPr>
        <w:pStyle w:val="BodyText3"/>
        <w:tabs>
          <w:tab w:val="left" w:pos="0"/>
        </w:tabs>
        <w:suppressAutoHyphens w:val="0"/>
        <w:spacing w:line="240" w:lineRule="auto"/>
        <w:ind w:left="4320" w:hanging="3960"/>
      </w:pPr>
      <w:r>
        <w:t>Wordsworth, William</w:t>
      </w:r>
      <w:r>
        <w:tab/>
      </w:r>
      <w:r w:rsidR="00245CC5">
        <w:t>“</w:t>
      </w:r>
      <w:r w:rsidRPr="00245CC5">
        <w:t xml:space="preserve">Lines Composed a Few Miles </w:t>
      </w:r>
      <w:proofErr w:type="gramStart"/>
      <w:r w:rsidRPr="00245CC5">
        <w:t>Above</w:t>
      </w:r>
      <w:proofErr w:type="gramEnd"/>
      <w:r w:rsidRPr="00245CC5">
        <w:t xml:space="preserve"> </w:t>
      </w:r>
      <w:proofErr w:type="spellStart"/>
      <w:r w:rsidRPr="00245CC5">
        <w:t>Tinturn</w:t>
      </w:r>
      <w:proofErr w:type="spellEnd"/>
      <w:r w:rsidRPr="00245CC5">
        <w:t xml:space="preserve"> Abbey</w:t>
      </w:r>
      <w:r>
        <w:t>,</w:t>
      </w:r>
      <w:r w:rsidR="00245CC5">
        <w:t xml:space="preserve">” </w:t>
      </w:r>
      <w:r>
        <w:t>p. 736</w:t>
      </w:r>
    </w:p>
    <w:p w:rsidR="00BC4D28" w:rsidRDefault="006E6CDB" w:rsidP="008861CA">
      <w:pPr>
        <w:pStyle w:val="BodyText3"/>
        <w:tabs>
          <w:tab w:val="left" w:pos="0"/>
        </w:tabs>
        <w:suppressAutoHyphens w:val="0"/>
        <w:spacing w:line="240" w:lineRule="auto"/>
        <w:ind w:firstLine="360"/>
      </w:pPr>
      <w:r>
        <w:t>Coleridge, Samuel</w:t>
      </w:r>
      <w:r>
        <w:tab/>
      </w:r>
      <w:r>
        <w:tab/>
      </w:r>
      <w:r>
        <w:tab/>
      </w:r>
      <w:r>
        <w:tab/>
      </w:r>
      <w:proofErr w:type="gramStart"/>
      <w:r w:rsidR="00BC4D28">
        <w:t>The</w:t>
      </w:r>
      <w:proofErr w:type="gramEnd"/>
      <w:r w:rsidR="00BC4D28">
        <w:t xml:space="preserve"> Rime of the Ancient Mariner, p. 765</w:t>
      </w:r>
    </w:p>
    <w:p w:rsidR="00BC4D28" w:rsidRDefault="006E6CDB" w:rsidP="008861CA">
      <w:pPr>
        <w:pStyle w:val="BodyText3"/>
        <w:tabs>
          <w:tab w:val="left" w:pos="0"/>
        </w:tabs>
        <w:suppressAutoHyphens w:val="0"/>
        <w:spacing w:line="240" w:lineRule="auto"/>
        <w:ind w:firstLine="360"/>
      </w:pPr>
      <w:r>
        <w:t>Gordon, George</w:t>
      </w:r>
      <w:r>
        <w:tab/>
      </w:r>
      <w:r>
        <w:tab/>
      </w:r>
      <w:r>
        <w:tab/>
      </w:r>
      <w:r>
        <w:tab/>
      </w:r>
      <w:r w:rsidR="00BC4D28">
        <w:t>from “Childe Harold’s Pilgrimage, Canto IV,” p. 797</w:t>
      </w:r>
    </w:p>
    <w:p w:rsidR="00BC4D28" w:rsidRDefault="006E6CDB" w:rsidP="008861CA">
      <w:pPr>
        <w:pStyle w:val="BodyText3"/>
        <w:tabs>
          <w:tab w:val="left" w:pos="0"/>
        </w:tabs>
        <w:suppressAutoHyphens w:val="0"/>
        <w:spacing w:line="240" w:lineRule="auto"/>
        <w:ind w:firstLine="360"/>
      </w:pPr>
      <w:r>
        <w:t>Shelley, Percy</w:t>
      </w:r>
      <w:r>
        <w:tab/>
      </w:r>
      <w:r>
        <w:tab/>
      </w:r>
      <w:r>
        <w:tab/>
      </w:r>
      <w:r>
        <w:tab/>
      </w:r>
      <w:r w:rsidR="00BC4D28">
        <w:t>“</w:t>
      </w:r>
      <w:proofErr w:type="spellStart"/>
      <w:r w:rsidR="00BC4D28">
        <w:t>Ozymandias</w:t>
      </w:r>
      <w:proofErr w:type="spellEnd"/>
      <w:r w:rsidR="00BC4D28">
        <w:t>,” p. 803</w:t>
      </w:r>
    </w:p>
    <w:p w:rsidR="00BC4D28" w:rsidRDefault="006E6CDB" w:rsidP="008861CA">
      <w:pPr>
        <w:pStyle w:val="BodyText3"/>
        <w:tabs>
          <w:tab w:val="left" w:pos="0"/>
        </w:tabs>
        <w:suppressAutoHyphens w:val="0"/>
        <w:spacing w:line="240" w:lineRule="auto"/>
        <w:ind w:firstLine="360"/>
      </w:pPr>
      <w:r>
        <w:t>Shelley, Percy</w:t>
      </w:r>
      <w:r>
        <w:tab/>
      </w:r>
      <w:r>
        <w:tab/>
      </w:r>
      <w:r>
        <w:tab/>
      </w:r>
      <w:r>
        <w:tab/>
      </w:r>
      <w:r w:rsidR="00BC4D28">
        <w:t>“Ode to the West Wind,” p. 806</w:t>
      </w:r>
    </w:p>
    <w:p w:rsidR="00772785" w:rsidRDefault="00772785" w:rsidP="008861CA">
      <w:pPr>
        <w:pStyle w:val="BodyText3"/>
        <w:tabs>
          <w:tab w:val="left" w:pos="0"/>
        </w:tabs>
        <w:suppressAutoHyphens w:val="0"/>
        <w:spacing w:line="240" w:lineRule="auto"/>
        <w:ind w:firstLine="360"/>
      </w:pPr>
    </w:p>
    <w:p w:rsidR="00281843" w:rsidRPr="00281843" w:rsidRDefault="00281843" w:rsidP="00281843">
      <w:pPr>
        <w:pStyle w:val="BodyText3"/>
        <w:tabs>
          <w:tab w:val="left" w:pos="0"/>
        </w:tabs>
        <w:suppressAutoHyphens w:val="0"/>
        <w:spacing w:line="240" w:lineRule="auto"/>
        <w:rPr>
          <w:b/>
        </w:rPr>
      </w:pPr>
      <w:r>
        <w:rPr>
          <w:b/>
        </w:rPr>
        <w:lastRenderedPageBreak/>
        <w:t>Victorian Poetry</w:t>
      </w:r>
    </w:p>
    <w:p w:rsidR="006E6CDB" w:rsidRDefault="006E6CDB" w:rsidP="008861CA">
      <w:pPr>
        <w:pStyle w:val="BodyText3"/>
        <w:tabs>
          <w:tab w:val="left" w:pos="0"/>
        </w:tabs>
        <w:suppressAutoHyphens w:val="0"/>
        <w:spacing w:line="240" w:lineRule="auto"/>
        <w:ind w:firstLine="360"/>
      </w:pPr>
      <w:r>
        <w:t>Tennyson, Alfred</w:t>
      </w:r>
      <w:r>
        <w:tab/>
      </w:r>
      <w:r>
        <w:tab/>
      </w:r>
      <w:r>
        <w:tab/>
      </w:r>
      <w:r>
        <w:tab/>
        <w:t xml:space="preserve">“The Lady of </w:t>
      </w:r>
      <w:proofErr w:type="spellStart"/>
      <w:r>
        <w:t>Shalott</w:t>
      </w:r>
      <w:proofErr w:type="spellEnd"/>
      <w:r>
        <w:t>,” p. 897</w:t>
      </w:r>
    </w:p>
    <w:p w:rsidR="006E6CDB" w:rsidRDefault="006E6CDB" w:rsidP="008861CA">
      <w:pPr>
        <w:pStyle w:val="BodyText3"/>
        <w:tabs>
          <w:tab w:val="left" w:pos="0"/>
        </w:tabs>
        <w:suppressAutoHyphens w:val="0"/>
        <w:spacing w:line="240" w:lineRule="auto"/>
        <w:ind w:firstLine="360"/>
      </w:pPr>
      <w:r>
        <w:t>Tennyson, Alfred</w:t>
      </w:r>
      <w:r>
        <w:tab/>
      </w:r>
      <w:r>
        <w:tab/>
      </w:r>
      <w:r>
        <w:tab/>
      </w:r>
      <w:r>
        <w:tab/>
        <w:t>“Ulysses,” p. 904</w:t>
      </w:r>
    </w:p>
    <w:p w:rsidR="006E6CDB" w:rsidRDefault="006E6CDB" w:rsidP="008861CA">
      <w:pPr>
        <w:pStyle w:val="BodyText3"/>
        <w:tabs>
          <w:tab w:val="left" w:pos="0"/>
        </w:tabs>
        <w:suppressAutoHyphens w:val="0"/>
        <w:spacing w:line="240" w:lineRule="auto"/>
        <w:ind w:firstLine="360"/>
      </w:pPr>
      <w:r>
        <w:t>Tennyson, Alfred</w:t>
      </w:r>
      <w:r>
        <w:tab/>
      </w:r>
      <w:r>
        <w:tab/>
      </w:r>
      <w:r>
        <w:tab/>
      </w:r>
      <w:r>
        <w:tab/>
        <w:t>“My Last Duchess,” p. 909</w:t>
      </w:r>
    </w:p>
    <w:p w:rsidR="00BC4D28" w:rsidRDefault="00BC4D28" w:rsidP="008861CA">
      <w:pPr>
        <w:pStyle w:val="BodyText3"/>
        <w:suppressAutoHyphens w:val="0"/>
        <w:spacing w:line="240" w:lineRule="auto"/>
        <w:ind w:firstLine="360"/>
      </w:pPr>
      <w:r>
        <w:t xml:space="preserve">Browning, </w:t>
      </w:r>
      <w:smartTag w:uri="urn:schemas-microsoft-com:office:smarttags" w:element="place">
        <w:smartTag w:uri="urn:schemas-microsoft-com:office:smarttags" w:element="City">
          <w:r>
            <w:t>Elizabeth</w:t>
          </w:r>
        </w:smartTag>
      </w:smartTag>
      <w:r>
        <w:tab/>
      </w:r>
      <w:r>
        <w:tab/>
      </w:r>
      <w:r w:rsidR="006E6CDB">
        <w:tab/>
      </w:r>
      <w:r w:rsidRPr="007339A3">
        <w:t>Sonnet 43</w:t>
      </w:r>
      <w:r>
        <w:t>, p. 914</w:t>
      </w:r>
    </w:p>
    <w:p w:rsidR="00BC4D28" w:rsidRDefault="00BC4D28" w:rsidP="008861CA">
      <w:pPr>
        <w:pStyle w:val="BodyText3"/>
        <w:suppressAutoHyphens w:val="0"/>
        <w:spacing w:line="240" w:lineRule="auto"/>
        <w:ind w:firstLine="360"/>
      </w:pPr>
      <w:smartTag w:uri="urn:schemas-microsoft-com:office:smarttags" w:element="place">
        <w:smartTag w:uri="urn:schemas-microsoft-com:office:smarttags" w:element="City">
          <w:r>
            <w:t>Hopkins</w:t>
          </w:r>
        </w:smartTag>
      </w:smartTag>
      <w:r>
        <w:t>, Gerard</w:t>
      </w:r>
      <w:r>
        <w:tab/>
      </w:r>
      <w:r>
        <w:tab/>
      </w:r>
      <w:r w:rsidR="006E6CDB">
        <w:tab/>
      </w:r>
      <w:r w:rsidR="006E6CDB">
        <w:tab/>
      </w:r>
      <w:r w:rsidR="007339A3">
        <w:t>“</w:t>
      </w:r>
      <w:r w:rsidRPr="007339A3">
        <w:t>Pied Beauty</w:t>
      </w:r>
      <w:r>
        <w:t>,</w:t>
      </w:r>
      <w:r w:rsidR="007339A3">
        <w:t>”</w:t>
      </w:r>
      <w:r>
        <w:t xml:space="preserve"> p. 917</w:t>
      </w:r>
    </w:p>
    <w:p w:rsidR="00BC4D28" w:rsidRDefault="00BC4D28" w:rsidP="008861CA">
      <w:pPr>
        <w:pStyle w:val="BodyText3"/>
        <w:suppressAutoHyphens w:val="0"/>
        <w:spacing w:line="240" w:lineRule="auto"/>
        <w:ind w:firstLine="360"/>
      </w:pPr>
      <w:r>
        <w:t>Houseman, A. E.</w:t>
      </w:r>
      <w:r>
        <w:tab/>
      </w:r>
      <w:r>
        <w:tab/>
      </w:r>
      <w:r w:rsidR="006E6CDB">
        <w:tab/>
      </w:r>
      <w:r w:rsidR="006E6CDB">
        <w:tab/>
      </w:r>
      <w:r w:rsidR="007339A3">
        <w:t>“</w:t>
      </w:r>
      <w:r w:rsidRPr="007339A3">
        <w:t>To an Athlete Dying Young</w:t>
      </w:r>
      <w:r>
        <w:t>,</w:t>
      </w:r>
      <w:r w:rsidR="007339A3">
        <w:t>”</w:t>
      </w:r>
      <w:r>
        <w:t xml:space="preserve"> p. 926</w:t>
      </w:r>
    </w:p>
    <w:p w:rsidR="00BC4D28" w:rsidRDefault="00BC4D28" w:rsidP="008861CA">
      <w:pPr>
        <w:pStyle w:val="BodyText3"/>
        <w:suppressAutoHyphens w:val="0"/>
        <w:spacing w:line="240" w:lineRule="auto"/>
        <w:ind w:firstLine="360"/>
      </w:pPr>
      <w:r>
        <w:t>Tennyson, Alfred</w:t>
      </w:r>
      <w:r>
        <w:tab/>
      </w:r>
      <w:r>
        <w:tab/>
      </w:r>
      <w:r w:rsidR="006E6CDB">
        <w:tab/>
      </w:r>
      <w:r w:rsidR="006E6CDB">
        <w:tab/>
      </w:r>
      <w:r w:rsidR="007339A3">
        <w:t>“</w:t>
      </w:r>
      <w:r w:rsidRPr="007339A3">
        <w:t>In Memoriam A.H.H</w:t>
      </w:r>
      <w:r>
        <w:t>.,</w:t>
      </w:r>
      <w:r w:rsidR="007339A3">
        <w:t>”</w:t>
      </w:r>
      <w:r>
        <w:t xml:space="preserve"> p. 984</w:t>
      </w:r>
    </w:p>
    <w:p w:rsidR="006E6CDB" w:rsidRDefault="006E6CDB" w:rsidP="008861CA">
      <w:pPr>
        <w:pStyle w:val="BodyText3"/>
        <w:tabs>
          <w:tab w:val="left" w:pos="0"/>
        </w:tabs>
        <w:suppressAutoHyphens w:val="0"/>
        <w:spacing w:line="240" w:lineRule="auto"/>
        <w:ind w:firstLine="360"/>
      </w:pPr>
      <w:r>
        <w:t>Tennyson, Alfred</w:t>
      </w:r>
      <w:r>
        <w:tab/>
      </w:r>
      <w:r>
        <w:tab/>
      </w:r>
      <w:r>
        <w:tab/>
      </w:r>
      <w:r>
        <w:tab/>
        <w:t>“Crossing the Bar,” p. 989</w:t>
      </w:r>
    </w:p>
    <w:p w:rsidR="00BC4D28" w:rsidRDefault="00BC4D28" w:rsidP="008861CA">
      <w:pPr>
        <w:pStyle w:val="BodyText3"/>
        <w:suppressAutoHyphens w:val="0"/>
        <w:spacing w:line="240" w:lineRule="auto"/>
        <w:ind w:firstLine="360"/>
      </w:pPr>
      <w:r>
        <w:t>Hardy, Thomas</w:t>
      </w:r>
      <w:r>
        <w:tab/>
      </w:r>
      <w:r>
        <w:tab/>
      </w:r>
      <w:r w:rsidR="006E6CDB">
        <w:tab/>
      </w:r>
      <w:r w:rsidR="006E6CDB">
        <w:tab/>
      </w:r>
      <w:proofErr w:type="gramStart"/>
      <w:r w:rsidRPr="007339A3">
        <w:t>The</w:t>
      </w:r>
      <w:proofErr w:type="gramEnd"/>
      <w:r w:rsidRPr="007339A3">
        <w:t xml:space="preserve"> Darkling Thrush</w:t>
      </w:r>
      <w:r>
        <w:t>, p. 993</w:t>
      </w:r>
    </w:p>
    <w:p w:rsidR="006E6CDB" w:rsidRDefault="006E6CDB" w:rsidP="008861CA">
      <w:pPr>
        <w:pStyle w:val="BodyText3"/>
        <w:tabs>
          <w:tab w:val="left" w:pos="0"/>
        </w:tabs>
        <w:suppressAutoHyphens w:val="0"/>
        <w:spacing w:line="240" w:lineRule="auto"/>
        <w:ind w:firstLine="360"/>
      </w:pPr>
      <w:r>
        <w:t>Hardy, Thomas</w:t>
      </w:r>
      <w:r>
        <w:tab/>
      </w:r>
      <w:r>
        <w:tab/>
      </w:r>
      <w:r>
        <w:tab/>
      </w:r>
      <w:r>
        <w:tab/>
        <w:t>“Ah, Are You Digging On My Grave,” p. 996</w:t>
      </w:r>
    </w:p>
    <w:p w:rsidR="006E6CDB" w:rsidRDefault="006E6CDB" w:rsidP="008861CA">
      <w:pPr>
        <w:pStyle w:val="BodyText3"/>
        <w:tabs>
          <w:tab w:val="left" w:pos="0"/>
        </w:tabs>
        <w:suppressAutoHyphens w:val="0"/>
        <w:spacing w:line="240" w:lineRule="auto"/>
        <w:ind w:firstLine="360"/>
      </w:pPr>
      <w:r>
        <w:t>Houseman, A. E.</w:t>
      </w:r>
      <w:r>
        <w:tab/>
      </w:r>
      <w:r>
        <w:tab/>
      </w:r>
      <w:r>
        <w:tab/>
      </w:r>
      <w:r>
        <w:tab/>
        <w:t>“When I Was One-and Twenty,” p. 998</w:t>
      </w:r>
    </w:p>
    <w:p w:rsidR="00BC4D28" w:rsidRDefault="00BC4D28" w:rsidP="008861CA">
      <w:pPr>
        <w:pStyle w:val="BodyText3"/>
        <w:suppressAutoHyphens w:val="0"/>
        <w:spacing w:line="240" w:lineRule="auto"/>
        <w:ind w:firstLine="360"/>
      </w:pPr>
      <w:r>
        <w:t>Hardy, Thomas</w:t>
      </w:r>
      <w:r>
        <w:tab/>
      </w:r>
      <w:r>
        <w:tab/>
      </w:r>
      <w:r w:rsidR="006E6CDB">
        <w:tab/>
      </w:r>
      <w:r w:rsidR="006E6CDB">
        <w:tab/>
      </w:r>
      <w:r w:rsidR="007339A3">
        <w:t>“</w:t>
      </w:r>
      <w:r w:rsidRPr="007339A3">
        <w:t>Drummer Hodge</w:t>
      </w:r>
      <w:r>
        <w:t>,</w:t>
      </w:r>
      <w:r w:rsidR="007339A3">
        <w:t>”</w:t>
      </w:r>
      <w:r>
        <w:t xml:space="preserve"> p. 1010</w:t>
      </w:r>
    </w:p>
    <w:p w:rsidR="00BC4D28" w:rsidRDefault="00BC4D28" w:rsidP="008861CA">
      <w:pPr>
        <w:pStyle w:val="BodyText3"/>
        <w:suppressAutoHyphens w:val="0"/>
        <w:spacing w:line="240" w:lineRule="auto"/>
        <w:ind w:firstLine="360"/>
      </w:pPr>
      <w:proofErr w:type="spellStart"/>
      <w:r>
        <w:t>Rombaud</w:t>
      </w:r>
      <w:proofErr w:type="spellEnd"/>
      <w:r>
        <w:t>, Arthur</w:t>
      </w:r>
      <w:r>
        <w:tab/>
      </w:r>
      <w:r>
        <w:tab/>
      </w:r>
      <w:r w:rsidR="006E6CDB">
        <w:tab/>
      </w:r>
      <w:r w:rsidR="006E6CDB">
        <w:tab/>
      </w:r>
      <w:r w:rsidR="007339A3">
        <w:t>“</w:t>
      </w:r>
      <w:r w:rsidRPr="007339A3">
        <w:t>The Sleeper of the Valley</w:t>
      </w:r>
      <w:r>
        <w:t>,</w:t>
      </w:r>
      <w:r w:rsidR="007339A3">
        <w:t>”</w:t>
      </w:r>
      <w:r>
        <w:t xml:space="preserve"> p. 1011</w:t>
      </w:r>
    </w:p>
    <w:p w:rsidR="00281843" w:rsidRPr="00281843" w:rsidRDefault="00281843" w:rsidP="00281843">
      <w:pPr>
        <w:pStyle w:val="BodyText3"/>
        <w:suppressAutoHyphens w:val="0"/>
        <w:spacing w:line="240" w:lineRule="auto"/>
        <w:rPr>
          <w:b/>
        </w:rPr>
      </w:pPr>
      <w:r>
        <w:rPr>
          <w:b/>
        </w:rPr>
        <w:t>Modern Poetry</w:t>
      </w:r>
    </w:p>
    <w:p w:rsidR="006E6CDB" w:rsidRDefault="006E6CDB" w:rsidP="008861CA">
      <w:pPr>
        <w:pStyle w:val="BodyText3"/>
        <w:tabs>
          <w:tab w:val="left" w:pos="0"/>
        </w:tabs>
        <w:suppressAutoHyphens w:val="0"/>
        <w:spacing w:line="240" w:lineRule="auto"/>
        <w:ind w:firstLine="360"/>
      </w:pPr>
      <w:r>
        <w:t>Owen, Wilfred</w:t>
      </w:r>
      <w:r>
        <w:tab/>
      </w:r>
      <w:r>
        <w:tab/>
      </w:r>
      <w:r>
        <w:tab/>
      </w:r>
      <w:r>
        <w:tab/>
        <w:t>“</w:t>
      </w:r>
      <w:proofErr w:type="spellStart"/>
      <w:r>
        <w:t>Dulce</w:t>
      </w:r>
      <w:proofErr w:type="spellEnd"/>
      <w:r>
        <w:t xml:space="preserve"> et Decorum </w:t>
      </w:r>
      <w:proofErr w:type="spellStart"/>
      <w:r>
        <w:t>Est</w:t>
      </w:r>
      <w:proofErr w:type="spellEnd"/>
      <w:r>
        <w:t>,” p. 1040</w:t>
      </w:r>
    </w:p>
    <w:p w:rsidR="006E6CDB" w:rsidRDefault="006E6CDB" w:rsidP="008861CA">
      <w:pPr>
        <w:pStyle w:val="BodyText3"/>
        <w:tabs>
          <w:tab w:val="left" w:pos="0"/>
        </w:tabs>
        <w:suppressAutoHyphens w:val="0"/>
        <w:spacing w:line="240" w:lineRule="auto"/>
        <w:ind w:firstLine="360"/>
      </w:pPr>
      <w:proofErr w:type="spellStart"/>
      <w:r>
        <w:t>Sasson</w:t>
      </w:r>
      <w:proofErr w:type="spellEnd"/>
      <w:r>
        <w:t>, Siegfried</w:t>
      </w:r>
      <w:r>
        <w:tab/>
      </w:r>
      <w:r>
        <w:tab/>
      </w:r>
      <w:r>
        <w:tab/>
      </w:r>
      <w:r>
        <w:tab/>
        <w:t>“The Rear Guard,” p. 1041</w:t>
      </w:r>
    </w:p>
    <w:p w:rsidR="006E6CDB" w:rsidRDefault="006E6CDB" w:rsidP="008861CA">
      <w:pPr>
        <w:pStyle w:val="BodyText3"/>
        <w:tabs>
          <w:tab w:val="left" w:pos="0"/>
        </w:tabs>
        <w:suppressAutoHyphens w:val="0"/>
        <w:spacing w:line="240" w:lineRule="auto"/>
        <w:ind w:firstLine="360"/>
      </w:pPr>
      <w:r>
        <w:t>Elliot, T. S.</w:t>
      </w:r>
      <w:r>
        <w:tab/>
      </w:r>
      <w:r>
        <w:tab/>
      </w:r>
      <w:r>
        <w:tab/>
      </w:r>
      <w:r>
        <w:tab/>
      </w:r>
      <w:r>
        <w:tab/>
        <w:t>“The Hollow Men,” p. 1046</w:t>
      </w:r>
    </w:p>
    <w:p w:rsidR="00B90B21" w:rsidRDefault="000C29F5" w:rsidP="008861CA">
      <w:pPr>
        <w:pStyle w:val="BodyText3"/>
        <w:suppressAutoHyphens w:val="0"/>
        <w:spacing w:line="240" w:lineRule="auto"/>
        <w:ind w:firstLine="360"/>
      </w:pPr>
      <w:r>
        <w:t xml:space="preserve">Wiesel, </w:t>
      </w:r>
      <w:proofErr w:type="spellStart"/>
      <w:r>
        <w:t>Elie</w:t>
      </w:r>
      <w:proofErr w:type="spellEnd"/>
      <w:r>
        <w:tab/>
      </w:r>
      <w:r>
        <w:tab/>
      </w:r>
      <w:r>
        <w:tab/>
      </w:r>
      <w:r w:rsidR="00B90B21">
        <w:tab/>
      </w:r>
      <w:r w:rsidR="007339A3">
        <w:t>“</w:t>
      </w:r>
      <w:r w:rsidR="00B90B21" w:rsidRPr="007339A3">
        <w:t>Never Shall I Forget</w:t>
      </w:r>
      <w:r w:rsidR="00B90B21">
        <w:t>,</w:t>
      </w:r>
      <w:r w:rsidR="007339A3">
        <w:t>”</w:t>
      </w:r>
      <w:r w:rsidR="00B90B21">
        <w:t xml:space="preserve"> p. 1062</w:t>
      </w:r>
    </w:p>
    <w:p w:rsidR="00B90B21" w:rsidRDefault="006C3FB3" w:rsidP="008861CA">
      <w:pPr>
        <w:pStyle w:val="BodyText3"/>
        <w:suppressAutoHyphens w:val="0"/>
        <w:spacing w:line="240" w:lineRule="auto"/>
        <w:ind w:firstLine="360"/>
      </w:pPr>
      <w:r>
        <w:t xml:space="preserve">Soyinka, </w:t>
      </w:r>
      <w:proofErr w:type="spellStart"/>
      <w:r>
        <w:t>Wole</w:t>
      </w:r>
      <w:proofErr w:type="spellEnd"/>
      <w:r>
        <w:tab/>
      </w:r>
      <w:r>
        <w:tab/>
      </w:r>
      <w:r>
        <w:tab/>
      </w:r>
      <w:r w:rsidR="00B90B21">
        <w:tab/>
      </w:r>
      <w:r w:rsidR="007339A3">
        <w:t>“</w:t>
      </w:r>
      <w:r w:rsidR="00B90B21" w:rsidRPr="007339A3">
        <w:t>Telephone Conversation</w:t>
      </w:r>
      <w:r>
        <w:t>,</w:t>
      </w:r>
      <w:r w:rsidR="007339A3">
        <w:t>”</w:t>
      </w:r>
      <w:r>
        <w:t xml:space="preserve"> p. 1157</w:t>
      </w:r>
    </w:p>
    <w:p w:rsidR="006E6CDB" w:rsidRDefault="006E6CDB" w:rsidP="008861CA">
      <w:pPr>
        <w:pStyle w:val="BodyText3"/>
        <w:tabs>
          <w:tab w:val="left" w:pos="0"/>
        </w:tabs>
        <w:suppressAutoHyphens w:val="0"/>
        <w:spacing w:line="240" w:lineRule="auto"/>
        <w:ind w:firstLine="360"/>
      </w:pPr>
      <w:r>
        <w:t>Yeats, William</w:t>
      </w:r>
      <w:r>
        <w:tab/>
      </w:r>
      <w:r>
        <w:tab/>
      </w:r>
      <w:r>
        <w:tab/>
      </w:r>
      <w:r>
        <w:tab/>
        <w:t>“The Second Coming,” p. 1164</w:t>
      </w:r>
    </w:p>
    <w:p w:rsidR="00B90B21" w:rsidRDefault="006C3FB3" w:rsidP="008861CA">
      <w:pPr>
        <w:pStyle w:val="BodyText3"/>
        <w:suppressAutoHyphens w:val="0"/>
        <w:spacing w:line="240" w:lineRule="auto"/>
        <w:ind w:firstLine="360"/>
      </w:pPr>
      <w:r>
        <w:t>Yeats, William</w:t>
      </w:r>
      <w:r>
        <w:tab/>
      </w:r>
      <w:r>
        <w:tab/>
      </w:r>
      <w:r>
        <w:tab/>
      </w:r>
      <w:r w:rsidR="00B90B21">
        <w:tab/>
      </w:r>
      <w:r w:rsidR="00FB1DC0">
        <w:t>“</w:t>
      </w:r>
      <w:r w:rsidR="00B90B21" w:rsidRPr="00FB1DC0">
        <w:t xml:space="preserve">The </w:t>
      </w:r>
      <w:smartTag w:uri="urn:schemas-microsoft-com:office:smarttags" w:element="place">
        <w:smartTag w:uri="urn:schemas-microsoft-com:office:smarttags" w:element="PlaceType">
          <w:r w:rsidR="00B90B21" w:rsidRPr="00FB1DC0">
            <w:t>Lake</w:t>
          </w:r>
        </w:smartTag>
        <w:r w:rsidR="00B90B21" w:rsidRPr="00FB1DC0">
          <w:t xml:space="preserve"> </w:t>
        </w:r>
        <w:smartTag w:uri="urn:schemas-microsoft-com:office:smarttags" w:element="PlaceName">
          <w:r w:rsidR="00B90B21" w:rsidRPr="00FB1DC0">
            <w:t>Isle</w:t>
          </w:r>
        </w:smartTag>
      </w:smartTag>
      <w:r w:rsidR="00B90B21" w:rsidRPr="00FB1DC0">
        <w:t xml:space="preserve"> of </w:t>
      </w:r>
      <w:proofErr w:type="spellStart"/>
      <w:r w:rsidR="00B90B21" w:rsidRPr="00FB1DC0">
        <w:t>Innisfree</w:t>
      </w:r>
      <w:proofErr w:type="spellEnd"/>
      <w:r>
        <w:t>,</w:t>
      </w:r>
      <w:r w:rsidR="00FB1DC0">
        <w:t>”</w:t>
      </w:r>
      <w:r>
        <w:t xml:space="preserve"> p. 1167</w:t>
      </w:r>
    </w:p>
    <w:p w:rsidR="00B90B21" w:rsidRDefault="006C3FB3" w:rsidP="008861CA">
      <w:pPr>
        <w:pStyle w:val="BodyText3"/>
        <w:suppressAutoHyphens w:val="0"/>
        <w:spacing w:line="240" w:lineRule="auto"/>
        <w:ind w:firstLine="360"/>
      </w:pPr>
      <w:r>
        <w:t>Yeats, William</w:t>
      </w:r>
      <w:r>
        <w:tab/>
      </w:r>
      <w:r>
        <w:tab/>
      </w:r>
      <w:r>
        <w:tab/>
      </w:r>
      <w:r w:rsidR="00B90B21">
        <w:tab/>
      </w:r>
      <w:r w:rsidR="00FB1DC0">
        <w:t>“</w:t>
      </w:r>
      <w:r w:rsidR="00B90B21" w:rsidRPr="00FB1DC0">
        <w:t xml:space="preserve">The Wild Swans at </w:t>
      </w:r>
      <w:proofErr w:type="spellStart"/>
      <w:r w:rsidR="00B90B21" w:rsidRPr="00FB1DC0">
        <w:t>Coole</w:t>
      </w:r>
      <w:proofErr w:type="spellEnd"/>
      <w:r w:rsidR="00B90B21">
        <w:t>,</w:t>
      </w:r>
      <w:r w:rsidR="00FB1DC0">
        <w:t>”</w:t>
      </w:r>
      <w:r w:rsidR="00B90B21">
        <w:t xml:space="preserve"> p. 1169</w:t>
      </w:r>
    </w:p>
    <w:p w:rsidR="006C3FB3" w:rsidRDefault="006C3FB3" w:rsidP="009510AA">
      <w:pPr>
        <w:pStyle w:val="BodyText3"/>
        <w:suppressAutoHyphens w:val="0"/>
        <w:spacing w:line="240" w:lineRule="auto"/>
        <w:ind w:firstLine="360"/>
      </w:pPr>
      <w:r>
        <w:t>Rilke, Rainer Marie</w:t>
      </w:r>
      <w:r>
        <w:tab/>
      </w:r>
      <w:r>
        <w:tab/>
      </w:r>
      <w:r w:rsidR="006E6CDB">
        <w:tab/>
      </w:r>
      <w:r w:rsidR="00FB1DC0">
        <w:t>“</w:t>
      </w:r>
      <w:r w:rsidR="00B90B21" w:rsidRPr="00FB1DC0">
        <w:t>The Swa</w:t>
      </w:r>
      <w:r w:rsidR="00B90B21" w:rsidRPr="00157C84">
        <w:rPr>
          <w:i/>
        </w:rPr>
        <w:t>n</w:t>
      </w:r>
      <w:r w:rsidR="00B90B21">
        <w:t>,</w:t>
      </w:r>
      <w:r w:rsidR="00FB1DC0">
        <w:t>”</w:t>
      </w:r>
      <w:r w:rsidR="00B90B21">
        <w:t xml:space="preserve"> p. </w:t>
      </w:r>
      <w:proofErr w:type="gramStart"/>
      <w:r w:rsidR="00B90B21">
        <w:t>1171</w:t>
      </w:r>
      <w:r w:rsidR="009510AA">
        <w:t xml:space="preserve">  </w:t>
      </w:r>
      <w:r>
        <w:t>Translated</w:t>
      </w:r>
      <w:proofErr w:type="gramEnd"/>
      <w:r>
        <w:t xml:space="preserve"> by Robert Bly</w:t>
      </w:r>
    </w:p>
    <w:p w:rsidR="006C3FB3" w:rsidRDefault="006C3FB3" w:rsidP="009510AA">
      <w:pPr>
        <w:pStyle w:val="BodyText3"/>
        <w:suppressAutoHyphens w:val="0"/>
        <w:spacing w:line="240" w:lineRule="auto"/>
        <w:ind w:firstLine="360"/>
      </w:pPr>
      <w:proofErr w:type="spellStart"/>
      <w:r>
        <w:t>Akhmatova</w:t>
      </w:r>
      <w:proofErr w:type="spellEnd"/>
      <w:r>
        <w:t>, Anna</w:t>
      </w:r>
      <w:r>
        <w:tab/>
      </w:r>
      <w:r>
        <w:tab/>
      </w:r>
      <w:r>
        <w:tab/>
      </w:r>
      <w:r w:rsidR="00B90B21">
        <w:tab/>
      </w:r>
      <w:r w:rsidR="00FB1DC0">
        <w:t>“</w:t>
      </w:r>
      <w:smartTag w:uri="urn:schemas-microsoft-com:office:smarttags" w:element="place">
        <w:r w:rsidR="00B90B21" w:rsidRPr="00FB1DC0">
          <w:t>Lot</w:t>
        </w:r>
      </w:smartTag>
      <w:r w:rsidR="00B90B21" w:rsidRPr="00FB1DC0">
        <w:t>’s Wife</w:t>
      </w:r>
      <w:r>
        <w:t>,</w:t>
      </w:r>
      <w:r w:rsidR="00FB1DC0">
        <w:t>”</w:t>
      </w:r>
      <w:r>
        <w:t xml:space="preserve"> p. </w:t>
      </w:r>
      <w:proofErr w:type="gramStart"/>
      <w:r>
        <w:t>1202</w:t>
      </w:r>
      <w:r w:rsidR="009510AA">
        <w:t xml:space="preserve">  </w:t>
      </w:r>
      <w:r>
        <w:t>Translated</w:t>
      </w:r>
      <w:proofErr w:type="gramEnd"/>
      <w:r>
        <w:t xml:space="preserve"> by Richard Wilbur</w:t>
      </w:r>
    </w:p>
    <w:p w:rsidR="00B90B21" w:rsidRDefault="006C3FB3" w:rsidP="008861CA">
      <w:pPr>
        <w:pStyle w:val="BodyText3"/>
        <w:suppressAutoHyphens w:val="0"/>
        <w:spacing w:line="240" w:lineRule="auto"/>
        <w:ind w:firstLine="360"/>
      </w:pPr>
      <w:proofErr w:type="spellStart"/>
      <w:r>
        <w:t>Akhmatova</w:t>
      </w:r>
      <w:proofErr w:type="spellEnd"/>
      <w:r>
        <w:t>, Anna</w:t>
      </w:r>
      <w:r>
        <w:tab/>
      </w:r>
      <w:r>
        <w:tab/>
      </w:r>
      <w:r>
        <w:tab/>
      </w:r>
      <w:r w:rsidR="00B90B21">
        <w:tab/>
      </w:r>
      <w:r w:rsidR="00FB1DC0">
        <w:t>“</w:t>
      </w:r>
      <w:r w:rsidR="00B90B21" w:rsidRPr="00FB1DC0">
        <w:t>All the unburied ones</w:t>
      </w:r>
      <w:r w:rsidR="00B90B21">
        <w:t>,</w:t>
      </w:r>
      <w:r w:rsidR="00FB1DC0">
        <w:t>”</w:t>
      </w:r>
      <w:r w:rsidR="00B90B21">
        <w:t xml:space="preserve"> p. 1203</w:t>
      </w:r>
    </w:p>
    <w:p w:rsidR="006C3FB3" w:rsidRDefault="006C3FB3" w:rsidP="008861CA">
      <w:pPr>
        <w:pStyle w:val="BodyText3"/>
        <w:suppressAutoHyphens w:val="0"/>
        <w:spacing w:line="240" w:lineRule="auto"/>
        <w:ind w:firstLine="360"/>
      </w:pPr>
      <w:r>
        <w:tab/>
        <w:t xml:space="preserve">Translated by Judith </w:t>
      </w:r>
      <w:proofErr w:type="spellStart"/>
      <w:r>
        <w:t>Hemschemeyer</w:t>
      </w:r>
      <w:proofErr w:type="spellEnd"/>
    </w:p>
    <w:p w:rsidR="00B90B21" w:rsidRDefault="006C3FB3" w:rsidP="008861CA">
      <w:pPr>
        <w:pStyle w:val="BodyText3"/>
        <w:suppressAutoHyphens w:val="0"/>
        <w:spacing w:line="240" w:lineRule="auto"/>
        <w:ind w:firstLine="360"/>
      </w:pPr>
      <w:proofErr w:type="spellStart"/>
      <w:r>
        <w:t>Akhmatova</w:t>
      </w:r>
      <w:proofErr w:type="spellEnd"/>
      <w:r>
        <w:t>, Anna</w:t>
      </w:r>
      <w:r>
        <w:tab/>
      </w:r>
      <w:r>
        <w:tab/>
      </w:r>
      <w:r>
        <w:tab/>
      </w:r>
      <w:r w:rsidR="00B90B21">
        <w:tab/>
      </w:r>
      <w:r w:rsidR="00FB1DC0">
        <w:t>“</w:t>
      </w:r>
      <w:r w:rsidR="00B90B21" w:rsidRPr="00FB1DC0">
        <w:t>I am not one of those who left</w:t>
      </w:r>
      <w:r w:rsidR="00B90B21">
        <w:t>…,</w:t>
      </w:r>
      <w:r w:rsidR="00FB1DC0">
        <w:t>”</w:t>
      </w:r>
      <w:r w:rsidR="00B90B21">
        <w:t xml:space="preserve"> p. 1203</w:t>
      </w:r>
    </w:p>
    <w:p w:rsidR="006C3FB3" w:rsidRDefault="006C3FB3" w:rsidP="008861CA">
      <w:pPr>
        <w:pStyle w:val="BodyText3"/>
        <w:suppressAutoHyphens w:val="0"/>
        <w:spacing w:line="240" w:lineRule="auto"/>
        <w:ind w:firstLine="360"/>
      </w:pPr>
      <w:r>
        <w:tab/>
        <w:t xml:space="preserve">Translated by </w:t>
      </w:r>
      <w:smartTag w:uri="urn:schemas-microsoft-com:office:smarttags" w:element="City">
        <w:smartTag w:uri="urn:schemas-microsoft-com:office:smarttags" w:element="place">
          <w:r>
            <w:t>Stanley</w:t>
          </w:r>
        </w:smartTag>
      </w:smartTag>
      <w:r>
        <w:t xml:space="preserve"> </w:t>
      </w:r>
      <w:proofErr w:type="spellStart"/>
      <w:r>
        <w:t>Kunitz</w:t>
      </w:r>
      <w:proofErr w:type="spellEnd"/>
    </w:p>
    <w:p w:rsidR="00B90B21" w:rsidRDefault="00750084" w:rsidP="008861CA">
      <w:pPr>
        <w:pStyle w:val="BodyText3"/>
        <w:suppressAutoHyphens w:val="0"/>
        <w:spacing w:line="240" w:lineRule="auto"/>
        <w:ind w:firstLine="360"/>
      </w:pPr>
      <w:r>
        <w:t>Heaney, Seamus</w:t>
      </w:r>
      <w:r>
        <w:tab/>
      </w:r>
      <w:r>
        <w:tab/>
      </w:r>
      <w:r>
        <w:tab/>
      </w:r>
      <w:r w:rsidR="00B90B21">
        <w:tab/>
      </w:r>
      <w:r w:rsidR="00B90B21" w:rsidRPr="00157C84">
        <w:rPr>
          <w:i/>
        </w:rPr>
        <w:t>Digging</w:t>
      </w:r>
      <w:r>
        <w:t>, p. 1247</w:t>
      </w:r>
    </w:p>
    <w:p w:rsidR="006E6CDB" w:rsidRDefault="006E6CDB" w:rsidP="008861CA">
      <w:pPr>
        <w:pStyle w:val="BodyText3"/>
        <w:tabs>
          <w:tab w:val="left" w:pos="0"/>
        </w:tabs>
        <w:suppressAutoHyphens w:val="0"/>
        <w:spacing w:line="240" w:lineRule="auto"/>
        <w:ind w:firstLine="360"/>
      </w:pPr>
      <w:r>
        <w:t>Auden, W. H.</w:t>
      </w:r>
      <w:r>
        <w:tab/>
      </w:r>
      <w:r>
        <w:tab/>
      </w:r>
      <w:r>
        <w:tab/>
      </w:r>
      <w:r>
        <w:tab/>
        <w:t>“</w:t>
      </w:r>
      <w:proofErr w:type="spellStart"/>
      <w:r>
        <w:t>Musee</w:t>
      </w:r>
      <w:proofErr w:type="spellEnd"/>
      <w:r>
        <w:t xml:space="preserve"> des Beaux Arts,” p. 1265</w:t>
      </w:r>
    </w:p>
    <w:p w:rsidR="00750084" w:rsidRDefault="00750084" w:rsidP="00D651C3">
      <w:pPr>
        <w:pStyle w:val="BodyText3"/>
        <w:suppressAutoHyphens w:val="0"/>
        <w:spacing w:line="240" w:lineRule="auto"/>
        <w:ind w:firstLine="360"/>
      </w:pPr>
      <w:r>
        <w:t>Mistral, Gabriela</w:t>
      </w:r>
      <w:r>
        <w:tab/>
      </w:r>
      <w:r>
        <w:tab/>
      </w:r>
      <w:r>
        <w:tab/>
      </w:r>
      <w:r w:rsidR="00B90B21">
        <w:tab/>
      </w:r>
      <w:r w:rsidR="00FB1DC0">
        <w:t>“</w:t>
      </w:r>
      <w:r w:rsidR="00B90B21" w:rsidRPr="00FB1DC0">
        <w:t>Fear</w:t>
      </w:r>
      <w:r w:rsidR="00B90B21">
        <w:t>,</w:t>
      </w:r>
      <w:r w:rsidR="00FB1DC0">
        <w:t>”</w:t>
      </w:r>
      <w:r w:rsidR="00B90B21">
        <w:t xml:space="preserve"> p. </w:t>
      </w:r>
      <w:proofErr w:type="gramStart"/>
      <w:r w:rsidR="00B90B21">
        <w:t>1267</w:t>
      </w:r>
      <w:r w:rsidR="00D651C3">
        <w:t xml:space="preserve">  </w:t>
      </w:r>
      <w:r w:rsidR="009510AA">
        <w:t>(</w:t>
      </w:r>
      <w:proofErr w:type="gramEnd"/>
      <w:r>
        <w:t>Translated by Doris Dana</w:t>
      </w:r>
      <w:r w:rsidR="009510AA">
        <w:t>)</w:t>
      </w:r>
    </w:p>
    <w:p w:rsidR="00B90B21" w:rsidRDefault="00750084" w:rsidP="008861CA">
      <w:pPr>
        <w:pStyle w:val="BodyText3"/>
        <w:suppressAutoHyphens w:val="0"/>
        <w:spacing w:line="240" w:lineRule="auto"/>
        <w:ind w:firstLine="360"/>
      </w:pPr>
      <w:r>
        <w:t>Thomas, Dylan</w:t>
      </w:r>
      <w:r>
        <w:tab/>
      </w:r>
      <w:r>
        <w:tab/>
      </w:r>
      <w:r>
        <w:tab/>
      </w:r>
      <w:r w:rsidR="00B90B21">
        <w:tab/>
      </w:r>
      <w:r w:rsidR="00FB1DC0">
        <w:t>“</w:t>
      </w:r>
      <w:r w:rsidR="00B90B21" w:rsidRPr="00FB1DC0">
        <w:t>Fern Hill</w:t>
      </w:r>
      <w:r w:rsidR="006C3FB3">
        <w:t>,</w:t>
      </w:r>
      <w:r w:rsidR="00FB1DC0">
        <w:t>”</w:t>
      </w:r>
      <w:r w:rsidR="006C3FB3">
        <w:t xml:space="preserve"> p. 1272</w:t>
      </w:r>
    </w:p>
    <w:p w:rsidR="006E6CDB" w:rsidRDefault="006E6CDB" w:rsidP="008861CA">
      <w:pPr>
        <w:pStyle w:val="BodyText3"/>
        <w:suppressAutoHyphens w:val="0"/>
        <w:spacing w:line="240" w:lineRule="auto"/>
        <w:ind w:firstLine="360"/>
      </w:pPr>
      <w:r>
        <w:t>Thomas, Dylan</w:t>
      </w:r>
      <w:r>
        <w:tab/>
      </w:r>
      <w:r>
        <w:tab/>
      </w:r>
      <w:r>
        <w:tab/>
      </w:r>
      <w:r>
        <w:tab/>
      </w:r>
      <w:r w:rsidR="00FB1DC0">
        <w:t>“</w:t>
      </w:r>
      <w:r w:rsidRPr="00FB1DC0">
        <w:t xml:space="preserve">Do Not Go Gentle </w:t>
      </w:r>
      <w:proofErr w:type="gramStart"/>
      <w:r w:rsidRPr="00FB1DC0">
        <w:t>Into…</w:t>
      </w:r>
      <w:proofErr w:type="gramEnd"/>
      <w:r w:rsidRPr="00FB1DC0">
        <w:t>Good Night</w:t>
      </w:r>
      <w:r>
        <w:t>,</w:t>
      </w:r>
      <w:r w:rsidR="00FB1DC0">
        <w:t>”</w:t>
      </w:r>
      <w:r>
        <w:t xml:space="preserve"> p. 1275</w:t>
      </w:r>
    </w:p>
    <w:p w:rsidR="00C06BC4" w:rsidRDefault="00C06BC4" w:rsidP="00D651C3">
      <w:pPr>
        <w:pStyle w:val="BodyText3"/>
        <w:suppressAutoHyphens w:val="0"/>
        <w:spacing w:line="240" w:lineRule="auto"/>
        <w:ind w:firstLine="360"/>
      </w:pPr>
      <w:r>
        <w:t>Neruda, Pablo</w:t>
      </w:r>
      <w:r>
        <w:tab/>
      </w:r>
      <w:r>
        <w:tab/>
      </w:r>
      <w:r>
        <w:tab/>
      </w:r>
      <w:r w:rsidR="00B90B21">
        <w:tab/>
      </w:r>
      <w:r w:rsidR="009510AA">
        <w:t xml:space="preserve"> </w:t>
      </w:r>
      <w:r w:rsidR="00B90B21" w:rsidRPr="00FB1DC0">
        <w:t>Sonnet 79</w:t>
      </w:r>
      <w:r w:rsidR="006C3FB3">
        <w:t xml:space="preserve">, p. </w:t>
      </w:r>
      <w:proofErr w:type="gramStart"/>
      <w:r w:rsidR="006C3FB3">
        <w:t>1279</w:t>
      </w:r>
      <w:r w:rsidR="00D651C3">
        <w:t xml:space="preserve">  </w:t>
      </w:r>
      <w:r w:rsidR="009510AA">
        <w:t>(</w:t>
      </w:r>
      <w:proofErr w:type="gramEnd"/>
      <w:r>
        <w:t xml:space="preserve">Translated by Stephen </w:t>
      </w:r>
      <w:proofErr w:type="spellStart"/>
      <w:r>
        <w:t>Tapscott</w:t>
      </w:r>
      <w:proofErr w:type="spellEnd"/>
      <w:r w:rsidR="009510AA">
        <w:t>)</w:t>
      </w:r>
    </w:p>
    <w:p w:rsidR="00B90B21" w:rsidRDefault="00C06BC4" w:rsidP="008861CA">
      <w:pPr>
        <w:pStyle w:val="BodyText3"/>
        <w:suppressAutoHyphens w:val="0"/>
        <w:spacing w:line="240" w:lineRule="auto"/>
        <w:ind w:firstLine="360"/>
      </w:pPr>
      <w:r>
        <w:t>Brooke, Rupert</w:t>
      </w:r>
      <w:r>
        <w:tab/>
      </w:r>
      <w:r>
        <w:tab/>
      </w:r>
      <w:r>
        <w:tab/>
      </w:r>
      <w:r w:rsidR="00B90B21">
        <w:tab/>
      </w:r>
      <w:r w:rsidR="00FB1DC0">
        <w:t>“</w:t>
      </w:r>
      <w:proofErr w:type="gramStart"/>
      <w:r w:rsidR="00B90B21" w:rsidRPr="00FB1DC0">
        <w:t>The</w:t>
      </w:r>
      <w:proofErr w:type="gramEnd"/>
      <w:r w:rsidR="00B90B21" w:rsidRPr="00FB1DC0">
        <w:t xml:space="preserve"> Soldier</w:t>
      </w:r>
      <w:r w:rsidR="00B90B21">
        <w:t>,</w:t>
      </w:r>
      <w:r w:rsidR="00FB1DC0">
        <w:t>’</w:t>
      </w:r>
      <w:r w:rsidR="00B90B21">
        <w:t xml:space="preserve"> p. 1330</w:t>
      </w:r>
    </w:p>
    <w:p w:rsidR="00B90B21" w:rsidRDefault="00C06BC4" w:rsidP="008861CA">
      <w:pPr>
        <w:pStyle w:val="BodyText3"/>
        <w:suppressAutoHyphens w:val="0"/>
        <w:spacing w:line="240" w:lineRule="auto"/>
        <w:ind w:firstLine="360"/>
      </w:pPr>
      <w:r>
        <w:t>Yeats, William</w:t>
      </w:r>
      <w:r>
        <w:tab/>
      </w:r>
      <w:r>
        <w:tab/>
      </w:r>
      <w:r>
        <w:tab/>
      </w:r>
      <w:r w:rsidR="00B90B21">
        <w:tab/>
      </w:r>
      <w:r w:rsidR="00FB1DC0">
        <w:t>“</w:t>
      </w:r>
      <w:r w:rsidR="00B90B21" w:rsidRPr="00FB1DC0">
        <w:t xml:space="preserve">Sailing to </w:t>
      </w:r>
      <w:smartTag w:uri="urn:schemas-microsoft-com:office:smarttags" w:element="City">
        <w:smartTag w:uri="urn:schemas-microsoft-com:office:smarttags" w:element="place">
          <w:r w:rsidR="00B90B21" w:rsidRPr="00FB1DC0">
            <w:t>Byzantium</w:t>
          </w:r>
        </w:smartTag>
      </w:smartTag>
      <w:r w:rsidR="00B90B21">
        <w:t>,</w:t>
      </w:r>
      <w:r w:rsidR="00FB1DC0">
        <w:t>’</w:t>
      </w:r>
      <w:r w:rsidR="00B90B21">
        <w:t xml:space="preserve"> p. 1332</w:t>
      </w:r>
    </w:p>
    <w:p w:rsidR="00B90B21" w:rsidRDefault="00C06BC4" w:rsidP="008861CA">
      <w:pPr>
        <w:pStyle w:val="BodyText3"/>
        <w:suppressAutoHyphens w:val="0"/>
        <w:spacing w:line="240" w:lineRule="auto"/>
        <w:ind w:firstLine="360"/>
      </w:pPr>
      <w:r>
        <w:t>Hughes, Ted</w:t>
      </w:r>
      <w:r>
        <w:tab/>
      </w:r>
      <w:r>
        <w:tab/>
      </w:r>
      <w:r>
        <w:tab/>
      </w:r>
      <w:r w:rsidR="00B90B21">
        <w:tab/>
      </w:r>
      <w:r w:rsidR="00FB1DC0">
        <w:t>“</w:t>
      </w:r>
      <w:proofErr w:type="gramStart"/>
      <w:r w:rsidR="00B90B21" w:rsidRPr="00FB1DC0">
        <w:t>The</w:t>
      </w:r>
      <w:proofErr w:type="gramEnd"/>
      <w:r w:rsidR="00B90B21" w:rsidRPr="00FB1DC0">
        <w:t xml:space="preserve"> Horses</w:t>
      </w:r>
      <w:r w:rsidR="00B90B21">
        <w:t>,</w:t>
      </w:r>
      <w:r w:rsidR="00FB1DC0">
        <w:t>’</w:t>
      </w:r>
      <w:r w:rsidR="00B90B21">
        <w:t xml:space="preserve"> p. 1334</w:t>
      </w:r>
    </w:p>
    <w:p w:rsidR="00B90B21" w:rsidRDefault="00C06BC4" w:rsidP="008861CA">
      <w:pPr>
        <w:pStyle w:val="BodyText3"/>
        <w:suppressAutoHyphens w:val="0"/>
        <w:spacing w:line="240" w:lineRule="auto"/>
        <w:ind w:firstLine="360"/>
      </w:pPr>
      <w:r>
        <w:t>Smith, Stevie</w:t>
      </w:r>
      <w:r>
        <w:tab/>
      </w:r>
      <w:r>
        <w:tab/>
      </w:r>
      <w:r>
        <w:tab/>
      </w:r>
      <w:r w:rsidR="006E6CDB">
        <w:tab/>
      </w:r>
      <w:r w:rsidR="00FB1DC0">
        <w:t>“</w:t>
      </w:r>
      <w:r w:rsidR="00B90B21" w:rsidRPr="00FB1DC0">
        <w:t>Not Waving But Drowning</w:t>
      </w:r>
      <w:r w:rsidR="00B90B21">
        <w:t>,</w:t>
      </w:r>
      <w:r w:rsidR="00FB1DC0">
        <w:t>”</w:t>
      </w:r>
      <w:r w:rsidR="00B90B21">
        <w:t xml:space="preserve"> p. 1337</w:t>
      </w:r>
    </w:p>
    <w:p w:rsidR="00B90B21" w:rsidRDefault="00C06BC4" w:rsidP="008861CA">
      <w:pPr>
        <w:pStyle w:val="BodyText3"/>
        <w:suppressAutoHyphens w:val="0"/>
        <w:spacing w:line="240" w:lineRule="auto"/>
        <w:ind w:firstLine="360"/>
      </w:pPr>
      <w:r>
        <w:t>Heine, Heinrich</w:t>
      </w:r>
      <w:r>
        <w:tab/>
      </w:r>
      <w:r>
        <w:tab/>
      </w:r>
      <w:r>
        <w:tab/>
      </w:r>
      <w:r w:rsidR="00B90B21">
        <w:tab/>
      </w:r>
      <w:r w:rsidR="00FB1DC0">
        <w:t>“</w:t>
      </w:r>
      <w:r w:rsidR="00B90B21" w:rsidRPr="00FB1DC0">
        <w:t>The Lorelei</w:t>
      </w:r>
      <w:r w:rsidR="00B90B21">
        <w:t>,</w:t>
      </w:r>
      <w:r w:rsidR="00FB1DC0">
        <w:t>”</w:t>
      </w:r>
      <w:r w:rsidR="00B90B21">
        <w:t xml:space="preserve"> p. 1356</w:t>
      </w:r>
    </w:p>
    <w:p w:rsidR="00B90B21" w:rsidRPr="00756A81" w:rsidRDefault="00C06BC4" w:rsidP="008861CA">
      <w:pPr>
        <w:pStyle w:val="BodyText3"/>
        <w:suppressAutoHyphens w:val="0"/>
        <w:spacing w:line="240" w:lineRule="auto"/>
        <w:ind w:firstLine="360"/>
      </w:pPr>
      <w:r>
        <w:t>Atwood, Margaret</w:t>
      </w:r>
      <w:r>
        <w:tab/>
      </w:r>
      <w:r>
        <w:tab/>
      </w:r>
      <w:r>
        <w:tab/>
      </w:r>
      <w:r>
        <w:tab/>
      </w:r>
      <w:r w:rsidR="00FB1DC0">
        <w:t>“</w:t>
      </w:r>
      <w:r w:rsidR="00B90B21" w:rsidRPr="00FB1DC0">
        <w:t>Siren Song</w:t>
      </w:r>
      <w:r w:rsidR="00B90B21">
        <w:t>,</w:t>
      </w:r>
      <w:r w:rsidR="00FB1DC0">
        <w:t>”</w:t>
      </w:r>
      <w:r w:rsidR="00B90B21">
        <w:t xml:space="preserve"> p. 1357</w:t>
      </w:r>
    </w:p>
    <w:p w:rsidR="00EA00A1" w:rsidRDefault="00EA00A1" w:rsidP="00EA00A1">
      <w:pPr>
        <w:pStyle w:val="BodyText3"/>
        <w:suppressAutoHyphens w:val="0"/>
        <w:spacing w:line="240" w:lineRule="auto"/>
      </w:pPr>
    </w:p>
    <w:p w:rsidR="00085081" w:rsidRDefault="00085081" w:rsidP="00EA00A1">
      <w:pPr>
        <w:pStyle w:val="BodyText3"/>
        <w:suppressAutoHyphens w:val="0"/>
        <w:spacing w:line="240" w:lineRule="auto"/>
        <w:sectPr w:rsidR="00085081" w:rsidSect="00FE547E">
          <w:pgSz w:w="12240" w:h="15840"/>
          <w:pgMar w:top="1440" w:right="1440" w:bottom="1440" w:left="1440" w:header="720" w:footer="720" w:gutter="0"/>
          <w:cols w:space="720"/>
          <w:docGrid w:linePitch="360"/>
        </w:sectPr>
      </w:pPr>
    </w:p>
    <w:tbl>
      <w:tblPr>
        <w:tblW w:w="0" w:type="auto"/>
        <w:tblBorders>
          <w:top w:val="single" w:sz="4" w:space="0" w:color="auto"/>
          <w:bottom w:val="single" w:sz="4" w:space="0" w:color="auto"/>
        </w:tblBorders>
        <w:shd w:val="clear" w:color="auto" w:fill="E6E6E6"/>
        <w:tblLook w:val="0000"/>
      </w:tblPr>
      <w:tblGrid>
        <w:gridCol w:w="9576"/>
      </w:tblGrid>
      <w:tr w:rsidR="00E63A94">
        <w:trPr>
          <w:cantSplit/>
        </w:trPr>
        <w:tc>
          <w:tcPr>
            <w:tcW w:w="9576" w:type="dxa"/>
            <w:shd w:val="clear" w:color="auto" w:fill="E6E6E6"/>
          </w:tcPr>
          <w:p w:rsidR="00E63A94" w:rsidRPr="00775FDB" w:rsidRDefault="00085081" w:rsidP="00EF60AB">
            <w:pPr>
              <w:pStyle w:val="Heading1"/>
              <w:rPr>
                <w:b/>
                <w:bCs/>
                <w:sz w:val="24"/>
              </w:rPr>
            </w:pPr>
            <w:r>
              <w:rPr>
                <w:b/>
                <w:bCs/>
                <w:sz w:val="24"/>
              </w:rPr>
              <w:lastRenderedPageBreak/>
              <w:t>Stage 2:  Assessment Evidence</w:t>
            </w:r>
          </w:p>
        </w:tc>
      </w:tr>
    </w:tbl>
    <w:p w:rsidR="00085081" w:rsidRDefault="00085081" w:rsidP="00772785"/>
    <w:tbl>
      <w:tblPr>
        <w:tblStyle w:val="TableGrid"/>
        <w:tblW w:w="0" w:type="auto"/>
        <w:tblLook w:val="04A0"/>
      </w:tblPr>
      <w:tblGrid>
        <w:gridCol w:w="9576"/>
      </w:tblGrid>
      <w:tr w:rsidR="00772785" w:rsidTr="00772785">
        <w:tc>
          <w:tcPr>
            <w:tcW w:w="9576" w:type="dxa"/>
            <w:shd w:val="clear" w:color="auto" w:fill="EEECE1" w:themeFill="background2"/>
          </w:tcPr>
          <w:p w:rsidR="00772785" w:rsidRPr="00085081" w:rsidRDefault="00772785" w:rsidP="00772785">
            <w:pPr>
              <w:rPr>
                <w:b/>
              </w:rPr>
            </w:pPr>
            <w:r w:rsidRPr="00085081">
              <w:rPr>
                <w:b/>
              </w:rPr>
              <w:t>Mandatory Performance Assessment</w:t>
            </w:r>
          </w:p>
          <w:p w:rsidR="00772785" w:rsidRDefault="00772785" w:rsidP="00772785">
            <w:pPr>
              <w:tabs>
                <w:tab w:val="num" w:pos="360"/>
              </w:tabs>
              <w:spacing w:after="240"/>
              <w:jc w:val="both"/>
            </w:pPr>
            <w:r>
              <w:t>Defend the qualities/characteristics that make the author/text endure and relevant to contemporary audiences.  The task must include the opportunity to embed research and to select the medium by which students will share information with external audiences.  While the task may provide opportunities to interact with other students or assume the role of authors, the task MUST elicit an artifact of learning, such as reflection, an accompanying essay, or interactive note taking.</w:t>
            </w:r>
          </w:p>
          <w:p w:rsidR="00772785" w:rsidRDefault="00772785" w:rsidP="00772785">
            <w:pPr>
              <w:spacing w:after="240"/>
              <w:rPr>
                <w:b/>
              </w:rPr>
            </w:pPr>
            <w:r w:rsidRPr="00E11BB0">
              <w:rPr>
                <w:b/>
              </w:rPr>
              <w:t>Example of Teacher-Generated Prompt</w:t>
            </w:r>
            <w:r>
              <w:t>:  Have the students take the role of current writers who have to present and defend their belief that (example: William Shakespeare) (student fills in the blank) _________________ is the most influential playwright and (example: T.S. Eliot (students fills in the blank) _________________ is the most influential poet in all British literature.  They must address such areas as literary following, the number of works published, review of the works, scholarly assessment of his/her work, later authors, and poets and authors who attribute their success to this writer.  They might also consider awards and money earned.  (Refer to PowerPoint attached to this prompt submitted by Marvin Fanny, Princess Anne HS)</w:t>
            </w:r>
          </w:p>
        </w:tc>
      </w:tr>
    </w:tbl>
    <w:p w:rsidR="00772785" w:rsidRDefault="00772785" w:rsidP="00772785">
      <w:pPr>
        <w:rPr>
          <w:b/>
        </w:rPr>
      </w:pPr>
    </w:p>
    <w:p w:rsidR="00666CE8" w:rsidRDefault="00E11BB0" w:rsidP="00666CE8">
      <w:pPr>
        <w:jc w:val="both"/>
      </w:pPr>
      <w:r w:rsidRPr="00E11BB0">
        <w:rPr>
          <w:b/>
        </w:rPr>
        <w:t>Example of Teacher-Generated Prompt:</w:t>
      </w:r>
      <w:r>
        <w:t xml:space="preserve">  Poetry Slam- Students will select a poet from England or a country that was once a colony of England except the USA. They must research the author. Most information can be found in the textbook if a teacher was teaching an inclusion class. On the day of the Poetry Slam, students will recite a favorite poem of the author while in character as the poet and will submit a written explanation of why the poet and the poem are relevant to contemporary readers.</w:t>
      </w:r>
      <w:r w:rsidR="00666CE8">
        <w:t xml:space="preserve">  (Submitted by Paul Bennett, First Colonial HS)</w:t>
      </w:r>
    </w:p>
    <w:p w:rsidR="00666CE8" w:rsidRDefault="00666CE8" w:rsidP="00666CE8">
      <w:pPr>
        <w:jc w:val="both"/>
      </w:pPr>
    </w:p>
    <w:p w:rsidR="00666CE8" w:rsidRDefault="00666CE8" w:rsidP="00666CE8">
      <w:pPr>
        <w:jc w:val="both"/>
        <w:rPr>
          <w:spacing w:val="-3"/>
        </w:rPr>
      </w:pPr>
      <w:r w:rsidRPr="00B706ED">
        <w:rPr>
          <w:b/>
        </w:rPr>
        <w:t>Example of Teacher-Generated Prompt</w:t>
      </w:r>
      <w:r>
        <w:t xml:space="preserve">:  Have the students present their </w:t>
      </w:r>
      <w:hyperlink w:anchor="_Group_Poetry_Project_1" w:history="1">
        <w:r w:rsidRPr="00666CE8">
          <w:rPr>
            <w:rStyle w:val="Hyperlink"/>
          </w:rPr>
          <w:t>Group Poetry Project</w:t>
        </w:r>
      </w:hyperlink>
      <w:r>
        <w:t xml:space="preserve"> to the class.  While this </w:t>
      </w:r>
      <w:r w:rsidR="00B706ED">
        <w:t>project</w:t>
      </w:r>
      <w:r>
        <w:t xml:space="preserve"> provides the opportunity for student to work collaboratively, students individually must submit a written summation of learning.</w:t>
      </w:r>
      <w:r>
        <w:rPr>
          <w:spacing w:val="-3"/>
        </w:rPr>
        <w:t xml:space="preserve"> </w:t>
      </w:r>
    </w:p>
    <w:p w:rsidR="005871F2" w:rsidRDefault="005871F2" w:rsidP="00666CE8">
      <w:pPr>
        <w:jc w:val="both"/>
        <w:rPr>
          <w:spacing w:val="-3"/>
        </w:rPr>
      </w:pPr>
    </w:p>
    <w:p w:rsidR="005871F2" w:rsidRDefault="005871F2" w:rsidP="00666CE8">
      <w:pPr>
        <w:jc w:val="both"/>
        <w:rPr>
          <w:spacing w:val="-3"/>
        </w:rPr>
      </w:pPr>
      <w:r w:rsidRPr="005871F2">
        <w:rPr>
          <w:b/>
          <w:spacing w:val="-3"/>
        </w:rPr>
        <w:t>Example of Teacher-Generated Prompt</w:t>
      </w:r>
      <w:r>
        <w:rPr>
          <w:spacing w:val="-3"/>
        </w:rPr>
        <w:t>:  Poetry Island (Submitted by Kristi Bayer, Ocean Lakes HS)</w:t>
      </w:r>
    </w:p>
    <w:p w:rsidR="008E559F" w:rsidRDefault="008E559F" w:rsidP="00666CE8">
      <w:pPr>
        <w:jc w:val="both"/>
        <w:rPr>
          <w:spacing w:val="-3"/>
        </w:rPr>
      </w:pPr>
    </w:p>
    <w:p w:rsidR="008E559F" w:rsidRPr="00F65D55" w:rsidRDefault="008E559F" w:rsidP="00666CE8">
      <w:pPr>
        <w:jc w:val="both"/>
        <w:rPr>
          <w:i/>
          <w:color w:val="FF0000"/>
          <w:spacing w:val="-3"/>
        </w:rPr>
      </w:pPr>
      <w:r w:rsidRPr="00F65D55">
        <w:rPr>
          <w:b/>
          <w:i/>
          <w:color w:val="FF0000"/>
          <w:spacing w:val="-3"/>
        </w:rPr>
        <w:t>Example of Teacher-Generated Prompt</w:t>
      </w:r>
      <w:r w:rsidRPr="00F65D55">
        <w:rPr>
          <w:i/>
          <w:color w:val="FF0000"/>
          <w:spacing w:val="-3"/>
        </w:rPr>
        <w:t xml:space="preserve">:  Returning to Research Assignments with Inclusion 12 Students (Submitted by Kerry McNamara, </w:t>
      </w:r>
      <w:proofErr w:type="spellStart"/>
      <w:r w:rsidRPr="00F65D55">
        <w:rPr>
          <w:i/>
          <w:color w:val="FF0000"/>
          <w:spacing w:val="-3"/>
        </w:rPr>
        <w:t>Kempsville</w:t>
      </w:r>
      <w:proofErr w:type="spellEnd"/>
      <w:r w:rsidRPr="00F65D55">
        <w:rPr>
          <w:i/>
          <w:color w:val="FF0000"/>
          <w:spacing w:val="-3"/>
        </w:rPr>
        <w:t xml:space="preserve"> HS)</w:t>
      </w:r>
    </w:p>
    <w:p w:rsidR="008E559F" w:rsidRPr="00F65D55" w:rsidRDefault="008E559F" w:rsidP="00666CE8">
      <w:pPr>
        <w:jc w:val="both"/>
        <w:rPr>
          <w:i/>
          <w:color w:val="FF0000"/>
          <w:spacing w:val="-3"/>
        </w:rPr>
      </w:pPr>
    </w:p>
    <w:p w:rsidR="008E559F" w:rsidRPr="00F65D55" w:rsidRDefault="008E559F" w:rsidP="00666CE8">
      <w:pPr>
        <w:jc w:val="both"/>
        <w:rPr>
          <w:i/>
          <w:color w:val="FF0000"/>
          <w:spacing w:val="-3"/>
        </w:rPr>
      </w:pPr>
      <w:r w:rsidRPr="00F65D55">
        <w:rPr>
          <w:b/>
          <w:i/>
          <w:color w:val="FF0000"/>
          <w:spacing w:val="-3"/>
        </w:rPr>
        <w:t>Example of Teacher-Generated Prompt</w:t>
      </w:r>
      <w:r w:rsidRPr="00F65D55">
        <w:rPr>
          <w:i/>
          <w:color w:val="FF0000"/>
          <w:spacing w:val="-3"/>
        </w:rPr>
        <w:t>:  Impress the Queen (Submitted by Jennifer Morris, Landstown HS)</w:t>
      </w:r>
    </w:p>
    <w:p w:rsidR="008E559F" w:rsidRPr="00F65D55" w:rsidRDefault="008E559F" w:rsidP="00666CE8">
      <w:pPr>
        <w:jc w:val="both"/>
        <w:rPr>
          <w:i/>
          <w:color w:val="FF0000"/>
          <w:spacing w:val="-3"/>
        </w:rPr>
      </w:pPr>
    </w:p>
    <w:p w:rsidR="008E559F" w:rsidRPr="00F65D55" w:rsidRDefault="008E559F" w:rsidP="00666CE8">
      <w:pPr>
        <w:jc w:val="both"/>
        <w:rPr>
          <w:i/>
          <w:color w:val="FF0000"/>
          <w:spacing w:val="-3"/>
        </w:rPr>
      </w:pPr>
      <w:r w:rsidRPr="00F65D55">
        <w:rPr>
          <w:b/>
          <w:i/>
          <w:color w:val="FF0000"/>
          <w:spacing w:val="-3"/>
        </w:rPr>
        <w:t>Example of Teacher-Generated Prompt</w:t>
      </w:r>
      <w:r w:rsidRPr="00F65D55">
        <w:rPr>
          <w:i/>
          <w:color w:val="FF0000"/>
          <w:spacing w:val="-3"/>
        </w:rPr>
        <w:t xml:space="preserve">:  Meeting of the Minds (Submitted by Janet Peterson, </w:t>
      </w:r>
      <w:proofErr w:type="spellStart"/>
      <w:r w:rsidRPr="00F65D55">
        <w:rPr>
          <w:i/>
          <w:color w:val="FF0000"/>
          <w:spacing w:val="-3"/>
        </w:rPr>
        <w:t>Tallwood</w:t>
      </w:r>
      <w:proofErr w:type="spellEnd"/>
      <w:r w:rsidRPr="00F65D55">
        <w:rPr>
          <w:i/>
          <w:color w:val="FF0000"/>
          <w:spacing w:val="-3"/>
        </w:rPr>
        <w:t xml:space="preserve"> HS)</w:t>
      </w:r>
    </w:p>
    <w:p w:rsidR="00D651C3" w:rsidRDefault="00D651C3" w:rsidP="00D651C3">
      <w:pPr>
        <w:pStyle w:val="BodyTextIndent2"/>
        <w:tabs>
          <w:tab w:val="left" w:pos="-1440"/>
          <w:tab w:val="left" w:pos="-720"/>
          <w:tab w:val="left" w:pos="0"/>
          <w:tab w:val="left" w:pos="1147"/>
          <w:tab w:val="left" w:pos="1584"/>
        </w:tabs>
        <w:suppressAutoHyphens/>
        <w:spacing w:after="240" w:line="240" w:lineRule="atLeast"/>
        <w:jc w:val="both"/>
        <w:rPr>
          <w:spacing w:val="-3"/>
        </w:rPr>
        <w:sectPr w:rsidR="00D651C3" w:rsidSect="00FE547E">
          <w:pgSz w:w="12240" w:h="15840"/>
          <w:pgMar w:top="1440" w:right="1440" w:bottom="1440" w:left="1440" w:header="720" w:footer="720" w:gutter="0"/>
          <w:cols w:space="720"/>
          <w:docGrid w:linePitch="360"/>
        </w:sectPr>
      </w:pPr>
    </w:p>
    <w:p w:rsidR="00A66332" w:rsidRPr="00E61256" w:rsidRDefault="00A66332" w:rsidP="00A66332">
      <w:pPr>
        <w:autoSpaceDE w:val="0"/>
        <w:autoSpaceDN w:val="0"/>
        <w:adjustRightInd w:val="0"/>
        <w:jc w:val="center"/>
        <w:rPr>
          <w:b/>
          <w:bCs/>
          <w:color w:val="000000"/>
          <w:sz w:val="28"/>
          <w:szCs w:val="28"/>
        </w:rPr>
      </w:pPr>
      <w:r w:rsidRPr="00E61256">
        <w:rPr>
          <w:b/>
          <w:bCs/>
          <w:color w:val="000000"/>
          <w:sz w:val="28"/>
          <w:szCs w:val="28"/>
        </w:rPr>
        <w:lastRenderedPageBreak/>
        <w:t>Unit: Drama and Poetry</w:t>
      </w:r>
    </w:p>
    <w:p w:rsidR="00A66332" w:rsidRPr="00E61256" w:rsidRDefault="00A66332" w:rsidP="00A66332">
      <w:pPr>
        <w:autoSpaceDE w:val="0"/>
        <w:autoSpaceDN w:val="0"/>
        <w:adjustRightInd w:val="0"/>
        <w:jc w:val="center"/>
        <w:rPr>
          <w:b/>
          <w:bCs/>
          <w:color w:val="000000"/>
          <w:sz w:val="28"/>
          <w:szCs w:val="28"/>
        </w:rPr>
      </w:pPr>
      <w:r w:rsidRPr="00E61256">
        <w:rPr>
          <w:b/>
          <w:bCs/>
          <w:color w:val="000000"/>
          <w:sz w:val="28"/>
          <w:szCs w:val="28"/>
        </w:rPr>
        <w:t>Rubric - Final Evaluation Task</w:t>
      </w:r>
    </w:p>
    <w:p w:rsidR="00A66332" w:rsidRDefault="00A66332" w:rsidP="00A66332">
      <w:pPr>
        <w:autoSpaceDE w:val="0"/>
        <w:autoSpaceDN w:val="0"/>
        <w:adjustRightInd w:val="0"/>
        <w:rPr>
          <w:rFonts w:ascii="Minion-BoldCondensed" w:hAnsi="Minion-BoldCondensed" w:cs="Minion-BoldCondensed"/>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1893"/>
        <w:gridCol w:w="1913"/>
        <w:gridCol w:w="1945"/>
        <w:gridCol w:w="1894"/>
      </w:tblGrid>
      <w:tr w:rsidR="00A66332" w:rsidRPr="00EC291A" w:rsidTr="00EC291A">
        <w:tc>
          <w:tcPr>
            <w:tcW w:w="2203" w:type="dxa"/>
            <w:tcBorders>
              <w:bottom w:val="single" w:sz="4" w:space="0" w:color="auto"/>
            </w:tcBorders>
            <w:shd w:val="clear" w:color="auto" w:fill="B3B3B3"/>
          </w:tcPr>
          <w:p w:rsidR="00A66332" w:rsidRPr="00EC291A" w:rsidRDefault="00A66332" w:rsidP="00EC291A">
            <w:pPr>
              <w:autoSpaceDE w:val="0"/>
              <w:autoSpaceDN w:val="0"/>
              <w:adjustRightInd w:val="0"/>
              <w:jc w:val="center"/>
              <w:rPr>
                <w:b/>
                <w:bCs/>
                <w:color w:val="000000"/>
              </w:rPr>
            </w:pPr>
            <w:r w:rsidRPr="00EC291A">
              <w:rPr>
                <w:b/>
                <w:bCs/>
                <w:color w:val="000000"/>
              </w:rPr>
              <w:t>Criteria for Evaluation</w:t>
            </w:r>
          </w:p>
        </w:tc>
        <w:tc>
          <w:tcPr>
            <w:tcW w:w="2203" w:type="dxa"/>
            <w:tcBorders>
              <w:bottom w:val="single" w:sz="4" w:space="0" w:color="auto"/>
            </w:tcBorders>
            <w:shd w:val="clear" w:color="auto" w:fill="B3B3B3"/>
          </w:tcPr>
          <w:p w:rsidR="00A66332" w:rsidRPr="00EC291A" w:rsidRDefault="00A66332" w:rsidP="00EC291A">
            <w:pPr>
              <w:autoSpaceDE w:val="0"/>
              <w:autoSpaceDN w:val="0"/>
              <w:adjustRightInd w:val="0"/>
              <w:jc w:val="center"/>
              <w:rPr>
                <w:b/>
                <w:bCs/>
                <w:color w:val="000000"/>
              </w:rPr>
            </w:pPr>
            <w:r w:rsidRPr="00EC291A">
              <w:rPr>
                <w:b/>
                <w:bCs/>
                <w:color w:val="000000"/>
              </w:rPr>
              <w:t>Score Point 4</w:t>
            </w:r>
          </w:p>
        </w:tc>
        <w:tc>
          <w:tcPr>
            <w:tcW w:w="2203" w:type="dxa"/>
            <w:tcBorders>
              <w:bottom w:val="single" w:sz="4" w:space="0" w:color="auto"/>
            </w:tcBorders>
            <w:shd w:val="clear" w:color="auto" w:fill="B3B3B3"/>
          </w:tcPr>
          <w:p w:rsidR="00A66332" w:rsidRPr="00EC291A" w:rsidRDefault="00A66332" w:rsidP="00EC291A">
            <w:pPr>
              <w:autoSpaceDE w:val="0"/>
              <w:autoSpaceDN w:val="0"/>
              <w:adjustRightInd w:val="0"/>
              <w:jc w:val="center"/>
              <w:rPr>
                <w:b/>
                <w:bCs/>
                <w:color w:val="000000"/>
              </w:rPr>
            </w:pPr>
            <w:r w:rsidRPr="00EC291A">
              <w:rPr>
                <w:b/>
                <w:bCs/>
                <w:color w:val="000000"/>
              </w:rPr>
              <w:t>Score Point 3</w:t>
            </w:r>
          </w:p>
        </w:tc>
        <w:tc>
          <w:tcPr>
            <w:tcW w:w="2203" w:type="dxa"/>
            <w:tcBorders>
              <w:bottom w:val="single" w:sz="4" w:space="0" w:color="auto"/>
            </w:tcBorders>
            <w:shd w:val="clear" w:color="auto" w:fill="B3B3B3"/>
          </w:tcPr>
          <w:p w:rsidR="00A66332" w:rsidRPr="00EC291A" w:rsidRDefault="00A66332" w:rsidP="00EC291A">
            <w:pPr>
              <w:autoSpaceDE w:val="0"/>
              <w:autoSpaceDN w:val="0"/>
              <w:adjustRightInd w:val="0"/>
              <w:jc w:val="center"/>
              <w:rPr>
                <w:b/>
                <w:bCs/>
                <w:color w:val="000000"/>
              </w:rPr>
            </w:pPr>
            <w:r w:rsidRPr="00EC291A">
              <w:rPr>
                <w:b/>
                <w:bCs/>
                <w:color w:val="000000"/>
              </w:rPr>
              <w:t>Score Point 2</w:t>
            </w:r>
          </w:p>
        </w:tc>
        <w:tc>
          <w:tcPr>
            <w:tcW w:w="2204" w:type="dxa"/>
            <w:tcBorders>
              <w:bottom w:val="single" w:sz="4" w:space="0" w:color="auto"/>
            </w:tcBorders>
            <w:shd w:val="clear" w:color="auto" w:fill="B3B3B3"/>
          </w:tcPr>
          <w:p w:rsidR="00A66332" w:rsidRPr="00EC291A" w:rsidRDefault="00A66332" w:rsidP="00EC291A">
            <w:pPr>
              <w:autoSpaceDE w:val="0"/>
              <w:autoSpaceDN w:val="0"/>
              <w:adjustRightInd w:val="0"/>
              <w:jc w:val="center"/>
              <w:rPr>
                <w:b/>
                <w:bCs/>
                <w:color w:val="000000"/>
              </w:rPr>
            </w:pPr>
            <w:r w:rsidRPr="00EC291A">
              <w:rPr>
                <w:b/>
                <w:bCs/>
                <w:color w:val="000000"/>
              </w:rPr>
              <w:t>Score Point 1</w:t>
            </w:r>
          </w:p>
        </w:tc>
      </w:tr>
      <w:tr w:rsidR="00A66332" w:rsidRPr="00EC291A" w:rsidTr="00EC291A">
        <w:tc>
          <w:tcPr>
            <w:tcW w:w="11016" w:type="dxa"/>
            <w:gridSpan w:val="5"/>
            <w:shd w:val="clear" w:color="auto" w:fill="C0C0C0"/>
          </w:tcPr>
          <w:p w:rsidR="00A66332" w:rsidRPr="00EC291A" w:rsidRDefault="00A66332" w:rsidP="00EC291A">
            <w:pPr>
              <w:autoSpaceDE w:val="0"/>
              <w:autoSpaceDN w:val="0"/>
              <w:adjustRightInd w:val="0"/>
              <w:rPr>
                <w:b/>
                <w:bCs/>
                <w:color w:val="000000"/>
              </w:rPr>
            </w:pPr>
            <w:r w:rsidRPr="00EC291A">
              <w:rPr>
                <w:b/>
                <w:bCs/>
                <w:color w:val="000000"/>
              </w:rPr>
              <w:t>Genre, Organization, and Focus</w:t>
            </w: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Introduction</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 xml:space="preserve">hooks </w:t>
            </w:r>
            <w:r w:rsidRPr="00EC291A">
              <w:rPr>
                <w:b/>
                <w:color w:val="000000"/>
                <w:sz w:val="20"/>
                <w:szCs w:val="20"/>
              </w:rPr>
              <w:t>audience</w:t>
            </w:r>
            <w:r w:rsidRPr="00EC291A">
              <w:rPr>
                <w:b/>
                <w:bCs/>
                <w:color w:val="000000"/>
                <w:sz w:val="20"/>
                <w:szCs w:val="20"/>
              </w:rPr>
              <w:t xml:space="preserve"> with</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an interesting</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opening</w:t>
            </w:r>
            <w:proofErr w:type="gramEnd"/>
            <w:r w:rsidRPr="00EC291A">
              <w:rPr>
                <w:b/>
                <w:bCs/>
                <w:color w:val="000000"/>
                <w:sz w:val="20"/>
                <w:szCs w:val="20"/>
              </w:rPr>
              <w:t>.</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Introduction hooks</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audience</w:t>
            </w:r>
            <w:proofErr w:type="gramEnd"/>
            <w:r w:rsidRPr="00EC291A">
              <w:rPr>
                <w:color w:val="000000"/>
                <w:sz w:val="20"/>
                <w:szCs w:val="20"/>
              </w:rPr>
              <w:t xml:space="preserve"> with a creative and intriguing opening.</w:t>
            </w:r>
          </w:p>
          <w:p w:rsidR="00A66332" w:rsidRPr="00EC291A" w:rsidRDefault="00A66332" w:rsidP="00EC291A">
            <w:pPr>
              <w:autoSpaceDE w:val="0"/>
              <w:autoSpaceDN w:val="0"/>
              <w:adjustRightInd w:val="0"/>
              <w:rPr>
                <w:b/>
                <w:bCs/>
                <w:color w:val="000000"/>
                <w:sz w:val="20"/>
                <w:szCs w:val="20"/>
              </w:rPr>
            </w:pP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Introduction takes</w:t>
            </w:r>
          </w:p>
          <w:p w:rsidR="00A66332" w:rsidRPr="00EC291A" w:rsidRDefault="00A66332" w:rsidP="00EC291A">
            <w:pPr>
              <w:autoSpaceDE w:val="0"/>
              <w:autoSpaceDN w:val="0"/>
              <w:adjustRightInd w:val="0"/>
              <w:rPr>
                <w:b/>
                <w:bCs/>
                <w:color w:val="000000"/>
                <w:sz w:val="20"/>
                <w:szCs w:val="20"/>
              </w:rPr>
            </w:pPr>
            <w:proofErr w:type="gramStart"/>
            <w:r w:rsidRPr="00EC291A">
              <w:rPr>
                <w:color w:val="000000"/>
                <w:sz w:val="20"/>
                <w:szCs w:val="20"/>
              </w:rPr>
              <w:t>audience’s</w:t>
            </w:r>
            <w:proofErr w:type="gramEnd"/>
            <w:r w:rsidRPr="00EC291A">
              <w:rPr>
                <w:color w:val="000000"/>
                <w:sz w:val="20"/>
                <w:szCs w:val="20"/>
              </w:rPr>
              <w:t xml:space="preserve"> interests into account but does not engage their attention.</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Opener is bland</w:t>
            </w:r>
          </w:p>
          <w:p w:rsidR="00A66332" w:rsidRPr="00EC291A" w:rsidRDefault="00A66332" w:rsidP="00EC291A">
            <w:pPr>
              <w:autoSpaceDE w:val="0"/>
              <w:autoSpaceDN w:val="0"/>
              <w:adjustRightInd w:val="0"/>
              <w:rPr>
                <w:color w:val="000000"/>
                <w:sz w:val="20"/>
                <w:szCs w:val="20"/>
              </w:rPr>
            </w:pPr>
            <w:r w:rsidRPr="00EC291A">
              <w:rPr>
                <w:color w:val="000000"/>
                <w:sz w:val="20"/>
                <w:szCs w:val="20"/>
              </w:rPr>
              <w:t>or only marginally</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relevant</w:t>
            </w:r>
            <w:proofErr w:type="gramEnd"/>
            <w:r w:rsidRPr="00EC291A">
              <w:rPr>
                <w:color w:val="000000"/>
                <w:sz w:val="20"/>
                <w:szCs w:val="20"/>
              </w:rPr>
              <w:t>.</w:t>
            </w:r>
          </w:p>
          <w:p w:rsidR="00A66332" w:rsidRPr="00EC291A" w:rsidRDefault="00A66332" w:rsidP="00EC291A">
            <w:pPr>
              <w:autoSpaceDE w:val="0"/>
              <w:autoSpaceDN w:val="0"/>
              <w:adjustRightInd w:val="0"/>
              <w:rPr>
                <w:b/>
                <w:bCs/>
                <w:color w:val="000000"/>
                <w:sz w:val="20"/>
                <w:szCs w:val="20"/>
              </w:rPr>
            </w:pPr>
          </w:p>
        </w:tc>
        <w:tc>
          <w:tcPr>
            <w:tcW w:w="2204"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Opener is dull and</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uninteresting</w:t>
            </w:r>
            <w:proofErr w:type="gramEnd"/>
            <w:r w:rsidRPr="00EC291A">
              <w:rPr>
                <w:color w:val="000000"/>
                <w:sz w:val="20"/>
                <w:szCs w:val="20"/>
              </w:rPr>
              <w:t>.</w:t>
            </w:r>
          </w:p>
          <w:p w:rsidR="00A66332" w:rsidRPr="00EC291A" w:rsidRDefault="00A66332" w:rsidP="00EC291A">
            <w:pPr>
              <w:autoSpaceDE w:val="0"/>
              <w:autoSpaceDN w:val="0"/>
              <w:adjustRightInd w:val="0"/>
              <w:rPr>
                <w:b/>
                <w:bCs/>
                <w:color w:val="000000"/>
                <w:sz w:val="20"/>
                <w:szCs w:val="20"/>
              </w:rPr>
            </w:pP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Background</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information tells</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about the author,</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the work(s), and</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the period in</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which the</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author</w:t>
            </w:r>
            <w:proofErr w:type="gramEnd"/>
            <w:r w:rsidRPr="00EC291A">
              <w:rPr>
                <w:b/>
                <w:bCs/>
                <w:color w:val="000000"/>
                <w:sz w:val="20"/>
                <w:szCs w:val="20"/>
              </w:rPr>
              <w:t xml:space="preserve"> wrote.</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Necessary and</w:t>
            </w:r>
          </w:p>
          <w:p w:rsidR="00A66332" w:rsidRPr="00EC291A" w:rsidRDefault="00A66332" w:rsidP="00EC291A">
            <w:pPr>
              <w:autoSpaceDE w:val="0"/>
              <w:autoSpaceDN w:val="0"/>
              <w:adjustRightInd w:val="0"/>
              <w:rPr>
                <w:color w:val="000000"/>
                <w:sz w:val="20"/>
                <w:szCs w:val="20"/>
              </w:rPr>
            </w:pPr>
            <w:r w:rsidRPr="00EC291A">
              <w:rPr>
                <w:color w:val="000000"/>
                <w:sz w:val="20"/>
                <w:szCs w:val="20"/>
              </w:rPr>
              <w:t>pertinent background</w:t>
            </w:r>
          </w:p>
          <w:p w:rsidR="00A66332" w:rsidRPr="00EC291A" w:rsidRDefault="00A66332" w:rsidP="00EC291A">
            <w:pPr>
              <w:autoSpaceDE w:val="0"/>
              <w:autoSpaceDN w:val="0"/>
              <w:adjustRightInd w:val="0"/>
              <w:rPr>
                <w:color w:val="000000"/>
                <w:sz w:val="20"/>
                <w:szCs w:val="20"/>
              </w:rPr>
            </w:pPr>
            <w:r w:rsidRPr="00EC291A">
              <w:rPr>
                <w:color w:val="000000"/>
                <w:sz w:val="20"/>
                <w:szCs w:val="20"/>
              </w:rPr>
              <w:t>information tells about the author, the work(s),</w:t>
            </w:r>
          </w:p>
          <w:p w:rsidR="00A66332" w:rsidRPr="00EC291A" w:rsidRDefault="00A66332" w:rsidP="00EC291A">
            <w:pPr>
              <w:autoSpaceDE w:val="0"/>
              <w:autoSpaceDN w:val="0"/>
              <w:adjustRightInd w:val="0"/>
              <w:rPr>
                <w:color w:val="000000"/>
                <w:sz w:val="20"/>
                <w:szCs w:val="20"/>
              </w:rPr>
            </w:pPr>
            <w:r w:rsidRPr="00EC291A">
              <w:rPr>
                <w:color w:val="000000"/>
                <w:sz w:val="20"/>
                <w:szCs w:val="20"/>
              </w:rPr>
              <w:t>and the period in</w:t>
            </w:r>
          </w:p>
          <w:p w:rsidR="00A66332" w:rsidRPr="00EC291A" w:rsidRDefault="00A66332" w:rsidP="00EC291A">
            <w:pPr>
              <w:autoSpaceDE w:val="0"/>
              <w:autoSpaceDN w:val="0"/>
              <w:adjustRightInd w:val="0"/>
              <w:rPr>
                <w:color w:val="000000"/>
                <w:sz w:val="20"/>
                <w:szCs w:val="20"/>
              </w:rPr>
            </w:pPr>
            <w:r w:rsidRPr="00EC291A">
              <w:rPr>
                <w:color w:val="000000"/>
                <w:sz w:val="20"/>
                <w:szCs w:val="20"/>
              </w:rPr>
              <w:t>which the author</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wrote</w:t>
            </w:r>
            <w:proofErr w:type="gramEnd"/>
            <w:r w:rsidRPr="00EC291A">
              <w:rPr>
                <w:color w:val="000000"/>
                <w:sz w:val="20"/>
                <w:szCs w:val="20"/>
              </w:rPr>
              <w:t>.</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Background information</w:t>
            </w:r>
          </w:p>
          <w:p w:rsidR="00A66332" w:rsidRPr="00EC291A" w:rsidRDefault="00A66332" w:rsidP="00EC291A">
            <w:pPr>
              <w:autoSpaceDE w:val="0"/>
              <w:autoSpaceDN w:val="0"/>
              <w:adjustRightInd w:val="0"/>
              <w:rPr>
                <w:color w:val="000000"/>
                <w:sz w:val="20"/>
                <w:szCs w:val="20"/>
              </w:rPr>
            </w:pPr>
            <w:r w:rsidRPr="00EC291A">
              <w:rPr>
                <w:color w:val="000000"/>
                <w:sz w:val="20"/>
                <w:szCs w:val="20"/>
              </w:rPr>
              <w:t>tells about the author, the work(s), and the</w:t>
            </w:r>
          </w:p>
          <w:p w:rsidR="00A66332" w:rsidRPr="00EC291A" w:rsidRDefault="00A66332" w:rsidP="00EC291A">
            <w:pPr>
              <w:autoSpaceDE w:val="0"/>
              <w:autoSpaceDN w:val="0"/>
              <w:adjustRightInd w:val="0"/>
              <w:rPr>
                <w:color w:val="000000"/>
                <w:sz w:val="20"/>
                <w:szCs w:val="20"/>
              </w:rPr>
            </w:pPr>
            <w:r w:rsidRPr="00EC291A">
              <w:rPr>
                <w:color w:val="000000"/>
                <w:sz w:val="20"/>
                <w:szCs w:val="20"/>
              </w:rPr>
              <w:t>period in which the author wrote but is incomplete for readers’</w:t>
            </w:r>
          </w:p>
          <w:p w:rsidR="00A66332" w:rsidRPr="00EC291A" w:rsidRDefault="00A66332" w:rsidP="00EC291A">
            <w:pPr>
              <w:autoSpaceDE w:val="0"/>
              <w:autoSpaceDN w:val="0"/>
              <w:adjustRightInd w:val="0"/>
              <w:rPr>
                <w:b/>
                <w:bCs/>
                <w:color w:val="000000"/>
                <w:sz w:val="20"/>
                <w:szCs w:val="20"/>
              </w:rPr>
            </w:pPr>
            <w:proofErr w:type="gramStart"/>
            <w:r w:rsidRPr="00EC291A">
              <w:rPr>
                <w:color w:val="000000"/>
                <w:sz w:val="20"/>
                <w:szCs w:val="20"/>
              </w:rPr>
              <w:t>understanding</w:t>
            </w:r>
            <w:proofErr w:type="gramEnd"/>
            <w:r w:rsidRPr="00EC291A">
              <w:rPr>
                <w:color w:val="000000"/>
                <w:sz w:val="20"/>
                <w:szCs w:val="20"/>
              </w:rPr>
              <w:t>.</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Limited background</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information</w:t>
            </w:r>
            <w:proofErr w:type="gramEnd"/>
            <w:r w:rsidRPr="00EC291A">
              <w:rPr>
                <w:color w:val="000000"/>
                <w:sz w:val="20"/>
                <w:szCs w:val="20"/>
              </w:rPr>
              <w:t xml:space="preserve"> is provided but does not set a context for the research.</w:t>
            </w:r>
          </w:p>
          <w:p w:rsidR="00A66332" w:rsidRPr="00EC291A" w:rsidRDefault="00A66332" w:rsidP="00EC291A">
            <w:pPr>
              <w:autoSpaceDE w:val="0"/>
              <w:autoSpaceDN w:val="0"/>
              <w:adjustRightInd w:val="0"/>
              <w:rPr>
                <w:color w:val="000000"/>
                <w:sz w:val="20"/>
                <w:szCs w:val="20"/>
              </w:rPr>
            </w:pPr>
            <w:r w:rsidRPr="00EC291A">
              <w:rPr>
                <w:color w:val="000000"/>
                <w:sz w:val="20"/>
                <w:szCs w:val="20"/>
              </w:rPr>
              <w:t>Little or no background</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information</w:t>
            </w:r>
            <w:proofErr w:type="gramEnd"/>
            <w:r w:rsidRPr="00EC291A">
              <w:rPr>
                <w:color w:val="000000"/>
                <w:sz w:val="20"/>
                <w:szCs w:val="20"/>
              </w:rPr>
              <w:t xml:space="preserve"> is provided.</w:t>
            </w:r>
          </w:p>
          <w:p w:rsidR="00A66332" w:rsidRPr="00EC291A" w:rsidRDefault="00A66332" w:rsidP="00EC291A">
            <w:pPr>
              <w:autoSpaceDE w:val="0"/>
              <w:autoSpaceDN w:val="0"/>
              <w:adjustRightInd w:val="0"/>
              <w:rPr>
                <w:b/>
                <w:bCs/>
                <w:color w:val="000000"/>
                <w:sz w:val="20"/>
                <w:szCs w:val="20"/>
              </w:rPr>
            </w:pPr>
          </w:p>
        </w:tc>
        <w:tc>
          <w:tcPr>
            <w:tcW w:w="2204"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Little or no background</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information</w:t>
            </w:r>
            <w:proofErr w:type="gramEnd"/>
            <w:r w:rsidRPr="00EC291A">
              <w:rPr>
                <w:color w:val="000000"/>
                <w:sz w:val="20"/>
                <w:szCs w:val="20"/>
              </w:rPr>
              <w:t xml:space="preserve"> is provided.</w:t>
            </w:r>
          </w:p>
          <w:p w:rsidR="00A66332" w:rsidRPr="00EC291A" w:rsidRDefault="00A66332" w:rsidP="00EC291A">
            <w:pPr>
              <w:autoSpaceDE w:val="0"/>
              <w:autoSpaceDN w:val="0"/>
              <w:adjustRightInd w:val="0"/>
              <w:rPr>
                <w:b/>
                <w:bCs/>
                <w:color w:val="000000"/>
                <w:sz w:val="20"/>
                <w:szCs w:val="20"/>
              </w:rPr>
            </w:pP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Introduction</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clearly states</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thesis</w:t>
            </w:r>
            <w:proofErr w:type="gramEnd"/>
            <w:r w:rsidRPr="00EC291A">
              <w:rPr>
                <w:b/>
                <w:bCs/>
                <w:color w:val="000000"/>
                <w:sz w:val="20"/>
                <w:szCs w:val="20"/>
              </w:rPr>
              <w:t>.</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Clear thesis statement</w:t>
            </w:r>
          </w:p>
          <w:p w:rsidR="00A66332" w:rsidRPr="00EC291A" w:rsidRDefault="00A66332" w:rsidP="00EC291A">
            <w:pPr>
              <w:autoSpaceDE w:val="0"/>
              <w:autoSpaceDN w:val="0"/>
              <w:adjustRightInd w:val="0"/>
              <w:rPr>
                <w:color w:val="000000"/>
                <w:sz w:val="20"/>
                <w:szCs w:val="20"/>
              </w:rPr>
            </w:pPr>
            <w:r w:rsidRPr="00EC291A">
              <w:rPr>
                <w:color w:val="000000"/>
                <w:sz w:val="20"/>
                <w:szCs w:val="20"/>
              </w:rPr>
              <w:t>synthesizes topic and writer’s conclusion</w:t>
            </w:r>
          </w:p>
          <w:p w:rsidR="00A66332" w:rsidRPr="00EC291A" w:rsidRDefault="00A66332" w:rsidP="00EC291A">
            <w:pPr>
              <w:autoSpaceDE w:val="0"/>
              <w:autoSpaceDN w:val="0"/>
              <w:adjustRightInd w:val="0"/>
              <w:rPr>
                <w:b/>
                <w:bCs/>
                <w:color w:val="000000"/>
                <w:sz w:val="20"/>
                <w:szCs w:val="20"/>
              </w:rPr>
            </w:pPr>
            <w:proofErr w:type="gramStart"/>
            <w:r w:rsidRPr="00EC291A">
              <w:rPr>
                <w:color w:val="000000"/>
                <w:sz w:val="20"/>
                <w:szCs w:val="20"/>
              </w:rPr>
              <w:t>about</w:t>
            </w:r>
            <w:proofErr w:type="gramEnd"/>
            <w:r w:rsidRPr="00EC291A">
              <w:rPr>
                <w:color w:val="000000"/>
                <w:sz w:val="20"/>
                <w:szCs w:val="20"/>
              </w:rPr>
              <w:t xml:space="preserve"> topic.</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Thesis statement gives fairly clear synthesis of topic and writer’s</w:t>
            </w:r>
          </w:p>
          <w:p w:rsidR="00A66332" w:rsidRPr="00EC291A" w:rsidRDefault="00A66332" w:rsidP="00EC291A">
            <w:pPr>
              <w:autoSpaceDE w:val="0"/>
              <w:autoSpaceDN w:val="0"/>
              <w:adjustRightInd w:val="0"/>
              <w:rPr>
                <w:b/>
                <w:bCs/>
                <w:color w:val="000000"/>
                <w:sz w:val="20"/>
                <w:szCs w:val="20"/>
              </w:rPr>
            </w:pPr>
            <w:proofErr w:type="gramStart"/>
            <w:r w:rsidRPr="00EC291A">
              <w:rPr>
                <w:color w:val="000000"/>
                <w:sz w:val="20"/>
                <w:szCs w:val="20"/>
              </w:rPr>
              <w:t>conclusion</w:t>
            </w:r>
            <w:proofErr w:type="gramEnd"/>
            <w:r w:rsidRPr="00EC291A">
              <w:rPr>
                <w:color w:val="000000"/>
                <w:sz w:val="20"/>
                <w:szCs w:val="20"/>
              </w:rPr>
              <w:t xml:space="preserve">. </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Thesis statement is</w:t>
            </w:r>
          </w:p>
          <w:p w:rsidR="00A66332" w:rsidRPr="00EC291A" w:rsidRDefault="00A66332" w:rsidP="00EC291A">
            <w:pPr>
              <w:autoSpaceDE w:val="0"/>
              <w:autoSpaceDN w:val="0"/>
              <w:adjustRightInd w:val="0"/>
              <w:rPr>
                <w:color w:val="000000"/>
                <w:sz w:val="20"/>
                <w:szCs w:val="20"/>
              </w:rPr>
            </w:pPr>
            <w:r w:rsidRPr="00EC291A">
              <w:rPr>
                <w:color w:val="000000"/>
                <w:sz w:val="20"/>
                <w:szCs w:val="20"/>
              </w:rPr>
              <w:t>unclear or difficult</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to</w:t>
            </w:r>
            <w:proofErr w:type="gramEnd"/>
            <w:r w:rsidRPr="00EC291A">
              <w:rPr>
                <w:color w:val="000000"/>
                <w:sz w:val="20"/>
                <w:szCs w:val="20"/>
              </w:rPr>
              <w:t xml:space="preserve"> identify.</w:t>
            </w:r>
          </w:p>
          <w:p w:rsidR="00A66332" w:rsidRPr="00EC291A" w:rsidRDefault="00A66332" w:rsidP="00EC291A">
            <w:pPr>
              <w:autoSpaceDE w:val="0"/>
              <w:autoSpaceDN w:val="0"/>
              <w:adjustRightInd w:val="0"/>
              <w:rPr>
                <w:b/>
                <w:bCs/>
                <w:color w:val="000000"/>
                <w:sz w:val="20"/>
                <w:szCs w:val="20"/>
              </w:rPr>
            </w:pPr>
          </w:p>
        </w:tc>
        <w:tc>
          <w:tcPr>
            <w:tcW w:w="2204"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Thesis statement is missing.</w:t>
            </w:r>
          </w:p>
          <w:p w:rsidR="00A66332" w:rsidRPr="00EC291A" w:rsidRDefault="00A66332" w:rsidP="00EC291A">
            <w:pPr>
              <w:autoSpaceDE w:val="0"/>
              <w:autoSpaceDN w:val="0"/>
              <w:adjustRightInd w:val="0"/>
              <w:rPr>
                <w:b/>
                <w:bCs/>
                <w:color w:val="000000"/>
                <w:sz w:val="20"/>
                <w:szCs w:val="20"/>
              </w:rPr>
            </w:pP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Presentation is</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organized with</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one organizational</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pattern or a</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combination</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that</w:t>
            </w:r>
            <w:proofErr w:type="gramEnd"/>
            <w:r w:rsidRPr="00EC291A">
              <w:rPr>
                <w:b/>
                <w:bCs/>
                <w:color w:val="000000"/>
                <w:sz w:val="20"/>
                <w:szCs w:val="20"/>
              </w:rPr>
              <w:t xml:space="preserve"> makes sense.</w:t>
            </w:r>
          </w:p>
          <w:p w:rsidR="00A66332" w:rsidRPr="00EC291A" w:rsidRDefault="00A66332" w:rsidP="00EC291A">
            <w:pPr>
              <w:autoSpaceDE w:val="0"/>
              <w:autoSpaceDN w:val="0"/>
              <w:adjustRightInd w:val="0"/>
              <w:rPr>
                <w:b/>
                <w:bCs/>
                <w:color w:val="000000"/>
                <w:sz w:val="20"/>
                <w:szCs w:val="20"/>
              </w:rPr>
            </w:pPr>
          </w:p>
        </w:tc>
        <w:tc>
          <w:tcPr>
            <w:tcW w:w="2203" w:type="dxa"/>
          </w:tcPr>
          <w:p w:rsidR="00A66332" w:rsidRPr="00EC291A" w:rsidRDefault="00A66332" w:rsidP="00EC291A">
            <w:pPr>
              <w:autoSpaceDE w:val="0"/>
              <w:autoSpaceDN w:val="0"/>
              <w:adjustRightInd w:val="0"/>
              <w:rPr>
                <w:color w:val="000000"/>
                <w:sz w:val="20"/>
                <w:szCs w:val="20"/>
              </w:rPr>
            </w:pPr>
            <w:r w:rsidRPr="00EC291A">
              <w:rPr>
                <w:bCs/>
                <w:color w:val="000000"/>
                <w:sz w:val="20"/>
                <w:szCs w:val="20"/>
              </w:rPr>
              <w:t>Presentation</w:t>
            </w:r>
            <w:r w:rsidRPr="00EC291A">
              <w:rPr>
                <w:color w:val="000000"/>
                <w:sz w:val="20"/>
                <w:szCs w:val="20"/>
              </w:rPr>
              <w:t xml:space="preserve"> is  coherently organized by</w:t>
            </w:r>
          </w:p>
          <w:p w:rsidR="00A66332" w:rsidRPr="00EC291A" w:rsidRDefault="00A66332" w:rsidP="00EC291A">
            <w:pPr>
              <w:autoSpaceDE w:val="0"/>
              <w:autoSpaceDN w:val="0"/>
              <w:adjustRightInd w:val="0"/>
              <w:rPr>
                <w:color w:val="000000"/>
                <w:sz w:val="20"/>
                <w:szCs w:val="20"/>
              </w:rPr>
            </w:pPr>
            <w:r w:rsidRPr="00EC291A">
              <w:rPr>
                <w:color w:val="000000"/>
                <w:sz w:val="20"/>
                <w:szCs w:val="20"/>
              </w:rPr>
              <w:t>chronological order, order of importance,</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logical</w:t>
            </w:r>
            <w:proofErr w:type="gramEnd"/>
            <w:r w:rsidRPr="00EC291A">
              <w:rPr>
                <w:color w:val="000000"/>
                <w:sz w:val="20"/>
                <w:szCs w:val="20"/>
              </w:rPr>
              <w:t xml:space="preserve"> order, or a combination of those that makes sense.</w:t>
            </w:r>
          </w:p>
        </w:tc>
        <w:tc>
          <w:tcPr>
            <w:tcW w:w="2203" w:type="dxa"/>
          </w:tcPr>
          <w:p w:rsidR="00A66332" w:rsidRPr="00EC291A" w:rsidRDefault="00A66332" w:rsidP="00EC291A">
            <w:pPr>
              <w:autoSpaceDE w:val="0"/>
              <w:autoSpaceDN w:val="0"/>
              <w:adjustRightInd w:val="0"/>
              <w:rPr>
                <w:color w:val="000000"/>
                <w:sz w:val="20"/>
                <w:szCs w:val="20"/>
              </w:rPr>
            </w:pPr>
            <w:r w:rsidRPr="00EC291A">
              <w:rPr>
                <w:bCs/>
                <w:color w:val="000000"/>
                <w:sz w:val="20"/>
                <w:szCs w:val="20"/>
              </w:rPr>
              <w:t>Presentation</w:t>
            </w:r>
            <w:r w:rsidRPr="00EC291A">
              <w:rPr>
                <w:color w:val="000000"/>
                <w:sz w:val="20"/>
                <w:szCs w:val="20"/>
              </w:rPr>
              <w:t xml:space="preserve"> is organized</w:t>
            </w:r>
          </w:p>
          <w:p w:rsidR="00A66332" w:rsidRPr="00EC291A" w:rsidRDefault="00A66332" w:rsidP="00EC291A">
            <w:pPr>
              <w:autoSpaceDE w:val="0"/>
              <w:autoSpaceDN w:val="0"/>
              <w:adjustRightInd w:val="0"/>
              <w:rPr>
                <w:color w:val="000000"/>
                <w:sz w:val="20"/>
                <w:szCs w:val="20"/>
              </w:rPr>
            </w:pPr>
            <w:r w:rsidRPr="00EC291A">
              <w:rPr>
                <w:color w:val="000000"/>
                <w:sz w:val="20"/>
                <w:szCs w:val="20"/>
              </w:rPr>
              <w:t>by chronological order, order of importance,</w:t>
            </w:r>
          </w:p>
          <w:p w:rsidR="00A66332" w:rsidRPr="00EC291A" w:rsidRDefault="00A66332" w:rsidP="00EC291A">
            <w:pPr>
              <w:autoSpaceDE w:val="0"/>
              <w:autoSpaceDN w:val="0"/>
              <w:adjustRightInd w:val="0"/>
              <w:rPr>
                <w:color w:val="000000"/>
                <w:sz w:val="20"/>
                <w:szCs w:val="20"/>
              </w:rPr>
            </w:pPr>
            <w:r w:rsidRPr="00EC291A">
              <w:rPr>
                <w:color w:val="000000"/>
                <w:sz w:val="20"/>
                <w:szCs w:val="20"/>
              </w:rPr>
              <w:t>logical order, or a</w:t>
            </w:r>
          </w:p>
          <w:p w:rsidR="00A66332" w:rsidRPr="00EC291A" w:rsidRDefault="00A66332" w:rsidP="00EC291A">
            <w:pPr>
              <w:autoSpaceDE w:val="0"/>
              <w:autoSpaceDN w:val="0"/>
              <w:adjustRightInd w:val="0"/>
              <w:rPr>
                <w:color w:val="000000"/>
                <w:sz w:val="20"/>
                <w:szCs w:val="20"/>
              </w:rPr>
            </w:pPr>
            <w:r w:rsidRPr="00EC291A">
              <w:rPr>
                <w:color w:val="000000"/>
                <w:sz w:val="20"/>
                <w:szCs w:val="20"/>
              </w:rPr>
              <w:t>combination, with a</w:t>
            </w:r>
          </w:p>
          <w:p w:rsidR="00A66332" w:rsidRPr="00EC291A" w:rsidRDefault="00A66332" w:rsidP="00EC291A">
            <w:pPr>
              <w:autoSpaceDE w:val="0"/>
              <w:autoSpaceDN w:val="0"/>
              <w:adjustRightInd w:val="0"/>
              <w:rPr>
                <w:color w:val="000000"/>
                <w:sz w:val="20"/>
                <w:szCs w:val="20"/>
              </w:rPr>
            </w:pPr>
            <w:r w:rsidRPr="00EC291A">
              <w:rPr>
                <w:color w:val="000000"/>
                <w:sz w:val="20"/>
                <w:szCs w:val="20"/>
              </w:rPr>
              <w:t>few lapses in sense</w:t>
            </w:r>
          </w:p>
          <w:p w:rsidR="00A66332" w:rsidRPr="00EC291A" w:rsidRDefault="00A66332" w:rsidP="00EC291A">
            <w:pPr>
              <w:autoSpaceDE w:val="0"/>
              <w:autoSpaceDN w:val="0"/>
              <w:adjustRightInd w:val="0"/>
              <w:rPr>
                <w:bCs/>
                <w:color w:val="000000"/>
                <w:sz w:val="20"/>
                <w:szCs w:val="20"/>
              </w:rPr>
            </w:pPr>
            <w:proofErr w:type="gramStart"/>
            <w:r w:rsidRPr="00EC291A">
              <w:rPr>
                <w:color w:val="000000"/>
                <w:sz w:val="20"/>
                <w:szCs w:val="20"/>
              </w:rPr>
              <w:t>of</w:t>
            </w:r>
            <w:proofErr w:type="gramEnd"/>
            <w:r w:rsidRPr="00EC291A">
              <w:rPr>
                <w:color w:val="000000"/>
                <w:sz w:val="20"/>
                <w:szCs w:val="20"/>
              </w:rPr>
              <w:t xml:space="preserve"> organization. </w:t>
            </w:r>
          </w:p>
        </w:tc>
        <w:tc>
          <w:tcPr>
            <w:tcW w:w="2203" w:type="dxa"/>
          </w:tcPr>
          <w:p w:rsidR="00A66332" w:rsidRPr="00EC291A" w:rsidRDefault="00A66332" w:rsidP="00EC291A">
            <w:pPr>
              <w:autoSpaceDE w:val="0"/>
              <w:autoSpaceDN w:val="0"/>
              <w:adjustRightInd w:val="0"/>
              <w:rPr>
                <w:color w:val="000000"/>
                <w:sz w:val="20"/>
                <w:szCs w:val="20"/>
              </w:rPr>
            </w:pPr>
            <w:r w:rsidRPr="00EC291A">
              <w:rPr>
                <w:bCs/>
                <w:color w:val="000000"/>
                <w:sz w:val="20"/>
                <w:szCs w:val="20"/>
              </w:rPr>
              <w:t>Presentation</w:t>
            </w:r>
            <w:r w:rsidRPr="00EC291A">
              <w:rPr>
                <w:color w:val="000000"/>
                <w:sz w:val="20"/>
                <w:szCs w:val="20"/>
              </w:rPr>
              <w:t xml:space="preserve"> is somewhat</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organized</w:t>
            </w:r>
            <w:proofErr w:type="gramEnd"/>
            <w:r w:rsidRPr="00EC291A">
              <w:rPr>
                <w:color w:val="000000"/>
                <w:sz w:val="20"/>
                <w:szCs w:val="20"/>
              </w:rPr>
              <w:t>.</w:t>
            </w:r>
          </w:p>
          <w:p w:rsidR="00A66332" w:rsidRPr="00EC291A" w:rsidRDefault="00A66332" w:rsidP="00EC291A">
            <w:pPr>
              <w:autoSpaceDE w:val="0"/>
              <w:autoSpaceDN w:val="0"/>
              <w:adjustRightInd w:val="0"/>
              <w:rPr>
                <w:bCs/>
                <w:color w:val="000000"/>
                <w:sz w:val="20"/>
                <w:szCs w:val="20"/>
              </w:rPr>
            </w:pPr>
          </w:p>
        </w:tc>
        <w:tc>
          <w:tcPr>
            <w:tcW w:w="2204" w:type="dxa"/>
          </w:tcPr>
          <w:p w:rsidR="00A66332" w:rsidRPr="00EC291A" w:rsidRDefault="00A66332" w:rsidP="00EC291A">
            <w:pPr>
              <w:autoSpaceDE w:val="0"/>
              <w:autoSpaceDN w:val="0"/>
              <w:adjustRightInd w:val="0"/>
              <w:rPr>
                <w:color w:val="000000"/>
                <w:sz w:val="20"/>
                <w:szCs w:val="20"/>
              </w:rPr>
            </w:pPr>
            <w:r w:rsidRPr="00EC291A">
              <w:rPr>
                <w:bCs/>
                <w:color w:val="000000"/>
                <w:sz w:val="20"/>
                <w:szCs w:val="20"/>
              </w:rPr>
              <w:t>Presentation</w:t>
            </w:r>
            <w:r w:rsidRPr="00EC291A">
              <w:rPr>
                <w:color w:val="000000"/>
                <w:sz w:val="20"/>
                <w:szCs w:val="20"/>
              </w:rPr>
              <w:t xml:space="preserve"> is</w:t>
            </w:r>
          </w:p>
          <w:p w:rsidR="00A66332" w:rsidRPr="00EC291A" w:rsidRDefault="00A66332" w:rsidP="00EC291A">
            <w:pPr>
              <w:autoSpaceDE w:val="0"/>
              <w:autoSpaceDN w:val="0"/>
              <w:adjustRightInd w:val="0"/>
              <w:rPr>
                <w:color w:val="000000"/>
                <w:sz w:val="20"/>
                <w:szCs w:val="20"/>
              </w:rPr>
            </w:pPr>
            <w:r w:rsidRPr="00EC291A">
              <w:rPr>
                <w:color w:val="000000"/>
                <w:sz w:val="20"/>
                <w:szCs w:val="20"/>
              </w:rPr>
              <w:t>disorganized</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and</w:t>
            </w:r>
            <w:proofErr w:type="gramEnd"/>
            <w:r w:rsidRPr="00EC291A">
              <w:rPr>
                <w:color w:val="000000"/>
                <w:sz w:val="20"/>
                <w:szCs w:val="20"/>
              </w:rPr>
              <w:t xml:space="preserve"> hard to follow.</w:t>
            </w:r>
          </w:p>
          <w:p w:rsidR="00A66332" w:rsidRPr="00EC291A" w:rsidRDefault="00A66332" w:rsidP="00EC291A">
            <w:pPr>
              <w:autoSpaceDE w:val="0"/>
              <w:autoSpaceDN w:val="0"/>
              <w:adjustRightInd w:val="0"/>
              <w:rPr>
                <w:bCs/>
                <w:color w:val="000000"/>
                <w:sz w:val="20"/>
                <w:szCs w:val="20"/>
              </w:rPr>
            </w:pP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Main ideas</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support</w:t>
            </w:r>
            <w:proofErr w:type="gramEnd"/>
            <w:r w:rsidRPr="00EC291A">
              <w:rPr>
                <w:b/>
                <w:bCs/>
                <w:color w:val="000000"/>
                <w:sz w:val="20"/>
                <w:szCs w:val="20"/>
              </w:rPr>
              <w:t xml:space="preserve"> thesis.</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Each main idea clearly supports thesis.</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Most main ideas support thesis.</w:t>
            </w:r>
          </w:p>
          <w:p w:rsidR="00A66332" w:rsidRPr="00EC291A" w:rsidRDefault="00A66332" w:rsidP="00EC291A">
            <w:pPr>
              <w:autoSpaceDE w:val="0"/>
              <w:autoSpaceDN w:val="0"/>
              <w:adjustRightInd w:val="0"/>
              <w:rPr>
                <w:b/>
                <w:bCs/>
                <w:color w:val="000000"/>
                <w:sz w:val="20"/>
                <w:szCs w:val="20"/>
              </w:rPr>
            </w:pPr>
          </w:p>
        </w:tc>
        <w:tc>
          <w:tcPr>
            <w:tcW w:w="2203" w:type="dxa"/>
          </w:tcPr>
          <w:p w:rsidR="00A66332" w:rsidRPr="00EC291A" w:rsidRDefault="00A66332" w:rsidP="00EC291A">
            <w:pPr>
              <w:autoSpaceDE w:val="0"/>
              <w:autoSpaceDN w:val="0"/>
              <w:adjustRightInd w:val="0"/>
              <w:rPr>
                <w:b/>
                <w:bCs/>
                <w:color w:val="000000"/>
                <w:sz w:val="20"/>
                <w:szCs w:val="20"/>
              </w:rPr>
            </w:pPr>
            <w:r w:rsidRPr="00EC291A">
              <w:rPr>
                <w:color w:val="000000"/>
                <w:sz w:val="20"/>
                <w:szCs w:val="20"/>
              </w:rPr>
              <w:t xml:space="preserve">Main ideas are hard to identify, and only some support thesis. </w:t>
            </w:r>
          </w:p>
        </w:tc>
        <w:tc>
          <w:tcPr>
            <w:tcW w:w="2204"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Thesis is unsupported</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by</w:t>
            </w:r>
            <w:proofErr w:type="gramEnd"/>
            <w:r w:rsidRPr="00EC291A">
              <w:rPr>
                <w:color w:val="000000"/>
                <w:sz w:val="20"/>
                <w:szCs w:val="20"/>
              </w:rPr>
              <w:t xml:space="preserve"> relevant main ideas.</w:t>
            </w:r>
          </w:p>
          <w:p w:rsidR="00A66332" w:rsidRPr="00EC291A" w:rsidRDefault="00A66332" w:rsidP="00EC291A">
            <w:pPr>
              <w:autoSpaceDE w:val="0"/>
              <w:autoSpaceDN w:val="0"/>
              <w:adjustRightInd w:val="0"/>
              <w:rPr>
                <w:b/>
                <w:bCs/>
                <w:color w:val="000000"/>
                <w:sz w:val="20"/>
                <w:szCs w:val="20"/>
              </w:rPr>
            </w:pP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Facts, details, and</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examples from</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research support</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main</w:t>
            </w:r>
            <w:proofErr w:type="gramEnd"/>
            <w:r w:rsidRPr="00EC291A">
              <w:rPr>
                <w:b/>
                <w:bCs/>
                <w:color w:val="000000"/>
                <w:sz w:val="20"/>
                <w:szCs w:val="20"/>
              </w:rPr>
              <w:t xml:space="preserve"> ideas.</w:t>
            </w:r>
          </w:p>
          <w:p w:rsidR="00A66332" w:rsidRPr="00EC291A" w:rsidRDefault="00A66332" w:rsidP="00EC291A">
            <w:pPr>
              <w:autoSpaceDE w:val="0"/>
              <w:autoSpaceDN w:val="0"/>
              <w:adjustRightInd w:val="0"/>
              <w:rPr>
                <w:b/>
                <w:bCs/>
                <w:color w:val="000000"/>
                <w:sz w:val="20"/>
                <w:szCs w:val="20"/>
              </w:rPr>
            </w:pP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Relevant facts, details, and examples specifically support main ideas.</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Most facts, details,</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and</w:t>
            </w:r>
            <w:proofErr w:type="gramEnd"/>
            <w:r w:rsidRPr="00EC291A">
              <w:rPr>
                <w:color w:val="000000"/>
                <w:sz w:val="20"/>
                <w:szCs w:val="20"/>
              </w:rPr>
              <w:t xml:space="preserve"> examples support main ideas.</w:t>
            </w:r>
          </w:p>
          <w:p w:rsidR="00A66332" w:rsidRPr="00EC291A" w:rsidRDefault="00A66332" w:rsidP="00EC291A">
            <w:pPr>
              <w:autoSpaceDE w:val="0"/>
              <w:autoSpaceDN w:val="0"/>
              <w:adjustRightInd w:val="0"/>
              <w:rPr>
                <w:b/>
                <w:bCs/>
                <w:color w:val="000000"/>
                <w:sz w:val="20"/>
                <w:szCs w:val="20"/>
              </w:rPr>
            </w:pP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Some facts, details,</w:t>
            </w:r>
          </w:p>
          <w:p w:rsidR="00A66332" w:rsidRPr="00EC291A" w:rsidRDefault="00A66332" w:rsidP="00EC291A">
            <w:pPr>
              <w:autoSpaceDE w:val="0"/>
              <w:autoSpaceDN w:val="0"/>
              <w:adjustRightInd w:val="0"/>
              <w:rPr>
                <w:color w:val="000000"/>
                <w:sz w:val="20"/>
                <w:szCs w:val="20"/>
              </w:rPr>
            </w:pPr>
            <w:r w:rsidRPr="00EC291A">
              <w:rPr>
                <w:color w:val="000000"/>
                <w:sz w:val="20"/>
                <w:szCs w:val="20"/>
              </w:rPr>
              <w:t>and examples support main ideas;</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many</w:t>
            </w:r>
            <w:proofErr w:type="gramEnd"/>
            <w:r w:rsidRPr="00EC291A">
              <w:rPr>
                <w:color w:val="000000"/>
                <w:sz w:val="20"/>
                <w:szCs w:val="20"/>
              </w:rPr>
              <w:t xml:space="preserve"> do not.</w:t>
            </w:r>
          </w:p>
          <w:p w:rsidR="00A66332" w:rsidRPr="00EC291A" w:rsidRDefault="00A66332" w:rsidP="00EC291A">
            <w:pPr>
              <w:autoSpaceDE w:val="0"/>
              <w:autoSpaceDN w:val="0"/>
              <w:adjustRightInd w:val="0"/>
              <w:rPr>
                <w:b/>
                <w:bCs/>
                <w:color w:val="000000"/>
                <w:sz w:val="20"/>
                <w:szCs w:val="20"/>
              </w:rPr>
            </w:pPr>
          </w:p>
        </w:tc>
        <w:tc>
          <w:tcPr>
            <w:tcW w:w="2204"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Facts, details, and</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examples</w:t>
            </w:r>
            <w:proofErr w:type="gramEnd"/>
            <w:r w:rsidRPr="00EC291A">
              <w:rPr>
                <w:color w:val="000000"/>
                <w:sz w:val="20"/>
                <w:szCs w:val="20"/>
              </w:rPr>
              <w:t xml:space="preserve"> are missing or are unrelated to main ideas.</w:t>
            </w:r>
          </w:p>
          <w:p w:rsidR="00A66332" w:rsidRPr="00EC291A" w:rsidRDefault="00A66332" w:rsidP="00EC291A">
            <w:pPr>
              <w:autoSpaceDE w:val="0"/>
              <w:autoSpaceDN w:val="0"/>
              <w:adjustRightInd w:val="0"/>
              <w:rPr>
                <w:b/>
                <w:bCs/>
                <w:color w:val="000000"/>
                <w:sz w:val="20"/>
                <w:szCs w:val="20"/>
              </w:rPr>
            </w:pP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Facts and ideas</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are stated mainly</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in writer’s own</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words</w:t>
            </w:r>
            <w:proofErr w:type="gramEnd"/>
            <w:r w:rsidRPr="00EC291A">
              <w:rPr>
                <w:b/>
                <w:bCs/>
                <w:color w:val="000000"/>
                <w:sz w:val="20"/>
                <w:szCs w:val="20"/>
              </w:rPr>
              <w:t>.</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Facts and ideas are appropriately paraphrased or summarized in presenter’s own words throughout the</w:t>
            </w:r>
          </w:p>
          <w:p w:rsidR="00A66332" w:rsidRPr="00EC291A" w:rsidRDefault="00A66332" w:rsidP="00EC291A">
            <w:pPr>
              <w:autoSpaceDE w:val="0"/>
              <w:autoSpaceDN w:val="0"/>
              <w:adjustRightInd w:val="0"/>
              <w:rPr>
                <w:b/>
                <w:bCs/>
                <w:color w:val="000000"/>
                <w:sz w:val="20"/>
                <w:szCs w:val="20"/>
              </w:rPr>
            </w:pPr>
            <w:proofErr w:type="gramStart"/>
            <w:r w:rsidRPr="00EC291A">
              <w:rPr>
                <w:color w:val="000000"/>
                <w:sz w:val="20"/>
                <w:szCs w:val="20"/>
              </w:rPr>
              <w:lastRenderedPageBreak/>
              <w:t>paper</w:t>
            </w:r>
            <w:proofErr w:type="gramEnd"/>
            <w:r w:rsidRPr="00EC291A">
              <w:rPr>
                <w:color w:val="000000"/>
                <w:sz w:val="20"/>
                <w:szCs w:val="20"/>
              </w:rPr>
              <w:t>.</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lastRenderedPageBreak/>
              <w:t>Several facts and</w:t>
            </w:r>
          </w:p>
          <w:p w:rsidR="00A66332" w:rsidRPr="00EC291A" w:rsidRDefault="00A66332" w:rsidP="00EC291A">
            <w:pPr>
              <w:autoSpaceDE w:val="0"/>
              <w:autoSpaceDN w:val="0"/>
              <w:adjustRightInd w:val="0"/>
              <w:rPr>
                <w:color w:val="000000"/>
                <w:sz w:val="20"/>
                <w:szCs w:val="20"/>
              </w:rPr>
            </w:pPr>
            <w:r w:rsidRPr="00EC291A">
              <w:rPr>
                <w:color w:val="000000"/>
                <w:sz w:val="20"/>
                <w:szCs w:val="20"/>
              </w:rPr>
              <w:t>ideas are stated in</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writer’s</w:t>
            </w:r>
            <w:proofErr w:type="gramEnd"/>
            <w:r w:rsidRPr="00EC291A">
              <w:rPr>
                <w:color w:val="000000"/>
                <w:sz w:val="20"/>
                <w:szCs w:val="20"/>
              </w:rPr>
              <w:t xml:space="preserve"> own words.</w:t>
            </w:r>
          </w:p>
          <w:p w:rsidR="00A66332" w:rsidRPr="00EC291A" w:rsidRDefault="00A66332" w:rsidP="00EC291A">
            <w:pPr>
              <w:autoSpaceDE w:val="0"/>
              <w:autoSpaceDN w:val="0"/>
              <w:adjustRightInd w:val="0"/>
              <w:rPr>
                <w:b/>
                <w:bCs/>
                <w:color w:val="000000"/>
                <w:sz w:val="20"/>
                <w:szCs w:val="20"/>
              </w:rPr>
            </w:pP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Few facts and ideas</w:t>
            </w:r>
          </w:p>
          <w:p w:rsidR="00A66332" w:rsidRPr="00EC291A" w:rsidRDefault="00A66332" w:rsidP="00EC291A">
            <w:pPr>
              <w:autoSpaceDE w:val="0"/>
              <w:autoSpaceDN w:val="0"/>
              <w:adjustRightInd w:val="0"/>
              <w:rPr>
                <w:color w:val="000000"/>
                <w:sz w:val="20"/>
                <w:szCs w:val="20"/>
              </w:rPr>
            </w:pPr>
            <w:r w:rsidRPr="00EC291A">
              <w:rPr>
                <w:color w:val="000000"/>
                <w:sz w:val="20"/>
                <w:szCs w:val="20"/>
              </w:rPr>
              <w:t>are stated in writer’s</w:t>
            </w:r>
          </w:p>
          <w:p w:rsidR="00A66332" w:rsidRPr="00EC291A" w:rsidRDefault="00A66332" w:rsidP="00EC291A">
            <w:pPr>
              <w:autoSpaceDE w:val="0"/>
              <w:autoSpaceDN w:val="0"/>
              <w:adjustRightInd w:val="0"/>
              <w:rPr>
                <w:color w:val="000000"/>
                <w:sz w:val="20"/>
                <w:szCs w:val="20"/>
              </w:rPr>
            </w:pPr>
            <w:r w:rsidRPr="00EC291A">
              <w:rPr>
                <w:color w:val="000000"/>
                <w:sz w:val="20"/>
                <w:szCs w:val="20"/>
              </w:rPr>
              <w:t>own words, and</w:t>
            </w:r>
          </w:p>
          <w:p w:rsidR="00A66332" w:rsidRPr="00EC291A" w:rsidRDefault="00A66332" w:rsidP="00EC291A">
            <w:pPr>
              <w:autoSpaceDE w:val="0"/>
              <w:autoSpaceDN w:val="0"/>
              <w:adjustRightInd w:val="0"/>
              <w:rPr>
                <w:color w:val="000000"/>
                <w:sz w:val="20"/>
                <w:szCs w:val="20"/>
              </w:rPr>
            </w:pPr>
            <w:r w:rsidRPr="00EC291A">
              <w:rPr>
                <w:color w:val="000000"/>
                <w:sz w:val="20"/>
                <w:szCs w:val="20"/>
              </w:rPr>
              <w:t>presentation mostly</w:t>
            </w:r>
          </w:p>
          <w:p w:rsidR="00A66332" w:rsidRPr="00EC291A" w:rsidRDefault="00A66332" w:rsidP="00EC291A">
            <w:pPr>
              <w:autoSpaceDE w:val="0"/>
              <w:autoSpaceDN w:val="0"/>
              <w:adjustRightInd w:val="0"/>
              <w:rPr>
                <w:color w:val="000000"/>
                <w:sz w:val="20"/>
                <w:szCs w:val="20"/>
              </w:rPr>
            </w:pPr>
            <w:r w:rsidRPr="00EC291A">
              <w:rPr>
                <w:color w:val="000000"/>
                <w:sz w:val="20"/>
                <w:szCs w:val="20"/>
              </w:rPr>
              <w:t>consists of copied</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sources</w:t>
            </w:r>
            <w:proofErr w:type="gramEnd"/>
            <w:r w:rsidRPr="00EC291A">
              <w:rPr>
                <w:color w:val="000000"/>
                <w:sz w:val="20"/>
                <w:szCs w:val="20"/>
              </w:rPr>
              <w:t>.</w:t>
            </w:r>
          </w:p>
          <w:p w:rsidR="00A66332" w:rsidRPr="00EC291A" w:rsidRDefault="00A66332" w:rsidP="00EC291A">
            <w:pPr>
              <w:autoSpaceDE w:val="0"/>
              <w:autoSpaceDN w:val="0"/>
              <w:adjustRightInd w:val="0"/>
              <w:rPr>
                <w:b/>
                <w:bCs/>
                <w:color w:val="000000"/>
                <w:sz w:val="20"/>
                <w:szCs w:val="20"/>
              </w:rPr>
            </w:pPr>
          </w:p>
        </w:tc>
        <w:tc>
          <w:tcPr>
            <w:tcW w:w="2204"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Presentation uses words of sources or others</w:t>
            </w:r>
          </w:p>
          <w:p w:rsidR="00A66332" w:rsidRPr="00EC291A" w:rsidRDefault="00A66332" w:rsidP="00EC291A">
            <w:pPr>
              <w:autoSpaceDE w:val="0"/>
              <w:autoSpaceDN w:val="0"/>
              <w:adjustRightInd w:val="0"/>
              <w:rPr>
                <w:color w:val="000000"/>
                <w:sz w:val="20"/>
                <w:szCs w:val="20"/>
              </w:rPr>
            </w:pPr>
            <w:r w:rsidRPr="00EC291A">
              <w:rPr>
                <w:color w:val="000000"/>
                <w:sz w:val="20"/>
                <w:szCs w:val="20"/>
              </w:rPr>
              <w:t>but rarely words</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of</w:t>
            </w:r>
            <w:proofErr w:type="gramEnd"/>
            <w:r w:rsidRPr="00EC291A">
              <w:rPr>
                <w:color w:val="000000"/>
                <w:sz w:val="20"/>
                <w:szCs w:val="20"/>
              </w:rPr>
              <w:t xml:space="preserve"> the writer.</w:t>
            </w:r>
          </w:p>
          <w:p w:rsidR="00A66332" w:rsidRPr="00EC291A" w:rsidRDefault="00A66332" w:rsidP="00EC291A">
            <w:pPr>
              <w:autoSpaceDE w:val="0"/>
              <w:autoSpaceDN w:val="0"/>
              <w:adjustRightInd w:val="0"/>
              <w:rPr>
                <w:b/>
                <w:bCs/>
                <w:color w:val="000000"/>
                <w:sz w:val="20"/>
                <w:szCs w:val="20"/>
              </w:rPr>
            </w:pP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lastRenderedPageBreak/>
              <w:t>Sentence variety</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keeps audience’s</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attention fixed</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on</w:t>
            </w:r>
            <w:proofErr w:type="gramEnd"/>
            <w:r w:rsidRPr="00EC291A">
              <w:rPr>
                <w:b/>
                <w:bCs/>
                <w:color w:val="000000"/>
                <w:sz w:val="20"/>
                <w:szCs w:val="20"/>
              </w:rPr>
              <w:t xml:space="preserve"> ideas.</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Sentence variety</w:t>
            </w:r>
          </w:p>
          <w:p w:rsidR="00A66332" w:rsidRPr="00EC291A" w:rsidRDefault="00A66332" w:rsidP="00EC291A">
            <w:pPr>
              <w:autoSpaceDE w:val="0"/>
              <w:autoSpaceDN w:val="0"/>
              <w:adjustRightInd w:val="0"/>
              <w:rPr>
                <w:color w:val="000000"/>
                <w:sz w:val="20"/>
                <w:szCs w:val="20"/>
              </w:rPr>
            </w:pPr>
            <w:r w:rsidRPr="00EC291A">
              <w:rPr>
                <w:color w:val="000000"/>
                <w:sz w:val="20"/>
                <w:szCs w:val="20"/>
              </w:rPr>
              <w:t>creates a fresh, lively</w:t>
            </w:r>
          </w:p>
          <w:p w:rsidR="00A66332" w:rsidRPr="00EC291A" w:rsidRDefault="00A66332" w:rsidP="00EC291A">
            <w:pPr>
              <w:autoSpaceDE w:val="0"/>
              <w:autoSpaceDN w:val="0"/>
              <w:adjustRightInd w:val="0"/>
              <w:rPr>
                <w:color w:val="000000"/>
                <w:sz w:val="20"/>
                <w:szCs w:val="20"/>
              </w:rPr>
            </w:pPr>
            <w:r w:rsidRPr="00EC291A">
              <w:rPr>
                <w:color w:val="000000"/>
                <w:sz w:val="20"/>
                <w:szCs w:val="20"/>
              </w:rPr>
              <w:t>style that keeps audience’s  attention</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firmly</w:t>
            </w:r>
            <w:proofErr w:type="gramEnd"/>
            <w:r w:rsidRPr="00EC291A">
              <w:rPr>
                <w:color w:val="000000"/>
                <w:sz w:val="20"/>
                <w:szCs w:val="20"/>
              </w:rPr>
              <w:t xml:space="preserve"> fixed on ideas throughout the presentation.</w:t>
            </w:r>
          </w:p>
        </w:tc>
        <w:tc>
          <w:tcPr>
            <w:tcW w:w="2203" w:type="dxa"/>
          </w:tcPr>
          <w:p w:rsidR="00A66332" w:rsidRPr="00EC291A" w:rsidRDefault="00A66332" w:rsidP="00EC291A">
            <w:pPr>
              <w:autoSpaceDE w:val="0"/>
              <w:autoSpaceDN w:val="0"/>
              <w:adjustRightInd w:val="0"/>
              <w:rPr>
                <w:b/>
                <w:bCs/>
                <w:color w:val="000000"/>
                <w:sz w:val="20"/>
                <w:szCs w:val="20"/>
              </w:rPr>
            </w:pPr>
            <w:r w:rsidRPr="00EC291A">
              <w:rPr>
                <w:color w:val="000000"/>
                <w:sz w:val="20"/>
                <w:szCs w:val="20"/>
              </w:rPr>
              <w:t xml:space="preserve">Sentence variety keeps audience’s attention fixed on ideas in the presentation, but a few repetitive patterns occur. </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Long series of sentences follow the same pattern.</w:t>
            </w:r>
          </w:p>
          <w:p w:rsidR="00A66332" w:rsidRPr="00EC291A" w:rsidRDefault="00A66332" w:rsidP="00EC291A">
            <w:pPr>
              <w:autoSpaceDE w:val="0"/>
              <w:autoSpaceDN w:val="0"/>
              <w:adjustRightInd w:val="0"/>
              <w:rPr>
                <w:b/>
                <w:bCs/>
                <w:color w:val="000000"/>
                <w:sz w:val="20"/>
                <w:szCs w:val="20"/>
              </w:rPr>
            </w:pPr>
          </w:p>
        </w:tc>
        <w:tc>
          <w:tcPr>
            <w:tcW w:w="2204" w:type="dxa"/>
          </w:tcPr>
          <w:p w:rsidR="00A66332" w:rsidRPr="00EC291A" w:rsidRDefault="00A66332" w:rsidP="00EC291A">
            <w:pPr>
              <w:autoSpaceDE w:val="0"/>
              <w:autoSpaceDN w:val="0"/>
              <w:adjustRightInd w:val="0"/>
              <w:rPr>
                <w:b/>
                <w:bCs/>
                <w:color w:val="000000"/>
                <w:sz w:val="20"/>
                <w:szCs w:val="20"/>
              </w:rPr>
            </w:pPr>
            <w:r w:rsidRPr="00EC291A">
              <w:rPr>
                <w:color w:val="000000"/>
                <w:sz w:val="20"/>
                <w:szCs w:val="20"/>
              </w:rPr>
              <w:t>Most sentences follow the same pattern.</w:t>
            </w: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Conclusion</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restates thesis</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and provides</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a</w:t>
            </w:r>
            <w:proofErr w:type="gramEnd"/>
            <w:r w:rsidRPr="00EC291A">
              <w:rPr>
                <w:b/>
                <w:bCs/>
                <w:color w:val="000000"/>
                <w:sz w:val="20"/>
                <w:szCs w:val="20"/>
              </w:rPr>
              <w:t xml:space="preserve"> final insight.</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Conclusion freshly</w:t>
            </w:r>
          </w:p>
          <w:p w:rsidR="00A66332" w:rsidRPr="00EC291A" w:rsidRDefault="00A66332" w:rsidP="00EC291A">
            <w:pPr>
              <w:autoSpaceDE w:val="0"/>
              <w:autoSpaceDN w:val="0"/>
              <w:adjustRightInd w:val="0"/>
              <w:rPr>
                <w:color w:val="000000"/>
                <w:sz w:val="20"/>
                <w:szCs w:val="20"/>
              </w:rPr>
            </w:pPr>
            <w:r w:rsidRPr="00EC291A">
              <w:rPr>
                <w:color w:val="000000"/>
                <w:sz w:val="20"/>
                <w:szCs w:val="20"/>
              </w:rPr>
              <w:t>restates thesis and</w:t>
            </w:r>
          </w:p>
          <w:p w:rsidR="00A66332" w:rsidRPr="00EC291A" w:rsidRDefault="00A66332" w:rsidP="00EC291A">
            <w:pPr>
              <w:autoSpaceDE w:val="0"/>
              <w:autoSpaceDN w:val="0"/>
              <w:adjustRightInd w:val="0"/>
              <w:rPr>
                <w:color w:val="000000"/>
                <w:sz w:val="20"/>
                <w:szCs w:val="20"/>
              </w:rPr>
            </w:pPr>
            <w:r w:rsidRPr="00EC291A">
              <w:rPr>
                <w:color w:val="000000"/>
                <w:sz w:val="20"/>
                <w:szCs w:val="20"/>
              </w:rPr>
              <w:t>provides a final</w:t>
            </w:r>
          </w:p>
          <w:p w:rsidR="00A66332" w:rsidRPr="00EC291A" w:rsidRDefault="00A66332" w:rsidP="00EC291A">
            <w:pPr>
              <w:autoSpaceDE w:val="0"/>
              <w:autoSpaceDN w:val="0"/>
              <w:adjustRightInd w:val="0"/>
              <w:rPr>
                <w:color w:val="000000"/>
                <w:sz w:val="20"/>
                <w:szCs w:val="20"/>
              </w:rPr>
            </w:pPr>
            <w:r w:rsidRPr="00EC291A">
              <w:rPr>
                <w:color w:val="000000"/>
                <w:sz w:val="20"/>
                <w:szCs w:val="20"/>
              </w:rPr>
              <w:t>insight into research</w:t>
            </w:r>
          </w:p>
          <w:p w:rsidR="00A66332" w:rsidRPr="00EC291A" w:rsidRDefault="00A66332" w:rsidP="00EC291A">
            <w:pPr>
              <w:autoSpaceDE w:val="0"/>
              <w:autoSpaceDN w:val="0"/>
              <w:adjustRightInd w:val="0"/>
              <w:rPr>
                <w:color w:val="000000"/>
                <w:sz w:val="20"/>
                <w:szCs w:val="20"/>
              </w:rPr>
            </w:pPr>
            <w:r w:rsidRPr="00EC291A">
              <w:rPr>
                <w:color w:val="000000"/>
                <w:sz w:val="20"/>
                <w:szCs w:val="20"/>
              </w:rPr>
              <w:t>that ties ideas</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together</w:t>
            </w:r>
            <w:proofErr w:type="gramEnd"/>
            <w:r w:rsidRPr="00EC291A">
              <w:rPr>
                <w:color w:val="000000"/>
                <w:sz w:val="20"/>
                <w:szCs w:val="20"/>
              </w:rPr>
              <w:t>.</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Conclusion restates thesis and provides</w:t>
            </w:r>
          </w:p>
          <w:p w:rsidR="00A66332" w:rsidRPr="00EC291A" w:rsidRDefault="00A66332" w:rsidP="00EC291A">
            <w:pPr>
              <w:autoSpaceDE w:val="0"/>
              <w:autoSpaceDN w:val="0"/>
              <w:adjustRightInd w:val="0"/>
              <w:rPr>
                <w:color w:val="000000"/>
                <w:sz w:val="20"/>
                <w:szCs w:val="20"/>
              </w:rPr>
            </w:pPr>
            <w:r w:rsidRPr="00EC291A">
              <w:rPr>
                <w:color w:val="000000"/>
                <w:sz w:val="20"/>
                <w:szCs w:val="20"/>
              </w:rPr>
              <w:t>a weak insight into</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research</w:t>
            </w:r>
            <w:proofErr w:type="gramEnd"/>
            <w:r w:rsidRPr="00EC291A">
              <w:rPr>
                <w:color w:val="000000"/>
                <w:sz w:val="20"/>
                <w:szCs w:val="20"/>
              </w:rPr>
              <w:t>.</w:t>
            </w:r>
          </w:p>
          <w:p w:rsidR="00A66332" w:rsidRPr="00EC291A" w:rsidRDefault="00A66332" w:rsidP="00EC291A">
            <w:pPr>
              <w:autoSpaceDE w:val="0"/>
              <w:autoSpaceDN w:val="0"/>
              <w:adjustRightInd w:val="0"/>
              <w:rPr>
                <w:b/>
                <w:bCs/>
                <w:color w:val="000000"/>
                <w:sz w:val="20"/>
                <w:szCs w:val="20"/>
              </w:rPr>
            </w:pP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Restatement of thesis and final statement are</w:t>
            </w:r>
          </w:p>
          <w:p w:rsidR="00A66332" w:rsidRPr="00EC291A" w:rsidRDefault="00A66332" w:rsidP="00EC291A">
            <w:pPr>
              <w:autoSpaceDE w:val="0"/>
              <w:autoSpaceDN w:val="0"/>
              <w:adjustRightInd w:val="0"/>
              <w:rPr>
                <w:b/>
                <w:bCs/>
                <w:color w:val="000000"/>
                <w:sz w:val="20"/>
                <w:szCs w:val="20"/>
              </w:rPr>
            </w:pPr>
            <w:proofErr w:type="gramStart"/>
            <w:r w:rsidRPr="00EC291A">
              <w:rPr>
                <w:color w:val="000000"/>
                <w:sz w:val="20"/>
                <w:szCs w:val="20"/>
              </w:rPr>
              <w:t>largely</w:t>
            </w:r>
            <w:proofErr w:type="gramEnd"/>
            <w:r w:rsidRPr="00EC291A">
              <w:rPr>
                <w:color w:val="000000"/>
                <w:sz w:val="20"/>
                <w:szCs w:val="20"/>
              </w:rPr>
              <w:t xml:space="preserve"> unrelated to information in presentation. </w:t>
            </w:r>
          </w:p>
        </w:tc>
        <w:tc>
          <w:tcPr>
            <w:tcW w:w="2204"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Thesis is not restated in</w:t>
            </w:r>
          </w:p>
          <w:p w:rsidR="00A66332" w:rsidRPr="00EC291A" w:rsidRDefault="00A66332" w:rsidP="00EC291A">
            <w:pPr>
              <w:autoSpaceDE w:val="0"/>
              <w:autoSpaceDN w:val="0"/>
              <w:adjustRightInd w:val="0"/>
              <w:rPr>
                <w:b/>
                <w:bCs/>
                <w:color w:val="000000"/>
                <w:sz w:val="20"/>
                <w:szCs w:val="20"/>
              </w:rPr>
            </w:pPr>
            <w:proofErr w:type="gramStart"/>
            <w:r w:rsidRPr="00EC291A">
              <w:rPr>
                <w:color w:val="000000"/>
                <w:sz w:val="20"/>
                <w:szCs w:val="20"/>
              </w:rPr>
              <w:t>conclusion</w:t>
            </w:r>
            <w:proofErr w:type="gramEnd"/>
            <w:r w:rsidRPr="00EC291A">
              <w:rPr>
                <w:color w:val="000000"/>
                <w:sz w:val="20"/>
                <w:szCs w:val="20"/>
              </w:rPr>
              <w:t>, and final insight is missing.</w:t>
            </w:r>
          </w:p>
        </w:tc>
      </w:tr>
      <w:tr w:rsidR="00A66332" w:rsidRPr="00EC291A" w:rsidTr="00EC291A">
        <w:tc>
          <w:tcPr>
            <w:tcW w:w="11016" w:type="dxa"/>
            <w:gridSpan w:val="5"/>
            <w:shd w:val="clear" w:color="auto" w:fill="C0C0C0"/>
          </w:tcPr>
          <w:p w:rsidR="00A66332" w:rsidRPr="00EC291A" w:rsidRDefault="00A66332" w:rsidP="00EC291A">
            <w:pPr>
              <w:autoSpaceDE w:val="0"/>
              <w:autoSpaceDN w:val="0"/>
              <w:adjustRightInd w:val="0"/>
              <w:rPr>
                <w:rFonts w:ascii="Myriad-Roman" w:hAnsi="Myriad-Roman" w:cs="Myriad-Roman"/>
                <w:color w:val="000000"/>
                <w:sz w:val="20"/>
                <w:szCs w:val="20"/>
              </w:rPr>
            </w:pPr>
            <w:r w:rsidRPr="00EC291A">
              <w:rPr>
                <w:b/>
                <w:bCs/>
                <w:color w:val="000000"/>
              </w:rPr>
              <w:t>Language Conventions</w:t>
            </w: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Standard English</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(spelling, punctuation,</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capitalization)</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is used</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appropriately for</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this</w:t>
            </w:r>
            <w:proofErr w:type="gramEnd"/>
            <w:r w:rsidRPr="00EC291A">
              <w:rPr>
                <w:b/>
                <w:bCs/>
                <w:color w:val="000000"/>
                <w:sz w:val="20"/>
                <w:szCs w:val="20"/>
              </w:rPr>
              <w:t xml:space="preserve"> grade level.</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Standard English</w:t>
            </w:r>
          </w:p>
          <w:p w:rsidR="00A66332" w:rsidRPr="00EC291A" w:rsidRDefault="00A66332" w:rsidP="00EC291A">
            <w:pPr>
              <w:autoSpaceDE w:val="0"/>
              <w:autoSpaceDN w:val="0"/>
              <w:adjustRightInd w:val="0"/>
              <w:rPr>
                <w:color w:val="000000"/>
                <w:sz w:val="20"/>
                <w:szCs w:val="20"/>
              </w:rPr>
            </w:pPr>
            <w:r w:rsidRPr="00EC291A">
              <w:rPr>
                <w:color w:val="000000"/>
                <w:sz w:val="20"/>
                <w:szCs w:val="20"/>
              </w:rPr>
              <w:t>(spelling, punctuation,</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capitalization</w:t>
            </w:r>
            <w:proofErr w:type="gramEnd"/>
            <w:r w:rsidRPr="00EC291A">
              <w:rPr>
                <w:color w:val="000000"/>
                <w:sz w:val="20"/>
                <w:szCs w:val="20"/>
              </w:rPr>
              <w:t>, etc.)</w:t>
            </w:r>
          </w:p>
          <w:p w:rsidR="00A66332" w:rsidRPr="00EC291A" w:rsidRDefault="00A66332" w:rsidP="00EC291A">
            <w:pPr>
              <w:autoSpaceDE w:val="0"/>
              <w:autoSpaceDN w:val="0"/>
              <w:adjustRightInd w:val="0"/>
              <w:rPr>
                <w:color w:val="000000"/>
                <w:sz w:val="20"/>
                <w:szCs w:val="20"/>
              </w:rPr>
            </w:pPr>
            <w:r w:rsidRPr="00EC291A">
              <w:rPr>
                <w:color w:val="000000"/>
                <w:sz w:val="20"/>
                <w:szCs w:val="20"/>
              </w:rPr>
              <w:t>is used appropriately for</w:t>
            </w:r>
          </w:p>
          <w:p w:rsidR="00A66332" w:rsidRPr="00EC291A" w:rsidRDefault="00A66332" w:rsidP="00EC291A">
            <w:pPr>
              <w:autoSpaceDE w:val="0"/>
              <w:autoSpaceDN w:val="0"/>
              <w:adjustRightInd w:val="0"/>
              <w:rPr>
                <w:color w:val="000000"/>
                <w:sz w:val="20"/>
                <w:szCs w:val="20"/>
              </w:rPr>
            </w:pPr>
            <w:r w:rsidRPr="00EC291A">
              <w:rPr>
                <w:color w:val="000000"/>
                <w:sz w:val="20"/>
                <w:szCs w:val="20"/>
              </w:rPr>
              <w:t>this grade level</w:t>
            </w:r>
          </w:p>
          <w:p w:rsidR="00A66332" w:rsidRPr="00EC291A" w:rsidRDefault="00A66332" w:rsidP="00EC291A">
            <w:pPr>
              <w:autoSpaceDE w:val="0"/>
              <w:autoSpaceDN w:val="0"/>
              <w:adjustRightInd w:val="0"/>
              <w:rPr>
                <w:color w:val="000000"/>
                <w:sz w:val="20"/>
                <w:szCs w:val="20"/>
              </w:rPr>
            </w:pPr>
            <w:r w:rsidRPr="00EC291A">
              <w:rPr>
                <w:color w:val="000000"/>
                <w:sz w:val="20"/>
                <w:szCs w:val="20"/>
              </w:rPr>
              <w:t>throughout the</w:t>
            </w:r>
          </w:p>
          <w:p w:rsidR="00A66332" w:rsidRPr="00EC291A" w:rsidRDefault="00A66332" w:rsidP="00EC291A">
            <w:pPr>
              <w:autoSpaceDE w:val="0"/>
              <w:autoSpaceDN w:val="0"/>
              <w:adjustRightInd w:val="0"/>
              <w:rPr>
                <w:b/>
                <w:bCs/>
                <w:color w:val="000000"/>
                <w:sz w:val="20"/>
                <w:szCs w:val="20"/>
              </w:rPr>
            </w:pPr>
            <w:proofErr w:type="gramStart"/>
            <w:r w:rsidRPr="00EC291A">
              <w:rPr>
                <w:color w:val="000000"/>
                <w:sz w:val="20"/>
                <w:szCs w:val="20"/>
              </w:rPr>
              <w:t>presentation</w:t>
            </w:r>
            <w:proofErr w:type="gramEnd"/>
            <w:r w:rsidRPr="00EC291A">
              <w:rPr>
                <w:color w:val="000000"/>
                <w:sz w:val="20"/>
                <w:szCs w:val="20"/>
              </w:rPr>
              <w:t xml:space="preserve">. </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Standard English</w:t>
            </w:r>
          </w:p>
          <w:p w:rsidR="00A66332" w:rsidRPr="00EC291A" w:rsidRDefault="00A66332" w:rsidP="00EC291A">
            <w:pPr>
              <w:autoSpaceDE w:val="0"/>
              <w:autoSpaceDN w:val="0"/>
              <w:adjustRightInd w:val="0"/>
              <w:rPr>
                <w:color w:val="000000"/>
                <w:sz w:val="20"/>
                <w:szCs w:val="20"/>
              </w:rPr>
            </w:pPr>
            <w:r w:rsidRPr="00EC291A">
              <w:rPr>
                <w:color w:val="000000"/>
                <w:sz w:val="20"/>
                <w:szCs w:val="20"/>
              </w:rPr>
              <w:t>(spelling, punctuation,</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capitalization</w:t>
            </w:r>
            <w:proofErr w:type="gramEnd"/>
            <w:r w:rsidRPr="00EC291A">
              <w:rPr>
                <w:color w:val="000000"/>
                <w:sz w:val="20"/>
                <w:szCs w:val="20"/>
              </w:rPr>
              <w:t>, etc.)</w:t>
            </w:r>
          </w:p>
          <w:p w:rsidR="00A66332" w:rsidRPr="00EC291A" w:rsidRDefault="00A66332" w:rsidP="00EC291A">
            <w:pPr>
              <w:autoSpaceDE w:val="0"/>
              <w:autoSpaceDN w:val="0"/>
              <w:adjustRightInd w:val="0"/>
              <w:rPr>
                <w:color w:val="000000"/>
                <w:sz w:val="20"/>
                <w:szCs w:val="20"/>
              </w:rPr>
            </w:pPr>
            <w:r w:rsidRPr="00EC291A">
              <w:rPr>
                <w:color w:val="000000"/>
                <w:sz w:val="20"/>
                <w:szCs w:val="20"/>
              </w:rPr>
              <w:t>used appropriately for</w:t>
            </w:r>
          </w:p>
          <w:p w:rsidR="00A66332" w:rsidRPr="00EC291A" w:rsidRDefault="00A66332" w:rsidP="00EC291A">
            <w:pPr>
              <w:autoSpaceDE w:val="0"/>
              <w:autoSpaceDN w:val="0"/>
              <w:adjustRightInd w:val="0"/>
              <w:rPr>
                <w:color w:val="000000"/>
                <w:sz w:val="20"/>
                <w:szCs w:val="20"/>
              </w:rPr>
            </w:pPr>
            <w:r w:rsidRPr="00EC291A">
              <w:rPr>
                <w:color w:val="000000"/>
                <w:sz w:val="20"/>
                <w:szCs w:val="20"/>
              </w:rPr>
              <w:t>this grade level,</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with</w:t>
            </w:r>
            <w:proofErr w:type="gramEnd"/>
            <w:r w:rsidRPr="00EC291A">
              <w:rPr>
                <w:color w:val="000000"/>
                <w:sz w:val="20"/>
                <w:szCs w:val="20"/>
              </w:rPr>
              <w:t xml:space="preserve"> few problems.</w:t>
            </w:r>
          </w:p>
          <w:p w:rsidR="00A66332" w:rsidRPr="00EC291A" w:rsidRDefault="00A66332" w:rsidP="00EC291A">
            <w:pPr>
              <w:autoSpaceDE w:val="0"/>
              <w:autoSpaceDN w:val="0"/>
              <w:adjustRightInd w:val="0"/>
              <w:rPr>
                <w:b/>
                <w:bCs/>
                <w:color w:val="000000"/>
                <w:sz w:val="20"/>
                <w:szCs w:val="20"/>
              </w:rPr>
            </w:pP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Inconsistent use of standard English spelling, punctuation,</w:t>
            </w:r>
          </w:p>
          <w:p w:rsidR="00A66332" w:rsidRPr="00EC291A" w:rsidRDefault="00A66332" w:rsidP="00EC291A">
            <w:pPr>
              <w:autoSpaceDE w:val="0"/>
              <w:autoSpaceDN w:val="0"/>
              <w:adjustRightInd w:val="0"/>
              <w:rPr>
                <w:color w:val="000000"/>
                <w:sz w:val="20"/>
                <w:szCs w:val="20"/>
              </w:rPr>
            </w:pPr>
            <w:r w:rsidRPr="00EC291A">
              <w:rPr>
                <w:color w:val="000000"/>
                <w:sz w:val="20"/>
                <w:szCs w:val="20"/>
              </w:rPr>
              <w:t>capitalization, etc. disrupts readers’</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comprehension</w:t>
            </w:r>
            <w:proofErr w:type="gramEnd"/>
            <w:r w:rsidRPr="00EC291A">
              <w:rPr>
                <w:color w:val="000000"/>
                <w:sz w:val="20"/>
                <w:szCs w:val="20"/>
              </w:rPr>
              <w:t>.</w:t>
            </w:r>
          </w:p>
          <w:p w:rsidR="00A66332" w:rsidRPr="00EC291A" w:rsidRDefault="00A66332" w:rsidP="00EC291A">
            <w:pPr>
              <w:autoSpaceDE w:val="0"/>
              <w:autoSpaceDN w:val="0"/>
              <w:adjustRightInd w:val="0"/>
              <w:rPr>
                <w:b/>
                <w:bCs/>
                <w:color w:val="000000"/>
                <w:sz w:val="20"/>
                <w:szCs w:val="20"/>
              </w:rPr>
            </w:pPr>
          </w:p>
        </w:tc>
        <w:tc>
          <w:tcPr>
            <w:tcW w:w="2204"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Minimal use of standard</w:t>
            </w:r>
          </w:p>
          <w:p w:rsidR="00A66332" w:rsidRPr="00EC291A" w:rsidRDefault="00A66332" w:rsidP="00EC291A">
            <w:pPr>
              <w:autoSpaceDE w:val="0"/>
              <w:autoSpaceDN w:val="0"/>
              <w:adjustRightInd w:val="0"/>
              <w:rPr>
                <w:color w:val="000000"/>
                <w:sz w:val="20"/>
                <w:szCs w:val="20"/>
              </w:rPr>
            </w:pPr>
            <w:r w:rsidRPr="00EC291A">
              <w:rPr>
                <w:color w:val="000000"/>
                <w:sz w:val="20"/>
                <w:szCs w:val="20"/>
              </w:rPr>
              <w:t>English spelling,</w:t>
            </w:r>
          </w:p>
          <w:p w:rsidR="00A66332" w:rsidRPr="00EC291A" w:rsidRDefault="00A66332" w:rsidP="00EC291A">
            <w:pPr>
              <w:autoSpaceDE w:val="0"/>
              <w:autoSpaceDN w:val="0"/>
              <w:adjustRightInd w:val="0"/>
              <w:rPr>
                <w:b/>
                <w:bCs/>
                <w:color w:val="000000"/>
                <w:sz w:val="20"/>
                <w:szCs w:val="20"/>
              </w:rPr>
            </w:pPr>
            <w:proofErr w:type="gramStart"/>
            <w:r w:rsidRPr="00EC291A">
              <w:rPr>
                <w:color w:val="000000"/>
                <w:sz w:val="20"/>
                <w:szCs w:val="20"/>
              </w:rPr>
              <w:t>punctuation</w:t>
            </w:r>
            <w:proofErr w:type="gramEnd"/>
            <w:r w:rsidRPr="00EC291A">
              <w:rPr>
                <w:color w:val="000000"/>
                <w:sz w:val="20"/>
                <w:szCs w:val="20"/>
              </w:rPr>
              <w:t>, capitalization, etc. confuses the audience.</w:t>
            </w:r>
          </w:p>
        </w:tc>
      </w:tr>
      <w:tr w:rsidR="00A66332" w:rsidRPr="00EC291A" w:rsidTr="00EC291A">
        <w:tc>
          <w:tcPr>
            <w:tcW w:w="2203" w:type="dxa"/>
          </w:tcPr>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Standard English</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(sentence and</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paragraph</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structure,</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grammar, usage,</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and diction) is</w:t>
            </w:r>
          </w:p>
          <w:p w:rsidR="00A66332" w:rsidRPr="00EC291A" w:rsidRDefault="00A66332" w:rsidP="00EC291A">
            <w:pPr>
              <w:autoSpaceDE w:val="0"/>
              <w:autoSpaceDN w:val="0"/>
              <w:adjustRightInd w:val="0"/>
              <w:rPr>
                <w:b/>
                <w:bCs/>
                <w:color w:val="000000"/>
                <w:sz w:val="20"/>
                <w:szCs w:val="20"/>
              </w:rPr>
            </w:pPr>
            <w:r w:rsidRPr="00EC291A">
              <w:rPr>
                <w:b/>
                <w:bCs/>
                <w:color w:val="000000"/>
                <w:sz w:val="20"/>
                <w:szCs w:val="20"/>
              </w:rPr>
              <w:t>used appropriately</w:t>
            </w:r>
          </w:p>
          <w:p w:rsidR="00A66332" w:rsidRPr="00EC291A" w:rsidRDefault="00A66332" w:rsidP="00EC291A">
            <w:pPr>
              <w:autoSpaceDE w:val="0"/>
              <w:autoSpaceDN w:val="0"/>
              <w:adjustRightInd w:val="0"/>
              <w:rPr>
                <w:b/>
                <w:bCs/>
                <w:color w:val="000000"/>
                <w:sz w:val="20"/>
                <w:szCs w:val="20"/>
              </w:rPr>
            </w:pPr>
            <w:proofErr w:type="gramStart"/>
            <w:r w:rsidRPr="00EC291A">
              <w:rPr>
                <w:b/>
                <w:bCs/>
                <w:color w:val="000000"/>
                <w:sz w:val="20"/>
                <w:szCs w:val="20"/>
              </w:rPr>
              <w:t>for</w:t>
            </w:r>
            <w:proofErr w:type="gramEnd"/>
            <w:r w:rsidRPr="00EC291A">
              <w:rPr>
                <w:b/>
                <w:bCs/>
                <w:color w:val="000000"/>
                <w:sz w:val="20"/>
                <w:szCs w:val="20"/>
              </w:rPr>
              <w:t xml:space="preserve"> this grade level.</w:t>
            </w:r>
          </w:p>
        </w:tc>
        <w:tc>
          <w:tcPr>
            <w:tcW w:w="2203" w:type="dxa"/>
          </w:tcPr>
          <w:p w:rsidR="00A66332" w:rsidRPr="00EC291A" w:rsidRDefault="00A66332" w:rsidP="00EC291A">
            <w:pPr>
              <w:autoSpaceDE w:val="0"/>
              <w:autoSpaceDN w:val="0"/>
              <w:adjustRightInd w:val="0"/>
              <w:rPr>
                <w:bCs/>
                <w:color w:val="000000"/>
                <w:sz w:val="20"/>
                <w:szCs w:val="20"/>
              </w:rPr>
            </w:pPr>
            <w:r w:rsidRPr="00EC291A">
              <w:rPr>
                <w:color w:val="000000"/>
                <w:sz w:val="20"/>
                <w:szCs w:val="20"/>
              </w:rPr>
              <w:t xml:space="preserve">Standard English </w:t>
            </w:r>
            <w:r w:rsidRPr="00EC291A">
              <w:rPr>
                <w:bCs/>
                <w:color w:val="000000"/>
                <w:sz w:val="20"/>
                <w:szCs w:val="20"/>
              </w:rPr>
              <w:t>(sentence  and paragraph structure,</w:t>
            </w:r>
          </w:p>
          <w:p w:rsidR="00A66332" w:rsidRPr="00EC291A" w:rsidRDefault="00A66332" w:rsidP="00EC291A">
            <w:pPr>
              <w:autoSpaceDE w:val="0"/>
              <w:autoSpaceDN w:val="0"/>
              <w:adjustRightInd w:val="0"/>
              <w:rPr>
                <w:bCs/>
                <w:color w:val="000000"/>
                <w:sz w:val="20"/>
                <w:szCs w:val="20"/>
              </w:rPr>
            </w:pPr>
            <w:proofErr w:type="gramStart"/>
            <w:r w:rsidRPr="00EC291A">
              <w:rPr>
                <w:bCs/>
                <w:color w:val="000000"/>
                <w:sz w:val="20"/>
                <w:szCs w:val="20"/>
              </w:rPr>
              <w:t>grammar</w:t>
            </w:r>
            <w:proofErr w:type="gramEnd"/>
            <w:r w:rsidRPr="00EC291A">
              <w:rPr>
                <w:bCs/>
                <w:color w:val="000000"/>
                <w:sz w:val="20"/>
                <w:szCs w:val="20"/>
              </w:rPr>
              <w:t xml:space="preserve">, usage, and diction) </w:t>
            </w:r>
            <w:r w:rsidRPr="00EC291A">
              <w:rPr>
                <w:color w:val="000000"/>
                <w:sz w:val="20"/>
                <w:szCs w:val="20"/>
              </w:rPr>
              <w:t xml:space="preserve">is used appropriately for this grade level throughout the presentation. </w:t>
            </w: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Standard English</w:t>
            </w:r>
          </w:p>
          <w:p w:rsidR="00A66332" w:rsidRPr="00EC291A" w:rsidRDefault="00A66332" w:rsidP="00EC291A">
            <w:pPr>
              <w:autoSpaceDE w:val="0"/>
              <w:autoSpaceDN w:val="0"/>
              <w:adjustRightInd w:val="0"/>
              <w:rPr>
                <w:bCs/>
                <w:color w:val="000000"/>
                <w:sz w:val="20"/>
                <w:szCs w:val="20"/>
              </w:rPr>
            </w:pPr>
            <w:r w:rsidRPr="00EC291A">
              <w:rPr>
                <w:bCs/>
                <w:color w:val="000000"/>
                <w:sz w:val="20"/>
                <w:szCs w:val="20"/>
              </w:rPr>
              <w:t>(sentence and paragraph</w:t>
            </w:r>
          </w:p>
          <w:p w:rsidR="00A66332" w:rsidRPr="00EC291A" w:rsidRDefault="00A66332" w:rsidP="00EC291A">
            <w:pPr>
              <w:autoSpaceDE w:val="0"/>
              <w:autoSpaceDN w:val="0"/>
              <w:adjustRightInd w:val="0"/>
              <w:rPr>
                <w:color w:val="000000"/>
                <w:sz w:val="20"/>
                <w:szCs w:val="20"/>
              </w:rPr>
            </w:pPr>
            <w:r w:rsidRPr="00EC291A">
              <w:rPr>
                <w:bCs/>
                <w:color w:val="000000"/>
                <w:sz w:val="20"/>
                <w:szCs w:val="20"/>
              </w:rPr>
              <w:t xml:space="preserve">structure, grammar, usage, and diction) </w:t>
            </w:r>
            <w:r w:rsidRPr="00EC291A">
              <w:rPr>
                <w:color w:val="000000"/>
                <w:sz w:val="20"/>
                <w:szCs w:val="20"/>
              </w:rPr>
              <w:t>is</w:t>
            </w:r>
          </w:p>
          <w:p w:rsidR="00A66332" w:rsidRPr="00EC291A" w:rsidRDefault="00A66332" w:rsidP="00EC291A">
            <w:pPr>
              <w:autoSpaceDE w:val="0"/>
              <w:autoSpaceDN w:val="0"/>
              <w:adjustRightInd w:val="0"/>
              <w:rPr>
                <w:color w:val="000000"/>
                <w:sz w:val="20"/>
                <w:szCs w:val="20"/>
              </w:rPr>
            </w:pPr>
            <w:r w:rsidRPr="00EC291A">
              <w:rPr>
                <w:color w:val="000000"/>
                <w:sz w:val="20"/>
                <w:szCs w:val="20"/>
              </w:rPr>
              <w:t>used appropriately</w:t>
            </w:r>
          </w:p>
          <w:p w:rsidR="00A66332" w:rsidRPr="00EC291A" w:rsidRDefault="00A66332" w:rsidP="00EC291A">
            <w:pPr>
              <w:autoSpaceDE w:val="0"/>
              <w:autoSpaceDN w:val="0"/>
              <w:adjustRightInd w:val="0"/>
              <w:rPr>
                <w:color w:val="000000"/>
                <w:sz w:val="20"/>
                <w:szCs w:val="20"/>
              </w:rPr>
            </w:pPr>
            <w:r w:rsidRPr="00EC291A">
              <w:rPr>
                <w:color w:val="000000"/>
                <w:sz w:val="20"/>
                <w:szCs w:val="20"/>
              </w:rPr>
              <w:t>for this grade level,</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with</w:t>
            </w:r>
            <w:proofErr w:type="gramEnd"/>
            <w:r w:rsidRPr="00EC291A">
              <w:rPr>
                <w:color w:val="000000"/>
                <w:sz w:val="20"/>
                <w:szCs w:val="20"/>
              </w:rPr>
              <w:t xml:space="preserve"> few problems.</w:t>
            </w:r>
          </w:p>
          <w:p w:rsidR="00A66332" w:rsidRPr="00EC291A" w:rsidRDefault="00A66332" w:rsidP="00EC291A">
            <w:pPr>
              <w:autoSpaceDE w:val="0"/>
              <w:autoSpaceDN w:val="0"/>
              <w:adjustRightInd w:val="0"/>
              <w:rPr>
                <w:bCs/>
                <w:color w:val="000000"/>
                <w:sz w:val="20"/>
                <w:szCs w:val="20"/>
              </w:rPr>
            </w:pPr>
          </w:p>
        </w:tc>
        <w:tc>
          <w:tcPr>
            <w:tcW w:w="2203" w:type="dxa"/>
          </w:tcPr>
          <w:p w:rsidR="00A66332" w:rsidRPr="00EC291A" w:rsidRDefault="00A66332" w:rsidP="00EC291A">
            <w:pPr>
              <w:autoSpaceDE w:val="0"/>
              <w:autoSpaceDN w:val="0"/>
              <w:adjustRightInd w:val="0"/>
              <w:rPr>
                <w:color w:val="000000"/>
                <w:sz w:val="20"/>
                <w:szCs w:val="20"/>
              </w:rPr>
            </w:pPr>
            <w:r w:rsidRPr="00EC291A">
              <w:rPr>
                <w:color w:val="000000"/>
                <w:sz w:val="20"/>
                <w:szCs w:val="20"/>
              </w:rPr>
              <w:t>Inconsistent use</w:t>
            </w:r>
          </w:p>
          <w:p w:rsidR="00A66332" w:rsidRPr="00EC291A" w:rsidRDefault="00A66332" w:rsidP="00EC291A">
            <w:pPr>
              <w:autoSpaceDE w:val="0"/>
              <w:autoSpaceDN w:val="0"/>
              <w:adjustRightInd w:val="0"/>
              <w:rPr>
                <w:color w:val="000000"/>
                <w:sz w:val="20"/>
                <w:szCs w:val="20"/>
              </w:rPr>
            </w:pPr>
            <w:r w:rsidRPr="00EC291A">
              <w:rPr>
                <w:color w:val="000000"/>
                <w:sz w:val="20"/>
                <w:szCs w:val="20"/>
              </w:rPr>
              <w:t>of standard English</w:t>
            </w:r>
          </w:p>
          <w:p w:rsidR="00A66332" w:rsidRPr="00EC291A" w:rsidRDefault="00A66332" w:rsidP="00EC291A">
            <w:pPr>
              <w:autoSpaceDE w:val="0"/>
              <w:autoSpaceDN w:val="0"/>
              <w:adjustRightInd w:val="0"/>
              <w:rPr>
                <w:bCs/>
                <w:color w:val="000000"/>
                <w:sz w:val="20"/>
                <w:szCs w:val="20"/>
              </w:rPr>
            </w:pPr>
            <w:r w:rsidRPr="00EC291A">
              <w:rPr>
                <w:bCs/>
                <w:color w:val="000000"/>
                <w:sz w:val="20"/>
                <w:szCs w:val="20"/>
              </w:rPr>
              <w:t>(sentence and paragraph</w:t>
            </w:r>
          </w:p>
          <w:p w:rsidR="00A66332" w:rsidRPr="00EC291A" w:rsidRDefault="00A66332" w:rsidP="00EC291A">
            <w:pPr>
              <w:autoSpaceDE w:val="0"/>
              <w:autoSpaceDN w:val="0"/>
              <w:adjustRightInd w:val="0"/>
              <w:rPr>
                <w:color w:val="000000"/>
                <w:sz w:val="20"/>
                <w:szCs w:val="20"/>
              </w:rPr>
            </w:pPr>
            <w:r w:rsidRPr="00EC291A">
              <w:rPr>
                <w:bCs/>
                <w:color w:val="000000"/>
                <w:sz w:val="20"/>
                <w:szCs w:val="20"/>
              </w:rPr>
              <w:t xml:space="preserve">structure, grammar, usage, and diction) </w:t>
            </w:r>
          </w:p>
          <w:p w:rsidR="00A66332" w:rsidRPr="00EC291A" w:rsidRDefault="00A66332" w:rsidP="00EC291A">
            <w:pPr>
              <w:autoSpaceDE w:val="0"/>
              <w:autoSpaceDN w:val="0"/>
              <w:adjustRightInd w:val="0"/>
              <w:rPr>
                <w:color w:val="000000"/>
                <w:sz w:val="20"/>
                <w:szCs w:val="20"/>
              </w:rPr>
            </w:pPr>
            <w:r w:rsidRPr="00EC291A">
              <w:rPr>
                <w:color w:val="000000"/>
                <w:sz w:val="20"/>
                <w:szCs w:val="20"/>
              </w:rPr>
              <w:t>disrupts audience’s</w:t>
            </w:r>
          </w:p>
          <w:p w:rsidR="00A66332" w:rsidRPr="00EC291A" w:rsidRDefault="00A66332" w:rsidP="00EC291A">
            <w:pPr>
              <w:autoSpaceDE w:val="0"/>
              <w:autoSpaceDN w:val="0"/>
              <w:adjustRightInd w:val="0"/>
              <w:rPr>
                <w:color w:val="000000"/>
                <w:sz w:val="20"/>
                <w:szCs w:val="20"/>
              </w:rPr>
            </w:pPr>
            <w:proofErr w:type="gramStart"/>
            <w:r w:rsidRPr="00EC291A">
              <w:rPr>
                <w:color w:val="000000"/>
                <w:sz w:val="20"/>
                <w:szCs w:val="20"/>
              </w:rPr>
              <w:t>comprehension</w:t>
            </w:r>
            <w:proofErr w:type="gramEnd"/>
            <w:r w:rsidRPr="00EC291A">
              <w:rPr>
                <w:color w:val="000000"/>
                <w:sz w:val="20"/>
                <w:szCs w:val="20"/>
              </w:rPr>
              <w:t>.</w:t>
            </w:r>
          </w:p>
          <w:p w:rsidR="00A66332" w:rsidRPr="00EC291A" w:rsidRDefault="00A66332" w:rsidP="00EC291A">
            <w:pPr>
              <w:autoSpaceDE w:val="0"/>
              <w:autoSpaceDN w:val="0"/>
              <w:adjustRightInd w:val="0"/>
              <w:rPr>
                <w:bCs/>
                <w:color w:val="000000"/>
                <w:sz w:val="20"/>
                <w:szCs w:val="20"/>
              </w:rPr>
            </w:pPr>
          </w:p>
        </w:tc>
        <w:tc>
          <w:tcPr>
            <w:tcW w:w="2204" w:type="dxa"/>
          </w:tcPr>
          <w:p w:rsidR="00A66332" w:rsidRPr="00EC291A" w:rsidRDefault="00A66332" w:rsidP="00EC291A">
            <w:pPr>
              <w:autoSpaceDE w:val="0"/>
              <w:autoSpaceDN w:val="0"/>
              <w:adjustRightInd w:val="0"/>
              <w:rPr>
                <w:bCs/>
                <w:color w:val="000000"/>
                <w:sz w:val="20"/>
                <w:szCs w:val="20"/>
              </w:rPr>
            </w:pPr>
            <w:r w:rsidRPr="00EC291A">
              <w:rPr>
                <w:color w:val="000000"/>
                <w:sz w:val="20"/>
                <w:szCs w:val="20"/>
              </w:rPr>
              <w:t xml:space="preserve">Minimal use of standard English </w:t>
            </w:r>
            <w:r w:rsidRPr="00EC291A">
              <w:rPr>
                <w:bCs/>
                <w:color w:val="000000"/>
                <w:sz w:val="20"/>
                <w:szCs w:val="20"/>
              </w:rPr>
              <w:t>(sentence and</w:t>
            </w:r>
          </w:p>
          <w:p w:rsidR="00A66332" w:rsidRPr="00EC291A" w:rsidRDefault="00A66332" w:rsidP="00EC291A">
            <w:pPr>
              <w:autoSpaceDE w:val="0"/>
              <w:autoSpaceDN w:val="0"/>
              <w:adjustRightInd w:val="0"/>
              <w:rPr>
                <w:bCs/>
                <w:color w:val="000000"/>
                <w:sz w:val="20"/>
                <w:szCs w:val="20"/>
              </w:rPr>
            </w:pPr>
            <w:r w:rsidRPr="00EC291A">
              <w:rPr>
                <w:bCs/>
                <w:color w:val="000000"/>
                <w:sz w:val="20"/>
                <w:szCs w:val="20"/>
              </w:rPr>
              <w:t>Paragraph structure,</w:t>
            </w:r>
          </w:p>
          <w:p w:rsidR="00A66332" w:rsidRPr="00EC291A" w:rsidRDefault="00A66332" w:rsidP="00EC291A">
            <w:pPr>
              <w:autoSpaceDE w:val="0"/>
              <w:autoSpaceDN w:val="0"/>
              <w:adjustRightInd w:val="0"/>
              <w:rPr>
                <w:color w:val="000000"/>
                <w:sz w:val="20"/>
                <w:szCs w:val="20"/>
              </w:rPr>
            </w:pPr>
            <w:proofErr w:type="gramStart"/>
            <w:r w:rsidRPr="00EC291A">
              <w:rPr>
                <w:bCs/>
                <w:color w:val="000000"/>
                <w:sz w:val="20"/>
                <w:szCs w:val="20"/>
              </w:rPr>
              <w:t>grammar</w:t>
            </w:r>
            <w:proofErr w:type="gramEnd"/>
            <w:r w:rsidRPr="00EC291A">
              <w:rPr>
                <w:bCs/>
                <w:color w:val="000000"/>
                <w:sz w:val="20"/>
                <w:szCs w:val="20"/>
              </w:rPr>
              <w:t xml:space="preserve">, usage, and diction) </w:t>
            </w:r>
            <w:r w:rsidRPr="00EC291A">
              <w:rPr>
                <w:color w:val="000000"/>
                <w:sz w:val="20"/>
                <w:szCs w:val="20"/>
              </w:rPr>
              <w:t xml:space="preserve">confuses the audience. </w:t>
            </w:r>
          </w:p>
          <w:p w:rsidR="00A66332" w:rsidRPr="00EC291A" w:rsidRDefault="00A66332" w:rsidP="00EC291A">
            <w:pPr>
              <w:autoSpaceDE w:val="0"/>
              <w:autoSpaceDN w:val="0"/>
              <w:adjustRightInd w:val="0"/>
              <w:rPr>
                <w:bCs/>
                <w:color w:val="000000"/>
                <w:sz w:val="20"/>
                <w:szCs w:val="20"/>
              </w:rPr>
            </w:pPr>
          </w:p>
        </w:tc>
      </w:tr>
    </w:tbl>
    <w:p w:rsidR="00A66332" w:rsidRDefault="00A66332" w:rsidP="00A66332">
      <w:pPr>
        <w:autoSpaceDE w:val="0"/>
        <w:autoSpaceDN w:val="0"/>
        <w:adjustRightInd w:val="0"/>
        <w:rPr>
          <w:rFonts w:ascii="Helvetica-Bold" w:hAnsi="Helvetica-Bold" w:cs="Helvetica-Bold"/>
          <w:b/>
          <w:bCs/>
          <w:color w:val="FFFFFF"/>
          <w:sz w:val="18"/>
          <w:szCs w:val="18"/>
        </w:rPr>
      </w:pPr>
      <w:r>
        <w:rPr>
          <w:rFonts w:ascii="Helvetica-Bold" w:hAnsi="Helvetica-Bold" w:cs="Helvetica-Bold"/>
          <w:b/>
          <w:bCs/>
          <w:color w:val="FFFFFF"/>
          <w:sz w:val="18"/>
          <w:szCs w:val="18"/>
        </w:rPr>
        <w:t>WORKSHOP SCALES AND RUBRICS</w:t>
      </w:r>
    </w:p>
    <w:p w:rsidR="00666CE8" w:rsidRDefault="00666CE8" w:rsidP="00A66332">
      <w:pPr>
        <w:pStyle w:val="BodyTextIndent2"/>
        <w:tabs>
          <w:tab w:val="left" w:pos="-1440"/>
          <w:tab w:val="left" w:pos="-720"/>
          <w:tab w:val="left" w:pos="0"/>
          <w:tab w:val="left" w:pos="1147"/>
          <w:tab w:val="left" w:pos="1584"/>
        </w:tabs>
        <w:suppressAutoHyphens/>
        <w:spacing w:after="240" w:line="240" w:lineRule="atLeast"/>
        <w:ind w:left="0"/>
        <w:jc w:val="both"/>
        <w:rPr>
          <w:spacing w:val="-3"/>
        </w:rPr>
        <w:sectPr w:rsidR="00666CE8" w:rsidSect="00FE547E">
          <w:pgSz w:w="12240" w:h="15840"/>
          <w:pgMar w:top="1440" w:right="1440" w:bottom="1440" w:left="1440" w:header="720" w:footer="720" w:gutter="0"/>
          <w:cols w:space="720"/>
          <w:docGrid w:linePitch="360"/>
        </w:sectPr>
      </w:pPr>
    </w:p>
    <w:p w:rsidR="00666CE8" w:rsidRDefault="00666CE8" w:rsidP="00666CE8">
      <w:pPr>
        <w:pStyle w:val="Heading1"/>
        <w:rPr>
          <w:b/>
          <w:bCs/>
        </w:rPr>
      </w:pPr>
    </w:p>
    <w:p w:rsidR="00666CE8" w:rsidRPr="00B62FFC" w:rsidRDefault="00666CE8" w:rsidP="00666CE8">
      <w:pPr>
        <w:pStyle w:val="Heading1"/>
        <w:rPr>
          <w:b/>
          <w:bCs/>
        </w:rPr>
      </w:pPr>
      <w:bookmarkStart w:id="0" w:name="_Group_Poetry_Project_1"/>
      <w:bookmarkEnd w:id="0"/>
      <w:r w:rsidRPr="00B62FFC">
        <w:rPr>
          <w:b/>
          <w:bCs/>
        </w:rPr>
        <w:t>Group Poetry Project</w:t>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 w:val="left" w:pos="360"/>
          <w:tab w:val="left" w:pos="720"/>
          <w:tab w:val="left" w:pos="1080"/>
          <w:tab w:val="left" w:pos="1440"/>
          <w:tab w:val="left" w:pos="1800"/>
        </w:tabs>
      </w:pPr>
      <w:r>
        <w:t>You will be assigned to a group and your group will be assigned a poem not read in class.  The following is what you must do with the poem:</w:t>
      </w:r>
    </w:p>
    <w:p w:rsidR="00666CE8" w:rsidRDefault="00666CE8" w:rsidP="00666CE8">
      <w:pPr>
        <w:pStyle w:val="Footer"/>
        <w:tabs>
          <w:tab w:val="clear" w:pos="4320"/>
          <w:tab w:val="clear" w:pos="8640"/>
          <w:tab w:val="left" w:pos="360"/>
          <w:tab w:val="left" w:pos="720"/>
          <w:tab w:val="left" w:pos="1080"/>
          <w:tab w:val="left" w:pos="1440"/>
          <w:tab w:val="left" w:pos="1800"/>
        </w:tabs>
      </w:pPr>
    </w:p>
    <w:p w:rsidR="00666CE8" w:rsidRDefault="00666CE8" w:rsidP="00666CE8">
      <w:pPr>
        <w:pStyle w:val="Footer"/>
        <w:tabs>
          <w:tab w:val="clear" w:pos="4320"/>
          <w:tab w:val="clear" w:pos="8640"/>
          <w:tab w:val="left" w:pos="360"/>
          <w:tab w:val="left" w:pos="720"/>
          <w:tab w:val="left" w:pos="1080"/>
          <w:tab w:val="left" w:pos="1440"/>
          <w:tab w:val="left" w:pos="1800"/>
        </w:tabs>
      </w:pPr>
      <w:r>
        <w:t>A.</w:t>
      </w:r>
      <w:r>
        <w:tab/>
        <w:t>Analyze it according to the criteria below.</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What is the title of the poem?</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Who is the poet?</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Who is the persona? Describe him/her based upon information from the poem.</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What is the setting—from general to the particular? Explain.</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Who is the audience/receiver? Why? Describe him/her.</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What is the poem about?</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 xml:space="preserve">What is the tone? </w:t>
      </w:r>
      <w:proofErr w:type="gramStart"/>
      <w:r>
        <w:t>mood</w:t>
      </w:r>
      <w:proofErr w:type="gramEnd"/>
      <w:r>
        <w:t>? Why?</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What is the author’s purpose/message? What can you take with you after having read the poem?</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What are some stylistic devices that the poet uses: rhyme, free verse, repetition, metaphor, simile, alliteration (assonance, consonance), onomatopoeia, hyperbole, paradox, oxymoron, symbolism, personification, flashback, allusion, etc…? Supply at least two.  Explain your choices with quotes from the poem.</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Research and explain how the life and culture of the poet had some bearing upon the content of the poem.</w:t>
      </w:r>
    </w:p>
    <w:p w:rsidR="00666CE8" w:rsidRDefault="00666CE8" w:rsidP="001F52BA">
      <w:pPr>
        <w:pStyle w:val="Footer"/>
        <w:numPr>
          <w:ilvl w:val="0"/>
          <w:numId w:val="41"/>
        </w:numPr>
        <w:tabs>
          <w:tab w:val="clear" w:pos="4320"/>
          <w:tab w:val="clear" w:pos="8640"/>
          <w:tab w:val="left" w:pos="360"/>
          <w:tab w:val="left" w:pos="720"/>
          <w:tab w:val="left" w:pos="1080"/>
          <w:tab w:val="left" w:pos="1440"/>
          <w:tab w:val="left" w:pos="1800"/>
        </w:tabs>
      </w:pPr>
      <w:r>
        <w:t>Explain how the poem reflects the characteristics of the Romantic Period.</w:t>
      </w:r>
    </w:p>
    <w:p w:rsidR="00666CE8" w:rsidRDefault="00666CE8" w:rsidP="00666CE8">
      <w:pPr>
        <w:pStyle w:val="Footer"/>
        <w:tabs>
          <w:tab w:val="clear" w:pos="4320"/>
          <w:tab w:val="clear" w:pos="8640"/>
          <w:tab w:val="left" w:pos="360"/>
          <w:tab w:val="left" w:pos="720"/>
          <w:tab w:val="left" w:pos="1080"/>
          <w:tab w:val="left" w:pos="1440"/>
          <w:tab w:val="left" w:pos="1800"/>
        </w:tabs>
      </w:pPr>
    </w:p>
    <w:p w:rsidR="00666CE8" w:rsidRDefault="00666CE8" w:rsidP="00666CE8">
      <w:pPr>
        <w:pStyle w:val="Footer"/>
        <w:tabs>
          <w:tab w:val="clear" w:pos="4320"/>
          <w:tab w:val="clear" w:pos="8640"/>
          <w:tab w:val="left" w:pos="360"/>
          <w:tab w:val="left" w:pos="720"/>
          <w:tab w:val="left" w:pos="1080"/>
          <w:tab w:val="left" w:pos="1440"/>
          <w:tab w:val="left" w:pos="1800"/>
        </w:tabs>
        <w:ind w:left="360" w:hanging="360"/>
      </w:pPr>
      <w:r>
        <w:t>B.</w:t>
      </w:r>
      <w:r>
        <w:tab/>
        <w:t>Determine a creative way in which to present the poem to the class.  The highest grade will be reserved for the group whose presentation reflects the best use of effort, time, creativity, and originally.</w:t>
      </w:r>
    </w:p>
    <w:p w:rsidR="00666CE8" w:rsidRDefault="00666CE8" w:rsidP="001F52BA">
      <w:pPr>
        <w:pStyle w:val="Footer"/>
        <w:numPr>
          <w:ilvl w:val="0"/>
          <w:numId w:val="42"/>
        </w:numPr>
        <w:tabs>
          <w:tab w:val="clear" w:pos="4320"/>
          <w:tab w:val="clear" w:pos="8640"/>
          <w:tab w:val="left" w:pos="360"/>
          <w:tab w:val="left" w:pos="720"/>
          <w:tab w:val="left" w:pos="1080"/>
          <w:tab w:val="left" w:pos="1440"/>
          <w:tab w:val="left" w:pos="1800"/>
        </w:tabs>
      </w:pPr>
      <w:r>
        <w:t>All members of the group must participate in this project—analysis and/or presentation.</w:t>
      </w:r>
    </w:p>
    <w:p w:rsidR="00666CE8" w:rsidRDefault="00666CE8" w:rsidP="001F52BA">
      <w:pPr>
        <w:pStyle w:val="Footer"/>
        <w:numPr>
          <w:ilvl w:val="0"/>
          <w:numId w:val="42"/>
        </w:numPr>
        <w:tabs>
          <w:tab w:val="clear" w:pos="4320"/>
          <w:tab w:val="clear" w:pos="8640"/>
          <w:tab w:val="left" w:pos="360"/>
          <w:tab w:val="left" w:pos="720"/>
          <w:tab w:val="left" w:pos="1080"/>
          <w:tab w:val="left" w:pos="1440"/>
          <w:tab w:val="left" w:pos="1800"/>
        </w:tabs>
      </w:pPr>
      <w:r>
        <w:t>Each member will receive a grade for his/her presentation.</w:t>
      </w:r>
    </w:p>
    <w:p w:rsidR="00666CE8" w:rsidRDefault="00666CE8" w:rsidP="00666CE8">
      <w:pPr>
        <w:pStyle w:val="Footer"/>
        <w:tabs>
          <w:tab w:val="clear" w:pos="4320"/>
          <w:tab w:val="clear" w:pos="8640"/>
          <w:tab w:val="left" w:pos="360"/>
          <w:tab w:val="left" w:pos="720"/>
          <w:tab w:val="left" w:pos="1080"/>
          <w:tab w:val="left" w:pos="1440"/>
          <w:tab w:val="left" w:pos="1800"/>
        </w:tabs>
      </w:pPr>
    </w:p>
    <w:p w:rsidR="00666CE8" w:rsidRDefault="00666CE8" w:rsidP="00666CE8">
      <w:pPr>
        <w:pStyle w:val="Footer"/>
        <w:tabs>
          <w:tab w:val="clear" w:pos="4320"/>
          <w:tab w:val="clear" w:pos="8640"/>
          <w:tab w:val="left" w:pos="360"/>
          <w:tab w:val="left" w:pos="720"/>
          <w:tab w:val="left" w:pos="1080"/>
          <w:tab w:val="left" w:pos="1440"/>
          <w:tab w:val="left" w:pos="1800"/>
        </w:tabs>
        <w:ind w:left="360" w:hanging="360"/>
      </w:pPr>
      <w:r>
        <w:t>C.</w:t>
      </w:r>
      <w:r>
        <w:tab/>
        <w:t>Each member of the group must evaluate each of the other group members on the following criteria:</w:t>
      </w:r>
    </w:p>
    <w:p w:rsidR="00666CE8" w:rsidRDefault="00666CE8" w:rsidP="001F52BA">
      <w:pPr>
        <w:pStyle w:val="Footer"/>
        <w:numPr>
          <w:ilvl w:val="0"/>
          <w:numId w:val="43"/>
        </w:numPr>
        <w:tabs>
          <w:tab w:val="clear" w:pos="4320"/>
          <w:tab w:val="clear" w:pos="8640"/>
          <w:tab w:val="left" w:pos="360"/>
          <w:tab w:val="left" w:pos="720"/>
          <w:tab w:val="left" w:pos="1080"/>
          <w:tab w:val="left" w:pos="1440"/>
          <w:tab w:val="left" w:pos="1800"/>
        </w:tabs>
      </w:pPr>
      <w:r>
        <w:t>amount of work accomplished</w:t>
      </w:r>
    </w:p>
    <w:p w:rsidR="00666CE8" w:rsidRDefault="00666CE8" w:rsidP="001F52BA">
      <w:pPr>
        <w:pStyle w:val="Footer"/>
        <w:numPr>
          <w:ilvl w:val="0"/>
          <w:numId w:val="43"/>
        </w:numPr>
        <w:tabs>
          <w:tab w:val="clear" w:pos="4320"/>
          <w:tab w:val="clear" w:pos="8640"/>
          <w:tab w:val="left" w:pos="360"/>
          <w:tab w:val="left" w:pos="720"/>
          <w:tab w:val="left" w:pos="1080"/>
          <w:tab w:val="left" w:pos="1440"/>
          <w:tab w:val="left" w:pos="1800"/>
        </w:tabs>
      </w:pPr>
      <w:r>
        <w:t>dedication, time, effort, responsibility</w:t>
      </w:r>
    </w:p>
    <w:p w:rsidR="00666CE8" w:rsidRDefault="00666CE8" w:rsidP="00666CE8">
      <w:pPr>
        <w:pStyle w:val="Footer"/>
        <w:tabs>
          <w:tab w:val="clear" w:pos="4320"/>
          <w:tab w:val="clear" w:pos="8640"/>
          <w:tab w:val="left" w:pos="360"/>
          <w:tab w:val="left" w:pos="720"/>
          <w:tab w:val="left" w:pos="1080"/>
          <w:tab w:val="left" w:pos="1440"/>
          <w:tab w:val="left" w:pos="1800"/>
        </w:tabs>
      </w:pPr>
    </w:p>
    <w:p w:rsidR="00666CE8" w:rsidRDefault="00666CE8" w:rsidP="00666CE8">
      <w:pPr>
        <w:pStyle w:val="Footer"/>
        <w:tabs>
          <w:tab w:val="clear" w:pos="4320"/>
          <w:tab w:val="clear" w:pos="8640"/>
          <w:tab w:val="left" w:pos="360"/>
          <w:tab w:val="left" w:pos="720"/>
          <w:tab w:val="left" w:pos="1080"/>
          <w:tab w:val="left" w:pos="1440"/>
          <w:tab w:val="left" w:pos="1800"/>
        </w:tabs>
      </w:pPr>
      <w:r>
        <w:t>Your grade will be based upon your individual performance and your groups’ performance.</w:t>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rPr>
          <w:b/>
          <w:bCs/>
        </w:rPr>
      </w:pPr>
      <w:r>
        <w:rPr>
          <w:b/>
          <w:bCs/>
        </w:rPr>
        <w:t>Poems</w:t>
      </w:r>
    </w:p>
    <w:p w:rsidR="00666CE8" w:rsidRDefault="00666CE8" w:rsidP="00666CE8">
      <w:pPr>
        <w:pStyle w:val="Footer"/>
        <w:tabs>
          <w:tab w:val="clear" w:pos="4320"/>
          <w:tab w:val="clear" w:pos="8640"/>
        </w:tabs>
      </w:pPr>
      <w:r>
        <w:t>“Strange Fits of Passion Have I Known,” p. 663</w:t>
      </w:r>
    </w:p>
    <w:p w:rsidR="00666CE8" w:rsidRDefault="00666CE8" w:rsidP="00666CE8">
      <w:pPr>
        <w:pStyle w:val="Footer"/>
        <w:tabs>
          <w:tab w:val="clear" w:pos="4320"/>
          <w:tab w:val="clear" w:pos="8640"/>
        </w:tabs>
      </w:pPr>
      <w:r>
        <w:t xml:space="preserve">“She Dwelt Among the </w:t>
      </w:r>
      <w:proofErr w:type="spellStart"/>
      <w:r>
        <w:t>Untrodden</w:t>
      </w:r>
      <w:proofErr w:type="spellEnd"/>
      <w:r>
        <w:t xml:space="preserve"> Ways,” p. 664</w:t>
      </w:r>
    </w:p>
    <w:p w:rsidR="00666CE8" w:rsidRDefault="00666CE8" w:rsidP="00666CE8">
      <w:pPr>
        <w:pStyle w:val="Footer"/>
        <w:tabs>
          <w:tab w:val="clear" w:pos="4320"/>
          <w:tab w:val="clear" w:pos="8640"/>
        </w:tabs>
      </w:pPr>
      <w:r>
        <w:t>“A Slumber Did My Spirit Seal,” p. 664</w:t>
      </w:r>
    </w:p>
    <w:p w:rsidR="00666CE8" w:rsidRDefault="00666CE8" w:rsidP="00666CE8">
      <w:pPr>
        <w:pStyle w:val="Footer"/>
        <w:tabs>
          <w:tab w:val="clear" w:pos="4320"/>
          <w:tab w:val="clear" w:pos="8640"/>
        </w:tabs>
      </w:pPr>
      <w:r>
        <w:t xml:space="preserve">“Composed Upon </w:t>
      </w:r>
      <w:smartTag w:uri="urn:schemas-microsoft-com:office:smarttags" w:element="place">
        <w:smartTag w:uri="urn:schemas-microsoft-com:office:smarttags" w:element="PlaceName">
          <w:r>
            <w:t>Westminster</w:t>
          </w:r>
        </w:smartTag>
        <w:r>
          <w:t xml:space="preserve"> </w:t>
        </w:r>
        <w:smartTag w:uri="urn:schemas-microsoft-com:office:smarttags" w:element="PlaceType">
          <w:r>
            <w:t>Bridge</w:t>
          </w:r>
        </w:smartTag>
      </w:smartTag>
      <w:r>
        <w:t>,” p. 669</w:t>
      </w:r>
    </w:p>
    <w:p w:rsidR="00666CE8" w:rsidRDefault="00666CE8" w:rsidP="00666CE8">
      <w:pPr>
        <w:pStyle w:val="Footer"/>
        <w:tabs>
          <w:tab w:val="clear" w:pos="4320"/>
          <w:tab w:val="clear" w:pos="8640"/>
        </w:tabs>
      </w:pPr>
      <w:r>
        <w:t>“The World Is Too Much With Us,” p. 671</w:t>
      </w:r>
    </w:p>
    <w:p w:rsidR="00666CE8" w:rsidRDefault="00666CE8" w:rsidP="00666CE8">
      <w:pPr>
        <w:pStyle w:val="Footer"/>
        <w:tabs>
          <w:tab w:val="clear" w:pos="4320"/>
          <w:tab w:val="clear" w:pos="8640"/>
        </w:tabs>
      </w:pPr>
      <w:r>
        <w:t>“</w:t>
      </w:r>
      <w:proofErr w:type="spellStart"/>
      <w:r>
        <w:t>Kubla</w:t>
      </w:r>
      <w:proofErr w:type="spellEnd"/>
      <w:r>
        <w:t xml:space="preserve"> Khan,” p. 679</w:t>
      </w:r>
    </w:p>
    <w:p w:rsidR="00666CE8" w:rsidRDefault="00666CE8" w:rsidP="00666CE8">
      <w:pPr>
        <w:pStyle w:val="Footer"/>
        <w:tabs>
          <w:tab w:val="clear" w:pos="4320"/>
          <w:tab w:val="clear" w:pos="8640"/>
        </w:tabs>
      </w:pPr>
      <w:r>
        <w:t>“She Walks in Beauty,” p. 711</w:t>
      </w:r>
    </w:p>
    <w:p w:rsidR="00666CE8" w:rsidRDefault="00666CE8" w:rsidP="00666CE8">
      <w:pPr>
        <w:pStyle w:val="Footer"/>
        <w:tabs>
          <w:tab w:val="clear" w:pos="4320"/>
          <w:tab w:val="clear" w:pos="8640"/>
        </w:tabs>
      </w:pPr>
      <w:r>
        <w:t>“Ode on a Grecian Urn,” p. 760</w:t>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pPr>
      <w:r>
        <w:t xml:space="preserve">Date of Presentation: </w:t>
      </w:r>
      <w:r>
        <w:rPr>
          <w:u w:val="single"/>
        </w:rPr>
        <w:tab/>
      </w:r>
      <w:r>
        <w:rPr>
          <w:u w:val="single"/>
        </w:rPr>
        <w:tab/>
      </w:r>
      <w:r>
        <w:rPr>
          <w:u w:val="single"/>
        </w:rPr>
        <w:tab/>
      </w:r>
      <w:r>
        <w:rPr>
          <w:u w:val="single"/>
        </w:rPr>
        <w:tab/>
      </w:r>
      <w:r>
        <w:rPr>
          <w:u w:val="single"/>
        </w:rPr>
        <w:tab/>
      </w:r>
    </w:p>
    <w:p w:rsidR="00666CE8" w:rsidRDefault="00666CE8" w:rsidP="00666CE8">
      <w:pPr>
        <w:pStyle w:val="Footer"/>
        <w:tabs>
          <w:tab w:val="clear" w:pos="4320"/>
          <w:tab w:val="clear" w:pos="8640"/>
        </w:tabs>
        <w:sectPr w:rsidR="00666CE8" w:rsidSect="00FE547E">
          <w:pgSz w:w="12240" w:h="15840" w:code="1"/>
          <w:pgMar w:top="720" w:right="1440" w:bottom="720" w:left="1440" w:header="720" w:footer="720" w:gutter="0"/>
          <w:cols w:space="720"/>
          <w:docGrid w:linePitch="360"/>
        </w:sectPr>
      </w:pPr>
    </w:p>
    <w:p w:rsidR="00666CE8" w:rsidRPr="00B62FFC" w:rsidRDefault="00666CE8" w:rsidP="00666CE8">
      <w:pPr>
        <w:pStyle w:val="Heading1"/>
        <w:rPr>
          <w:b/>
          <w:bCs/>
        </w:rPr>
      </w:pPr>
      <w:r w:rsidRPr="00B62FFC">
        <w:rPr>
          <w:b/>
          <w:bCs/>
        </w:rPr>
        <w:lastRenderedPageBreak/>
        <w:t>Teacher’s Rubric: Group Poetry Project</w:t>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rPr>
          <w:b/>
          <w:bCs/>
        </w:rPr>
      </w:pPr>
      <w:r>
        <w:rPr>
          <w:b/>
          <w:bCs/>
        </w:rPr>
        <w:t xml:space="preserve">Title of Poem: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rPr>
          <w:b/>
          <w:bCs/>
        </w:rPr>
      </w:pPr>
      <w:r>
        <w:rPr>
          <w:b/>
          <w:bCs/>
        </w:rPr>
        <w:t xml:space="preserve">Poet: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pPr>
    </w:p>
    <w:tbl>
      <w:tblPr>
        <w:tblW w:w="0" w:type="auto"/>
        <w:tblLook w:val="0000"/>
      </w:tblPr>
      <w:tblGrid>
        <w:gridCol w:w="4788"/>
        <w:gridCol w:w="4788"/>
      </w:tblGrid>
      <w:tr w:rsidR="00666CE8" w:rsidTr="001F52BA">
        <w:tc>
          <w:tcPr>
            <w:tcW w:w="4788" w:type="dxa"/>
          </w:tcPr>
          <w:p w:rsidR="00666CE8" w:rsidRDefault="00666CE8" w:rsidP="001F52BA">
            <w:pPr>
              <w:pStyle w:val="Footer"/>
              <w:tabs>
                <w:tab w:val="clear" w:pos="4320"/>
                <w:tab w:val="clear" w:pos="8640"/>
              </w:tabs>
              <w:rPr>
                <w:b/>
                <w:bCs/>
              </w:rPr>
            </w:pPr>
            <w:r>
              <w:rPr>
                <w:b/>
                <w:bCs/>
              </w:rPr>
              <w:t>IND. GRADE</w:t>
            </w:r>
          </w:p>
        </w:tc>
        <w:tc>
          <w:tcPr>
            <w:tcW w:w="4788" w:type="dxa"/>
          </w:tcPr>
          <w:p w:rsidR="00666CE8" w:rsidRDefault="00666CE8" w:rsidP="001F52BA">
            <w:pPr>
              <w:pStyle w:val="Footer"/>
              <w:tabs>
                <w:tab w:val="clear" w:pos="4320"/>
                <w:tab w:val="clear" w:pos="8640"/>
              </w:tabs>
              <w:rPr>
                <w:b/>
                <w:bCs/>
              </w:rPr>
            </w:pPr>
            <w:r>
              <w:rPr>
                <w:b/>
                <w:bCs/>
              </w:rPr>
              <w:t>GROUP MEMBERS</w:t>
            </w:r>
          </w:p>
        </w:tc>
      </w:tr>
      <w:tr w:rsidR="00666CE8" w:rsidTr="001F52BA">
        <w:tc>
          <w:tcPr>
            <w:tcW w:w="4788" w:type="dxa"/>
          </w:tcPr>
          <w:p w:rsidR="00666CE8" w:rsidRDefault="00666CE8" w:rsidP="001F52BA">
            <w:pPr>
              <w:pStyle w:val="Footer"/>
              <w:tabs>
                <w:tab w:val="clear" w:pos="4320"/>
                <w:tab w:val="clear" w:pos="8640"/>
              </w:tabs>
              <w:rPr>
                <w:sz w:val="32"/>
                <w:u w:val="single"/>
              </w:rPr>
            </w:pPr>
            <w:r>
              <w:rPr>
                <w:sz w:val="32"/>
                <w:u w:val="single"/>
              </w:rPr>
              <w:tab/>
            </w:r>
            <w:r>
              <w:rPr>
                <w:sz w:val="32"/>
                <w:u w:val="single"/>
              </w:rPr>
              <w:tab/>
            </w:r>
            <w:r>
              <w:rPr>
                <w:sz w:val="32"/>
                <w:u w:val="single"/>
              </w:rPr>
              <w:tab/>
            </w:r>
            <w:r>
              <w:rPr>
                <w:sz w:val="32"/>
                <w:u w:val="single"/>
              </w:rPr>
              <w:tab/>
            </w:r>
            <w:r>
              <w:rPr>
                <w:sz w:val="32"/>
                <w:u w:val="single"/>
              </w:rPr>
              <w:tab/>
            </w:r>
          </w:p>
        </w:tc>
        <w:tc>
          <w:tcPr>
            <w:tcW w:w="4788" w:type="dxa"/>
          </w:tcPr>
          <w:p w:rsidR="00666CE8" w:rsidRDefault="00666CE8" w:rsidP="001F52BA">
            <w:pPr>
              <w:pStyle w:val="Footer"/>
              <w:tabs>
                <w:tab w:val="clear" w:pos="4320"/>
                <w:tab w:val="clear" w:pos="8640"/>
              </w:tabs>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tc>
      </w:tr>
      <w:tr w:rsidR="00666CE8" w:rsidTr="001F52BA">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p>
        </w:tc>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tc>
      </w:tr>
      <w:tr w:rsidR="00666CE8" w:rsidTr="001F52BA">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p>
        </w:tc>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tc>
      </w:tr>
      <w:tr w:rsidR="00666CE8" w:rsidTr="001F52BA">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p>
        </w:tc>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tc>
      </w:tr>
      <w:tr w:rsidR="00666CE8" w:rsidTr="001F52BA">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p>
        </w:tc>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tc>
      </w:tr>
      <w:tr w:rsidR="00666CE8" w:rsidTr="001F52BA">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p>
        </w:tc>
        <w:tc>
          <w:tcPr>
            <w:tcW w:w="4788" w:type="dxa"/>
          </w:tcPr>
          <w:p w:rsidR="00666CE8" w:rsidRDefault="00666CE8" w:rsidP="001F52BA">
            <w:pPr>
              <w:pStyle w:val="Footer"/>
              <w:tabs>
                <w:tab w:val="clear" w:pos="4320"/>
                <w:tab w:val="clear" w:pos="8640"/>
              </w:tabs>
              <w:rPr>
                <w:sz w:val="32"/>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tc>
      </w:tr>
    </w:tbl>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pPr>
      <w:r>
        <w:t>Individual Criteria:  (volume, preparedness, seriousness, fulfillment of responsibility, credibility of performance, team player)</w:t>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rPr>
          <w:b/>
          <w:bCs/>
        </w:rPr>
      </w:pPr>
      <w:r>
        <w:rPr>
          <w:b/>
          <w:bCs/>
        </w:rPr>
        <w:t>RUBRIC FOR GROUP GRADE</w:t>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 w:val="left" w:pos="720"/>
          <w:tab w:val="left" w:pos="1080"/>
        </w:tabs>
        <w:spacing w:after="240"/>
      </w:pPr>
      <w:r>
        <w:rPr>
          <w:u w:val="single"/>
        </w:rPr>
        <w:tab/>
      </w:r>
      <w:r>
        <w:tab/>
        <w:t>Whole group participation</w:t>
      </w:r>
    </w:p>
    <w:p w:rsidR="00666CE8" w:rsidRDefault="00666CE8" w:rsidP="00666CE8">
      <w:pPr>
        <w:pStyle w:val="Footer"/>
        <w:tabs>
          <w:tab w:val="clear" w:pos="4320"/>
          <w:tab w:val="clear" w:pos="8640"/>
          <w:tab w:val="left" w:pos="720"/>
          <w:tab w:val="left" w:pos="1080"/>
        </w:tabs>
        <w:spacing w:after="240"/>
      </w:pPr>
      <w:r>
        <w:rPr>
          <w:u w:val="single"/>
        </w:rPr>
        <w:tab/>
      </w:r>
      <w:r>
        <w:tab/>
        <w:t>Props/costumes</w:t>
      </w:r>
    </w:p>
    <w:p w:rsidR="00666CE8" w:rsidRDefault="00666CE8" w:rsidP="00666CE8">
      <w:pPr>
        <w:pStyle w:val="Footer"/>
        <w:tabs>
          <w:tab w:val="clear" w:pos="4320"/>
          <w:tab w:val="clear" w:pos="8640"/>
          <w:tab w:val="left" w:pos="720"/>
          <w:tab w:val="left" w:pos="1080"/>
        </w:tabs>
        <w:spacing w:after="240"/>
      </w:pPr>
      <w:r>
        <w:rPr>
          <w:u w:val="single"/>
        </w:rPr>
        <w:tab/>
      </w:r>
      <w:r>
        <w:tab/>
        <w:t>Development of setting</w:t>
      </w:r>
    </w:p>
    <w:p w:rsidR="00666CE8" w:rsidRDefault="00666CE8" w:rsidP="00666CE8">
      <w:pPr>
        <w:pStyle w:val="Footer"/>
        <w:tabs>
          <w:tab w:val="clear" w:pos="4320"/>
          <w:tab w:val="clear" w:pos="8640"/>
          <w:tab w:val="left" w:pos="720"/>
          <w:tab w:val="left" w:pos="1080"/>
        </w:tabs>
        <w:spacing w:after="240"/>
      </w:pPr>
      <w:r>
        <w:rPr>
          <w:u w:val="single"/>
        </w:rPr>
        <w:tab/>
      </w:r>
      <w:r>
        <w:tab/>
        <w:t>Establishment of persona</w:t>
      </w:r>
    </w:p>
    <w:p w:rsidR="00666CE8" w:rsidRDefault="00666CE8" w:rsidP="00666CE8">
      <w:pPr>
        <w:pStyle w:val="Footer"/>
        <w:tabs>
          <w:tab w:val="clear" w:pos="4320"/>
          <w:tab w:val="clear" w:pos="8640"/>
          <w:tab w:val="left" w:pos="720"/>
          <w:tab w:val="left" w:pos="1080"/>
        </w:tabs>
        <w:spacing w:after="240"/>
      </w:pPr>
      <w:r>
        <w:rPr>
          <w:u w:val="single"/>
        </w:rPr>
        <w:tab/>
      </w:r>
      <w:r>
        <w:tab/>
        <w:t>Conveyance of poem’s meaning</w:t>
      </w:r>
    </w:p>
    <w:p w:rsidR="00666CE8" w:rsidRDefault="00666CE8" w:rsidP="00666CE8">
      <w:pPr>
        <w:pStyle w:val="Footer"/>
        <w:tabs>
          <w:tab w:val="clear" w:pos="4320"/>
          <w:tab w:val="clear" w:pos="8640"/>
          <w:tab w:val="left" w:pos="720"/>
          <w:tab w:val="left" w:pos="1080"/>
        </w:tabs>
        <w:spacing w:after="240"/>
      </w:pPr>
      <w:r>
        <w:rPr>
          <w:u w:val="single"/>
        </w:rPr>
        <w:tab/>
      </w:r>
      <w:r>
        <w:tab/>
        <w:t>Incorporation of analysis</w:t>
      </w:r>
    </w:p>
    <w:p w:rsidR="00666CE8" w:rsidRDefault="00666CE8" w:rsidP="00666CE8">
      <w:pPr>
        <w:pStyle w:val="Footer"/>
        <w:tabs>
          <w:tab w:val="clear" w:pos="4320"/>
          <w:tab w:val="clear" w:pos="8640"/>
          <w:tab w:val="left" w:pos="720"/>
          <w:tab w:val="left" w:pos="1080"/>
        </w:tabs>
        <w:spacing w:after="240"/>
      </w:pPr>
      <w:r>
        <w:rPr>
          <w:u w:val="single"/>
        </w:rPr>
        <w:tab/>
      </w:r>
      <w:r>
        <w:tab/>
        <w:t>Organization and flow</w:t>
      </w:r>
    </w:p>
    <w:p w:rsidR="00666CE8" w:rsidRDefault="00666CE8" w:rsidP="00666CE8">
      <w:pPr>
        <w:pStyle w:val="Footer"/>
        <w:tabs>
          <w:tab w:val="clear" w:pos="4320"/>
          <w:tab w:val="clear" w:pos="8640"/>
          <w:tab w:val="left" w:pos="720"/>
          <w:tab w:val="left" w:pos="1080"/>
        </w:tabs>
        <w:spacing w:after="240"/>
      </w:pPr>
      <w:r>
        <w:rPr>
          <w:u w:val="single"/>
        </w:rPr>
        <w:tab/>
      </w:r>
      <w:r>
        <w:tab/>
        <w:t>Staging and blocking</w:t>
      </w:r>
    </w:p>
    <w:p w:rsidR="00666CE8" w:rsidRDefault="00666CE8" w:rsidP="00666CE8">
      <w:pPr>
        <w:pStyle w:val="Footer"/>
        <w:tabs>
          <w:tab w:val="clear" w:pos="4320"/>
          <w:tab w:val="clear" w:pos="8640"/>
          <w:tab w:val="left" w:pos="720"/>
          <w:tab w:val="left" w:pos="1080"/>
        </w:tabs>
        <w:spacing w:after="240"/>
      </w:pPr>
      <w:r>
        <w:rPr>
          <w:u w:val="single"/>
        </w:rPr>
        <w:tab/>
      </w:r>
      <w:r>
        <w:tab/>
        <w:t>Creativity of presentation</w:t>
      </w:r>
    </w:p>
    <w:p w:rsidR="00666CE8" w:rsidRDefault="00666CE8" w:rsidP="00666CE8">
      <w:pPr>
        <w:pStyle w:val="Footer"/>
        <w:tabs>
          <w:tab w:val="clear" w:pos="4320"/>
          <w:tab w:val="clear" w:pos="8640"/>
          <w:tab w:val="left" w:pos="720"/>
          <w:tab w:val="left" w:pos="1080"/>
        </w:tabs>
        <w:spacing w:after="240"/>
      </w:pPr>
      <w:r>
        <w:rPr>
          <w:u w:val="single"/>
        </w:rPr>
        <w:tab/>
      </w:r>
      <w:r>
        <w:tab/>
        <w:t>Preparedness</w:t>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rPr>
          <w:b/>
          <w:bCs/>
        </w:rPr>
      </w:pPr>
      <w:r>
        <w:rPr>
          <w:u w:val="single"/>
        </w:rPr>
        <w:tab/>
      </w:r>
      <w:r>
        <w:rPr>
          <w:b/>
          <w:bCs/>
        </w:rPr>
        <w:t xml:space="preserve">  GRADE</w:t>
      </w:r>
    </w:p>
    <w:p w:rsidR="00666CE8" w:rsidRDefault="00666CE8" w:rsidP="00666CE8">
      <w:pPr>
        <w:pStyle w:val="Footer"/>
        <w:tabs>
          <w:tab w:val="clear" w:pos="4320"/>
          <w:tab w:val="clear" w:pos="8640"/>
        </w:tabs>
        <w:sectPr w:rsidR="00666CE8" w:rsidSect="00FE547E">
          <w:pgSz w:w="12240" w:h="15840" w:code="1"/>
          <w:pgMar w:top="720" w:right="1440" w:bottom="720" w:left="1440" w:header="720" w:footer="720" w:gutter="0"/>
          <w:cols w:space="720"/>
          <w:docGrid w:linePitch="360"/>
        </w:sectPr>
      </w:pPr>
    </w:p>
    <w:p w:rsidR="00666CE8" w:rsidRPr="00B62FFC" w:rsidRDefault="00666CE8" w:rsidP="00666CE8">
      <w:pPr>
        <w:pStyle w:val="Heading1"/>
        <w:rPr>
          <w:b/>
          <w:bCs/>
        </w:rPr>
      </w:pPr>
      <w:r w:rsidRPr="00B62FFC">
        <w:rPr>
          <w:b/>
          <w:bCs/>
        </w:rPr>
        <w:lastRenderedPageBreak/>
        <w:t>Student’s Rubric:  Group Poetry Project</w:t>
      </w:r>
    </w:p>
    <w:p w:rsidR="00666CE8" w:rsidRPr="00B62FFC" w:rsidRDefault="00666CE8" w:rsidP="00666CE8">
      <w:pPr>
        <w:pStyle w:val="Heading1"/>
        <w:rPr>
          <w:b/>
          <w:bCs/>
        </w:rPr>
      </w:pPr>
      <w:r w:rsidRPr="00B62FFC">
        <w:rPr>
          <w:b/>
          <w:bCs/>
        </w:rPr>
        <w:t>Rubric for Group Evaluation</w:t>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rPr>
          <w:b/>
          <w:bCs/>
        </w:rPr>
      </w:pPr>
      <w:r>
        <w:rPr>
          <w:b/>
          <w:bCs/>
        </w:rPr>
        <w:t xml:space="preserve">Title of Poem: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666CE8" w:rsidRDefault="00666CE8" w:rsidP="00666CE8">
      <w:pPr>
        <w:pStyle w:val="Footer"/>
        <w:tabs>
          <w:tab w:val="clear" w:pos="4320"/>
          <w:tab w:val="clear" w:pos="8640"/>
        </w:tabs>
        <w:rPr>
          <w:sz w:val="16"/>
        </w:rPr>
      </w:pPr>
    </w:p>
    <w:p w:rsidR="00666CE8" w:rsidRDefault="00666CE8" w:rsidP="00666CE8">
      <w:pPr>
        <w:pStyle w:val="Footer"/>
        <w:tabs>
          <w:tab w:val="clear" w:pos="4320"/>
          <w:tab w:val="clear" w:pos="8640"/>
        </w:tabs>
        <w:rPr>
          <w:b/>
          <w:bCs/>
        </w:rPr>
      </w:pPr>
      <w:r>
        <w:rPr>
          <w:b/>
          <w:bCs/>
        </w:rPr>
        <w:t xml:space="preserve">Poet: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rPr>
          <w:b/>
          <w:bCs/>
        </w:rPr>
      </w:pPr>
      <w:r>
        <w:rPr>
          <w:b/>
          <w:bCs/>
        </w:rPr>
        <w:t>RUBRIC FOR GROUP EVALUATION</w:t>
      </w:r>
    </w:p>
    <w:tbl>
      <w:tblPr>
        <w:tblW w:w="0" w:type="auto"/>
        <w:tblLook w:val="0000"/>
      </w:tblPr>
      <w:tblGrid>
        <w:gridCol w:w="5606"/>
        <w:gridCol w:w="1170"/>
        <w:gridCol w:w="777"/>
        <w:gridCol w:w="1077"/>
        <w:gridCol w:w="946"/>
      </w:tblGrid>
      <w:tr w:rsidR="00666CE8" w:rsidTr="001F52BA">
        <w:tc>
          <w:tcPr>
            <w:tcW w:w="5628" w:type="dxa"/>
          </w:tcPr>
          <w:p w:rsidR="00666CE8" w:rsidRDefault="00666CE8" w:rsidP="001F52BA">
            <w:pPr>
              <w:pStyle w:val="Footer"/>
              <w:tabs>
                <w:tab w:val="clear" w:pos="4320"/>
                <w:tab w:val="clear" w:pos="8640"/>
              </w:tabs>
              <w:spacing w:after="20"/>
            </w:pPr>
          </w:p>
        </w:tc>
        <w:tc>
          <w:tcPr>
            <w:tcW w:w="1170" w:type="dxa"/>
          </w:tcPr>
          <w:p w:rsidR="00666CE8" w:rsidRDefault="00666CE8" w:rsidP="001F52BA">
            <w:pPr>
              <w:pStyle w:val="Footer"/>
              <w:tabs>
                <w:tab w:val="clear" w:pos="4320"/>
                <w:tab w:val="clear" w:pos="8640"/>
              </w:tabs>
              <w:spacing w:after="20"/>
              <w:jc w:val="center"/>
            </w:pPr>
            <w:r>
              <w:rPr>
                <w:b/>
                <w:bCs/>
              </w:rPr>
              <w:t>Excellent</w:t>
            </w:r>
          </w:p>
        </w:tc>
        <w:tc>
          <w:tcPr>
            <w:tcW w:w="750" w:type="dxa"/>
          </w:tcPr>
          <w:p w:rsidR="00666CE8" w:rsidRDefault="00666CE8" w:rsidP="001F52BA">
            <w:pPr>
              <w:pStyle w:val="Footer"/>
              <w:tabs>
                <w:tab w:val="clear" w:pos="4320"/>
                <w:tab w:val="clear" w:pos="8640"/>
              </w:tabs>
              <w:spacing w:after="20"/>
              <w:jc w:val="center"/>
            </w:pPr>
            <w:r>
              <w:rPr>
                <w:b/>
                <w:bCs/>
              </w:rPr>
              <w:t>Good</w:t>
            </w:r>
          </w:p>
        </w:tc>
        <w:tc>
          <w:tcPr>
            <w:tcW w:w="1080" w:type="dxa"/>
          </w:tcPr>
          <w:p w:rsidR="00666CE8" w:rsidRDefault="00666CE8" w:rsidP="001F52BA">
            <w:pPr>
              <w:pStyle w:val="Footer"/>
              <w:tabs>
                <w:tab w:val="clear" w:pos="4320"/>
                <w:tab w:val="clear" w:pos="8640"/>
              </w:tabs>
              <w:spacing w:after="20"/>
              <w:jc w:val="center"/>
            </w:pPr>
            <w:r>
              <w:rPr>
                <w:b/>
                <w:bCs/>
              </w:rPr>
              <w:t>Fair</w:t>
            </w:r>
          </w:p>
        </w:tc>
        <w:tc>
          <w:tcPr>
            <w:tcW w:w="948" w:type="dxa"/>
          </w:tcPr>
          <w:p w:rsidR="00666CE8" w:rsidRDefault="00666CE8" w:rsidP="001F52BA">
            <w:pPr>
              <w:pStyle w:val="Footer"/>
              <w:tabs>
                <w:tab w:val="clear" w:pos="4320"/>
                <w:tab w:val="clear" w:pos="8640"/>
              </w:tabs>
              <w:spacing w:after="20"/>
              <w:jc w:val="center"/>
            </w:pPr>
            <w:r>
              <w:rPr>
                <w:b/>
                <w:bCs/>
              </w:rPr>
              <w:t>Poor</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Whole group participation</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Props/costumes</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Development of setting</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Establishment of persona</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Conveyance of poem’s meaning</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Incorporation of analysis</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Organization and flow</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Staging and blocking</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Creativity of presentation</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Preparedness</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bl>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 w:val="left" w:pos="720"/>
          <w:tab w:val="left" w:pos="1080"/>
        </w:tabs>
        <w:spacing w:after="240"/>
        <w:rPr>
          <w:b/>
          <w:bCs/>
        </w:rPr>
      </w:pPr>
      <w:r>
        <w:rPr>
          <w:b/>
          <w:bCs/>
        </w:rPr>
        <w:t>Comments:</w:t>
      </w:r>
    </w:p>
    <w:p w:rsidR="00666CE8" w:rsidRDefault="00666CE8" w:rsidP="00666CE8">
      <w:pPr>
        <w:pStyle w:val="Footer"/>
        <w:tabs>
          <w:tab w:val="clear" w:pos="4320"/>
          <w:tab w:val="clear" w:pos="8640"/>
        </w:tabs>
        <w:jc w:val="center"/>
        <w:rPr>
          <w:b/>
          <w:bCs/>
          <w:sz w:val="28"/>
        </w:rPr>
      </w:pPr>
      <w:r>
        <w:rPr>
          <w:b/>
          <w:bCs/>
          <w:sz w:val="28"/>
        </w:rPr>
        <w:t>Student’s Rubric:  Group Poetry Project</w:t>
      </w:r>
    </w:p>
    <w:p w:rsidR="00666CE8" w:rsidRDefault="00666CE8" w:rsidP="00666CE8">
      <w:pPr>
        <w:pStyle w:val="Footer"/>
        <w:tabs>
          <w:tab w:val="clear" w:pos="4320"/>
          <w:tab w:val="clear" w:pos="8640"/>
        </w:tabs>
        <w:jc w:val="center"/>
      </w:pPr>
      <w:r>
        <w:rPr>
          <w:b/>
          <w:bCs/>
          <w:sz w:val="28"/>
        </w:rPr>
        <w:t>Rubric for Group Evaluation</w:t>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rPr>
          <w:b/>
          <w:bCs/>
        </w:rPr>
      </w:pPr>
      <w:r>
        <w:rPr>
          <w:b/>
          <w:bCs/>
        </w:rPr>
        <w:t xml:space="preserve">Title of Poem: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666CE8" w:rsidRDefault="00666CE8" w:rsidP="00666CE8">
      <w:pPr>
        <w:pStyle w:val="Footer"/>
        <w:tabs>
          <w:tab w:val="clear" w:pos="4320"/>
          <w:tab w:val="clear" w:pos="8640"/>
        </w:tabs>
        <w:rPr>
          <w:sz w:val="16"/>
        </w:rPr>
      </w:pPr>
    </w:p>
    <w:p w:rsidR="00666CE8" w:rsidRDefault="00666CE8" w:rsidP="00666CE8">
      <w:pPr>
        <w:pStyle w:val="Footer"/>
        <w:tabs>
          <w:tab w:val="clear" w:pos="4320"/>
          <w:tab w:val="clear" w:pos="8640"/>
        </w:tabs>
        <w:rPr>
          <w:b/>
          <w:bCs/>
        </w:rPr>
      </w:pPr>
      <w:r>
        <w:rPr>
          <w:b/>
          <w:bCs/>
        </w:rPr>
        <w:t xml:space="preserve">Poet: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666CE8" w:rsidRDefault="00666CE8" w:rsidP="00666CE8">
      <w:pPr>
        <w:pStyle w:val="Footer"/>
        <w:tabs>
          <w:tab w:val="clear" w:pos="4320"/>
          <w:tab w:val="clear" w:pos="8640"/>
        </w:tabs>
      </w:pPr>
    </w:p>
    <w:p w:rsidR="00666CE8" w:rsidRDefault="00666CE8" w:rsidP="00666CE8">
      <w:pPr>
        <w:pStyle w:val="Footer"/>
        <w:tabs>
          <w:tab w:val="clear" w:pos="4320"/>
          <w:tab w:val="clear" w:pos="8640"/>
        </w:tabs>
        <w:rPr>
          <w:b/>
          <w:bCs/>
        </w:rPr>
      </w:pPr>
      <w:r>
        <w:rPr>
          <w:b/>
          <w:bCs/>
        </w:rPr>
        <w:t>RUBRIC FOR GROUP EVALUATION</w:t>
      </w:r>
    </w:p>
    <w:tbl>
      <w:tblPr>
        <w:tblW w:w="0" w:type="auto"/>
        <w:tblLook w:val="0000"/>
      </w:tblPr>
      <w:tblGrid>
        <w:gridCol w:w="5606"/>
        <w:gridCol w:w="1170"/>
        <w:gridCol w:w="777"/>
        <w:gridCol w:w="1077"/>
        <w:gridCol w:w="946"/>
      </w:tblGrid>
      <w:tr w:rsidR="00666CE8" w:rsidTr="001F52BA">
        <w:tc>
          <w:tcPr>
            <w:tcW w:w="5628" w:type="dxa"/>
          </w:tcPr>
          <w:p w:rsidR="00666CE8" w:rsidRDefault="00666CE8" w:rsidP="001F52BA">
            <w:pPr>
              <w:pStyle w:val="Footer"/>
              <w:tabs>
                <w:tab w:val="clear" w:pos="4320"/>
                <w:tab w:val="clear" w:pos="8640"/>
              </w:tabs>
              <w:spacing w:after="20"/>
            </w:pPr>
          </w:p>
        </w:tc>
        <w:tc>
          <w:tcPr>
            <w:tcW w:w="1170" w:type="dxa"/>
          </w:tcPr>
          <w:p w:rsidR="00666CE8" w:rsidRDefault="00666CE8" w:rsidP="001F52BA">
            <w:pPr>
              <w:pStyle w:val="Footer"/>
              <w:tabs>
                <w:tab w:val="clear" w:pos="4320"/>
                <w:tab w:val="clear" w:pos="8640"/>
              </w:tabs>
              <w:spacing w:after="20"/>
              <w:jc w:val="center"/>
            </w:pPr>
            <w:r>
              <w:rPr>
                <w:b/>
                <w:bCs/>
              </w:rPr>
              <w:t>Excellent</w:t>
            </w:r>
          </w:p>
        </w:tc>
        <w:tc>
          <w:tcPr>
            <w:tcW w:w="750" w:type="dxa"/>
          </w:tcPr>
          <w:p w:rsidR="00666CE8" w:rsidRDefault="00666CE8" w:rsidP="001F52BA">
            <w:pPr>
              <w:pStyle w:val="Footer"/>
              <w:tabs>
                <w:tab w:val="clear" w:pos="4320"/>
                <w:tab w:val="clear" w:pos="8640"/>
              </w:tabs>
              <w:spacing w:after="20"/>
              <w:jc w:val="center"/>
            </w:pPr>
            <w:r>
              <w:rPr>
                <w:b/>
                <w:bCs/>
              </w:rPr>
              <w:t>Good</w:t>
            </w:r>
          </w:p>
        </w:tc>
        <w:tc>
          <w:tcPr>
            <w:tcW w:w="1080" w:type="dxa"/>
          </w:tcPr>
          <w:p w:rsidR="00666CE8" w:rsidRDefault="00666CE8" w:rsidP="001F52BA">
            <w:pPr>
              <w:pStyle w:val="Footer"/>
              <w:tabs>
                <w:tab w:val="clear" w:pos="4320"/>
                <w:tab w:val="clear" w:pos="8640"/>
              </w:tabs>
              <w:spacing w:after="20"/>
              <w:jc w:val="center"/>
            </w:pPr>
            <w:r>
              <w:rPr>
                <w:b/>
                <w:bCs/>
              </w:rPr>
              <w:t>Fair</w:t>
            </w:r>
          </w:p>
        </w:tc>
        <w:tc>
          <w:tcPr>
            <w:tcW w:w="948" w:type="dxa"/>
          </w:tcPr>
          <w:p w:rsidR="00666CE8" w:rsidRDefault="00666CE8" w:rsidP="001F52BA">
            <w:pPr>
              <w:pStyle w:val="Footer"/>
              <w:tabs>
                <w:tab w:val="clear" w:pos="4320"/>
                <w:tab w:val="clear" w:pos="8640"/>
              </w:tabs>
              <w:spacing w:after="20"/>
              <w:jc w:val="center"/>
            </w:pPr>
            <w:r>
              <w:rPr>
                <w:b/>
                <w:bCs/>
              </w:rPr>
              <w:t>Poor</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Whole group participation</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Props/costumes</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Development of setting</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Establishment of persona</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Conveyance of poem’s meaning</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Incorporation of analysis</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Organization and flow</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Staging and blocking</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Creativity of presentation</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r w:rsidR="00666CE8" w:rsidTr="001F52BA">
        <w:tc>
          <w:tcPr>
            <w:tcW w:w="5628" w:type="dxa"/>
          </w:tcPr>
          <w:p w:rsidR="00666CE8" w:rsidRDefault="00666CE8" w:rsidP="001F52BA">
            <w:pPr>
              <w:pStyle w:val="Footer"/>
              <w:tabs>
                <w:tab w:val="clear" w:pos="4320"/>
                <w:tab w:val="clear" w:pos="8640"/>
              </w:tabs>
              <w:spacing w:after="20"/>
            </w:pPr>
            <w:r>
              <w:rPr>
                <w:u w:val="single"/>
              </w:rPr>
              <w:tab/>
            </w:r>
            <w:r>
              <w:tab/>
              <w:t>Preparedness</w:t>
            </w:r>
          </w:p>
        </w:tc>
        <w:tc>
          <w:tcPr>
            <w:tcW w:w="1170" w:type="dxa"/>
          </w:tcPr>
          <w:p w:rsidR="00666CE8" w:rsidRDefault="00666CE8" w:rsidP="001F52BA">
            <w:pPr>
              <w:pStyle w:val="Footer"/>
              <w:tabs>
                <w:tab w:val="clear" w:pos="4320"/>
                <w:tab w:val="clear" w:pos="8640"/>
              </w:tabs>
              <w:spacing w:after="20"/>
              <w:jc w:val="center"/>
            </w:pPr>
            <w:r>
              <w:t>4</w:t>
            </w:r>
          </w:p>
        </w:tc>
        <w:tc>
          <w:tcPr>
            <w:tcW w:w="750" w:type="dxa"/>
          </w:tcPr>
          <w:p w:rsidR="00666CE8" w:rsidRDefault="00666CE8" w:rsidP="001F52BA">
            <w:pPr>
              <w:pStyle w:val="Footer"/>
              <w:tabs>
                <w:tab w:val="clear" w:pos="4320"/>
                <w:tab w:val="clear" w:pos="8640"/>
              </w:tabs>
              <w:spacing w:after="20"/>
              <w:jc w:val="center"/>
            </w:pPr>
            <w:r>
              <w:t>3</w:t>
            </w:r>
          </w:p>
        </w:tc>
        <w:tc>
          <w:tcPr>
            <w:tcW w:w="1080" w:type="dxa"/>
          </w:tcPr>
          <w:p w:rsidR="00666CE8" w:rsidRDefault="00666CE8" w:rsidP="001F52BA">
            <w:pPr>
              <w:pStyle w:val="Footer"/>
              <w:tabs>
                <w:tab w:val="clear" w:pos="4320"/>
                <w:tab w:val="clear" w:pos="8640"/>
              </w:tabs>
              <w:spacing w:after="20"/>
              <w:jc w:val="center"/>
            </w:pPr>
            <w:r>
              <w:t>2</w:t>
            </w:r>
          </w:p>
        </w:tc>
        <w:tc>
          <w:tcPr>
            <w:tcW w:w="948" w:type="dxa"/>
          </w:tcPr>
          <w:p w:rsidR="00666CE8" w:rsidRDefault="00666CE8" w:rsidP="001F52BA">
            <w:pPr>
              <w:pStyle w:val="Footer"/>
              <w:tabs>
                <w:tab w:val="clear" w:pos="4320"/>
                <w:tab w:val="clear" w:pos="8640"/>
              </w:tabs>
              <w:spacing w:after="20"/>
              <w:jc w:val="center"/>
            </w:pPr>
            <w:r>
              <w:t>1</w:t>
            </w:r>
          </w:p>
        </w:tc>
      </w:tr>
    </w:tbl>
    <w:p w:rsidR="00666CE8" w:rsidRDefault="00666CE8" w:rsidP="00666CE8">
      <w:pPr>
        <w:pStyle w:val="Footer"/>
        <w:tabs>
          <w:tab w:val="clear" w:pos="4320"/>
          <w:tab w:val="clear" w:pos="8640"/>
        </w:tabs>
        <w:spacing w:after="40"/>
      </w:pPr>
    </w:p>
    <w:p w:rsidR="005B1DEE" w:rsidRDefault="00666CE8" w:rsidP="00666CE8">
      <w:pPr>
        <w:pStyle w:val="Footer"/>
        <w:tabs>
          <w:tab w:val="clear" w:pos="4320"/>
          <w:tab w:val="clear" w:pos="8640"/>
          <w:tab w:val="left" w:pos="720"/>
          <w:tab w:val="left" w:pos="1080"/>
        </w:tabs>
        <w:spacing w:after="40"/>
        <w:rPr>
          <w:spacing w:val="-3"/>
        </w:rPr>
      </w:pPr>
      <w:r>
        <w:rPr>
          <w:b/>
          <w:bCs/>
        </w:rPr>
        <w:t>Comments:</w:t>
      </w:r>
    </w:p>
    <w:p w:rsidR="00666CE8" w:rsidRDefault="00666CE8" w:rsidP="005B1DEE">
      <w:pPr>
        <w:pStyle w:val="BodyTextIndent2"/>
        <w:tabs>
          <w:tab w:val="left" w:pos="-1440"/>
          <w:tab w:val="left" w:pos="-720"/>
          <w:tab w:val="left" w:pos="0"/>
          <w:tab w:val="left" w:pos="1147"/>
          <w:tab w:val="left" w:pos="1584"/>
        </w:tabs>
        <w:suppressAutoHyphens/>
        <w:spacing w:after="240" w:line="240" w:lineRule="atLeast"/>
        <w:jc w:val="both"/>
        <w:rPr>
          <w:spacing w:val="-3"/>
        </w:rPr>
        <w:sectPr w:rsidR="00666CE8" w:rsidSect="00FE547E">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666CE8" w:rsidTr="001F52BA">
        <w:tc>
          <w:tcPr>
            <w:tcW w:w="9576" w:type="dxa"/>
            <w:shd w:val="clear" w:color="auto" w:fill="E6E6E6"/>
          </w:tcPr>
          <w:p w:rsidR="00666CE8" w:rsidRPr="00EC291A" w:rsidRDefault="00666CE8" w:rsidP="001F52BA">
            <w:pPr>
              <w:jc w:val="center"/>
              <w:rPr>
                <w:b/>
              </w:rPr>
            </w:pPr>
            <w:r w:rsidRPr="00EC291A">
              <w:rPr>
                <w:b/>
              </w:rPr>
              <w:lastRenderedPageBreak/>
              <w:t>Suggestions for Other Assessment Evidence</w:t>
            </w:r>
          </w:p>
        </w:tc>
      </w:tr>
    </w:tbl>
    <w:p w:rsidR="00666CE8" w:rsidRDefault="00666CE8" w:rsidP="001F52BA">
      <w:pPr>
        <w:numPr>
          <w:ilvl w:val="0"/>
          <w:numId w:val="27"/>
        </w:numPr>
        <w:tabs>
          <w:tab w:val="clear" w:pos="720"/>
        </w:tabs>
        <w:spacing w:before="240" w:after="240"/>
        <w:ind w:left="360"/>
        <w:jc w:val="both"/>
      </w:pPr>
      <w:r>
        <w:t xml:space="preserve">Have the students select a scene from a play studied in the unit and research precursors to the play (Greek, Roman, etc.), noting similarities and differences. Then, have the students </w:t>
      </w:r>
      <w:proofErr w:type="gramStart"/>
      <w:r>
        <w:t>rewrite</w:t>
      </w:r>
      <w:proofErr w:type="gramEnd"/>
      <w:r>
        <w:t xml:space="preserve"> the scene into a poem.</w:t>
      </w:r>
    </w:p>
    <w:p w:rsidR="00E73121" w:rsidRDefault="00E73121" w:rsidP="00666CE8">
      <w:pPr>
        <w:spacing w:before="240" w:after="240"/>
        <w:jc w:val="both"/>
        <w:rPr>
          <w:b/>
        </w:rPr>
      </w:pPr>
      <w:r>
        <w:rPr>
          <w:b/>
        </w:rPr>
        <w:t>Select one</w:t>
      </w:r>
    </w:p>
    <w:p w:rsidR="00666CE8" w:rsidRPr="00965723" w:rsidRDefault="00666CE8" w:rsidP="00666CE8">
      <w:pPr>
        <w:spacing w:before="240" w:after="240"/>
        <w:jc w:val="both"/>
        <w:rPr>
          <w:b/>
        </w:rPr>
      </w:pPr>
      <w:r w:rsidRPr="00965723">
        <w:rPr>
          <w:b/>
        </w:rPr>
        <w:t>Suggestions for Written Work</w:t>
      </w:r>
    </w:p>
    <w:p w:rsidR="00666CE8" w:rsidRDefault="00666CE8" w:rsidP="001F52BA">
      <w:pPr>
        <w:numPr>
          <w:ilvl w:val="0"/>
          <w:numId w:val="27"/>
        </w:numPr>
        <w:tabs>
          <w:tab w:val="clear" w:pos="720"/>
        </w:tabs>
        <w:spacing w:before="240" w:after="240"/>
        <w:ind w:left="360"/>
        <w:jc w:val="both"/>
      </w:pPr>
      <w:r>
        <w:t xml:space="preserve">Have the students revise and edit their multi-paragraph essay using appeals to reason and to logic that compares the epic hero Beowulf or any hero from literature studied to one or more modern heroes.  Then, have the students </w:t>
      </w:r>
      <w:proofErr w:type="gramStart"/>
      <w:r>
        <w:t>submit</w:t>
      </w:r>
      <w:proofErr w:type="gramEnd"/>
      <w:r>
        <w:t xml:space="preserve"> this essay for evaluation. </w:t>
      </w:r>
    </w:p>
    <w:p w:rsidR="00666CE8" w:rsidRDefault="00666CE8" w:rsidP="001F52BA">
      <w:pPr>
        <w:numPr>
          <w:ilvl w:val="0"/>
          <w:numId w:val="27"/>
        </w:numPr>
        <w:tabs>
          <w:tab w:val="clear" w:pos="720"/>
        </w:tabs>
        <w:spacing w:after="240"/>
        <w:ind w:left="360"/>
        <w:jc w:val="both"/>
      </w:pPr>
      <w:r>
        <w:t xml:space="preserve">Have the students revise and edit their multi-paragraph essay analyzing how the literary selections studied in this unit mirror the issues of the era represented.  Then, have the students </w:t>
      </w:r>
      <w:proofErr w:type="gramStart"/>
      <w:r>
        <w:t>submit</w:t>
      </w:r>
      <w:proofErr w:type="gramEnd"/>
      <w:r>
        <w:t xml:space="preserve"> this essay for evaluation.  </w:t>
      </w:r>
    </w:p>
    <w:p w:rsidR="00666CE8" w:rsidRDefault="00666CE8" w:rsidP="001F52BA">
      <w:pPr>
        <w:numPr>
          <w:ilvl w:val="0"/>
          <w:numId w:val="27"/>
        </w:numPr>
        <w:tabs>
          <w:tab w:val="clear" w:pos="720"/>
        </w:tabs>
        <w:spacing w:after="240"/>
        <w:ind w:left="360"/>
        <w:jc w:val="both"/>
      </w:pPr>
      <w:r w:rsidRPr="00965723">
        <w:t xml:space="preserve">Have the students revise, edit, and submit for publication their original short epics or elegies for modern heroes.  </w:t>
      </w:r>
    </w:p>
    <w:p w:rsidR="00666CE8" w:rsidRDefault="00666CE8" w:rsidP="001F52BA">
      <w:pPr>
        <w:numPr>
          <w:ilvl w:val="0"/>
          <w:numId w:val="28"/>
        </w:numPr>
        <w:tabs>
          <w:tab w:val="clear" w:pos="720"/>
          <w:tab w:val="left" w:pos="-1440"/>
          <w:tab w:val="left" w:pos="-720"/>
          <w:tab w:val="num" w:pos="360"/>
        </w:tabs>
        <w:suppressAutoHyphens/>
        <w:spacing w:after="240"/>
        <w:ind w:left="360"/>
        <w:jc w:val="both"/>
        <w:rPr>
          <w:spacing w:val="-3"/>
        </w:rPr>
      </w:pPr>
      <w:r>
        <w:rPr>
          <w:spacing w:val="-3"/>
        </w:rPr>
        <w:t xml:space="preserve">Have the students submit for evaluation their essays relating three poems to the major themes and issues of any era. </w:t>
      </w:r>
    </w:p>
    <w:p w:rsidR="00666CE8" w:rsidRDefault="00666CE8" w:rsidP="001F52BA">
      <w:pPr>
        <w:numPr>
          <w:ilvl w:val="0"/>
          <w:numId w:val="28"/>
        </w:numPr>
        <w:tabs>
          <w:tab w:val="clear" w:pos="720"/>
          <w:tab w:val="left" w:pos="-1440"/>
          <w:tab w:val="left" w:pos="-720"/>
          <w:tab w:val="num" w:pos="360"/>
        </w:tabs>
        <w:suppressAutoHyphens/>
        <w:spacing w:after="240"/>
        <w:ind w:left="360"/>
        <w:jc w:val="both"/>
        <w:rPr>
          <w:spacing w:val="-3"/>
        </w:rPr>
      </w:pPr>
      <w:r>
        <w:rPr>
          <w:spacing w:val="-3"/>
        </w:rPr>
        <w:t xml:space="preserve">Have the students submit for evaluation their essay of literary analysis in which they examine the choices faced by a selected character in a play. </w:t>
      </w:r>
    </w:p>
    <w:p w:rsidR="00666CE8" w:rsidRDefault="00666CE8" w:rsidP="001F52BA">
      <w:pPr>
        <w:numPr>
          <w:ilvl w:val="0"/>
          <w:numId w:val="27"/>
        </w:numPr>
        <w:tabs>
          <w:tab w:val="clear" w:pos="720"/>
        </w:tabs>
        <w:spacing w:after="240"/>
        <w:ind w:left="360"/>
        <w:jc w:val="both"/>
      </w:pPr>
      <w:r>
        <w:t>Have the students submit for evaluation their interpretative essay on a literary piece from any era.</w:t>
      </w:r>
    </w:p>
    <w:p w:rsidR="00666CE8" w:rsidRDefault="00666CE8" w:rsidP="001F52BA">
      <w:pPr>
        <w:numPr>
          <w:ilvl w:val="0"/>
          <w:numId w:val="27"/>
        </w:numPr>
        <w:tabs>
          <w:tab w:val="clear" w:pos="720"/>
        </w:tabs>
        <w:spacing w:after="240"/>
        <w:ind w:left="360"/>
        <w:jc w:val="both"/>
      </w:pPr>
      <w:r>
        <w:t xml:space="preserve">Have the students write an essay analyzing the ways in which the dialogue and staging contributed to the theme in a play. </w:t>
      </w:r>
    </w:p>
    <w:p w:rsidR="00E73121" w:rsidRDefault="00E73121" w:rsidP="00666CE8">
      <w:pPr>
        <w:spacing w:after="240"/>
        <w:jc w:val="both"/>
        <w:rPr>
          <w:b/>
        </w:rPr>
      </w:pPr>
      <w:r>
        <w:rPr>
          <w:b/>
        </w:rPr>
        <w:t>Select one</w:t>
      </w:r>
    </w:p>
    <w:p w:rsidR="00666CE8" w:rsidRPr="00965723" w:rsidRDefault="00666CE8" w:rsidP="00666CE8">
      <w:pPr>
        <w:spacing w:after="240"/>
        <w:jc w:val="both"/>
        <w:rPr>
          <w:b/>
        </w:rPr>
      </w:pPr>
      <w:r w:rsidRPr="00965723">
        <w:rPr>
          <w:b/>
        </w:rPr>
        <w:t>Suggestions for Oral Presentations</w:t>
      </w:r>
    </w:p>
    <w:p w:rsidR="00666CE8" w:rsidRPr="00965723" w:rsidRDefault="00666CE8" w:rsidP="001F52BA">
      <w:pPr>
        <w:numPr>
          <w:ilvl w:val="0"/>
          <w:numId w:val="27"/>
        </w:numPr>
        <w:tabs>
          <w:tab w:val="clear" w:pos="720"/>
          <w:tab w:val="num" w:pos="360"/>
          <w:tab w:val="left" w:pos="1440"/>
        </w:tabs>
        <w:spacing w:after="240"/>
        <w:ind w:left="360"/>
        <w:rPr>
          <w:spacing w:val="-3"/>
        </w:rPr>
      </w:pPr>
      <w:r>
        <w:rPr>
          <w:spacing w:val="-3"/>
        </w:rPr>
        <w:t xml:space="preserve">Have the students present a formal five-ten minute oral presentation which uses a narrative or logical argument to defend the validity of three or more truths presented as universal by writers in this unit.  Their defense must be supported by details, illustrations, or statistics and be enhanced by a visual aid that supports their point of view. The students should exhibit appropriate body language and tone of voice.  </w:t>
      </w:r>
    </w:p>
    <w:p w:rsidR="00666CE8" w:rsidRPr="00965723" w:rsidRDefault="00666CE8" w:rsidP="001F52BA">
      <w:pPr>
        <w:numPr>
          <w:ilvl w:val="3"/>
          <w:numId w:val="27"/>
        </w:numPr>
        <w:tabs>
          <w:tab w:val="clear" w:pos="2880"/>
        </w:tabs>
        <w:suppressAutoHyphens/>
        <w:spacing w:before="240" w:after="240"/>
        <w:ind w:left="360"/>
        <w:jc w:val="both"/>
        <w:rPr>
          <w:spacing w:val="-3"/>
        </w:rPr>
      </w:pPr>
      <w:r w:rsidRPr="00965723">
        <w:rPr>
          <w:spacing w:val="-3"/>
        </w:rPr>
        <w:t xml:space="preserve">Have the students, using appropriate body language and tone of voice, present a formal five minute oral presentation to defend a complex decision made by one of the major characters in one of the reading selections through the use of a well-structured logical argument supported by details.  Their reports must include a visual aid that illustrates or supports their argument. (For </w:t>
      </w:r>
      <w:r w:rsidRPr="00965723">
        <w:rPr>
          <w:spacing w:val="-3"/>
        </w:rPr>
        <w:lastRenderedPageBreak/>
        <w:t xml:space="preserve">example, Lady Macbeth's decision to commit suicide, Macbeth's decision to murder </w:t>
      </w:r>
      <w:proofErr w:type="spellStart"/>
      <w:r w:rsidRPr="00965723">
        <w:rPr>
          <w:spacing w:val="-3"/>
        </w:rPr>
        <w:t>Banquo</w:t>
      </w:r>
      <w:proofErr w:type="spellEnd"/>
      <w:r w:rsidRPr="00965723">
        <w:rPr>
          <w:spacing w:val="-3"/>
        </w:rPr>
        <w:t>.) (</w:t>
      </w:r>
      <w:hyperlink w:anchor="_Roles_for_the" w:history="1">
        <w:r w:rsidRPr="00965723">
          <w:rPr>
            <w:rStyle w:val="Hyperlink"/>
            <w:color w:val="auto"/>
            <w:spacing w:val="-3"/>
          </w:rPr>
          <w:t>See Activities Section</w:t>
        </w:r>
      </w:hyperlink>
      <w:r w:rsidRPr="00965723">
        <w:rPr>
          <w:spacing w:val="-3"/>
        </w:rPr>
        <w:t xml:space="preserve"> for an example of an evaluative tool that may be adapted.) </w:t>
      </w:r>
    </w:p>
    <w:p w:rsidR="00666CE8" w:rsidRPr="00965723" w:rsidRDefault="00666CE8" w:rsidP="001F52BA">
      <w:pPr>
        <w:numPr>
          <w:ilvl w:val="0"/>
          <w:numId w:val="27"/>
        </w:numPr>
        <w:tabs>
          <w:tab w:val="clear" w:pos="720"/>
        </w:tabs>
        <w:spacing w:after="240"/>
        <w:ind w:left="360"/>
        <w:jc w:val="both"/>
      </w:pPr>
      <w:r w:rsidRPr="00965723">
        <w:rPr>
          <w:spacing w:val="-3"/>
        </w:rPr>
        <w:t>Have the students develop a procedure and a written plan for evaluating the formal presentations of their peers.  This evaluation should take into account some or all of the following:</w:t>
      </w:r>
    </w:p>
    <w:p w:rsidR="00666CE8" w:rsidRPr="00965723" w:rsidRDefault="00666CE8" w:rsidP="00666CE8">
      <w:pPr>
        <w:tabs>
          <w:tab w:val="left" w:pos="-1440"/>
          <w:tab w:val="left" w:pos="-720"/>
          <w:tab w:val="left" w:pos="480"/>
          <w:tab w:val="left" w:pos="720"/>
          <w:tab w:val="left" w:pos="1080"/>
        </w:tabs>
        <w:suppressAutoHyphens/>
        <w:spacing w:line="240" w:lineRule="atLeast"/>
        <w:ind w:left="731" w:hanging="731"/>
        <w:jc w:val="both"/>
        <w:rPr>
          <w:spacing w:val="-3"/>
        </w:rPr>
      </w:pPr>
      <w:r w:rsidRPr="00965723">
        <w:rPr>
          <w:spacing w:val="-3"/>
        </w:rPr>
        <w:tab/>
        <w:t>-</w:t>
      </w:r>
      <w:r w:rsidRPr="00965723">
        <w:rPr>
          <w:spacing w:val="-3"/>
        </w:rPr>
        <w:tab/>
      </w:r>
      <w:proofErr w:type="gramStart"/>
      <w:r w:rsidRPr="00965723">
        <w:rPr>
          <w:spacing w:val="-3"/>
        </w:rPr>
        <w:t>thoroughness</w:t>
      </w:r>
      <w:proofErr w:type="gramEnd"/>
      <w:r w:rsidRPr="00965723">
        <w:rPr>
          <w:spacing w:val="-3"/>
        </w:rPr>
        <w:t xml:space="preserve"> of presenter's preparation,</w:t>
      </w:r>
    </w:p>
    <w:p w:rsidR="00666CE8" w:rsidRPr="00965723" w:rsidRDefault="00666CE8" w:rsidP="00666CE8">
      <w:pPr>
        <w:tabs>
          <w:tab w:val="left" w:pos="-1440"/>
          <w:tab w:val="left" w:pos="-720"/>
          <w:tab w:val="left" w:pos="480"/>
          <w:tab w:val="left" w:pos="720"/>
          <w:tab w:val="left" w:pos="1080"/>
        </w:tabs>
        <w:suppressAutoHyphens/>
        <w:spacing w:line="240" w:lineRule="atLeast"/>
        <w:ind w:left="731" w:hanging="731"/>
        <w:jc w:val="both"/>
        <w:rPr>
          <w:spacing w:val="-3"/>
        </w:rPr>
      </w:pPr>
      <w:r w:rsidRPr="00965723">
        <w:rPr>
          <w:spacing w:val="-3"/>
        </w:rPr>
        <w:tab/>
        <w:t>-</w:t>
      </w:r>
      <w:r w:rsidRPr="00965723">
        <w:rPr>
          <w:spacing w:val="-3"/>
        </w:rPr>
        <w:tab/>
      </w:r>
      <w:proofErr w:type="gramStart"/>
      <w:r w:rsidRPr="00965723">
        <w:rPr>
          <w:spacing w:val="-3"/>
        </w:rPr>
        <w:t>demonstrated</w:t>
      </w:r>
      <w:proofErr w:type="gramEnd"/>
      <w:r w:rsidRPr="00965723">
        <w:rPr>
          <w:spacing w:val="-3"/>
        </w:rPr>
        <w:t xml:space="preserve"> proficiency in the use of Standard English,</w:t>
      </w:r>
    </w:p>
    <w:p w:rsidR="00666CE8" w:rsidRPr="00965723" w:rsidRDefault="00666CE8" w:rsidP="00666CE8">
      <w:pPr>
        <w:tabs>
          <w:tab w:val="left" w:pos="-1440"/>
          <w:tab w:val="left" w:pos="-720"/>
          <w:tab w:val="left" w:pos="480"/>
          <w:tab w:val="left" w:pos="720"/>
          <w:tab w:val="left" w:pos="1080"/>
        </w:tabs>
        <w:suppressAutoHyphens/>
        <w:spacing w:line="240" w:lineRule="atLeast"/>
        <w:ind w:left="731" w:hanging="731"/>
        <w:jc w:val="both"/>
        <w:rPr>
          <w:spacing w:val="-3"/>
        </w:rPr>
      </w:pPr>
      <w:r w:rsidRPr="00965723">
        <w:rPr>
          <w:spacing w:val="-3"/>
        </w:rPr>
        <w:tab/>
        <w:t>-</w:t>
      </w:r>
      <w:r w:rsidRPr="00965723">
        <w:rPr>
          <w:spacing w:val="-3"/>
        </w:rPr>
        <w:tab/>
      </w:r>
      <w:proofErr w:type="gramStart"/>
      <w:r w:rsidRPr="00965723">
        <w:rPr>
          <w:spacing w:val="-3"/>
        </w:rPr>
        <w:t>adequacy</w:t>
      </w:r>
      <w:proofErr w:type="gramEnd"/>
      <w:r w:rsidRPr="00965723">
        <w:rPr>
          <w:spacing w:val="-3"/>
        </w:rPr>
        <w:t xml:space="preserve"> of the presenter's projection,</w:t>
      </w:r>
    </w:p>
    <w:p w:rsidR="00666CE8" w:rsidRPr="00965723" w:rsidRDefault="00666CE8" w:rsidP="00666CE8">
      <w:pPr>
        <w:tabs>
          <w:tab w:val="left" w:pos="-1440"/>
          <w:tab w:val="left" w:pos="-720"/>
          <w:tab w:val="left" w:pos="480"/>
          <w:tab w:val="left" w:pos="720"/>
          <w:tab w:val="left" w:pos="1080"/>
        </w:tabs>
        <w:suppressAutoHyphens/>
        <w:spacing w:line="240" w:lineRule="atLeast"/>
        <w:ind w:left="731" w:hanging="731"/>
        <w:jc w:val="both"/>
        <w:rPr>
          <w:spacing w:val="-3"/>
        </w:rPr>
      </w:pPr>
      <w:r w:rsidRPr="00965723">
        <w:rPr>
          <w:spacing w:val="-3"/>
        </w:rPr>
        <w:tab/>
        <w:t>-</w:t>
      </w:r>
      <w:r w:rsidRPr="00965723">
        <w:rPr>
          <w:spacing w:val="-3"/>
        </w:rPr>
        <w:tab/>
      </w:r>
      <w:proofErr w:type="gramStart"/>
      <w:r w:rsidRPr="00965723">
        <w:rPr>
          <w:spacing w:val="-3"/>
        </w:rPr>
        <w:t>effectiveness</w:t>
      </w:r>
      <w:proofErr w:type="gramEnd"/>
      <w:r w:rsidRPr="00965723">
        <w:rPr>
          <w:spacing w:val="-3"/>
        </w:rPr>
        <w:t xml:space="preserve"> of physical expression (eye contact, gestures, and body movement),</w:t>
      </w:r>
    </w:p>
    <w:p w:rsidR="00666CE8" w:rsidRPr="00965723" w:rsidRDefault="00666CE8" w:rsidP="00666CE8">
      <w:pPr>
        <w:tabs>
          <w:tab w:val="left" w:pos="-1440"/>
          <w:tab w:val="left" w:pos="-720"/>
          <w:tab w:val="left" w:pos="480"/>
          <w:tab w:val="left" w:pos="720"/>
          <w:tab w:val="left" w:pos="1080"/>
        </w:tabs>
        <w:suppressAutoHyphens/>
        <w:spacing w:line="240" w:lineRule="atLeast"/>
        <w:ind w:left="731" w:hanging="731"/>
        <w:jc w:val="both"/>
        <w:rPr>
          <w:spacing w:val="-3"/>
        </w:rPr>
      </w:pPr>
      <w:r w:rsidRPr="00965723">
        <w:rPr>
          <w:spacing w:val="-3"/>
        </w:rPr>
        <w:tab/>
        <w:t>-</w:t>
      </w:r>
      <w:r w:rsidRPr="00965723">
        <w:rPr>
          <w:spacing w:val="-3"/>
        </w:rPr>
        <w:tab/>
      </w:r>
      <w:proofErr w:type="gramStart"/>
      <w:r w:rsidRPr="00965723">
        <w:rPr>
          <w:spacing w:val="-3"/>
        </w:rPr>
        <w:t>effectiveness</w:t>
      </w:r>
      <w:proofErr w:type="gramEnd"/>
      <w:r w:rsidRPr="00965723">
        <w:rPr>
          <w:spacing w:val="-3"/>
        </w:rPr>
        <w:t xml:space="preserve"> of organization of presentation,</w:t>
      </w:r>
    </w:p>
    <w:p w:rsidR="00666CE8" w:rsidRPr="00965723" w:rsidRDefault="00666CE8" w:rsidP="00666CE8">
      <w:pPr>
        <w:tabs>
          <w:tab w:val="left" w:pos="-1440"/>
          <w:tab w:val="left" w:pos="-720"/>
          <w:tab w:val="left" w:pos="480"/>
          <w:tab w:val="left" w:pos="720"/>
          <w:tab w:val="left" w:pos="1080"/>
        </w:tabs>
        <w:suppressAutoHyphens/>
        <w:spacing w:line="240" w:lineRule="atLeast"/>
        <w:ind w:left="731" w:hanging="731"/>
        <w:jc w:val="both"/>
        <w:rPr>
          <w:spacing w:val="-3"/>
        </w:rPr>
      </w:pPr>
      <w:r w:rsidRPr="00965723">
        <w:rPr>
          <w:spacing w:val="-3"/>
        </w:rPr>
        <w:tab/>
        <w:t>-</w:t>
      </w:r>
      <w:r w:rsidRPr="00965723">
        <w:rPr>
          <w:spacing w:val="-3"/>
        </w:rPr>
        <w:tab/>
      </w:r>
      <w:proofErr w:type="gramStart"/>
      <w:r w:rsidRPr="00965723">
        <w:rPr>
          <w:spacing w:val="-3"/>
        </w:rPr>
        <w:t>analyses</w:t>
      </w:r>
      <w:proofErr w:type="gramEnd"/>
      <w:r w:rsidRPr="00965723">
        <w:rPr>
          <w:spacing w:val="-3"/>
        </w:rPr>
        <w:t xml:space="preserve"> of relationship among purpose, content, audience, and</w:t>
      </w:r>
    </w:p>
    <w:p w:rsidR="00666CE8" w:rsidRDefault="00666CE8" w:rsidP="00666CE8">
      <w:pPr>
        <w:tabs>
          <w:tab w:val="left" w:pos="-1440"/>
          <w:tab w:val="left" w:pos="-720"/>
          <w:tab w:val="left" w:pos="480"/>
          <w:tab w:val="left" w:pos="720"/>
          <w:tab w:val="left" w:pos="1080"/>
        </w:tabs>
        <w:suppressAutoHyphens/>
        <w:spacing w:after="240"/>
        <w:rPr>
          <w:spacing w:val="-3"/>
        </w:rPr>
      </w:pPr>
      <w:r w:rsidRPr="00965723">
        <w:rPr>
          <w:spacing w:val="-3"/>
        </w:rPr>
        <w:tab/>
        <w:t>-</w:t>
      </w:r>
      <w:r w:rsidRPr="00965723">
        <w:rPr>
          <w:spacing w:val="-3"/>
        </w:rPr>
        <w:tab/>
      </w:r>
      <w:proofErr w:type="gramStart"/>
      <w:r w:rsidRPr="00965723">
        <w:rPr>
          <w:spacing w:val="-3"/>
        </w:rPr>
        <w:t>relevance</w:t>
      </w:r>
      <w:proofErr w:type="gramEnd"/>
      <w:r w:rsidRPr="00965723">
        <w:rPr>
          <w:spacing w:val="-3"/>
        </w:rPr>
        <w:t xml:space="preserve"> to unit theme.</w:t>
      </w:r>
    </w:p>
    <w:p w:rsidR="00666CE8" w:rsidRPr="00965723" w:rsidRDefault="00666CE8" w:rsidP="00666CE8">
      <w:pPr>
        <w:tabs>
          <w:tab w:val="left" w:pos="-1440"/>
          <w:tab w:val="left" w:pos="-720"/>
          <w:tab w:val="left" w:pos="480"/>
          <w:tab w:val="left" w:pos="720"/>
          <w:tab w:val="left" w:pos="1080"/>
        </w:tabs>
        <w:suppressAutoHyphens/>
        <w:spacing w:after="240"/>
        <w:rPr>
          <w:b/>
          <w:spacing w:val="-3"/>
        </w:rPr>
      </w:pPr>
      <w:r w:rsidRPr="00965723">
        <w:rPr>
          <w:b/>
          <w:spacing w:val="-3"/>
        </w:rPr>
        <w:t>Suggestions for Poetry Analysis</w:t>
      </w:r>
    </w:p>
    <w:p w:rsidR="00FB1D3A" w:rsidRDefault="00666CE8" w:rsidP="00666CE8">
      <w:pPr>
        <w:pStyle w:val="BodyTextIndent2"/>
        <w:tabs>
          <w:tab w:val="left" w:pos="-1440"/>
          <w:tab w:val="left" w:pos="-720"/>
          <w:tab w:val="left" w:pos="0"/>
          <w:tab w:val="left" w:pos="1147"/>
          <w:tab w:val="left" w:pos="1584"/>
        </w:tabs>
        <w:suppressAutoHyphens/>
        <w:spacing w:after="240" w:line="240" w:lineRule="atLeast"/>
        <w:jc w:val="both"/>
        <w:rPr>
          <w:spacing w:val="-3"/>
        </w:rPr>
      </w:pPr>
      <w:r>
        <w:t>Have the students present their PowerPoint presentations on a poem or poems by any poet from any age.  Have the students in the audience evaluate these presentations.</w:t>
      </w:r>
    </w:p>
    <w:p w:rsidR="00666CE8" w:rsidRDefault="00666CE8" w:rsidP="005B1DEE">
      <w:pPr>
        <w:pStyle w:val="BodyTextIndent2"/>
        <w:tabs>
          <w:tab w:val="left" w:pos="-1440"/>
          <w:tab w:val="left" w:pos="-720"/>
          <w:tab w:val="left" w:pos="0"/>
          <w:tab w:val="left" w:pos="1147"/>
          <w:tab w:val="left" w:pos="1584"/>
        </w:tabs>
        <w:suppressAutoHyphens/>
        <w:spacing w:after="240" w:line="240" w:lineRule="atLeast"/>
        <w:jc w:val="both"/>
        <w:rPr>
          <w:spacing w:val="-3"/>
        </w:rPr>
      </w:pPr>
    </w:p>
    <w:p w:rsidR="00666CE8" w:rsidRDefault="00666CE8" w:rsidP="005B1DEE">
      <w:pPr>
        <w:pStyle w:val="BodyTextIndent2"/>
        <w:tabs>
          <w:tab w:val="left" w:pos="-1440"/>
          <w:tab w:val="left" w:pos="-720"/>
          <w:tab w:val="left" w:pos="0"/>
          <w:tab w:val="left" w:pos="1147"/>
          <w:tab w:val="left" w:pos="1584"/>
        </w:tabs>
        <w:suppressAutoHyphens/>
        <w:spacing w:after="240" w:line="240" w:lineRule="atLeast"/>
        <w:jc w:val="both"/>
        <w:rPr>
          <w:spacing w:val="-3"/>
        </w:rPr>
        <w:sectPr w:rsidR="00666CE8" w:rsidSect="00FE547E">
          <w:pgSz w:w="12240" w:h="15840"/>
          <w:pgMar w:top="1440" w:right="1440" w:bottom="1440" w:left="1440" w:header="720" w:footer="720" w:gutter="0"/>
          <w:cols w:space="720"/>
          <w:docGrid w:linePitch="360"/>
        </w:sectPr>
      </w:pPr>
    </w:p>
    <w:p w:rsidR="005B1DEE" w:rsidRDefault="005B1DEE" w:rsidP="00851C2E">
      <w:pPr>
        <w:pStyle w:val="BodyTextIndent2"/>
        <w:tabs>
          <w:tab w:val="left" w:pos="-1440"/>
          <w:tab w:val="left" w:pos="-720"/>
          <w:tab w:val="left" w:pos="0"/>
          <w:tab w:val="left" w:pos="1147"/>
          <w:tab w:val="left" w:pos="1584"/>
        </w:tabs>
        <w:suppressAutoHyphens/>
        <w:spacing w:after="0" w:line="240" w:lineRule="auto"/>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C75C28" w:rsidRPr="00EC291A" w:rsidTr="00EC291A">
        <w:tc>
          <w:tcPr>
            <w:tcW w:w="9576" w:type="dxa"/>
            <w:shd w:val="clear" w:color="auto" w:fill="E6E6E6"/>
          </w:tcPr>
          <w:p w:rsidR="00C75C28" w:rsidRPr="00EC291A" w:rsidRDefault="00C75C28" w:rsidP="00EC291A">
            <w:pPr>
              <w:pStyle w:val="BodyTextIndent2"/>
              <w:tabs>
                <w:tab w:val="left" w:pos="-1440"/>
                <w:tab w:val="left" w:pos="-720"/>
                <w:tab w:val="left" w:pos="0"/>
                <w:tab w:val="left" w:pos="1147"/>
                <w:tab w:val="left" w:pos="1584"/>
              </w:tabs>
              <w:suppressAutoHyphens/>
              <w:spacing w:after="0" w:line="240" w:lineRule="auto"/>
              <w:ind w:left="0"/>
              <w:jc w:val="center"/>
              <w:rPr>
                <w:b/>
                <w:spacing w:val="-3"/>
                <w:sz w:val="28"/>
                <w:szCs w:val="28"/>
              </w:rPr>
            </w:pPr>
            <w:r w:rsidRPr="00EC291A">
              <w:rPr>
                <w:b/>
                <w:spacing w:val="-3"/>
                <w:sz w:val="28"/>
                <w:szCs w:val="28"/>
              </w:rPr>
              <w:t>STAGE III: The Learning Plan of Instruction</w:t>
            </w:r>
          </w:p>
        </w:tc>
      </w:tr>
    </w:tbl>
    <w:p w:rsidR="00C75C28" w:rsidRDefault="00C75C28" w:rsidP="00851C2E">
      <w:pPr>
        <w:pStyle w:val="BodyTextIndent2"/>
        <w:tabs>
          <w:tab w:val="left" w:pos="-1440"/>
          <w:tab w:val="left" w:pos="-720"/>
          <w:tab w:val="left" w:pos="0"/>
          <w:tab w:val="left" w:pos="1147"/>
          <w:tab w:val="left" w:pos="1584"/>
        </w:tabs>
        <w:suppressAutoHyphens/>
        <w:spacing w:after="0" w:line="240" w:lineRule="auto"/>
        <w:ind w:left="0"/>
        <w:jc w:val="both"/>
        <w:rPr>
          <w:spacing w:val="-3"/>
        </w:rPr>
      </w:pPr>
    </w:p>
    <w:tbl>
      <w:tblPr>
        <w:tblW w:w="0" w:type="auto"/>
        <w:tblBorders>
          <w:top w:val="single" w:sz="4" w:space="0" w:color="auto"/>
          <w:bottom w:val="single" w:sz="4" w:space="0" w:color="auto"/>
        </w:tblBorders>
        <w:shd w:val="clear" w:color="auto" w:fill="E6E6E6"/>
        <w:tblLook w:val="0000"/>
      </w:tblPr>
      <w:tblGrid>
        <w:gridCol w:w="9576"/>
      </w:tblGrid>
      <w:tr w:rsidR="00851C2E" w:rsidTr="0009271F">
        <w:trPr>
          <w:cantSplit/>
        </w:trPr>
        <w:tc>
          <w:tcPr>
            <w:tcW w:w="9576" w:type="dxa"/>
            <w:shd w:val="clear" w:color="auto" w:fill="E6E6E6"/>
          </w:tcPr>
          <w:p w:rsidR="00851C2E" w:rsidRPr="00775FDB" w:rsidRDefault="00851C2E" w:rsidP="00851C2E">
            <w:pPr>
              <w:pStyle w:val="Heading1"/>
              <w:rPr>
                <w:b/>
                <w:bCs/>
                <w:sz w:val="24"/>
              </w:rPr>
            </w:pPr>
            <w:r w:rsidRPr="00775FDB">
              <w:rPr>
                <w:b/>
                <w:bCs/>
                <w:sz w:val="24"/>
              </w:rPr>
              <w:t>PORTFOLIO EXPECTATIONS</w:t>
            </w:r>
          </w:p>
        </w:tc>
      </w:tr>
    </w:tbl>
    <w:p w:rsidR="00851C2E" w:rsidRDefault="00851C2E" w:rsidP="00851C2E">
      <w:pPr>
        <w:tabs>
          <w:tab w:val="left" w:pos="960"/>
          <w:tab w:val="left" w:pos="1440"/>
        </w:tabs>
        <w:suppressAutoHyphens/>
        <w:jc w:val="both"/>
        <w:rPr>
          <w:b/>
        </w:rPr>
      </w:pPr>
    </w:p>
    <w:tbl>
      <w:tblPr>
        <w:tblStyle w:val="TableGrid"/>
        <w:tblW w:w="0" w:type="auto"/>
        <w:tblLook w:val="04A0"/>
      </w:tblPr>
      <w:tblGrid>
        <w:gridCol w:w="9576"/>
      </w:tblGrid>
      <w:tr w:rsidR="00E73121" w:rsidTr="00E73121">
        <w:tc>
          <w:tcPr>
            <w:tcW w:w="9576" w:type="dxa"/>
            <w:shd w:val="clear" w:color="auto" w:fill="EEECE1" w:themeFill="background2"/>
          </w:tcPr>
          <w:p w:rsidR="00E73121" w:rsidRDefault="00E73121" w:rsidP="00851C2E">
            <w:pPr>
              <w:tabs>
                <w:tab w:val="left" w:pos="960"/>
                <w:tab w:val="left" w:pos="1440"/>
              </w:tabs>
              <w:suppressAutoHyphens/>
              <w:jc w:val="both"/>
              <w:rPr>
                <w:b/>
              </w:rPr>
            </w:pPr>
            <w:r>
              <w:rPr>
                <w:b/>
              </w:rPr>
              <w:t>Mandatory</w:t>
            </w:r>
          </w:p>
          <w:p w:rsidR="00E73121" w:rsidRDefault="00E73121" w:rsidP="00E73121">
            <w:pPr>
              <w:tabs>
                <w:tab w:val="left" w:pos="960"/>
                <w:tab w:val="left" w:pos="1440"/>
              </w:tabs>
              <w:suppressAutoHyphens/>
              <w:jc w:val="both"/>
            </w:pPr>
            <w:r w:rsidRPr="00EC0852">
              <w:rPr>
                <w:b/>
              </w:rPr>
              <w:t>Writing Emphasis: Exposition and Description</w:t>
            </w:r>
          </w:p>
          <w:p w:rsidR="00E73121" w:rsidRDefault="00E73121" w:rsidP="00E73121">
            <w:pPr>
              <w:tabs>
                <w:tab w:val="left" w:pos="960"/>
                <w:tab w:val="left" w:pos="1440"/>
              </w:tabs>
              <w:suppressAutoHyphens/>
              <w:jc w:val="both"/>
              <w:rPr>
                <w:spacing w:val="-3"/>
              </w:rPr>
            </w:pPr>
            <w:r w:rsidRPr="00EA00A1">
              <w:t xml:space="preserve">Students will write a critical review of a </w:t>
            </w:r>
            <w:r>
              <w:t>play</w:t>
            </w:r>
            <w:r w:rsidRPr="00EA00A1">
              <w:t xml:space="preserve"> and a poetry analysis essay.</w:t>
            </w:r>
          </w:p>
          <w:p w:rsidR="00E73121" w:rsidRDefault="00E73121" w:rsidP="00E73121">
            <w:pPr>
              <w:spacing w:before="240"/>
            </w:pPr>
            <w:r>
              <w:t>All English students are expected to keep all their written work in a Works in Progress folder (WIP).  The contents of the WIP folder will be used by the student to select the pieces for the portfolio.</w:t>
            </w:r>
          </w:p>
          <w:p w:rsidR="00E73121" w:rsidRDefault="00E73121" w:rsidP="00E73121">
            <w:pPr>
              <w:ind w:left="720" w:hanging="360"/>
            </w:pPr>
            <w:r>
              <w:t>A.</w:t>
            </w:r>
            <w:r>
              <w:tab/>
              <w:t>A Works in Progress folder (WIP) that reflects the writing done to this point in the year.  By this time, students should begin to make selections for movement to the portfolio.</w:t>
            </w:r>
          </w:p>
          <w:p w:rsidR="00E73121" w:rsidRDefault="00E73121" w:rsidP="00E73121">
            <w:pPr>
              <w:spacing w:after="240"/>
              <w:ind w:left="360"/>
            </w:pPr>
            <w:r>
              <w:t>B.</w:t>
            </w:r>
            <w:r>
              <w:tab/>
              <w:t xml:space="preserve">Opportunities for reflection and selection for the final portfolio. </w:t>
            </w:r>
          </w:p>
          <w:p w:rsidR="00E73121" w:rsidRPr="00E73121" w:rsidRDefault="00E73121" w:rsidP="00E73121">
            <w:pPr>
              <w:pStyle w:val="ListParagraph"/>
              <w:numPr>
                <w:ilvl w:val="0"/>
                <w:numId w:val="44"/>
              </w:numPr>
              <w:tabs>
                <w:tab w:val="left" w:pos="960"/>
                <w:tab w:val="left" w:pos="1440"/>
              </w:tabs>
              <w:suppressAutoHyphens/>
              <w:ind w:left="360"/>
              <w:jc w:val="both"/>
              <w:rPr>
                <w:b/>
              </w:rPr>
            </w:pPr>
            <w:r>
              <w:t>Have the students consider placing their original sonnet, with reflection, in their portfolios.</w:t>
            </w:r>
          </w:p>
        </w:tc>
      </w:tr>
    </w:tbl>
    <w:p w:rsidR="00851C2E" w:rsidRDefault="00851C2E" w:rsidP="00E73121"/>
    <w:tbl>
      <w:tblPr>
        <w:tblW w:w="0" w:type="auto"/>
        <w:tblBorders>
          <w:top w:val="single" w:sz="4" w:space="0" w:color="auto"/>
          <w:bottom w:val="single" w:sz="4" w:space="0" w:color="auto"/>
        </w:tblBorders>
        <w:shd w:val="clear" w:color="auto" w:fill="E6E6E6"/>
        <w:tblLook w:val="0000"/>
      </w:tblPr>
      <w:tblGrid>
        <w:gridCol w:w="9576"/>
      </w:tblGrid>
      <w:tr w:rsidR="00E63A94">
        <w:trPr>
          <w:cantSplit/>
        </w:trPr>
        <w:tc>
          <w:tcPr>
            <w:tcW w:w="9576" w:type="dxa"/>
            <w:shd w:val="clear" w:color="auto" w:fill="E6E6E6"/>
          </w:tcPr>
          <w:p w:rsidR="00E63A94" w:rsidRPr="00775FDB" w:rsidRDefault="00E63A94" w:rsidP="00EF60AB">
            <w:pPr>
              <w:pStyle w:val="Heading1"/>
              <w:rPr>
                <w:b/>
                <w:bCs/>
                <w:sz w:val="24"/>
              </w:rPr>
            </w:pPr>
            <w:r w:rsidRPr="00775FDB">
              <w:rPr>
                <w:b/>
                <w:bCs/>
                <w:sz w:val="24"/>
              </w:rPr>
              <w:t>CHOICES FOR INTRODUCING THE UNIT</w:t>
            </w:r>
          </w:p>
        </w:tc>
      </w:tr>
    </w:tbl>
    <w:p w:rsidR="00E73121" w:rsidRPr="00E73121" w:rsidRDefault="00E73121" w:rsidP="00E73121">
      <w:pPr>
        <w:pStyle w:val="Footer"/>
        <w:tabs>
          <w:tab w:val="clear" w:pos="4320"/>
          <w:tab w:val="clear" w:pos="8640"/>
        </w:tabs>
        <w:spacing w:before="240"/>
        <w:jc w:val="both"/>
        <w:rPr>
          <w:b/>
        </w:rPr>
      </w:pPr>
      <w:r w:rsidRPr="00E73121">
        <w:rPr>
          <w:b/>
        </w:rPr>
        <w:t>Select two</w:t>
      </w:r>
    </w:p>
    <w:p w:rsidR="00EF60AB" w:rsidRDefault="00EF60AB" w:rsidP="001F52BA">
      <w:pPr>
        <w:pStyle w:val="Footer"/>
        <w:numPr>
          <w:ilvl w:val="0"/>
          <w:numId w:val="29"/>
        </w:numPr>
        <w:tabs>
          <w:tab w:val="clear" w:pos="720"/>
          <w:tab w:val="clear" w:pos="4320"/>
          <w:tab w:val="clear" w:pos="8640"/>
          <w:tab w:val="num" w:pos="360"/>
        </w:tabs>
        <w:spacing w:before="240"/>
        <w:ind w:left="360"/>
        <w:jc w:val="both"/>
      </w:pPr>
      <w:r>
        <w:t xml:space="preserve">Have the students participate in a “Walk About.”  Before the students arrive, attach six sheets of chart paper to the wall in different parts of the room.  At the top of each chart, write a topic. (See below.)  </w:t>
      </w:r>
    </w:p>
    <w:p w:rsidR="00EF60AB" w:rsidRDefault="00EF60AB" w:rsidP="001F52BA">
      <w:pPr>
        <w:pStyle w:val="Footer"/>
        <w:numPr>
          <w:ilvl w:val="0"/>
          <w:numId w:val="6"/>
        </w:numPr>
        <w:tabs>
          <w:tab w:val="clear" w:pos="4320"/>
          <w:tab w:val="clear" w:pos="8640"/>
        </w:tabs>
      </w:pPr>
      <w:r>
        <w:t>Name some modern day heroes</w:t>
      </w:r>
      <w:r w:rsidR="00684432">
        <w:t xml:space="preserve"> or well known political figures</w:t>
      </w:r>
      <w:r>
        <w:t>.</w:t>
      </w:r>
    </w:p>
    <w:p w:rsidR="00EF60AB" w:rsidRDefault="00EF60AB" w:rsidP="001F52BA">
      <w:pPr>
        <w:pStyle w:val="Footer"/>
        <w:numPr>
          <w:ilvl w:val="0"/>
          <w:numId w:val="6"/>
        </w:numPr>
        <w:tabs>
          <w:tab w:val="clear" w:pos="4320"/>
          <w:tab w:val="clear" w:pos="8640"/>
        </w:tabs>
      </w:pPr>
      <w:r>
        <w:t>Whom do you most admire?  Why?</w:t>
      </w:r>
    </w:p>
    <w:p w:rsidR="00EF60AB" w:rsidRDefault="00EF60AB" w:rsidP="001F52BA">
      <w:pPr>
        <w:pStyle w:val="Footer"/>
        <w:numPr>
          <w:ilvl w:val="0"/>
          <w:numId w:val="6"/>
        </w:numPr>
        <w:tabs>
          <w:tab w:val="clear" w:pos="4320"/>
          <w:tab w:val="clear" w:pos="8640"/>
        </w:tabs>
      </w:pPr>
      <w:r>
        <w:t>Name three qualities of a successful leader.</w:t>
      </w:r>
    </w:p>
    <w:p w:rsidR="00EF60AB" w:rsidRDefault="00EF60AB" w:rsidP="001F52BA">
      <w:pPr>
        <w:pStyle w:val="Footer"/>
        <w:numPr>
          <w:ilvl w:val="0"/>
          <w:numId w:val="6"/>
        </w:numPr>
        <w:tabs>
          <w:tab w:val="clear" w:pos="4320"/>
          <w:tab w:val="clear" w:pos="8640"/>
        </w:tabs>
      </w:pPr>
      <w:r>
        <w:t>List two or three phrases that describe today’s society.</w:t>
      </w:r>
    </w:p>
    <w:p w:rsidR="00EF60AB" w:rsidRDefault="00EF60AB" w:rsidP="001F52BA">
      <w:pPr>
        <w:pStyle w:val="Footer"/>
        <w:numPr>
          <w:ilvl w:val="0"/>
          <w:numId w:val="6"/>
        </w:numPr>
        <w:tabs>
          <w:tab w:val="clear" w:pos="4320"/>
          <w:tab w:val="clear" w:pos="8640"/>
        </w:tabs>
        <w:spacing w:after="240"/>
      </w:pPr>
      <w:r>
        <w:t>Which is the most important quality of a hero:  physical strength, intelligence, or courage?</w:t>
      </w:r>
    </w:p>
    <w:p w:rsidR="00EF60AB" w:rsidRDefault="00EF60AB" w:rsidP="00EF60AB">
      <w:pPr>
        <w:spacing w:after="240"/>
        <w:ind w:left="360"/>
        <w:jc w:val="both"/>
      </w:pPr>
      <w:r>
        <w:t xml:space="preserve">Divide the students into six groups and assign them to a corresponding chart.  Then, ask them to respond to the statement on their chart and to proceed around the room in a timely manner, responding to the statements on all the charts.  When they arrive at their original chart, ask them to observe all the responses and to draw a conclusion about the responses.  Next, ask them to write the conclusions on the charts and share them with the class.  Then, ask them to predict the qualities of an Anglo-Saxon hero, to write these predictions on the chart, and to share these predictions with the class.  Record the predictions on the board or on a seventh sheet of chart paper.  Finally, have the </w:t>
      </w:r>
      <w:proofErr w:type="gramStart"/>
      <w:r>
        <w:t>students</w:t>
      </w:r>
      <w:proofErr w:type="gramEnd"/>
      <w:r>
        <w:t xml:space="preserve"> copy this predictions chart and remind them to refer to the chart as they read selections of Anglo-Saxon literature, focusing on the characteristics of the Anglo-Saxon hero.  </w:t>
      </w:r>
    </w:p>
    <w:p w:rsidR="000B39A4" w:rsidRDefault="00EF60AB" w:rsidP="001F52BA">
      <w:pPr>
        <w:numPr>
          <w:ilvl w:val="0"/>
          <w:numId w:val="29"/>
        </w:numPr>
        <w:tabs>
          <w:tab w:val="clear" w:pos="720"/>
          <w:tab w:val="num" w:pos="360"/>
        </w:tabs>
        <w:spacing w:after="240"/>
        <w:ind w:left="360"/>
        <w:jc w:val="both"/>
      </w:pPr>
      <w:r>
        <w:t xml:space="preserve">Have the students bring to class copies of song lyrics or poems that best reflect modern </w:t>
      </w:r>
      <w:proofErr w:type="gramStart"/>
      <w:r>
        <w:t>social  issues</w:t>
      </w:r>
      <w:proofErr w:type="gramEnd"/>
      <w:r>
        <w:t xml:space="preserve">.  Then, have the students keep a reading log in which they explain how these lyrics or poems relate to modern society. Have the students place these logs in their </w:t>
      </w:r>
      <w:r>
        <w:rPr>
          <w:b/>
          <w:bCs/>
        </w:rPr>
        <w:t>Works in Progress</w:t>
      </w:r>
      <w:r>
        <w:t xml:space="preserve"> folders.  </w:t>
      </w:r>
    </w:p>
    <w:p w:rsidR="000B39A4" w:rsidRDefault="00EF60AB" w:rsidP="001F52BA">
      <w:pPr>
        <w:numPr>
          <w:ilvl w:val="0"/>
          <w:numId w:val="29"/>
        </w:numPr>
        <w:tabs>
          <w:tab w:val="clear" w:pos="720"/>
          <w:tab w:val="num" w:pos="360"/>
        </w:tabs>
        <w:spacing w:after="240"/>
        <w:ind w:left="360"/>
        <w:jc w:val="both"/>
      </w:pPr>
      <w:r>
        <w:lastRenderedPageBreak/>
        <w:t xml:space="preserve">Have the students work in small groups of three to five to brainstorm the characteristics of the modern hero.  Then, have each group share its brainstorming list with the class.  Finally, have the class develop their definition of the characteristics of a modern hero. </w:t>
      </w:r>
    </w:p>
    <w:tbl>
      <w:tblPr>
        <w:tblW w:w="0" w:type="auto"/>
        <w:tblBorders>
          <w:top w:val="single" w:sz="4" w:space="0" w:color="auto"/>
          <w:bottom w:val="single" w:sz="4" w:space="0" w:color="auto"/>
        </w:tblBorders>
        <w:shd w:val="clear" w:color="auto" w:fill="E6E6E6"/>
        <w:tblLook w:val="0000"/>
      </w:tblPr>
      <w:tblGrid>
        <w:gridCol w:w="9576"/>
      </w:tblGrid>
      <w:tr w:rsidR="00E63A94">
        <w:trPr>
          <w:cantSplit/>
        </w:trPr>
        <w:tc>
          <w:tcPr>
            <w:tcW w:w="9576" w:type="dxa"/>
            <w:shd w:val="clear" w:color="auto" w:fill="E6E6E6"/>
          </w:tcPr>
          <w:p w:rsidR="00E63A94" w:rsidRPr="00FE547E" w:rsidRDefault="00E63A94" w:rsidP="00EF60AB">
            <w:pPr>
              <w:pStyle w:val="Heading1"/>
              <w:rPr>
                <w:b/>
                <w:bCs/>
                <w:sz w:val="24"/>
              </w:rPr>
            </w:pPr>
            <w:r w:rsidRPr="00FE547E">
              <w:rPr>
                <w:b/>
                <w:bCs/>
                <w:sz w:val="24"/>
              </w:rPr>
              <w:t>CHOICES FOR TEACHING THE UNIT</w:t>
            </w:r>
          </w:p>
        </w:tc>
      </w:tr>
    </w:tbl>
    <w:p w:rsidR="00E73121" w:rsidRPr="00E73121" w:rsidRDefault="00E73121" w:rsidP="00E73121">
      <w:pPr>
        <w:pStyle w:val="Footer"/>
        <w:tabs>
          <w:tab w:val="clear" w:pos="4320"/>
          <w:tab w:val="clear" w:pos="8640"/>
        </w:tabs>
        <w:spacing w:before="240" w:after="240"/>
        <w:jc w:val="both"/>
        <w:rPr>
          <w:b/>
        </w:rPr>
      </w:pPr>
      <w:r w:rsidRPr="00E73121">
        <w:rPr>
          <w:b/>
        </w:rPr>
        <w:t>Select five</w:t>
      </w:r>
    </w:p>
    <w:p w:rsidR="00490B2B" w:rsidRDefault="00490B2B" w:rsidP="00490B2B">
      <w:pPr>
        <w:pStyle w:val="Footer"/>
        <w:tabs>
          <w:tab w:val="clear" w:pos="4320"/>
          <w:tab w:val="clear" w:pos="8640"/>
        </w:tabs>
        <w:spacing w:before="240" w:after="240"/>
        <w:ind w:left="360"/>
        <w:jc w:val="both"/>
      </w:pPr>
      <w:r>
        <w:t xml:space="preserve">NOTE TO THE TEACHER:  TP-CASTT and other </w:t>
      </w:r>
      <w:r w:rsidR="00684432">
        <w:t>strategies</w:t>
      </w:r>
      <w:r>
        <w:t xml:space="preserve"> </w:t>
      </w:r>
      <w:r w:rsidR="00401092">
        <w:t>should be</w:t>
      </w:r>
      <w:r>
        <w:t xml:space="preserve"> used to evaluate and explicate the poetry.  The text also makes recommendations for various approaches to the poems.</w:t>
      </w:r>
    </w:p>
    <w:p w:rsidR="00813F7D" w:rsidRDefault="00EF60AB" w:rsidP="001F52BA">
      <w:pPr>
        <w:pStyle w:val="Footer"/>
        <w:numPr>
          <w:ilvl w:val="0"/>
          <w:numId w:val="30"/>
        </w:numPr>
        <w:tabs>
          <w:tab w:val="clear" w:pos="720"/>
          <w:tab w:val="clear" w:pos="4320"/>
          <w:tab w:val="clear" w:pos="8640"/>
          <w:tab w:val="num" w:pos="360"/>
        </w:tabs>
        <w:spacing w:before="240" w:after="240"/>
        <w:ind w:left="360"/>
        <w:jc w:val="both"/>
      </w:pPr>
      <w:r>
        <w:t xml:space="preserve">Have the students listen to an oral reading of Sections 1-3 of “from </w:t>
      </w:r>
      <w:r>
        <w:rPr>
          <w:i/>
          <w:iCs/>
        </w:rPr>
        <w:t>Beowulf,</w:t>
      </w:r>
      <w:r>
        <w:t>” pp. 21-2</w:t>
      </w:r>
      <w:r w:rsidR="00991CB3">
        <w:t>4</w:t>
      </w:r>
      <w:r>
        <w:t xml:space="preserve">, </w:t>
      </w:r>
      <w:r>
        <w:rPr>
          <w:i/>
          <w:iCs/>
        </w:rPr>
        <w:t>EOL</w:t>
      </w:r>
      <w:r>
        <w:t>.  As the students listen, have them record the setting, the characters, and the conflict in the epic.  Then, divide the class into groups of 3-5, and have the students read two-three sections of the epic per group.  Finally, have each group dramatize its assigned sections as one group member reads the poem aloud.  Have the students record the characteristics of Beowulf, the epic hero, on a graphic organizer or a jot chart.  Further, have the students complete the Epic Worksheet.  (</w:t>
      </w:r>
      <w:hyperlink w:anchor="_EPIC_WORKSHEET" w:history="1">
        <w:r w:rsidRPr="00E9645C">
          <w:rPr>
            <w:rStyle w:val="Hyperlink"/>
          </w:rPr>
          <w:t>See Activities Section</w:t>
        </w:r>
      </w:hyperlink>
      <w:r>
        <w:t xml:space="preserve">.)  </w:t>
      </w:r>
    </w:p>
    <w:p w:rsidR="00813F7D" w:rsidRDefault="00EF60AB" w:rsidP="001F52BA">
      <w:pPr>
        <w:pStyle w:val="Footer"/>
        <w:numPr>
          <w:ilvl w:val="0"/>
          <w:numId w:val="30"/>
        </w:numPr>
        <w:tabs>
          <w:tab w:val="clear" w:pos="720"/>
          <w:tab w:val="clear" w:pos="4320"/>
          <w:tab w:val="clear" w:pos="8640"/>
          <w:tab w:val="num" w:pos="360"/>
        </w:tabs>
        <w:spacing w:after="240"/>
        <w:ind w:left="360"/>
        <w:jc w:val="both"/>
      </w:pPr>
      <w:r>
        <w:t xml:space="preserve">Have the students, during the course of this </w:t>
      </w:r>
      <w:proofErr w:type="gramStart"/>
      <w:r>
        <w:t>unit,</w:t>
      </w:r>
      <w:proofErr w:type="gramEnd"/>
      <w:r>
        <w:t xml:space="preserve"> collect articles from newspapers, from magazines, or from internet sources about modern heroes.  Have the students keep a log of these articles, identifying for each hero the admirable personal qualities each exhibits.  Then, have the students </w:t>
      </w:r>
      <w:proofErr w:type="gramStart"/>
      <w:r>
        <w:t>place</w:t>
      </w:r>
      <w:proofErr w:type="gramEnd"/>
      <w:r>
        <w:t xml:space="preserve"> these logs in their </w:t>
      </w:r>
      <w:r>
        <w:rPr>
          <w:b/>
          <w:bCs/>
        </w:rPr>
        <w:t>Works in Progress</w:t>
      </w:r>
      <w:r>
        <w:t xml:space="preserve"> folders.  </w:t>
      </w:r>
    </w:p>
    <w:p w:rsidR="00813F7D" w:rsidRDefault="00EF60AB" w:rsidP="001F52BA">
      <w:pPr>
        <w:pStyle w:val="Footer"/>
        <w:numPr>
          <w:ilvl w:val="0"/>
          <w:numId w:val="30"/>
        </w:numPr>
        <w:tabs>
          <w:tab w:val="clear" w:pos="720"/>
          <w:tab w:val="clear" w:pos="4320"/>
          <w:tab w:val="clear" w:pos="8640"/>
          <w:tab w:val="num" w:pos="360"/>
        </w:tabs>
        <w:spacing w:after="240"/>
        <w:ind w:left="360"/>
        <w:jc w:val="both"/>
      </w:pPr>
      <w:r>
        <w:t xml:space="preserve">Have the students working independently or in groups of three to five identify the social and political issues evident in “from </w:t>
      </w:r>
      <w:r>
        <w:rPr>
          <w:i/>
          <w:iCs/>
        </w:rPr>
        <w:t>Beowulf</w:t>
      </w:r>
      <w:r>
        <w:t>” and/or “The Seafarer.”  Have the students record their findings on the Tree Map.  (</w:t>
      </w:r>
      <w:hyperlink w:anchor="_Tree_Map" w:history="1">
        <w:r w:rsidRPr="00E9645C">
          <w:rPr>
            <w:rStyle w:val="Hyperlink"/>
          </w:rPr>
          <w:t>See Activities Section</w:t>
        </w:r>
      </w:hyperlink>
      <w:r w:rsidR="00991CB3">
        <w:t>.</w:t>
      </w:r>
      <w:r>
        <w:t xml:space="preserve">)  Then, have the students </w:t>
      </w:r>
      <w:proofErr w:type="gramStart"/>
      <w:r>
        <w:t>share</w:t>
      </w:r>
      <w:proofErr w:type="gramEnd"/>
      <w:r>
        <w:t xml:space="preserve"> their findings with the class.  </w:t>
      </w:r>
    </w:p>
    <w:p w:rsidR="00813F7D" w:rsidRDefault="00EF60AB" w:rsidP="001F52BA">
      <w:pPr>
        <w:pStyle w:val="Footer"/>
        <w:numPr>
          <w:ilvl w:val="0"/>
          <w:numId w:val="30"/>
        </w:numPr>
        <w:tabs>
          <w:tab w:val="clear" w:pos="720"/>
          <w:tab w:val="clear" w:pos="4320"/>
          <w:tab w:val="clear" w:pos="8640"/>
          <w:tab w:val="num" w:pos="360"/>
        </w:tabs>
        <w:spacing w:after="240"/>
        <w:ind w:left="360"/>
        <w:jc w:val="both"/>
      </w:pPr>
      <w:r>
        <w:t xml:space="preserve">Have the students keep notes on a jot chart of the elements of the epic and the epic hero as they read “from </w:t>
      </w:r>
      <w:r>
        <w:rPr>
          <w:i/>
          <w:iCs/>
        </w:rPr>
        <w:t xml:space="preserve">Beowulf.” </w:t>
      </w:r>
      <w:r>
        <w:t xml:space="preserve"> (</w:t>
      </w:r>
      <w:hyperlink w:anchor="_Jot_Chart_1" w:history="1">
        <w:r w:rsidRPr="005B1DEE">
          <w:rPr>
            <w:rStyle w:val="Hyperlink"/>
          </w:rPr>
          <w:t>See Activities Section</w:t>
        </w:r>
      </w:hyperlink>
      <w:r>
        <w:t xml:space="preserve">.)  </w:t>
      </w:r>
    </w:p>
    <w:p w:rsidR="00813F7D" w:rsidRDefault="00EF60AB" w:rsidP="001F52BA">
      <w:pPr>
        <w:pStyle w:val="Footer"/>
        <w:numPr>
          <w:ilvl w:val="0"/>
          <w:numId w:val="30"/>
        </w:numPr>
        <w:tabs>
          <w:tab w:val="clear" w:pos="720"/>
          <w:tab w:val="clear" w:pos="4320"/>
          <w:tab w:val="clear" w:pos="8640"/>
          <w:tab w:val="num" w:pos="360"/>
        </w:tabs>
        <w:spacing w:after="240"/>
        <w:ind w:left="360"/>
        <w:jc w:val="both"/>
      </w:pPr>
      <w:r>
        <w:t>Have the students keep notes on a jot chart of the characteristics of an elegy as they read “The Seafarer.”</w:t>
      </w:r>
      <w:r>
        <w:rPr>
          <w:i/>
          <w:iCs/>
        </w:rPr>
        <w:t xml:space="preserve"> </w:t>
      </w:r>
      <w:r>
        <w:t xml:space="preserve"> (</w:t>
      </w:r>
      <w:hyperlink w:anchor="_Elegy_Jot_Chart_1" w:history="1">
        <w:r w:rsidRPr="005B1DEE">
          <w:rPr>
            <w:rStyle w:val="Hyperlink"/>
          </w:rPr>
          <w:t>See Activities Section</w:t>
        </w:r>
      </w:hyperlink>
      <w:r>
        <w:t xml:space="preserve">.)  </w:t>
      </w:r>
    </w:p>
    <w:p w:rsidR="00EF60AB" w:rsidRDefault="00EF60AB" w:rsidP="001F52BA">
      <w:pPr>
        <w:pStyle w:val="Footer"/>
        <w:numPr>
          <w:ilvl w:val="0"/>
          <w:numId w:val="30"/>
        </w:numPr>
        <w:tabs>
          <w:tab w:val="clear" w:pos="720"/>
          <w:tab w:val="clear" w:pos="4320"/>
          <w:tab w:val="clear" w:pos="8640"/>
          <w:tab w:val="num" w:pos="360"/>
        </w:tabs>
        <w:spacing w:after="240"/>
        <w:ind w:left="360"/>
        <w:jc w:val="both"/>
      </w:pPr>
      <w:r>
        <w:t>Have the students find statements in the poems that illustrate the following qualities of Beowulf and the Seafarer.</w:t>
      </w:r>
    </w:p>
    <w:p w:rsidR="00EF60AB" w:rsidRDefault="00EF60AB" w:rsidP="001F52BA">
      <w:pPr>
        <w:numPr>
          <w:ilvl w:val="1"/>
          <w:numId w:val="5"/>
        </w:numPr>
      </w:pPr>
      <w:r>
        <w:t>loyalty to a leader</w:t>
      </w:r>
    </w:p>
    <w:p w:rsidR="00EF60AB" w:rsidRDefault="00EF60AB" w:rsidP="001F52BA">
      <w:pPr>
        <w:numPr>
          <w:ilvl w:val="1"/>
          <w:numId w:val="5"/>
        </w:numPr>
      </w:pPr>
      <w:r>
        <w:t>belief in fate</w:t>
      </w:r>
    </w:p>
    <w:p w:rsidR="00EF60AB" w:rsidRDefault="00EF60AB" w:rsidP="001F52BA">
      <w:pPr>
        <w:numPr>
          <w:ilvl w:val="1"/>
          <w:numId w:val="5"/>
        </w:numPr>
      </w:pPr>
      <w:r>
        <w:t>admiration of physical beauty</w:t>
      </w:r>
    </w:p>
    <w:p w:rsidR="00EF60AB" w:rsidRDefault="00EF60AB" w:rsidP="001F52BA">
      <w:pPr>
        <w:numPr>
          <w:ilvl w:val="1"/>
          <w:numId w:val="5"/>
        </w:numPr>
      </w:pPr>
      <w:r>
        <w:t>allusions to the Christian faith</w:t>
      </w:r>
    </w:p>
    <w:p w:rsidR="00EF60AB" w:rsidRDefault="00EF60AB" w:rsidP="001F52BA">
      <w:pPr>
        <w:numPr>
          <w:ilvl w:val="1"/>
          <w:numId w:val="5"/>
        </w:numPr>
      </w:pPr>
      <w:r>
        <w:t>allusions to pagan beliefs</w:t>
      </w:r>
    </w:p>
    <w:p w:rsidR="00EF60AB" w:rsidRDefault="00EF60AB" w:rsidP="001F52BA">
      <w:pPr>
        <w:numPr>
          <w:ilvl w:val="1"/>
          <w:numId w:val="5"/>
        </w:numPr>
        <w:spacing w:after="240"/>
      </w:pPr>
      <w:r>
        <w:t>courage</w:t>
      </w:r>
    </w:p>
    <w:p w:rsidR="00813F7D" w:rsidRDefault="00EF60AB" w:rsidP="001F52BA">
      <w:pPr>
        <w:numPr>
          <w:ilvl w:val="0"/>
          <w:numId w:val="31"/>
        </w:numPr>
        <w:tabs>
          <w:tab w:val="clear" w:pos="720"/>
          <w:tab w:val="num" w:pos="360"/>
        </w:tabs>
        <w:spacing w:after="240"/>
        <w:ind w:left="360"/>
        <w:jc w:val="both"/>
      </w:pPr>
      <w:r>
        <w:lastRenderedPageBreak/>
        <w:t xml:space="preserve">Have the students find lines in the poems “from </w:t>
      </w:r>
      <w:r>
        <w:rPr>
          <w:i/>
          <w:iCs/>
        </w:rPr>
        <w:t>Beowulf</w:t>
      </w:r>
      <w:r>
        <w:t xml:space="preserve">” and/or “The Seafarer” that illustrate the social structure of the Anglo-Saxon society.  </w:t>
      </w:r>
    </w:p>
    <w:p w:rsidR="00813F7D" w:rsidRDefault="00EF60AB" w:rsidP="001F52BA">
      <w:pPr>
        <w:numPr>
          <w:ilvl w:val="0"/>
          <w:numId w:val="31"/>
        </w:numPr>
        <w:tabs>
          <w:tab w:val="clear" w:pos="720"/>
          <w:tab w:val="num" w:pos="360"/>
        </w:tabs>
        <w:spacing w:after="240"/>
        <w:ind w:left="360"/>
        <w:jc w:val="both"/>
      </w:pPr>
      <w:r>
        <w:t xml:space="preserve">Have the students discuss American traditions that have Anglo-Saxon elements, e.g., collecting and displaying trophies and/or sharing stories of prowess.  </w:t>
      </w:r>
    </w:p>
    <w:p w:rsidR="00817331" w:rsidRDefault="00817331" w:rsidP="0062424B">
      <w:pPr>
        <w:tabs>
          <w:tab w:val="center" w:pos="4680"/>
        </w:tabs>
        <w:suppressAutoHyphens/>
        <w:spacing w:before="240" w:after="240" w:line="240" w:lineRule="atLeast"/>
        <w:jc w:val="center"/>
        <w:rPr>
          <w:spacing w:val="-3"/>
          <w:sz w:val="28"/>
        </w:rPr>
      </w:pPr>
      <w:r>
        <w:rPr>
          <w:b/>
          <w:bCs/>
          <w:spacing w:val="-3"/>
          <w:sz w:val="28"/>
          <w:szCs w:val="29"/>
        </w:rPr>
        <w:t xml:space="preserve">“Whoso List to Hunt,” p. </w:t>
      </w:r>
      <w:r w:rsidR="00405CC4">
        <w:rPr>
          <w:b/>
          <w:bCs/>
          <w:spacing w:val="-3"/>
          <w:sz w:val="28"/>
          <w:szCs w:val="29"/>
        </w:rPr>
        <w:t>53</w:t>
      </w:r>
      <w:r w:rsidR="000C0234">
        <w:rPr>
          <w:b/>
          <w:bCs/>
          <w:spacing w:val="-3"/>
          <w:sz w:val="28"/>
          <w:szCs w:val="29"/>
        </w:rPr>
        <w:t>1</w:t>
      </w:r>
      <w:r>
        <w:rPr>
          <w:b/>
          <w:bCs/>
          <w:spacing w:val="-3"/>
          <w:sz w:val="28"/>
          <w:szCs w:val="29"/>
        </w:rPr>
        <w:t xml:space="preserve">, </w:t>
      </w:r>
      <w:r>
        <w:rPr>
          <w:b/>
          <w:bCs/>
          <w:i/>
          <w:iCs/>
          <w:spacing w:val="-3"/>
          <w:sz w:val="28"/>
          <w:szCs w:val="29"/>
        </w:rPr>
        <w:t>EOL</w:t>
      </w:r>
    </w:p>
    <w:p w:rsidR="00817331" w:rsidRDefault="00817331" w:rsidP="0062424B">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before="240" w:after="240" w:line="240" w:lineRule="atLeast"/>
        <w:ind w:left="376"/>
        <w:jc w:val="both"/>
        <w:rPr>
          <w:spacing w:val="-3"/>
        </w:rPr>
      </w:pPr>
      <w:r>
        <w:rPr>
          <w:spacing w:val="-3"/>
        </w:rPr>
        <w:t xml:space="preserve">NOTE TO THE TEACHER:  For poetry </w:t>
      </w:r>
      <w:proofErr w:type="gramStart"/>
      <w:r>
        <w:rPr>
          <w:spacing w:val="-3"/>
        </w:rPr>
        <w:t xml:space="preserve">analysis throughout the unit </w:t>
      </w:r>
      <w:r w:rsidR="009242A5">
        <w:rPr>
          <w:spacing w:val="-3"/>
        </w:rPr>
        <w:t>refer</w:t>
      </w:r>
      <w:proofErr w:type="gramEnd"/>
      <w:r w:rsidR="009242A5">
        <w:rPr>
          <w:spacing w:val="-3"/>
        </w:rPr>
        <w:t xml:space="preserve"> to the</w:t>
      </w:r>
      <w:r>
        <w:rPr>
          <w:spacing w:val="-3"/>
        </w:rPr>
        <w:t xml:space="preserve"> Activities Section. </w:t>
      </w:r>
    </w:p>
    <w:p w:rsidR="00817331" w:rsidRDefault="00817331" w:rsidP="001F52BA">
      <w:pPr>
        <w:numPr>
          <w:ilvl w:val="0"/>
          <w:numId w:val="10"/>
        </w:numPr>
        <w:tabs>
          <w:tab w:val="clear" w:pos="720"/>
          <w:tab w:val="left" w:pos="-1440"/>
          <w:tab w:val="left" w:pos="-720"/>
          <w:tab w:val="left" w:pos="0"/>
          <w:tab w:val="left" w:pos="376"/>
          <w:tab w:val="left" w:pos="1147"/>
          <w:tab w:val="left" w:pos="1584"/>
          <w:tab w:val="left" w:pos="1927"/>
          <w:tab w:val="left" w:pos="2248"/>
          <w:tab w:val="left" w:pos="4292"/>
          <w:tab w:val="left" w:pos="4642"/>
          <w:tab w:val="left" w:pos="4905"/>
        </w:tabs>
        <w:suppressAutoHyphens/>
        <w:spacing w:before="240" w:after="240" w:line="240" w:lineRule="atLeast"/>
        <w:ind w:left="360"/>
        <w:jc w:val="both"/>
        <w:rPr>
          <w:spacing w:val="-3"/>
        </w:rPr>
      </w:pPr>
      <w:r>
        <w:rPr>
          <w:spacing w:val="-3"/>
        </w:rPr>
        <w:t xml:space="preserve">Have the students take notes on the background information about King Henry VIII, being sure to include his six marriages.  </w:t>
      </w:r>
    </w:p>
    <w:p w:rsidR="00817331" w:rsidRDefault="00817331" w:rsidP="001F52BA">
      <w:pPr>
        <w:numPr>
          <w:ilvl w:val="0"/>
          <w:numId w:val="10"/>
        </w:numPr>
        <w:tabs>
          <w:tab w:val="clear" w:pos="720"/>
          <w:tab w:val="left" w:pos="-1440"/>
          <w:tab w:val="left" w:pos="-720"/>
          <w:tab w:val="left" w:pos="0"/>
          <w:tab w:val="left" w:pos="376"/>
          <w:tab w:val="left" w:pos="1147"/>
          <w:tab w:val="left" w:pos="1584"/>
          <w:tab w:val="left" w:pos="1927"/>
          <w:tab w:val="left" w:pos="2248"/>
          <w:tab w:val="left" w:pos="4292"/>
          <w:tab w:val="left" w:pos="4642"/>
          <w:tab w:val="left" w:pos="4905"/>
        </w:tabs>
        <w:suppressAutoHyphens/>
        <w:spacing w:before="240" w:after="240" w:line="240" w:lineRule="atLeast"/>
        <w:ind w:left="360"/>
        <w:jc w:val="both"/>
        <w:rPr>
          <w:spacing w:val="-3"/>
        </w:rPr>
      </w:pPr>
      <w:r>
        <w:rPr>
          <w:spacing w:val="-3"/>
        </w:rPr>
        <w:t xml:space="preserve">Have the students complete a cloze activity for "Whoso List to Hunt." Give the rhyme scheme.  Have the students fill in the blanks with their own words following the rhyme scheme.  </w:t>
      </w:r>
    </w:p>
    <w:p w:rsidR="00817331" w:rsidRDefault="00817331" w:rsidP="001F52BA">
      <w:pPr>
        <w:numPr>
          <w:ilvl w:val="0"/>
          <w:numId w:val="10"/>
        </w:numPr>
        <w:tabs>
          <w:tab w:val="clear" w:pos="720"/>
          <w:tab w:val="left" w:pos="-1440"/>
          <w:tab w:val="left" w:pos="-720"/>
          <w:tab w:val="left" w:pos="0"/>
          <w:tab w:val="left" w:pos="376"/>
          <w:tab w:val="left" w:pos="1147"/>
          <w:tab w:val="left" w:pos="1584"/>
          <w:tab w:val="left" w:pos="1927"/>
          <w:tab w:val="left" w:pos="2248"/>
          <w:tab w:val="left" w:pos="4292"/>
          <w:tab w:val="left" w:pos="4642"/>
          <w:tab w:val="left" w:pos="4905"/>
        </w:tabs>
        <w:suppressAutoHyphens/>
        <w:spacing w:before="240" w:after="240" w:line="240" w:lineRule="atLeast"/>
        <w:ind w:left="360"/>
        <w:jc w:val="both"/>
        <w:rPr>
          <w:spacing w:val="-3"/>
        </w:rPr>
      </w:pPr>
      <w:r>
        <w:rPr>
          <w:spacing w:val="-3"/>
        </w:rPr>
        <w:t xml:space="preserve">Have the students read the poem on p. </w:t>
      </w:r>
      <w:r w:rsidR="00490B2B">
        <w:rPr>
          <w:spacing w:val="-3"/>
        </w:rPr>
        <w:t>531</w:t>
      </w:r>
      <w:r>
        <w:rPr>
          <w:spacing w:val="-3"/>
        </w:rPr>
        <w:t xml:space="preserve">, </w:t>
      </w:r>
      <w:r>
        <w:rPr>
          <w:i/>
          <w:iCs/>
          <w:spacing w:val="-3"/>
        </w:rPr>
        <w:t>EOL,</w:t>
      </w:r>
      <w:r>
        <w:rPr>
          <w:spacing w:val="-3"/>
        </w:rPr>
        <w:t xml:space="preserve"> and have them find references in the poem to Anne Boleyn and King Henry VIII.  </w:t>
      </w:r>
    </w:p>
    <w:p w:rsidR="00817331" w:rsidRDefault="00817331" w:rsidP="0062424B">
      <w:pPr>
        <w:tabs>
          <w:tab w:val="center" w:pos="4680"/>
        </w:tabs>
        <w:suppressAutoHyphens/>
        <w:spacing w:before="240" w:after="240" w:line="240" w:lineRule="atLeast"/>
        <w:jc w:val="center"/>
        <w:rPr>
          <w:b/>
          <w:bCs/>
          <w:sz w:val="29"/>
          <w:szCs w:val="29"/>
        </w:rPr>
      </w:pPr>
      <w:r>
        <w:rPr>
          <w:b/>
          <w:bCs/>
          <w:sz w:val="28"/>
          <w:szCs w:val="29"/>
        </w:rPr>
        <w:t xml:space="preserve">"To </w:t>
      </w:r>
      <w:proofErr w:type="spellStart"/>
      <w:r>
        <w:rPr>
          <w:b/>
          <w:bCs/>
          <w:sz w:val="28"/>
          <w:szCs w:val="29"/>
        </w:rPr>
        <w:t>Lucasta</w:t>
      </w:r>
      <w:proofErr w:type="spellEnd"/>
      <w:r>
        <w:rPr>
          <w:b/>
          <w:bCs/>
          <w:sz w:val="28"/>
          <w:szCs w:val="29"/>
        </w:rPr>
        <w:t xml:space="preserve"> on Going to the Wars," p. </w:t>
      </w:r>
      <w:r w:rsidR="00405CC4">
        <w:rPr>
          <w:b/>
          <w:bCs/>
          <w:sz w:val="28"/>
          <w:szCs w:val="29"/>
        </w:rPr>
        <w:t>537</w:t>
      </w:r>
      <w:r>
        <w:rPr>
          <w:b/>
          <w:bCs/>
          <w:sz w:val="28"/>
          <w:szCs w:val="29"/>
        </w:rPr>
        <w:t xml:space="preserve">, </w:t>
      </w:r>
      <w:r>
        <w:rPr>
          <w:b/>
          <w:bCs/>
          <w:i/>
          <w:iCs/>
          <w:sz w:val="28"/>
          <w:szCs w:val="29"/>
        </w:rPr>
        <w:t>EOL</w:t>
      </w:r>
    </w:p>
    <w:p w:rsidR="00817331" w:rsidRDefault="00817331" w:rsidP="001F52BA">
      <w:pPr>
        <w:numPr>
          <w:ilvl w:val="0"/>
          <w:numId w:val="11"/>
        </w:numPr>
        <w:tabs>
          <w:tab w:val="clear" w:pos="720"/>
          <w:tab w:val="left" w:pos="-1440"/>
          <w:tab w:val="left" w:pos="-720"/>
          <w:tab w:val="left" w:pos="0"/>
          <w:tab w:val="num" w:pos="360"/>
          <w:tab w:val="left" w:pos="480"/>
          <w:tab w:val="left" w:pos="1147"/>
          <w:tab w:val="left" w:pos="1584"/>
        </w:tabs>
        <w:suppressAutoHyphens/>
        <w:spacing w:line="240" w:lineRule="atLeast"/>
        <w:ind w:left="360"/>
        <w:jc w:val="both"/>
      </w:pPr>
      <w:r>
        <w:t xml:space="preserve">Have the students read Richard Lovelace's poem "To </w:t>
      </w:r>
      <w:proofErr w:type="spellStart"/>
      <w:r>
        <w:t>Lucasta</w:t>
      </w:r>
      <w:proofErr w:type="spellEnd"/>
      <w:r>
        <w:t xml:space="preserve"> on Going to the Wars."  Discuss the reason the poem's speaker gives for abandoning, at least temporarily, the woman he loves.  Examine how the speaker's diction is selected to elicit his lover's understanding of his conflicting loyalties.  Ask the students to identify the adjective that best describes the poet's tone.  Then, allow the students to choose one of the following writing topics:</w:t>
      </w:r>
    </w:p>
    <w:p w:rsidR="00817331" w:rsidRDefault="00817331" w:rsidP="00817331">
      <w:pPr>
        <w:tabs>
          <w:tab w:val="left" w:pos="-1440"/>
          <w:tab w:val="left" w:pos="-720"/>
          <w:tab w:val="left" w:pos="0"/>
          <w:tab w:val="left" w:pos="376"/>
          <w:tab w:val="left" w:pos="762"/>
          <w:tab w:val="left" w:pos="1147"/>
          <w:tab w:val="left" w:pos="1584"/>
        </w:tabs>
        <w:suppressAutoHyphens/>
        <w:spacing w:line="240" w:lineRule="atLeast"/>
        <w:ind w:left="762" w:hanging="762"/>
      </w:pPr>
      <w:r>
        <w:tab/>
        <w:t>a.</w:t>
      </w:r>
      <w:r>
        <w:tab/>
        <w:t>Write a modern version, in prose, of a letter from the young man to the young woman, explaining the reasons for his departure.  The students should be encouraged to add original, specific details.</w:t>
      </w:r>
    </w:p>
    <w:p w:rsidR="00817331" w:rsidRDefault="00817331" w:rsidP="000A25B5">
      <w:pPr>
        <w:tabs>
          <w:tab w:val="left" w:pos="-1440"/>
          <w:tab w:val="left" w:pos="-720"/>
          <w:tab w:val="left" w:pos="0"/>
          <w:tab w:val="left" w:pos="376"/>
          <w:tab w:val="left" w:pos="762"/>
          <w:tab w:val="left" w:pos="1147"/>
          <w:tab w:val="left" w:pos="1584"/>
        </w:tabs>
        <w:suppressAutoHyphens/>
        <w:spacing w:after="240" w:line="240" w:lineRule="atLeast"/>
        <w:ind w:left="763" w:hanging="763"/>
      </w:pPr>
      <w:r>
        <w:tab/>
        <w:t>b.</w:t>
      </w:r>
      <w:r>
        <w:tab/>
        <w:t>Write a modern version, in prose, of a letter from the young woman giving her answer to the young man.</w:t>
      </w:r>
    </w:p>
    <w:p w:rsidR="00AE19F0" w:rsidRDefault="000A25B5" w:rsidP="00AE19F0">
      <w:pPr>
        <w:tabs>
          <w:tab w:val="left" w:pos="-1440"/>
          <w:tab w:val="left" w:pos="-720"/>
          <w:tab w:val="left" w:pos="376"/>
          <w:tab w:val="left" w:pos="762"/>
          <w:tab w:val="left" w:pos="1147"/>
          <w:tab w:val="left" w:pos="1584"/>
        </w:tabs>
        <w:suppressAutoHyphens/>
        <w:spacing w:line="240" w:lineRule="atLeast"/>
        <w:ind w:left="360" w:hanging="360"/>
        <w:jc w:val="center"/>
        <w:rPr>
          <w:b/>
          <w:bCs/>
          <w:sz w:val="28"/>
        </w:rPr>
      </w:pPr>
      <w:r>
        <w:rPr>
          <w:b/>
          <w:bCs/>
          <w:sz w:val="28"/>
        </w:rPr>
        <w:t xml:space="preserve"> </w:t>
      </w:r>
      <w:r w:rsidR="00AE19F0">
        <w:rPr>
          <w:b/>
          <w:bCs/>
          <w:sz w:val="28"/>
        </w:rPr>
        <w:t xml:space="preserve">“Sonnet 116,” p. </w:t>
      </w:r>
      <w:r w:rsidR="00405CC4">
        <w:rPr>
          <w:b/>
          <w:bCs/>
          <w:sz w:val="28"/>
        </w:rPr>
        <w:t>319</w:t>
      </w:r>
      <w:r w:rsidR="00AE19F0">
        <w:rPr>
          <w:b/>
          <w:bCs/>
          <w:sz w:val="28"/>
        </w:rPr>
        <w:t xml:space="preserve">, </w:t>
      </w:r>
      <w:r w:rsidR="00AE19F0">
        <w:rPr>
          <w:b/>
          <w:bCs/>
          <w:i/>
          <w:iCs/>
          <w:sz w:val="28"/>
        </w:rPr>
        <w:t>EOL</w:t>
      </w:r>
    </w:p>
    <w:p w:rsidR="00AE19F0" w:rsidRDefault="00AE19F0" w:rsidP="00AE19F0">
      <w:pPr>
        <w:tabs>
          <w:tab w:val="left" w:pos="-1440"/>
          <w:tab w:val="left" w:pos="-720"/>
          <w:tab w:val="left" w:pos="376"/>
          <w:tab w:val="left" w:pos="762"/>
          <w:tab w:val="left" w:pos="1147"/>
          <w:tab w:val="left" w:pos="1584"/>
        </w:tabs>
        <w:suppressAutoHyphens/>
        <w:spacing w:line="240" w:lineRule="atLeast"/>
        <w:ind w:left="360" w:hanging="360"/>
        <w:jc w:val="center"/>
        <w:rPr>
          <w:b/>
          <w:bCs/>
          <w:i/>
          <w:iCs/>
          <w:sz w:val="28"/>
        </w:rPr>
      </w:pPr>
      <w:r>
        <w:rPr>
          <w:b/>
          <w:bCs/>
          <w:sz w:val="28"/>
        </w:rPr>
        <w:t xml:space="preserve">“Sonnet 130,” p. </w:t>
      </w:r>
      <w:r w:rsidR="00405CC4">
        <w:rPr>
          <w:b/>
          <w:bCs/>
          <w:sz w:val="28"/>
        </w:rPr>
        <w:t>320</w:t>
      </w:r>
      <w:r>
        <w:rPr>
          <w:b/>
          <w:bCs/>
          <w:sz w:val="28"/>
        </w:rPr>
        <w:t xml:space="preserve">, </w:t>
      </w:r>
      <w:r>
        <w:rPr>
          <w:b/>
          <w:bCs/>
          <w:i/>
          <w:iCs/>
          <w:sz w:val="28"/>
        </w:rPr>
        <w:t>EOL</w:t>
      </w:r>
    </w:p>
    <w:p w:rsidR="00AE19F0" w:rsidRDefault="00AE19F0" w:rsidP="0062424B">
      <w:pPr>
        <w:suppressAutoHyphens/>
        <w:spacing w:before="240" w:after="240" w:line="240" w:lineRule="atLeast"/>
        <w:ind w:left="360"/>
        <w:jc w:val="both"/>
      </w:pPr>
      <w:r>
        <w:t xml:space="preserve">NOTE TO THE TEACHER:  Prior to reading these two sonnets, teachers might review summaries of Shakespeare’s Sonnets. </w:t>
      </w:r>
      <w:hyperlink w:anchor="_Shakespeare’s_Sonnets" w:history="1">
        <w:r w:rsidRPr="005D5CA9">
          <w:rPr>
            <w:rStyle w:val="Hyperlink"/>
          </w:rPr>
          <w:t xml:space="preserve"> </w:t>
        </w:r>
        <w:proofErr w:type="gramStart"/>
        <w:r w:rsidRPr="005D5CA9">
          <w:rPr>
            <w:rStyle w:val="Hyperlink"/>
          </w:rPr>
          <w:t>(See Activities Section.)</w:t>
        </w:r>
        <w:proofErr w:type="gramEnd"/>
      </w:hyperlink>
    </w:p>
    <w:p w:rsidR="00B17475" w:rsidRDefault="00AE19F0" w:rsidP="001F52BA">
      <w:pPr>
        <w:numPr>
          <w:ilvl w:val="0"/>
          <w:numId w:val="36"/>
        </w:numPr>
        <w:tabs>
          <w:tab w:val="clear" w:pos="720"/>
          <w:tab w:val="left" w:pos="-1440"/>
          <w:tab w:val="left" w:pos="-720"/>
          <w:tab w:val="num" w:pos="360"/>
        </w:tabs>
        <w:suppressAutoHyphens/>
        <w:spacing w:after="240" w:line="240" w:lineRule="atLeast"/>
        <w:ind w:left="360"/>
        <w:jc w:val="both"/>
      </w:pPr>
      <w:r>
        <w:t xml:space="preserve">Have the students first read both sonnets to </w:t>
      </w:r>
      <w:proofErr w:type="gramStart"/>
      <w:r>
        <w:t>him/herself</w:t>
      </w:r>
      <w:proofErr w:type="gramEnd"/>
      <w:r>
        <w:t xml:space="preserve">; then have a student who reads well, read the works aloud.  </w:t>
      </w:r>
    </w:p>
    <w:p w:rsidR="00B17475" w:rsidRDefault="00AE19F0" w:rsidP="001F52BA">
      <w:pPr>
        <w:numPr>
          <w:ilvl w:val="0"/>
          <w:numId w:val="36"/>
        </w:numPr>
        <w:tabs>
          <w:tab w:val="clear" w:pos="720"/>
          <w:tab w:val="left" w:pos="-1440"/>
          <w:tab w:val="left" w:pos="-720"/>
          <w:tab w:val="num" w:pos="360"/>
        </w:tabs>
        <w:suppressAutoHyphens/>
        <w:spacing w:after="240" w:line="240" w:lineRule="atLeast"/>
        <w:ind w:left="360"/>
        <w:jc w:val="both"/>
      </w:pPr>
      <w:r>
        <w:t xml:space="preserve">Have the students detect and discuss tone in each sonnet.  </w:t>
      </w:r>
    </w:p>
    <w:p w:rsidR="00AE19F0" w:rsidRDefault="00AE19F0" w:rsidP="001F52BA">
      <w:pPr>
        <w:numPr>
          <w:ilvl w:val="0"/>
          <w:numId w:val="36"/>
        </w:numPr>
        <w:tabs>
          <w:tab w:val="clear" w:pos="720"/>
          <w:tab w:val="left" w:pos="-1440"/>
          <w:tab w:val="left" w:pos="-720"/>
          <w:tab w:val="num" w:pos="360"/>
        </w:tabs>
        <w:suppressAutoHyphens/>
        <w:spacing w:after="240" w:line="240" w:lineRule="atLeast"/>
        <w:ind w:left="360"/>
        <w:jc w:val="both"/>
      </w:pPr>
      <w:r>
        <w:t xml:space="preserve">Have the students write a brief essay comparing/contrasting the sonnets by focusing on each speaker’s tone.  Have the students place the essay in their </w:t>
      </w:r>
      <w:r>
        <w:rPr>
          <w:b/>
          <w:bCs/>
        </w:rPr>
        <w:t>Works in Progress</w:t>
      </w:r>
      <w:r>
        <w:t xml:space="preserve"> folder.  </w:t>
      </w:r>
    </w:p>
    <w:p w:rsidR="00AE19F0" w:rsidRDefault="00AE19F0" w:rsidP="0062424B">
      <w:pPr>
        <w:tabs>
          <w:tab w:val="left" w:pos="-1440"/>
          <w:tab w:val="left" w:pos="-720"/>
          <w:tab w:val="left" w:pos="376"/>
          <w:tab w:val="left" w:pos="762"/>
          <w:tab w:val="left" w:pos="1147"/>
          <w:tab w:val="left" w:pos="1584"/>
        </w:tabs>
        <w:suppressAutoHyphens/>
        <w:spacing w:before="240" w:after="240" w:line="240" w:lineRule="atLeast"/>
        <w:ind w:left="360" w:hanging="360"/>
        <w:jc w:val="center"/>
        <w:rPr>
          <w:b/>
          <w:bCs/>
          <w:i/>
          <w:iCs/>
          <w:sz w:val="28"/>
        </w:rPr>
      </w:pPr>
      <w:r>
        <w:rPr>
          <w:b/>
          <w:bCs/>
          <w:sz w:val="28"/>
        </w:rPr>
        <w:lastRenderedPageBreak/>
        <w:t xml:space="preserve">“On My First Son,” p. </w:t>
      </w:r>
      <w:r w:rsidR="00405CC4">
        <w:rPr>
          <w:b/>
          <w:bCs/>
          <w:sz w:val="28"/>
        </w:rPr>
        <w:t>35</w:t>
      </w:r>
      <w:r w:rsidR="000C0234">
        <w:rPr>
          <w:b/>
          <w:bCs/>
          <w:sz w:val="28"/>
        </w:rPr>
        <w:t>5</w:t>
      </w:r>
      <w:r>
        <w:rPr>
          <w:b/>
          <w:bCs/>
          <w:sz w:val="28"/>
        </w:rPr>
        <w:t xml:space="preserve">, </w:t>
      </w:r>
      <w:r>
        <w:rPr>
          <w:b/>
          <w:bCs/>
          <w:i/>
          <w:iCs/>
          <w:sz w:val="28"/>
        </w:rPr>
        <w:t>EOL</w:t>
      </w:r>
    </w:p>
    <w:p w:rsidR="00B17475" w:rsidRDefault="00AE19F0" w:rsidP="001F52BA">
      <w:pPr>
        <w:numPr>
          <w:ilvl w:val="0"/>
          <w:numId w:val="37"/>
        </w:numPr>
        <w:tabs>
          <w:tab w:val="clear" w:pos="720"/>
          <w:tab w:val="left" w:pos="-1440"/>
          <w:tab w:val="left" w:pos="-720"/>
          <w:tab w:val="num" w:pos="360"/>
        </w:tabs>
        <w:suppressAutoHyphens/>
        <w:spacing w:after="240" w:line="240" w:lineRule="atLeast"/>
        <w:ind w:left="360"/>
        <w:jc w:val="both"/>
      </w:pPr>
      <w:r>
        <w:t xml:space="preserve">Have the students read “On My First Son,” p. 257, </w:t>
      </w:r>
      <w:r>
        <w:rPr>
          <w:i/>
          <w:iCs/>
        </w:rPr>
        <w:t>EOL</w:t>
      </w:r>
      <w:r>
        <w:t xml:space="preserve">, paying special attention to the irony of the name Benjamin.  </w:t>
      </w:r>
    </w:p>
    <w:p w:rsidR="00B17475" w:rsidRDefault="00AE19F0" w:rsidP="001F52BA">
      <w:pPr>
        <w:numPr>
          <w:ilvl w:val="0"/>
          <w:numId w:val="37"/>
        </w:numPr>
        <w:tabs>
          <w:tab w:val="clear" w:pos="720"/>
          <w:tab w:val="left" w:pos="-1440"/>
          <w:tab w:val="left" w:pos="-720"/>
          <w:tab w:val="num" w:pos="360"/>
        </w:tabs>
        <w:suppressAutoHyphens/>
        <w:spacing w:after="240" w:line="240" w:lineRule="atLeast"/>
        <w:ind w:left="360"/>
        <w:jc w:val="both"/>
      </w:pPr>
      <w:r>
        <w:t xml:space="preserve">Have the students compare this poem to others about death from contemporary works from many cultures which they have read.  </w:t>
      </w:r>
    </w:p>
    <w:p w:rsidR="00B17475" w:rsidRDefault="00AE19F0" w:rsidP="001F52BA">
      <w:pPr>
        <w:numPr>
          <w:ilvl w:val="0"/>
          <w:numId w:val="37"/>
        </w:numPr>
        <w:tabs>
          <w:tab w:val="clear" w:pos="720"/>
          <w:tab w:val="left" w:pos="-1440"/>
          <w:tab w:val="left" w:pos="-720"/>
          <w:tab w:val="num" w:pos="360"/>
        </w:tabs>
        <w:suppressAutoHyphens/>
        <w:spacing w:after="240" w:line="240" w:lineRule="atLeast"/>
        <w:ind w:left="360"/>
        <w:jc w:val="both"/>
      </w:pPr>
      <w:r>
        <w:t xml:space="preserve">Have the students discuss the ways in which the bereaved father copes with the loss of a son.  Then, have the students </w:t>
      </w:r>
      <w:proofErr w:type="gramStart"/>
      <w:r>
        <w:t>discuss</w:t>
      </w:r>
      <w:proofErr w:type="gramEnd"/>
      <w:r>
        <w:t xml:space="preserve"> the comfort the father might seek.  </w:t>
      </w:r>
    </w:p>
    <w:p w:rsidR="00B17475" w:rsidRDefault="00BB2F23" w:rsidP="001F52BA">
      <w:pPr>
        <w:numPr>
          <w:ilvl w:val="0"/>
          <w:numId w:val="37"/>
        </w:numPr>
        <w:tabs>
          <w:tab w:val="clear" w:pos="720"/>
          <w:tab w:val="left" w:pos="-1440"/>
          <w:tab w:val="left" w:pos="-720"/>
          <w:tab w:val="num" w:pos="360"/>
        </w:tabs>
        <w:suppressAutoHyphens/>
        <w:spacing w:after="240" w:line="240" w:lineRule="atLeast"/>
        <w:ind w:left="360"/>
        <w:jc w:val="both"/>
      </w:pPr>
      <w:r>
        <w:t xml:space="preserve">Have the students participate in a choral reading of an ode.  Have the students work in groups of three to five to read aloud several stanzas of the ode, point out examples of rhymes, apostrophes, imagery, and symbolism found in the ode.  After the oral reading, have the students share their findings with the class.  Finally, have the class create a class jot chart of the characteristics found in each ode.  </w:t>
      </w:r>
    </w:p>
    <w:p w:rsidR="00BB2F23" w:rsidRDefault="00BB2F23" w:rsidP="001F52BA">
      <w:pPr>
        <w:numPr>
          <w:ilvl w:val="0"/>
          <w:numId w:val="37"/>
        </w:numPr>
        <w:tabs>
          <w:tab w:val="clear" w:pos="720"/>
          <w:tab w:val="left" w:pos="-1440"/>
          <w:tab w:val="left" w:pos="-720"/>
          <w:tab w:val="num" w:pos="360"/>
        </w:tabs>
        <w:suppressAutoHyphens/>
        <w:spacing w:after="240" w:line="240" w:lineRule="atLeast"/>
        <w:ind w:left="360"/>
        <w:jc w:val="both"/>
      </w:pPr>
      <w:r>
        <w:t xml:space="preserve">Have the students locate a poem, not read in class, by a Romantic poet.  Then, have the students use library resources, Internet sources, literary criticism, and/or textbooks for development of research on both the Romantic poet and his poem(s).  Finally, have the students take notes on the poet and the poem(s) and prepare a formal outline of a PowerPoint presentation.  </w:t>
      </w:r>
    </w:p>
    <w:p w:rsidR="00BB2F23" w:rsidRDefault="00BB2F23" w:rsidP="00BB2F23">
      <w:pPr>
        <w:spacing w:after="240"/>
        <w:jc w:val="center"/>
        <w:rPr>
          <w:b/>
          <w:bCs/>
          <w:i/>
          <w:iCs/>
          <w:sz w:val="28"/>
        </w:rPr>
      </w:pPr>
      <w:r>
        <w:rPr>
          <w:b/>
          <w:bCs/>
          <w:sz w:val="28"/>
        </w:rPr>
        <w:t xml:space="preserve">“To a Mouse,” p. </w:t>
      </w:r>
      <w:r w:rsidR="00405CC4">
        <w:rPr>
          <w:b/>
          <w:bCs/>
          <w:sz w:val="28"/>
        </w:rPr>
        <w:t>84</w:t>
      </w:r>
      <w:r w:rsidR="000C0234">
        <w:rPr>
          <w:b/>
          <w:bCs/>
          <w:sz w:val="28"/>
        </w:rPr>
        <w:t>1</w:t>
      </w:r>
      <w:r>
        <w:rPr>
          <w:b/>
          <w:bCs/>
          <w:sz w:val="28"/>
        </w:rPr>
        <w:t xml:space="preserve">, </w:t>
      </w:r>
      <w:r>
        <w:rPr>
          <w:b/>
          <w:bCs/>
          <w:i/>
          <w:iCs/>
          <w:sz w:val="28"/>
        </w:rPr>
        <w:t>EOL</w:t>
      </w:r>
    </w:p>
    <w:p w:rsidR="00BB2F23" w:rsidRDefault="00BB2F23" w:rsidP="001F52BA">
      <w:pPr>
        <w:numPr>
          <w:ilvl w:val="0"/>
          <w:numId w:val="38"/>
        </w:numPr>
        <w:tabs>
          <w:tab w:val="clear" w:pos="720"/>
          <w:tab w:val="num" w:pos="360"/>
        </w:tabs>
        <w:spacing w:after="240"/>
        <w:ind w:left="360"/>
        <w:jc w:val="both"/>
      </w:pPr>
      <w:r>
        <w:t xml:space="preserve">Have the students work in groups of three to read and interpret the meaning of a stanza of “To a Mouse,” p. </w:t>
      </w:r>
      <w:r w:rsidR="002A76CE">
        <w:t>841</w:t>
      </w:r>
      <w:r>
        <w:t xml:space="preserve">, </w:t>
      </w:r>
      <w:r>
        <w:rPr>
          <w:i/>
          <w:iCs/>
        </w:rPr>
        <w:t>EOL</w:t>
      </w:r>
      <w:r>
        <w:t xml:space="preserve">.  After the teacher reads aloud the first stanza, models the interpretation of the dialect, and refers to the glosses for the poem, have each group read their assigned stanza, interpret the dialect, and refer to the glosses for the poem.  Finally, have each group share their findings with the class until the entire poem has been read aloud and interpreted.  </w:t>
      </w:r>
    </w:p>
    <w:p w:rsidR="00BB2F23" w:rsidRDefault="00BB2F23" w:rsidP="00BB2F23">
      <w:pPr>
        <w:ind w:left="475"/>
        <w:jc w:val="center"/>
        <w:rPr>
          <w:b/>
          <w:bCs/>
          <w:sz w:val="28"/>
        </w:rPr>
      </w:pPr>
      <w:r>
        <w:rPr>
          <w:b/>
          <w:bCs/>
          <w:sz w:val="28"/>
        </w:rPr>
        <w:t xml:space="preserve">“The </w:t>
      </w:r>
      <w:proofErr w:type="spellStart"/>
      <w:r>
        <w:rPr>
          <w:b/>
          <w:bCs/>
          <w:sz w:val="28"/>
        </w:rPr>
        <w:t>Tyger</w:t>
      </w:r>
      <w:proofErr w:type="spellEnd"/>
      <w:r>
        <w:rPr>
          <w:b/>
          <w:bCs/>
          <w:sz w:val="28"/>
        </w:rPr>
        <w:t xml:space="preserve">,” p. </w:t>
      </w:r>
      <w:r w:rsidR="00405CC4">
        <w:rPr>
          <w:b/>
          <w:bCs/>
          <w:sz w:val="28"/>
        </w:rPr>
        <w:t>72</w:t>
      </w:r>
      <w:r w:rsidR="00DC465F">
        <w:rPr>
          <w:b/>
          <w:bCs/>
          <w:sz w:val="28"/>
        </w:rPr>
        <w:t>1</w:t>
      </w:r>
      <w:r>
        <w:rPr>
          <w:b/>
          <w:bCs/>
          <w:sz w:val="28"/>
        </w:rPr>
        <w:t xml:space="preserve">, </w:t>
      </w:r>
      <w:r>
        <w:rPr>
          <w:b/>
          <w:bCs/>
          <w:i/>
          <w:iCs/>
          <w:sz w:val="28"/>
        </w:rPr>
        <w:t>EOL</w:t>
      </w:r>
    </w:p>
    <w:p w:rsidR="00BB2F23" w:rsidRDefault="00BB2F23" w:rsidP="00BB2F23">
      <w:pPr>
        <w:spacing w:after="240"/>
        <w:ind w:left="480"/>
        <w:jc w:val="center"/>
        <w:rPr>
          <w:b/>
          <w:bCs/>
          <w:i/>
          <w:iCs/>
          <w:sz w:val="28"/>
        </w:rPr>
      </w:pPr>
      <w:r>
        <w:rPr>
          <w:b/>
          <w:bCs/>
          <w:sz w:val="28"/>
        </w:rPr>
        <w:t xml:space="preserve">“The Lamb,” p. </w:t>
      </w:r>
      <w:r w:rsidR="00405CC4">
        <w:rPr>
          <w:b/>
          <w:bCs/>
          <w:sz w:val="28"/>
        </w:rPr>
        <w:t>723</w:t>
      </w:r>
      <w:r>
        <w:rPr>
          <w:b/>
          <w:bCs/>
          <w:sz w:val="28"/>
        </w:rPr>
        <w:t xml:space="preserve">, </w:t>
      </w:r>
      <w:r>
        <w:rPr>
          <w:b/>
          <w:bCs/>
          <w:i/>
          <w:iCs/>
          <w:sz w:val="28"/>
        </w:rPr>
        <w:t>EOL</w:t>
      </w:r>
    </w:p>
    <w:p w:rsidR="00BB2F23" w:rsidRDefault="00BB2F23" w:rsidP="001F52BA">
      <w:pPr>
        <w:numPr>
          <w:ilvl w:val="0"/>
          <w:numId w:val="38"/>
        </w:numPr>
        <w:tabs>
          <w:tab w:val="clear" w:pos="720"/>
          <w:tab w:val="num" w:pos="360"/>
        </w:tabs>
        <w:spacing w:after="240"/>
        <w:ind w:left="360"/>
        <w:jc w:val="both"/>
      </w:pPr>
      <w:r>
        <w:t>Have the students read and review the background information on William Blake</w:t>
      </w:r>
      <w:r w:rsidR="00490B2B">
        <w:t>.</w:t>
      </w:r>
      <w:r>
        <w:t xml:space="preserve">  Then, have the students </w:t>
      </w:r>
      <w:proofErr w:type="gramStart"/>
      <w:r>
        <w:t>listen</w:t>
      </w:r>
      <w:proofErr w:type="gramEnd"/>
      <w:r>
        <w:t xml:space="preserve"> to an oral reading or a recording of “The </w:t>
      </w:r>
      <w:proofErr w:type="spellStart"/>
      <w:r>
        <w:t>Tyger</w:t>
      </w:r>
      <w:proofErr w:type="spellEnd"/>
      <w:r>
        <w:t xml:space="preserve">,” p. </w:t>
      </w:r>
      <w:r w:rsidR="00490B2B">
        <w:t>721</w:t>
      </w:r>
      <w:r>
        <w:t xml:space="preserve">, </w:t>
      </w:r>
      <w:r>
        <w:rPr>
          <w:i/>
          <w:iCs/>
        </w:rPr>
        <w:t>EOL</w:t>
      </w:r>
      <w:r>
        <w:t xml:space="preserve">, and “The Lamb,” p. </w:t>
      </w:r>
      <w:r w:rsidR="00490B2B">
        <w:t>723,</w:t>
      </w:r>
      <w:r>
        <w:t xml:space="preserve"> </w:t>
      </w:r>
      <w:r>
        <w:rPr>
          <w:i/>
          <w:iCs/>
        </w:rPr>
        <w:t>EOL</w:t>
      </w:r>
      <w:r>
        <w:t>.  Have the students complete the three-column note sheet on the poems presented.  (</w:t>
      </w:r>
      <w:hyperlink w:anchor="_Poetry_Impression_Chart" w:history="1">
        <w:r w:rsidRPr="005B1DEE">
          <w:rPr>
            <w:rStyle w:val="Hyperlink"/>
          </w:rPr>
          <w:t>See Activities Section</w:t>
        </w:r>
      </w:hyperlink>
      <w:r>
        <w:t xml:space="preserve">.)  </w:t>
      </w:r>
    </w:p>
    <w:p w:rsidR="00BB2F23" w:rsidRDefault="00BB2F23" w:rsidP="00813F7D">
      <w:pPr>
        <w:tabs>
          <w:tab w:val="center" w:pos="4680"/>
        </w:tabs>
        <w:suppressAutoHyphens/>
        <w:spacing w:after="240" w:line="240" w:lineRule="atLeast"/>
        <w:jc w:val="center"/>
        <w:rPr>
          <w:sz w:val="28"/>
        </w:rPr>
      </w:pPr>
      <w:r>
        <w:rPr>
          <w:b/>
          <w:bCs/>
          <w:sz w:val="28"/>
          <w:szCs w:val="29"/>
        </w:rPr>
        <w:t xml:space="preserve">"Lines Composed a Few Miles </w:t>
      </w:r>
      <w:proofErr w:type="gramStart"/>
      <w:r>
        <w:rPr>
          <w:b/>
          <w:bCs/>
          <w:sz w:val="28"/>
          <w:szCs w:val="29"/>
        </w:rPr>
        <w:t>Above</w:t>
      </w:r>
      <w:proofErr w:type="gramEnd"/>
      <w:r>
        <w:rPr>
          <w:b/>
          <w:bCs/>
          <w:sz w:val="28"/>
          <w:szCs w:val="29"/>
        </w:rPr>
        <w:t xml:space="preserve"> </w:t>
      </w:r>
      <w:proofErr w:type="spellStart"/>
      <w:r>
        <w:rPr>
          <w:b/>
          <w:bCs/>
          <w:sz w:val="28"/>
          <w:szCs w:val="29"/>
        </w:rPr>
        <w:t>Tinturn</w:t>
      </w:r>
      <w:proofErr w:type="spellEnd"/>
      <w:r>
        <w:rPr>
          <w:b/>
          <w:bCs/>
          <w:sz w:val="28"/>
          <w:szCs w:val="29"/>
        </w:rPr>
        <w:t xml:space="preserve"> Abbey," p. </w:t>
      </w:r>
      <w:r w:rsidR="00405CC4">
        <w:rPr>
          <w:b/>
          <w:bCs/>
          <w:sz w:val="28"/>
          <w:szCs w:val="29"/>
        </w:rPr>
        <w:t>73</w:t>
      </w:r>
      <w:r w:rsidR="00DC465F">
        <w:rPr>
          <w:b/>
          <w:bCs/>
          <w:sz w:val="28"/>
          <w:szCs w:val="29"/>
        </w:rPr>
        <w:t>6</w:t>
      </w:r>
      <w:r>
        <w:rPr>
          <w:b/>
          <w:bCs/>
          <w:sz w:val="28"/>
          <w:szCs w:val="29"/>
        </w:rPr>
        <w:t>,</w:t>
      </w:r>
      <w:r>
        <w:rPr>
          <w:b/>
          <w:bCs/>
          <w:i/>
          <w:iCs/>
          <w:sz w:val="28"/>
          <w:szCs w:val="29"/>
        </w:rPr>
        <w:t xml:space="preserve"> EOL</w:t>
      </w:r>
    </w:p>
    <w:p w:rsidR="00BB2F23" w:rsidRDefault="00BB2F23" w:rsidP="001F52BA">
      <w:pPr>
        <w:numPr>
          <w:ilvl w:val="0"/>
          <w:numId w:val="12"/>
        </w:numPr>
        <w:tabs>
          <w:tab w:val="clear" w:pos="2520"/>
          <w:tab w:val="left" w:pos="-1440"/>
          <w:tab w:val="left" w:pos="-720"/>
          <w:tab w:val="left" w:pos="0"/>
          <w:tab w:val="left" w:pos="324"/>
          <w:tab w:val="num" w:pos="360"/>
          <w:tab w:val="left" w:pos="646"/>
          <w:tab w:val="left" w:pos="1016"/>
          <w:tab w:val="left" w:pos="1584"/>
        </w:tabs>
        <w:suppressAutoHyphens/>
        <w:spacing w:after="240" w:line="240" w:lineRule="atLeast"/>
        <w:ind w:left="360"/>
        <w:jc w:val="both"/>
      </w:pPr>
      <w:r>
        <w:t xml:space="preserve">Have the students discuss whether or not the way that they responded to nature as children is different from how they respond to it now.  </w:t>
      </w:r>
    </w:p>
    <w:p w:rsidR="00BB2F23" w:rsidRDefault="00BB2F23" w:rsidP="001F52BA">
      <w:pPr>
        <w:numPr>
          <w:ilvl w:val="0"/>
          <w:numId w:val="13"/>
        </w:numPr>
        <w:tabs>
          <w:tab w:val="clear" w:pos="2520"/>
          <w:tab w:val="left" w:pos="-1440"/>
          <w:tab w:val="left" w:pos="-720"/>
          <w:tab w:val="left" w:pos="0"/>
          <w:tab w:val="left" w:pos="360"/>
          <w:tab w:val="left" w:pos="646"/>
          <w:tab w:val="left" w:pos="1016"/>
          <w:tab w:val="left" w:pos="1584"/>
        </w:tabs>
        <w:suppressAutoHyphens/>
        <w:spacing w:after="240" w:line="240" w:lineRule="atLeast"/>
        <w:ind w:left="360"/>
      </w:pPr>
      <w:r>
        <w:t xml:space="preserve">Have the students read the poem twice and then list specific images in the poem that describe how the poet's relationship with nature has changed from his youth to his maturity.  </w:t>
      </w:r>
    </w:p>
    <w:p w:rsidR="00BB2F23" w:rsidRDefault="00BB2F23" w:rsidP="001F52BA">
      <w:pPr>
        <w:numPr>
          <w:ilvl w:val="0"/>
          <w:numId w:val="13"/>
        </w:numPr>
        <w:tabs>
          <w:tab w:val="clear" w:pos="2520"/>
          <w:tab w:val="left" w:pos="-1440"/>
          <w:tab w:val="left" w:pos="-720"/>
          <w:tab w:val="left" w:pos="0"/>
          <w:tab w:val="left" w:pos="324"/>
          <w:tab w:val="num" w:pos="360"/>
          <w:tab w:val="left" w:pos="646"/>
          <w:tab w:val="left" w:pos="1016"/>
          <w:tab w:val="left" w:pos="1584"/>
        </w:tabs>
        <w:suppressAutoHyphens/>
        <w:spacing w:after="240" w:line="240" w:lineRule="atLeast"/>
        <w:ind w:left="360"/>
        <w:jc w:val="both"/>
      </w:pPr>
      <w:r>
        <w:lastRenderedPageBreak/>
        <w:t xml:space="preserve">Have the students use their own recollections and those of Wordsworth's on how nature affects the young to write a brief essay in which they explain how Wordsworth's second visit to the banks of the </w:t>
      </w:r>
      <w:proofErr w:type="spellStart"/>
      <w:r>
        <w:t>Wye</w:t>
      </w:r>
      <w:proofErr w:type="spellEnd"/>
      <w:r>
        <w:t xml:space="preserve"> River is likely to differ from his younger sister Dorothy's impressions on her first visit.  </w:t>
      </w:r>
    </w:p>
    <w:p w:rsidR="00BB2F23" w:rsidRDefault="00BB2F23" w:rsidP="001F52BA">
      <w:pPr>
        <w:numPr>
          <w:ilvl w:val="0"/>
          <w:numId w:val="13"/>
        </w:numPr>
        <w:tabs>
          <w:tab w:val="clear" w:pos="2520"/>
          <w:tab w:val="left" w:pos="-1440"/>
          <w:tab w:val="left" w:pos="-720"/>
          <w:tab w:val="left" w:pos="0"/>
          <w:tab w:val="left" w:pos="324"/>
          <w:tab w:val="num" w:pos="360"/>
          <w:tab w:val="left" w:pos="646"/>
          <w:tab w:val="left" w:pos="1016"/>
          <w:tab w:val="left" w:pos="1584"/>
        </w:tabs>
        <w:suppressAutoHyphens/>
        <w:spacing w:after="240" w:line="240" w:lineRule="atLeast"/>
        <w:ind w:left="360"/>
        <w:jc w:val="both"/>
      </w:pPr>
      <w:r>
        <w:t xml:space="preserve">Have the students recollect a favorite natural site from their youth and write a description of the same site from the perspective of an older visitor.  </w:t>
      </w:r>
    </w:p>
    <w:p w:rsidR="00BB2F23" w:rsidRDefault="00BB2F23" w:rsidP="001F52BA">
      <w:pPr>
        <w:numPr>
          <w:ilvl w:val="0"/>
          <w:numId w:val="13"/>
        </w:numPr>
        <w:tabs>
          <w:tab w:val="clear" w:pos="2520"/>
          <w:tab w:val="left" w:pos="-1440"/>
          <w:tab w:val="left" w:pos="-720"/>
          <w:tab w:val="left" w:pos="0"/>
          <w:tab w:val="left" w:pos="324"/>
          <w:tab w:val="num" w:pos="360"/>
          <w:tab w:val="left" w:pos="646"/>
          <w:tab w:val="left" w:pos="1016"/>
          <w:tab w:val="left" w:pos="1584"/>
        </w:tabs>
        <w:suppressAutoHyphens/>
        <w:spacing w:after="240" w:line="240" w:lineRule="atLeast"/>
        <w:ind w:left="360"/>
        <w:jc w:val="both"/>
      </w:pPr>
      <w:r>
        <w:t xml:space="preserve">Have the students select a photograph of a setting or place visited as a child or to reminisce about a favorite spot from their past.  Next, ask the students to write a descriptive paragraph of the same site through the eyes of a young child and a second paragraph through the perspective of a young adult.  The essay should include the writer's emotions toward the setting and an awareness of the differences in diction that should be used in both versions.  The final drafts may be enhanced with a photograph or an illustration.  </w:t>
      </w:r>
    </w:p>
    <w:p w:rsidR="00BB2F23" w:rsidRDefault="00BB2F23" w:rsidP="00813F7D">
      <w:pPr>
        <w:tabs>
          <w:tab w:val="center" w:pos="4680"/>
        </w:tabs>
        <w:suppressAutoHyphens/>
        <w:spacing w:after="240" w:line="240" w:lineRule="atLeast"/>
        <w:jc w:val="center"/>
        <w:rPr>
          <w:b/>
          <w:bCs/>
          <w:spacing w:val="-3"/>
          <w:sz w:val="28"/>
          <w:szCs w:val="29"/>
        </w:rPr>
      </w:pPr>
      <w:r>
        <w:rPr>
          <w:b/>
          <w:bCs/>
          <w:spacing w:val="-3"/>
          <w:sz w:val="28"/>
          <w:szCs w:val="29"/>
        </w:rPr>
        <w:t xml:space="preserve">"The Rime of the Ancient Mariner," p. </w:t>
      </w:r>
      <w:r w:rsidR="00C11B30">
        <w:rPr>
          <w:b/>
          <w:bCs/>
          <w:spacing w:val="-3"/>
          <w:sz w:val="28"/>
          <w:szCs w:val="29"/>
        </w:rPr>
        <w:t>76</w:t>
      </w:r>
      <w:r w:rsidR="00DC465F">
        <w:rPr>
          <w:b/>
          <w:bCs/>
          <w:spacing w:val="-3"/>
          <w:sz w:val="28"/>
          <w:szCs w:val="29"/>
        </w:rPr>
        <w:t>5</w:t>
      </w:r>
      <w:r>
        <w:rPr>
          <w:b/>
          <w:bCs/>
          <w:spacing w:val="-3"/>
          <w:sz w:val="28"/>
          <w:szCs w:val="29"/>
        </w:rPr>
        <w:t>,</w:t>
      </w:r>
      <w:r>
        <w:rPr>
          <w:b/>
          <w:bCs/>
          <w:i/>
          <w:iCs/>
          <w:spacing w:val="-3"/>
          <w:sz w:val="28"/>
          <w:szCs w:val="29"/>
        </w:rPr>
        <w:t xml:space="preserve"> EOL</w:t>
      </w:r>
    </w:p>
    <w:p w:rsidR="00BB2F23" w:rsidRDefault="00BB2F23" w:rsidP="001F52BA">
      <w:pPr>
        <w:numPr>
          <w:ilvl w:val="0"/>
          <w:numId w:val="14"/>
        </w:numPr>
        <w:tabs>
          <w:tab w:val="clear" w:pos="720"/>
          <w:tab w:val="num" w:pos="0"/>
        </w:tabs>
        <w:suppressAutoHyphens/>
        <w:spacing w:after="240" w:line="240" w:lineRule="atLeast"/>
        <w:ind w:left="360"/>
        <w:jc w:val="both"/>
        <w:rPr>
          <w:spacing w:val="-3"/>
        </w:rPr>
      </w:pPr>
      <w:r>
        <w:rPr>
          <w:spacing w:val="-3"/>
        </w:rPr>
        <w:t>Have the students discuss selections that they read previously in which characters made poor decisions and have to face the consequences of their decisions.  Then, read Coleridge's "The Rime of the Ancient Mariner</w:t>
      </w:r>
      <w:r w:rsidR="00490B2B">
        <w:rPr>
          <w:spacing w:val="-3"/>
        </w:rPr>
        <w:t>.</w:t>
      </w:r>
      <w:r>
        <w:rPr>
          <w:spacing w:val="-3"/>
        </w:rPr>
        <w:t xml:space="preserve">"  Have the students use the chart in the </w:t>
      </w:r>
      <w:hyperlink w:anchor="_Decisions!_Decisions!" w:history="1">
        <w:r w:rsidRPr="005D5CA9">
          <w:rPr>
            <w:rStyle w:val="Hyperlink"/>
            <w:spacing w:val="-3"/>
          </w:rPr>
          <w:t>Activities Section</w:t>
        </w:r>
      </w:hyperlink>
      <w:r>
        <w:rPr>
          <w:spacing w:val="-3"/>
        </w:rPr>
        <w:t xml:space="preserve"> to chart decisions, consequences, and their significance.  </w:t>
      </w:r>
    </w:p>
    <w:p w:rsidR="00BB2F23" w:rsidRDefault="00BB2F23" w:rsidP="00813F7D">
      <w:pPr>
        <w:suppressAutoHyphens/>
        <w:spacing w:after="240" w:line="240" w:lineRule="atLeast"/>
        <w:ind w:left="288" w:hanging="288"/>
        <w:jc w:val="both"/>
        <w:rPr>
          <w:spacing w:val="-3"/>
        </w:rPr>
      </w:pPr>
      <w:r>
        <w:rPr>
          <w:spacing w:val="-3"/>
        </w:rPr>
        <w:tab/>
        <w:t>NOTE TO THE TEACHER:  There are several additional reading activities designed to use with "The Rime of the Ancient Mariner" in th</w:t>
      </w:r>
      <w:r w:rsidR="0062424B">
        <w:rPr>
          <w:spacing w:val="-3"/>
        </w:rPr>
        <w:t xml:space="preserve">e </w:t>
      </w:r>
      <w:hyperlink w:anchor="_Anticipation_Guide" w:history="1">
        <w:r w:rsidR="0062424B" w:rsidRPr="005D5CA9">
          <w:rPr>
            <w:rStyle w:val="Hyperlink"/>
            <w:spacing w:val="-3"/>
          </w:rPr>
          <w:t>Activities Section</w:t>
        </w:r>
      </w:hyperlink>
      <w:r w:rsidR="0062424B">
        <w:rPr>
          <w:spacing w:val="-3"/>
        </w:rPr>
        <w:t>.</w:t>
      </w:r>
    </w:p>
    <w:p w:rsidR="00B17475" w:rsidRDefault="00BB2F23" w:rsidP="001F52BA">
      <w:pPr>
        <w:numPr>
          <w:ilvl w:val="1"/>
          <w:numId w:val="14"/>
        </w:numPr>
        <w:tabs>
          <w:tab w:val="clear" w:pos="1440"/>
          <w:tab w:val="left" w:pos="-1440"/>
          <w:tab w:val="left" w:pos="-720"/>
          <w:tab w:val="num" w:pos="360"/>
        </w:tabs>
        <w:suppressAutoHyphens/>
        <w:spacing w:after="240" w:line="240" w:lineRule="atLeast"/>
        <w:ind w:left="360"/>
        <w:jc w:val="both"/>
        <w:rPr>
          <w:spacing w:val="-3"/>
        </w:rPr>
      </w:pPr>
      <w:r>
        <w:rPr>
          <w:spacing w:val="-3"/>
        </w:rPr>
        <w:t xml:space="preserve">Have the students, in groups, write a modern version of “The Rime of the Ancient Mariner,” </w:t>
      </w:r>
      <w:r>
        <w:rPr>
          <w:spacing w:val="-3"/>
        </w:rPr>
        <w:br w:type="textWrapping" w:clear="all"/>
        <w:t xml:space="preserve">p. </w:t>
      </w:r>
      <w:r w:rsidR="00490B2B">
        <w:rPr>
          <w:spacing w:val="-3"/>
        </w:rPr>
        <w:t>765</w:t>
      </w:r>
      <w:r>
        <w:rPr>
          <w:spacing w:val="-3"/>
        </w:rPr>
        <w:t xml:space="preserve">, </w:t>
      </w:r>
      <w:r>
        <w:rPr>
          <w:i/>
          <w:iCs/>
          <w:spacing w:val="-3"/>
        </w:rPr>
        <w:t xml:space="preserve">EOL. </w:t>
      </w:r>
    </w:p>
    <w:p w:rsidR="00BB2F23" w:rsidRDefault="00BB2F23" w:rsidP="001F52BA">
      <w:pPr>
        <w:numPr>
          <w:ilvl w:val="1"/>
          <w:numId w:val="14"/>
        </w:numPr>
        <w:tabs>
          <w:tab w:val="clear" w:pos="1440"/>
          <w:tab w:val="left" w:pos="-1440"/>
          <w:tab w:val="left" w:pos="-720"/>
          <w:tab w:val="num" w:pos="360"/>
        </w:tabs>
        <w:suppressAutoHyphens/>
        <w:spacing w:after="240" w:line="240" w:lineRule="atLeast"/>
        <w:ind w:left="360"/>
        <w:jc w:val="both"/>
        <w:rPr>
          <w:spacing w:val="-3"/>
        </w:rPr>
      </w:pPr>
      <w:r>
        <w:rPr>
          <w:spacing w:val="-3"/>
        </w:rPr>
        <w:t xml:space="preserve">Have the students keep a ship’s log of events as they read “The Rime of the Ancient Mariner,” pp. </w:t>
      </w:r>
      <w:r w:rsidR="00490B2B">
        <w:rPr>
          <w:spacing w:val="-3"/>
        </w:rPr>
        <w:t>765</w:t>
      </w:r>
      <w:r>
        <w:rPr>
          <w:spacing w:val="-3"/>
        </w:rPr>
        <w:t>-7</w:t>
      </w:r>
      <w:r w:rsidR="00490B2B">
        <w:rPr>
          <w:spacing w:val="-3"/>
        </w:rPr>
        <w:t>86</w:t>
      </w:r>
      <w:r>
        <w:rPr>
          <w:spacing w:val="-3"/>
        </w:rPr>
        <w:t xml:space="preserve">, </w:t>
      </w:r>
      <w:r>
        <w:rPr>
          <w:i/>
          <w:iCs/>
          <w:spacing w:val="-3"/>
        </w:rPr>
        <w:t xml:space="preserve">EOL. </w:t>
      </w:r>
    </w:p>
    <w:p w:rsidR="00FA4F69" w:rsidRDefault="0062424B" w:rsidP="00813F7D">
      <w:pPr>
        <w:tabs>
          <w:tab w:val="center" w:pos="4680"/>
        </w:tabs>
        <w:suppressAutoHyphens/>
        <w:spacing w:after="240" w:line="240" w:lineRule="atLeast"/>
        <w:jc w:val="center"/>
        <w:rPr>
          <w:sz w:val="28"/>
        </w:rPr>
      </w:pPr>
      <w:proofErr w:type="gramStart"/>
      <w:r>
        <w:rPr>
          <w:b/>
          <w:bCs/>
          <w:sz w:val="28"/>
          <w:szCs w:val="29"/>
        </w:rPr>
        <w:t>f</w:t>
      </w:r>
      <w:r w:rsidR="00FA4F69">
        <w:rPr>
          <w:b/>
          <w:bCs/>
          <w:sz w:val="28"/>
          <w:szCs w:val="29"/>
        </w:rPr>
        <w:t>rom</w:t>
      </w:r>
      <w:proofErr w:type="gramEnd"/>
      <w:r w:rsidR="00FA4F69">
        <w:rPr>
          <w:b/>
          <w:bCs/>
          <w:sz w:val="28"/>
          <w:szCs w:val="29"/>
        </w:rPr>
        <w:t xml:space="preserve"> “Childe Harold's Pilgrimage, Canto IV,” p. 7</w:t>
      </w:r>
      <w:r w:rsidR="00C11B30">
        <w:rPr>
          <w:b/>
          <w:bCs/>
          <w:sz w:val="28"/>
          <w:szCs w:val="29"/>
        </w:rPr>
        <w:t>9</w:t>
      </w:r>
      <w:r w:rsidR="00DC465F">
        <w:rPr>
          <w:b/>
          <w:bCs/>
          <w:sz w:val="28"/>
          <w:szCs w:val="29"/>
        </w:rPr>
        <w:t>7</w:t>
      </w:r>
      <w:r w:rsidR="00FA4F69">
        <w:rPr>
          <w:b/>
          <w:bCs/>
          <w:sz w:val="28"/>
          <w:szCs w:val="29"/>
        </w:rPr>
        <w:t xml:space="preserve">, </w:t>
      </w:r>
      <w:r w:rsidR="00FA4F69">
        <w:rPr>
          <w:b/>
          <w:bCs/>
          <w:i/>
          <w:iCs/>
          <w:sz w:val="28"/>
          <w:szCs w:val="29"/>
        </w:rPr>
        <w:t>EOL</w:t>
      </w:r>
    </w:p>
    <w:p w:rsidR="00FA4F69" w:rsidRDefault="00FA4F69" w:rsidP="001F52BA">
      <w:pPr>
        <w:numPr>
          <w:ilvl w:val="0"/>
          <w:numId w:val="15"/>
        </w:numPr>
        <w:tabs>
          <w:tab w:val="clear" w:pos="720"/>
          <w:tab w:val="left" w:pos="-1440"/>
          <w:tab w:val="left" w:pos="-720"/>
          <w:tab w:val="left" w:pos="-120"/>
          <w:tab w:val="num" w:pos="0"/>
          <w:tab w:val="left" w:pos="324"/>
          <w:tab w:val="left" w:pos="1016"/>
          <w:tab w:val="left" w:pos="1584"/>
        </w:tabs>
        <w:suppressAutoHyphens/>
        <w:spacing w:after="240" w:line="240" w:lineRule="atLeast"/>
        <w:ind w:left="360"/>
      </w:pPr>
      <w:r>
        <w:t xml:space="preserve">Have the students discuss the literary term </w:t>
      </w:r>
      <w:r>
        <w:rPr>
          <w:i/>
          <w:iCs/>
        </w:rPr>
        <w:t>apostrophe</w:t>
      </w:r>
      <w:r>
        <w:t xml:space="preserve"> before reading this poem.  </w:t>
      </w:r>
    </w:p>
    <w:p w:rsidR="00FA4F69" w:rsidRDefault="00FA4F69" w:rsidP="001F52BA">
      <w:pPr>
        <w:numPr>
          <w:ilvl w:val="0"/>
          <w:numId w:val="15"/>
        </w:numPr>
        <w:tabs>
          <w:tab w:val="clear" w:pos="720"/>
          <w:tab w:val="left" w:pos="-1440"/>
          <w:tab w:val="left" w:pos="-720"/>
          <w:tab w:val="left" w:pos="-120"/>
          <w:tab w:val="num" w:pos="0"/>
          <w:tab w:val="left" w:pos="324"/>
          <w:tab w:val="left" w:pos="1016"/>
          <w:tab w:val="left" w:pos="1584"/>
        </w:tabs>
        <w:suppressAutoHyphens/>
        <w:spacing w:after="240" w:line="240" w:lineRule="atLeast"/>
        <w:ind w:left="360"/>
      </w:pPr>
      <w:r>
        <w:t xml:space="preserve">Have the students read silently Byron's apostrophe to the ocean.  Then, have the students write either a serious poetic or prose apostrophe to another element of nature (e.g., wind, fire, rain, snow) or natural creation (e.g., bird, flower, tree, </w:t>
      </w:r>
      <w:proofErr w:type="gramStart"/>
      <w:r>
        <w:t>river</w:t>
      </w:r>
      <w:proofErr w:type="gramEnd"/>
      <w:r>
        <w:t xml:space="preserve">) by using stanza 2 or 3 as a model.  </w:t>
      </w:r>
    </w:p>
    <w:p w:rsidR="00FA4F69" w:rsidRDefault="00FA4F69" w:rsidP="001F52BA">
      <w:pPr>
        <w:numPr>
          <w:ilvl w:val="0"/>
          <w:numId w:val="15"/>
        </w:numPr>
        <w:tabs>
          <w:tab w:val="clear" w:pos="720"/>
          <w:tab w:val="left" w:pos="-1440"/>
          <w:tab w:val="left" w:pos="-720"/>
          <w:tab w:val="left" w:pos="-120"/>
          <w:tab w:val="num" w:pos="0"/>
          <w:tab w:val="left" w:pos="324"/>
          <w:tab w:val="left" w:pos="1016"/>
          <w:tab w:val="left" w:pos="1584"/>
        </w:tabs>
        <w:suppressAutoHyphens/>
        <w:spacing w:after="240" w:line="240" w:lineRule="atLeast"/>
        <w:ind w:left="360"/>
      </w:pPr>
      <w:r>
        <w:t xml:space="preserve">Have the students write a poetic parody of either stanza 2 or 3 by addressing an insignificant or mundane object in a mock-serious tone. </w:t>
      </w:r>
    </w:p>
    <w:p w:rsidR="00FA4F69" w:rsidRDefault="00FA4F69" w:rsidP="001F52BA">
      <w:pPr>
        <w:numPr>
          <w:ilvl w:val="0"/>
          <w:numId w:val="15"/>
        </w:numPr>
        <w:tabs>
          <w:tab w:val="clear" w:pos="720"/>
          <w:tab w:val="left" w:pos="-1440"/>
          <w:tab w:val="left" w:pos="-720"/>
          <w:tab w:val="left" w:pos="-120"/>
          <w:tab w:val="num" w:pos="0"/>
          <w:tab w:val="left" w:pos="324"/>
          <w:tab w:val="left" w:pos="1016"/>
          <w:tab w:val="left" w:pos="1584"/>
        </w:tabs>
        <w:suppressAutoHyphens/>
        <w:spacing w:after="240" w:line="240" w:lineRule="atLeast"/>
        <w:ind w:left="360"/>
      </w:pPr>
      <w:r>
        <w:t xml:space="preserve">Have the students discuss Byron's use of sound devices such as end rhyme, alliteration, meter, or figures of speech.  </w:t>
      </w:r>
    </w:p>
    <w:p w:rsidR="000A25B5" w:rsidRDefault="000A25B5" w:rsidP="00813F7D">
      <w:pPr>
        <w:tabs>
          <w:tab w:val="center" w:pos="4680"/>
        </w:tabs>
        <w:suppressAutoHyphens/>
        <w:spacing w:after="240" w:line="240" w:lineRule="atLeast"/>
        <w:jc w:val="center"/>
        <w:rPr>
          <w:b/>
          <w:bCs/>
          <w:sz w:val="28"/>
          <w:szCs w:val="29"/>
        </w:rPr>
      </w:pPr>
    </w:p>
    <w:p w:rsidR="00FA4F69" w:rsidRDefault="00FA4F69" w:rsidP="00813F7D">
      <w:pPr>
        <w:tabs>
          <w:tab w:val="center" w:pos="4680"/>
        </w:tabs>
        <w:suppressAutoHyphens/>
        <w:spacing w:after="240" w:line="240" w:lineRule="atLeast"/>
        <w:jc w:val="center"/>
        <w:rPr>
          <w:b/>
          <w:bCs/>
          <w:sz w:val="28"/>
          <w:szCs w:val="29"/>
        </w:rPr>
      </w:pPr>
      <w:r>
        <w:rPr>
          <w:b/>
          <w:bCs/>
          <w:sz w:val="28"/>
          <w:szCs w:val="29"/>
        </w:rPr>
        <w:lastRenderedPageBreak/>
        <w:t>"</w:t>
      </w:r>
      <w:proofErr w:type="spellStart"/>
      <w:r>
        <w:rPr>
          <w:b/>
          <w:bCs/>
          <w:sz w:val="28"/>
          <w:szCs w:val="29"/>
        </w:rPr>
        <w:t>Ozymandias</w:t>
      </w:r>
      <w:proofErr w:type="spellEnd"/>
      <w:r>
        <w:rPr>
          <w:b/>
          <w:bCs/>
          <w:sz w:val="28"/>
          <w:szCs w:val="29"/>
        </w:rPr>
        <w:t xml:space="preserve">," p. </w:t>
      </w:r>
      <w:r w:rsidR="00C11B30">
        <w:rPr>
          <w:b/>
          <w:bCs/>
          <w:sz w:val="28"/>
          <w:szCs w:val="29"/>
        </w:rPr>
        <w:t>80</w:t>
      </w:r>
      <w:r w:rsidR="00DC465F">
        <w:rPr>
          <w:b/>
          <w:bCs/>
          <w:sz w:val="28"/>
          <w:szCs w:val="29"/>
        </w:rPr>
        <w:t>3</w:t>
      </w:r>
      <w:r>
        <w:rPr>
          <w:b/>
          <w:bCs/>
          <w:sz w:val="28"/>
          <w:szCs w:val="29"/>
        </w:rPr>
        <w:t>,</w:t>
      </w:r>
      <w:r>
        <w:rPr>
          <w:b/>
          <w:bCs/>
          <w:i/>
          <w:iCs/>
          <w:sz w:val="28"/>
          <w:szCs w:val="29"/>
        </w:rPr>
        <w:t xml:space="preserve"> EOL</w:t>
      </w:r>
    </w:p>
    <w:p w:rsidR="00FA4F69" w:rsidRDefault="00FA4F69" w:rsidP="001F52BA">
      <w:pPr>
        <w:numPr>
          <w:ilvl w:val="0"/>
          <w:numId w:val="16"/>
        </w:numPr>
        <w:tabs>
          <w:tab w:val="clear" w:pos="720"/>
          <w:tab w:val="left" w:pos="-1440"/>
          <w:tab w:val="left" w:pos="-720"/>
          <w:tab w:val="num" w:pos="0"/>
          <w:tab w:val="left" w:pos="324"/>
          <w:tab w:val="left" w:pos="1016"/>
          <w:tab w:val="left" w:pos="1584"/>
        </w:tabs>
        <w:suppressAutoHyphens/>
        <w:spacing w:line="240" w:lineRule="atLeast"/>
        <w:ind w:left="360"/>
        <w:jc w:val="both"/>
      </w:pPr>
      <w:r>
        <w:t>Have the students discuss or write about their feelings on the subject of death.  Then, explain that they are going to read "</w:t>
      </w:r>
      <w:proofErr w:type="spellStart"/>
      <w:r>
        <w:t>Ozymandias</w:t>
      </w:r>
      <w:proofErr w:type="spellEnd"/>
      <w:r>
        <w:t xml:space="preserve">," p. </w:t>
      </w:r>
      <w:r w:rsidR="00C11B30">
        <w:t>80</w:t>
      </w:r>
      <w:r w:rsidR="009242A5">
        <w:t>3</w:t>
      </w:r>
      <w:r>
        <w:t xml:space="preserve">, </w:t>
      </w:r>
      <w:r>
        <w:rPr>
          <w:i/>
          <w:iCs/>
        </w:rPr>
        <w:t>EOL</w:t>
      </w:r>
      <w:r>
        <w:t>.  Ask them to write down their interpretation</w:t>
      </w:r>
      <w:r w:rsidR="001202DE">
        <w:t xml:space="preserve"> of the</w:t>
      </w:r>
      <w:r>
        <w:t xml:space="preserve"> poem</w:t>
      </w:r>
      <w:r w:rsidR="001202DE">
        <w:t>, the poet’s attitude toward death, and then</w:t>
      </w:r>
      <w:r>
        <w:t xml:space="preserve"> relate their own feelings to those expressed by the poets.  </w:t>
      </w:r>
    </w:p>
    <w:p w:rsidR="00FA4F69" w:rsidRDefault="00FA4F69" w:rsidP="00FA4F69">
      <w:pPr>
        <w:tabs>
          <w:tab w:val="left" w:pos="-1440"/>
          <w:tab w:val="left" w:pos="-720"/>
          <w:tab w:val="left" w:pos="324"/>
          <w:tab w:val="left" w:pos="1016"/>
          <w:tab w:val="left" w:pos="1584"/>
        </w:tabs>
        <w:suppressAutoHyphens/>
        <w:spacing w:line="240" w:lineRule="atLeast"/>
        <w:jc w:val="both"/>
      </w:pPr>
    </w:p>
    <w:p w:rsidR="00FA4F69" w:rsidRDefault="00FA4F69" w:rsidP="001F52BA">
      <w:pPr>
        <w:numPr>
          <w:ilvl w:val="0"/>
          <w:numId w:val="16"/>
        </w:numPr>
        <w:tabs>
          <w:tab w:val="clear" w:pos="720"/>
          <w:tab w:val="left" w:pos="-1440"/>
          <w:tab w:val="left" w:pos="-720"/>
          <w:tab w:val="num" w:pos="0"/>
          <w:tab w:val="left" w:pos="324"/>
          <w:tab w:val="left" w:pos="1016"/>
          <w:tab w:val="left" w:pos="1584"/>
        </w:tabs>
        <w:suppressAutoHyphens/>
        <w:spacing w:line="240" w:lineRule="atLeast"/>
        <w:ind w:left="360"/>
        <w:jc w:val="both"/>
      </w:pPr>
      <w:r>
        <w:tab/>
        <w:t>Have the students respond to "</w:t>
      </w:r>
      <w:proofErr w:type="spellStart"/>
      <w:r>
        <w:t>Ozymandias</w:t>
      </w:r>
      <w:proofErr w:type="spellEnd"/>
      <w:r>
        <w:t xml:space="preserve">" by writing a character description of the speaker.  Ask them to include how they think he treated his subjects and to compare him with a twentieth-century leader.  </w:t>
      </w:r>
    </w:p>
    <w:p w:rsidR="00FA4F69" w:rsidRDefault="00FA4F69" w:rsidP="00FA4F69">
      <w:pPr>
        <w:tabs>
          <w:tab w:val="left" w:pos="-1440"/>
          <w:tab w:val="left" w:pos="-720"/>
          <w:tab w:val="left" w:pos="324"/>
          <w:tab w:val="left" w:pos="1016"/>
          <w:tab w:val="left" w:pos="1584"/>
        </w:tabs>
        <w:suppressAutoHyphens/>
        <w:spacing w:line="240" w:lineRule="atLeast"/>
        <w:jc w:val="both"/>
      </w:pPr>
    </w:p>
    <w:p w:rsidR="000A25B5" w:rsidRPr="000A25B5" w:rsidRDefault="00FA4F69" w:rsidP="001F52BA">
      <w:pPr>
        <w:numPr>
          <w:ilvl w:val="0"/>
          <w:numId w:val="17"/>
        </w:numPr>
        <w:tabs>
          <w:tab w:val="clear" w:pos="720"/>
          <w:tab w:val="left" w:pos="-1440"/>
          <w:tab w:val="left" w:pos="-720"/>
          <w:tab w:val="left" w:pos="0"/>
          <w:tab w:val="left" w:pos="120"/>
          <w:tab w:val="left" w:pos="1016"/>
          <w:tab w:val="left" w:pos="1584"/>
        </w:tabs>
        <w:suppressAutoHyphens/>
        <w:spacing w:after="240" w:line="240" w:lineRule="atLeast"/>
        <w:ind w:left="360"/>
        <w:rPr>
          <w:spacing w:val="-3"/>
          <w:sz w:val="28"/>
        </w:rPr>
      </w:pPr>
      <w:r>
        <w:t xml:space="preserve">   Have the students discuss Keats' use of imagery and figures of speech using </w:t>
      </w:r>
      <w:r>
        <w:rPr>
          <w:i/>
          <w:iCs/>
        </w:rPr>
        <w:t xml:space="preserve">EOL, </w:t>
      </w:r>
      <w:r>
        <w:t xml:space="preserve">p. 711. </w:t>
      </w:r>
    </w:p>
    <w:p w:rsidR="00FA4F69" w:rsidRDefault="00FA4F69" w:rsidP="000A25B5">
      <w:pPr>
        <w:tabs>
          <w:tab w:val="left" w:pos="-1440"/>
          <w:tab w:val="left" w:pos="-720"/>
          <w:tab w:val="left" w:pos="0"/>
          <w:tab w:val="left" w:pos="120"/>
          <w:tab w:val="left" w:pos="1016"/>
          <w:tab w:val="left" w:pos="1584"/>
        </w:tabs>
        <w:suppressAutoHyphens/>
        <w:spacing w:after="240" w:line="240" w:lineRule="atLeast"/>
        <w:jc w:val="center"/>
        <w:rPr>
          <w:spacing w:val="-3"/>
          <w:sz w:val="28"/>
        </w:rPr>
      </w:pPr>
      <w:r>
        <w:rPr>
          <w:b/>
          <w:bCs/>
          <w:spacing w:val="-3"/>
          <w:sz w:val="28"/>
          <w:szCs w:val="29"/>
        </w:rPr>
        <w:t xml:space="preserve">"Ode to the West Wind," p. </w:t>
      </w:r>
      <w:r w:rsidR="001202DE">
        <w:rPr>
          <w:b/>
          <w:bCs/>
          <w:spacing w:val="-3"/>
          <w:sz w:val="28"/>
          <w:szCs w:val="29"/>
        </w:rPr>
        <w:t>80</w:t>
      </w:r>
      <w:r w:rsidR="00DC465F">
        <w:rPr>
          <w:b/>
          <w:bCs/>
          <w:spacing w:val="-3"/>
          <w:sz w:val="28"/>
          <w:szCs w:val="29"/>
        </w:rPr>
        <w:t>6</w:t>
      </w:r>
      <w:r>
        <w:rPr>
          <w:b/>
          <w:bCs/>
          <w:spacing w:val="-3"/>
          <w:sz w:val="28"/>
          <w:szCs w:val="29"/>
        </w:rPr>
        <w:t xml:space="preserve">, </w:t>
      </w:r>
      <w:r>
        <w:rPr>
          <w:b/>
          <w:bCs/>
          <w:i/>
          <w:iCs/>
          <w:spacing w:val="-3"/>
          <w:sz w:val="28"/>
          <w:szCs w:val="29"/>
        </w:rPr>
        <w:t>EOL</w:t>
      </w:r>
    </w:p>
    <w:p w:rsidR="00FA4F69" w:rsidRDefault="00FA4F69" w:rsidP="001F52BA">
      <w:pPr>
        <w:numPr>
          <w:ilvl w:val="0"/>
          <w:numId w:val="17"/>
        </w:numPr>
        <w:tabs>
          <w:tab w:val="clear" w:pos="720"/>
          <w:tab w:val="left" w:pos="-1440"/>
          <w:tab w:val="left" w:pos="-720"/>
          <w:tab w:val="left" w:pos="-120"/>
          <w:tab w:val="left" w:pos="0"/>
          <w:tab w:val="left" w:pos="376"/>
          <w:tab w:val="left" w:pos="1147"/>
          <w:tab w:val="left" w:pos="1584"/>
          <w:tab w:val="left" w:pos="1927"/>
          <w:tab w:val="left" w:pos="2248"/>
          <w:tab w:val="left" w:pos="4292"/>
          <w:tab w:val="left" w:pos="4642"/>
          <w:tab w:val="left" w:pos="4905"/>
        </w:tabs>
        <w:suppressAutoHyphens/>
        <w:spacing w:line="240" w:lineRule="atLeast"/>
        <w:ind w:left="360"/>
        <w:jc w:val="both"/>
        <w:rPr>
          <w:i/>
          <w:iCs/>
          <w:spacing w:val="-3"/>
        </w:rPr>
      </w:pPr>
      <w:r>
        <w:rPr>
          <w:spacing w:val="-3"/>
        </w:rPr>
        <w:t>Have the students discuss Shelley's use of contradictory images in "Ode to the West Wind,"</w:t>
      </w:r>
      <w:r>
        <w:rPr>
          <w:rFonts w:ascii="WP TypographicSymbols" w:hAnsi="WP TypographicSymbols"/>
          <w:spacing w:val="-3"/>
        </w:rPr>
        <w:t></w:t>
      </w:r>
      <w:r w:rsidR="008861CA">
        <w:rPr>
          <w:rFonts w:ascii="WP TypographicSymbols" w:hAnsi="WP TypographicSymbols"/>
          <w:spacing w:val="-3"/>
        </w:rPr>
        <w:br/>
      </w:r>
      <w:r>
        <w:rPr>
          <w:spacing w:val="-3"/>
        </w:rPr>
        <w:t xml:space="preserve">p. </w:t>
      </w:r>
      <w:r w:rsidR="003605BA">
        <w:rPr>
          <w:spacing w:val="-3"/>
        </w:rPr>
        <w:t>806</w:t>
      </w:r>
      <w:r>
        <w:rPr>
          <w:spacing w:val="-3"/>
        </w:rPr>
        <w:t xml:space="preserve">, </w:t>
      </w:r>
      <w:r>
        <w:rPr>
          <w:i/>
          <w:iCs/>
          <w:spacing w:val="-3"/>
        </w:rPr>
        <w:t>EOL.</w:t>
      </w:r>
    </w:p>
    <w:p w:rsidR="00FA4F69" w:rsidRDefault="00FA4F69" w:rsidP="00FA4F69">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762" w:hanging="762"/>
        <w:jc w:val="both"/>
        <w:rPr>
          <w:spacing w:val="-3"/>
        </w:rPr>
      </w:pPr>
      <w:r>
        <w:rPr>
          <w:spacing w:val="-3"/>
        </w:rPr>
        <w:tab/>
        <w:t>-</w:t>
      </w:r>
      <w:r>
        <w:rPr>
          <w:spacing w:val="-3"/>
        </w:rPr>
        <w:tab/>
        <w:t>Explain how the images are contradictory.</w:t>
      </w:r>
    </w:p>
    <w:p w:rsidR="00FA4F69" w:rsidRDefault="00FA4F69" w:rsidP="00FA4F69">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line="240" w:lineRule="atLeast"/>
        <w:ind w:left="762" w:hanging="762"/>
        <w:jc w:val="both"/>
        <w:rPr>
          <w:spacing w:val="-3"/>
        </w:rPr>
      </w:pPr>
      <w:r>
        <w:rPr>
          <w:spacing w:val="-3"/>
        </w:rPr>
        <w:tab/>
        <w:t>-</w:t>
      </w:r>
      <w:r>
        <w:rPr>
          <w:spacing w:val="-3"/>
        </w:rPr>
        <w:tab/>
        <w:t>What do the contradictions contribute to the poem?</w:t>
      </w:r>
    </w:p>
    <w:p w:rsidR="00FA4F69" w:rsidRDefault="00FA4F69" w:rsidP="000A25B5">
      <w:pPr>
        <w:tabs>
          <w:tab w:val="left" w:pos="-1440"/>
          <w:tab w:val="left" w:pos="-720"/>
          <w:tab w:val="left" w:pos="0"/>
          <w:tab w:val="left" w:pos="376"/>
          <w:tab w:val="left" w:pos="762"/>
          <w:tab w:val="left" w:pos="1147"/>
          <w:tab w:val="left" w:pos="1584"/>
          <w:tab w:val="left" w:pos="1927"/>
          <w:tab w:val="left" w:pos="2248"/>
          <w:tab w:val="left" w:pos="4292"/>
          <w:tab w:val="left" w:pos="4642"/>
          <w:tab w:val="left" w:pos="4905"/>
        </w:tabs>
        <w:suppressAutoHyphens/>
        <w:spacing w:after="240" w:line="240" w:lineRule="atLeast"/>
        <w:ind w:left="763" w:hanging="763"/>
        <w:jc w:val="both"/>
        <w:rPr>
          <w:spacing w:val="-3"/>
        </w:rPr>
      </w:pPr>
      <w:r>
        <w:rPr>
          <w:spacing w:val="-3"/>
        </w:rPr>
        <w:tab/>
        <w:t>-</w:t>
      </w:r>
      <w:r>
        <w:rPr>
          <w:spacing w:val="-3"/>
        </w:rPr>
        <w:tab/>
        <w:t>What is the speaker's relationship to the "West Wind?"</w:t>
      </w:r>
    </w:p>
    <w:p w:rsidR="000A25B5" w:rsidRPr="000A25B5" w:rsidRDefault="00FA4F69" w:rsidP="001F52BA">
      <w:pPr>
        <w:numPr>
          <w:ilvl w:val="0"/>
          <w:numId w:val="17"/>
        </w:numPr>
        <w:tabs>
          <w:tab w:val="clear" w:pos="720"/>
          <w:tab w:val="left" w:pos="-1440"/>
          <w:tab w:val="left" w:pos="-720"/>
          <w:tab w:val="left" w:pos="0"/>
          <w:tab w:val="left" w:pos="360"/>
          <w:tab w:val="left" w:pos="1147"/>
          <w:tab w:val="left" w:pos="1584"/>
          <w:tab w:val="left" w:pos="1927"/>
          <w:tab w:val="left" w:pos="2248"/>
          <w:tab w:val="left" w:pos="4292"/>
          <w:tab w:val="left" w:pos="4642"/>
          <w:tab w:val="left" w:pos="4905"/>
        </w:tabs>
        <w:suppressAutoHyphens/>
        <w:spacing w:after="240" w:line="240" w:lineRule="atLeast"/>
        <w:ind w:left="360"/>
        <w:jc w:val="center"/>
        <w:rPr>
          <w:spacing w:val="-3"/>
          <w:sz w:val="28"/>
        </w:rPr>
      </w:pPr>
      <w:r>
        <w:rPr>
          <w:spacing w:val="-3"/>
        </w:rPr>
        <w:t xml:space="preserve">Have the students discuss how the wind can serve as both a destroyer and a preserver.  </w:t>
      </w:r>
    </w:p>
    <w:p w:rsidR="00ED4FC0" w:rsidRDefault="00ED4FC0" w:rsidP="000A25B5">
      <w:pPr>
        <w:tabs>
          <w:tab w:val="left" w:pos="-1440"/>
          <w:tab w:val="left" w:pos="-720"/>
          <w:tab w:val="left" w:pos="0"/>
          <w:tab w:val="left" w:pos="360"/>
          <w:tab w:val="left" w:pos="1147"/>
          <w:tab w:val="left" w:pos="1584"/>
          <w:tab w:val="left" w:pos="1927"/>
          <w:tab w:val="left" w:pos="2248"/>
          <w:tab w:val="left" w:pos="4292"/>
          <w:tab w:val="left" w:pos="4642"/>
          <w:tab w:val="left" w:pos="4905"/>
        </w:tabs>
        <w:suppressAutoHyphens/>
        <w:spacing w:after="240" w:line="240" w:lineRule="atLeast"/>
        <w:jc w:val="center"/>
        <w:rPr>
          <w:spacing w:val="-3"/>
          <w:sz w:val="28"/>
        </w:rPr>
      </w:pPr>
      <w:r>
        <w:rPr>
          <w:b/>
          <w:bCs/>
          <w:spacing w:val="-3"/>
          <w:sz w:val="28"/>
          <w:szCs w:val="29"/>
        </w:rPr>
        <w:t xml:space="preserve">"Ulysses," p. </w:t>
      </w:r>
      <w:r w:rsidR="001202DE">
        <w:rPr>
          <w:b/>
          <w:bCs/>
          <w:spacing w:val="-3"/>
          <w:sz w:val="28"/>
          <w:szCs w:val="29"/>
        </w:rPr>
        <w:t>90</w:t>
      </w:r>
      <w:r w:rsidR="00DC465F">
        <w:rPr>
          <w:b/>
          <w:bCs/>
          <w:spacing w:val="-3"/>
          <w:sz w:val="28"/>
          <w:szCs w:val="29"/>
        </w:rPr>
        <w:t>4</w:t>
      </w:r>
      <w:r>
        <w:rPr>
          <w:b/>
          <w:bCs/>
          <w:spacing w:val="-3"/>
          <w:sz w:val="28"/>
          <w:szCs w:val="29"/>
        </w:rPr>
        <w:t xml:space="preserve">, </w:t>
      </w:r>
      <w:r>
        <w:rPr>
          <w:b/>
          <w:bCs/>
          <w:i/>
          <w:iCs/>
          <w:spacing w:val="-3"/>
          <w:sz w:val="28"/>
          <w:szCs w:val="29"/>
        </w:rPr>
        <w:t>EOL</w:t>
      </w:r>
    </w:p>
    <w:p w:rsidR="001F295D" w:rsidRDefault="00ED4FC0" w:rsidP="009242A5">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324"/>
        <w:jc w:val="both"/>
        <w:rPr>
          <w:spacing w:val="-3"/>
        </w:rPr>
      </w:pPr>
      <w:r>
        <w:rPr>
          <w:spacing w:val="-3"/>
        </w:rPr>
        <w:t>NOTE TO THE TEACHER:  TP-CASTT should be utilized to analyze poetry.</w:t>
      </w:r>
      <w:r w:rsidR="009242A5">
        <w:rPr>
          <w:spacing w:val="-3"/>
        </w:rPr>
        <w:t xml:space="preserve">  </w:t>
      </w:r>
      <w:r w:rsidR="001F295D">
        <w:rPr>
          <w:spacing w:val="-3"/>
        </w:rPr>
        <w:t>This Pre-AP strategy was introduced in middle school</w:t>
      </w:r>
      <w:r w:rsidR="009242A5">
        <w:rPr>
          <w:spacing w:val="-3"/>
        </w:rPr>
        <w:t xml:space="preserve"> so students should be familiar with the strategy</w:t>
      </w:r>
      <w:r w:rsidR="001F295D">
        <w:rPr>
          <w:spacing w:val="-3"/>
        </w:rPr>
        <w:t>.</w:t>
      </w:r>
    </w:p>
    <w:p w:rsidR="009242A5" w:rsidRDefault="009242A5" w:rsidP="009242A5">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324"/>
        <w:jc w:val="both"/>
        <w:rPr>
          <w:spacing w:val="-3"/>
        </w:rPr>
      </w:pPr>
    </w:p>
    <w:p w:rsidR="00ED4FC0" w:rsidRDefault="00ED4FC0" w:rsidP="001F52BA">
      <w:pPr>
        <w:numPr>
          <w:ilvl w:val="0"/>
          <w:numId w:val="20"/>
        </w:numPr>
        <w:tabs>
          <w:tab w:val="left" w:pos="-1440"/>
          <w:tab w:val="left" w:pos="-720"/>
          <w:tab w:val="left" w:pos="0"/>
          <w:tab w:val="left" w:pos="324"/>
          <w:tab w:val="left" w:pos="646"/>
          <w:tab w:val="left" w:pos="1016"/>
          <w:tab w:val="left" w:pos="1584"/>
          <w:tab w:val="left" w:pos="2164"/>
          <w:tab w:val="left" w:pos="2558"/>
        </w:tabs>
        <w:suppressAutoHyphens/>
        <w:spacing w:line="240" w:lineRule="atLeast"/>
        <w:jc w:val="both"/>
        <w:rPr>
          <w:spacing w:val="-3"/>
        </w:rPr>
      </w:pPr>
      <w:r>
        <w:rPr>
          <w:spacing w:val="-3"/>
        </w:rPr>
        <w:t>Have the students work in groups of three to five to read the poem in three sections:</w:t>
      </w:r>
    </w:p>
    <w:p w:rsidR="00ED4FC0" w:rsidRDefault="00ED4FC0" w:rsidP="00ED4FC0">
      <w:pPr>
        <w:tabs>
          <w:tab w:val="left" w:pos="-1440"/>
          <w:tab w:val="left" w:pos="-720"/>
          <w:tab w:val="left" w:pos="0"/>
          <w:tab w:val="left" w:pos="324"/>
          <w:tab w:val="left" w:pos="1016"/>
          <w:tab w:val="left" w:pos="1200"/>
          <w:tab w:val="left" w:pos="1584"/>
          <w:tab w:val="left" w:pos="2164"/>
          <w:tab w:val="left" w:pos="2558"/>
        </w:tabs>
        <w:suppressAutoHyphens/>
        <w:spacing w:line="240" w:lineRule="atLeast"/>
        <w:ind w:left="646" w:firstLine="74"/>
        <w:jc w:val="both"/>
        <w:rPr>
          <w:spacing w:val="-3"/>
        </w:rPr>
      </w:pPr>
      <w:r>
        <w:rPr>
          <w:spacing w:val="-3"/>
        </w:rPr>
        <w:tab/>
        <w:t>-</w:t>
      </w:r>
      <w:r>
        <w:rPr>
          <w:spacing w:val="-3"/>
        </w:rPr>
        <w:tab/>
        <w:t>lines 1-32</w:t>
      </w:r>
    </w:p>
    <w:p w:rsidR="00ED4FC0" w:rsidRDefault="00ED4FC0" w:rsidP="00ED4FC0">
      <w:pPr>
        <w:tabs>
          <w:tab w:val="left" w:pos="-1440"/>
          <w:tab w:val="left" w:pos="-720"/>
          <w:tab w:val="left" w:pos="0"/>
          <w:tab w:val="left" w:pos="324"/>
          <w:tab w:val="left" w:pos="1016"/>
          <w:tab w:val="left" w:pos="1200"/>
          <w:tab w:val="left" w:pos="1584"/>
          <w:tab w:val="left" w:pos="2164"/>
          <w:tab w:val="left" w:pos="2558"/>
        </w:tabs>
        <w:suppressAutoHyphens/>
        <w:spacing w:line="240" w:lineRule="atLeast"/>
        <w:ind w:left="646" w:firstLine="74"/>
        <w:jc w:val="both"/>
        <w:rPr>
          <w:spacing w:val="-3"/>
        </w:rPr>
      </w:pPr>
      <w:r>
        <w:rPr>
          <w:spacing w:val="-3"/>
        </w:rPr>
        <w:tab/>
        <w:t>-</w:t>
      </w:r>
      <w:r>
        <w:rPr>
          <w:spacing w:val="-3"/>
        </w:rPr>
        <w:tab/>
        <w:t>lines 33-43</w:t>
      </w:r>
    </w:p>
    <w:p w:rsidR="00ED4FC0" w:rsidRDefault="00ED4FC0" w:rsidP="0062424B">
      <w:pPr>
        <w:tabs>
          <w:tab w:val="left" w:pos="-1440"/>
          <w:tab w:val="left" w:pos="-720"/>
          <w:tab w:val="left" w:pos="0"/>
          <w:tab w:val="left" w:pos="324"/>
          <w:tab w:val="left" w:pos="1016"/>
          <w:tab w:val="left" w:pos="1200"/>
          <w:tab w:val="left" w:pos="1584"/>
          <w:tab w:val="left" w:pos="2164"/>
          <w:tab w:val="left" w:pos="2558"/>
        </w:tabs>
        <w:suppressAutoHyphens/>
        <w:spacing w:after="240" w:line="240" w:lineRule="atLeast"/>
        <w:ind w:left="648" w:firstLine="72"/>
        <w:jc w:val="both"/>
        <w:rPr>
          <w:spacing w:val="-3"/>
        </w:rPr>
      </w:pPr>
      <w:r>
        <w:rPr>
          <w:spacing w:val="-3"/>
        </w:rPr>
        <w:tab/>
        <w:t>-</w:t>
      </w:r>
      <w:r>
        <w:rPr>
          <w:spacing w:val="-3"/>
        </w:rPr>
        <w:tab/>
        <w:t>lines 44-70</w:t>
      </w:r>
    </w:p>
    <w:p w:rsidR="00ED4FC0" w:rsidRDefault="00ED4FC0" w:rsidP="00ED4FC0">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324" w:hanging="324"/>
        <w:jc w:val="both"/>
        <w:rPr>
          <w:spacing w:val="-3"/>
        </w:rPr>
      </w:pPr>
      <w:r>
        <w:rPr>
          <w:spacing w:val="-3"/>
        </w:rPr>
        <w:tab/>
        <w:t>Ask the students to collaborate in answering these questions:</w:t>
      </w:r>
    </w:p>
    <w:p w:rsidR="00ED4FC0" w:rsidRDefault="00ED4FC0" w:rsidP="00ED4FC0">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1.</w:t>
      </w:r>
      <w:r>
        <w:rPr>
          <w:spacing w:val="-3"/>
        </w:rPr>
        <w:tab/>
        <w:t>What is the purpose of each section?</w:t>
      </w:r>
    </w:p>
    <w:p w:rsidR="00ED4FC0" w:rsidRDefault="00ED4FC0" w:rsidP="00ED4FC0">
      <w:pPr>
        <w:tabs>
          <w:tab w:val="left" w:pos="-1440"/>
          <w:tab w:val="left" w:pos="-720"/>
          <w:tab w:val="left" w:pos="0"/>
          <w:tab w:val="left" w:pos="324"/>
          <w:tab w:val="left" w:pos="646"/>
          <w:tab w:val="left" w:pos="1016"/>
          <w:tab w:val="left" w:pos="1584"/>
          <w:tab w:val="left" w:pos="2164"/>
          <w:tab w:val="left" w:pos="2558"/>
        </w:tabs>
        <w:suppressAutoHyphens/>
        <w:spacing w:line="240" w:lineRule="atLeast"/>
        <w:ind w:left="646" w:hanging="646"/>
        <w:jc w:val="both"/>
        <w:rPr>
          <w:spacing w:val="-3"/>
        </w:rPr>
      </w:pPr>
      <w:r>
        <w:rPr>
          <w:spacing w:val="-3"/>
        </w:rPr>
        <w:tab/>
        <w:t>2.</w:t>
      </w:r>
      <w:r>
        <w:rPr>
          <w:spacing w:val="-3"/>
        </w:rPr>
        <w:tab/>
        <w:t>To whom is each section addressed?</w:t>
      </w:r>
    </w:p>
    <w:p w:rsidR="00ED4FC0" w:rsidRDefault="00ED4FC0" w:rsidP="0062424B">
      <w:pPr>
        <w:tabs>
          <w:tab w:val="left" w:pos="-1440"/>
          <w:tab w:val="left" w:pos="-720"/>
          <w:tab w:val="left" w:pos="0"/>
          <w:tab w:val="left" w:pos="324"/>
          <w:tab w:val="left" w:pos="646"/>
          <w:tab w:val="left" w:pos="1016"/>
          <w:tab w:val="left" w:pos="1584"/>
          <w:tab w:val="left" w:pos="2164"/>
          <w:tab w:val="left" w:pos="2558"/>
        </w:tabs>
        <w:suppressAutoHyphens/>
        <w:spacing w:after="240" w:line="240" w:lineRule="atLeast"/>
        <w:ind w:left="648" w:hanging="648"/>
        <w:jc w:val="both"/>
        <w:rPr>
          <w:spacing w:val="-3"/>
        </w:rPr>
      </w:pPr>
      <w:r>
        <w:rPr>
          <w:spacing w:val="-3"/>
        </w:rPr>
        <w:tab/>
        <w:t>3.</w:t>
      </w:r>
      <w:r>
        <w:rPr>
          <w:spacing w:val="-3"/>
        </w:rPr>
        <w:tab/>
        <w:t>Where do you think Ulysses is standing during his speech?</w:t>
      </w:r>
    </w:p>
    <w:p w:rsidR="00ED4FC0" w:rsidRDefault="00ED4FC0" w:rsidP="000A25B5">
      <w:pPr>
        <w:tabs>
          <w:tab w:val="left" w:pos="-1440"/>
          <w:tab w:val="left" w:pos="-720"/>
          <w:tab w:val="left" w:pos="0"/>
          <w:tab w:val="left" w:pos="324"/>
          <w:tab w:val="left" w:pos="646"/>
          <w:tab w:val="left" w:pos="1016"/>
          <w:tab w:val="left" w:pos="1584"/>
          <w:tab w:val="left" w:pos="2164"/>
          <w:tab w:val="left" w:pos="2558"/>
        </w:tabs>
        <w:suppressAutoHyphens/>
        <w:spacing w:after="240" w:line="240" w:lineRule="atLeast"/>
        <w:ind w:left="331" w:hanging="331"/>
        <w:jc w:val="both"/>
        <w:rPr>
          <w:spacing w:val="-3"/>
        </w:rPr>
      </w:pPr>
      <w:r>
        <w:rPr>
          <w:spacing w:val="-3"/>
        </w:rPr>
        <w:tab/>
        <w:t xml:space="preserve">Then, ask the students individually to write a character sketch of Ulysses that includes the way of life he symbolizes and how his life contrasts with his son's.  </w:t>
      </w:r>
    </w:p>
    <w:p w:rsidR="00ED4FC0" w:rsidRDefault="00E12F3B" w:rsidP="00ED4FC0">
      <w:pPr>
        <w:tabs>
          <w:tab w:val="center" w:pos="4680"/>
        </w:tabs>
        <w:suppressAutoHyphens/>
        <w:spacing w:after="240" w:line="240" w:lineRule="atLeast"/>
        <w:jc w:val="both"/>
        <w:rPr>
          <w:spacing w:val="-3"/>
        </w:rPr>
      </w:pPr>
      <w:r>
        <w:rPr>
          <w:spacing w:val="-3"/>
        </w:rPr>
        <w:fldChar w:fldCharType="begin"/>
      </w:r>
      <w:r w:rsidR="00ED4FC0">
        <w:rPr>
          <w:spacing w:val="-3"/>
        </w:rPr>
        <w:instrText>ADVANCE \D 3.60</w:instrText>
      </w:r>
      <w:r>
        <w:rPr>
          <w:spacing w:val="-3"/>
        </w:rPr>
        <w:fldChar w:fldCharType="end"/>
      </w:r>
      <w:r w:rsidR="00ED4FC0">
        <w:rPr>
          <w:spacing w:val="-3"/>
        </w:rPr>
        <w:tab/>
        <w:t>OR</w:t>
      </w:r>
    </w:p>
    <w:p w:rsidR="00ED4FC0" w:rsidRDefault="00E12F3B" w:rsidP="001F52BA">
      <w:pPr>
        <w:numPr>
          <w:ilvl w:val="0"/>
          <w:numId w:val="20"/>
        </w:numPr>
        <w:tabs>
          <w:tab w:val="left" w:pos="-1440"/>
          <w:tab w:val="left" w:pos="-720"/>
          <w:tab w:val="left" w:pos="0"/>
          <w:tab w:val="left" w:pos="324"/>
          <w:tab w:val="left" w:pos="646"/>
          <w:tab w:val="left" w:pos="1016"/>
          <w:tab w:val="left" w:pos="1584"/>
          <w:tab w:val="left" w:pos="2164"/>
          <w:tab w:val="left" w:pos="2558"/>
        </w:tabs>
        <w:suppressAutoHyphens/>
        <w:spacing w:after="240" w:line="240" w:lineRule="atLeast"/>
        <w:jc w:val="both"/>
        <w:rPr>
          <w:spacing w:val="-3"/>
        </w:rPr>
      </w:pPr>
      <w:r>
        <w:rPr>
          <w:spacing w:val="-3"/>
        </w:rPr>
        <w:fldChar w:fldCharType="begin"/>
      </w:r>
      <w:r w:rsidR="00ED4FC0">
        <w:rPr>
          <w:spacing w:val="-3"/>
        </w:rPr>
        <w:instrText>ADVANCE \D 3.60</w:instrText>
      </w:r>
      <w:r>
        <w:rPr>
          <w:spacing w:val="-3"/>
        </w:rPr>
        <w:fldChar w:fldCharType="end"/>
      </w:r>
      <w:r w:rsidR="00ED4FC0">
        <w:rPr>
          <w:spacing w:val="-3"/>
        </w:rPr>
        <w:t xml:space="preserve">Have the students read "Ulysses," by Alfred Lord Tennyson, p. </w:t>
      </w:r>
      <w:r w:rsidR="00BC431A">
        <w:rPr>
          <w:spacing w:val="-3"/>
        </w:rPr>
        <w:t>904</w:t>
      </w:r>
      <w:r w:rsidR="00ED4FC0">
        <w:rPr>
          <w:spacing w:val="-3"/>
        </w:rPr>
        <w:t xml:space="preserve">, </w:t>
      </w:r>
      <w:r w:rsidR="00ED4FC0">
        <w:rPr>
          <w:i/>
          <w:iCs/>
          <w:spacing w:val="-3"/>
        </w:rPr>
        <w:t>EOL</w:t>
      </w:r>
      <w:r w:rsidR="00ED4FC0">
        <w:rPr>
          <w:spacing w:val="-3"/>
        </w:rPr>
        <w:t xml:space="preserve">.  Then, have the students research the plot of Homer’s </w:t>
      </w:r>
      <w:r w:rsidR="00ED4FC0">
        <w:rPr>
          <w:i/>
          <w:iCs/>
          <w:spacing w:val="-3"/>
        </w:rPr>
        <w:t>Odyssey</w:t>
      </w:r>
      <w:r w:rsidR="00ED4FC0">
        <w:rPr>
          <w:spacing w:val="-3"/>
        </w:rPr>
        <w:t xml:space="preserve">, read portions from Books 8, 13, and 19, and then write an essay comparing and contrasting Homer’s and Tennyson’s hero figures.  </w:t>
      </w:r>
    </w:p>
    <w:p w:rsidR="00ED4FC0" w:rsidRDefault="00ED4FC0" w:rsidP="0062424B">
      <w:pPr>
        <w:tabs>
          <w:tab w:val="center" w:pos="4680"/>
        </w:tabs>
        <w:suppressAutoHyphens/>
        <w:spacing w:before="240" w:after="240" w:line="240" w:lineRule="atLeast"/>
        <w:jc w:val="center"/>
        <w:rPr>
          <w:sz w:val="28"/>
        </w:rPr>
      </w:pPr>
      <w:r>
        <w:rPr>
          <w:b/>
          <w:bCs/>
          <w:sz w:val="28"/>
          <w:szCs w:val="29"/>
        </w:rPr>
        <w:lastRenderedPageBreak/>
        <w:t xml:space="preserve">"Crossing the Bar," p. </w:t>
      </w:r>
      <w:r w:rsidR="001202DE">
        <w:rPr>
          <w:b/>
          <w:bCs/>
          <w:sz w:val="28"/>
          <w:szCs w:val="29"/>
        </w:rPr>
        <w:t>989</w:t>
      </w:r>
      <w:r>
        <w:rPr>
          <w:b/>
          <w:bCs/>
          <w:sz w:val="28"/>
          <w:szCs w:val="29"/>
        </w:rPr>
        <w:t xml:space="preserve">, </w:t>
      </w:r>
      <w:r>
        <w:rPr>
          <w:b/>
          <w:bCs/>
          <w:i/>
          <w:iCs/>
          <w:sz w:val="28"/>
          <w:szCs w:val="29"/>
        </w:rPr>
        <w:t>EOL</w:t>
      </w:r>
    </w:p>
    <w:p w:rsidR="00ED4FC0" w:rsidRDefault="00ED4FC0" w:rsidP="001F52BA">
      <w:pPr>
        <w:numPr>
          <w:ilvl w:val="0"/>
          <w:numId w:val="20"/>
        </w:numPr>
        <w:tabs>
          <w:tab w:val="left" w:pos="-1440"/>
          <w:tab w:val="left" w:pos="-720"/>
          <w:tab w:val="left" w:pos="0"/>
          <w:tab w:val="left" w:pos="324"/>
          <w:tab w:val="left" w:pos="646"/>
          <w:tab w:val="left" w:pos="1016"/>
          <w:tab w:val="left" w:pos="1584"/>
        </w:tabs>
        <w:suppressAutoHyphens/>
        <w:spacing w:before="240" w:after="240" w:line="240" w:lineRule="atLeast"/>
        <w:jc w:val="both"/>
      </w:pPr>
      <w:r>
        <w:t xml:space="preserve">Have the students review analogies before they read "Crossing the Bar."  Then, discuss the title and poem as an analogy for death.  Next, have the students write their own analogies for death and discuss them with the class.  Finally, have the students find other analogies within the </w:t>
      </w:r>
      <w:proofErr w:type="gramStart"/>
      <w:r>
        <w:t>poem</w:t>
      </w:r>
      <w:r>
        <w:rPr>
          <w:rFonts w:ascii="WP TypographicSymbols" w:hAnsi="WP TypographicSymbols"/>
        </w:rPr>
        <w:t></w:t>
      </w:r>
      <w:r>
        <w:rPr>
          <w:rFonts w:ascii="WP TypographicSymbols" w:hAnsi="WP TypographicSymbols"/>
        </w:rPr>
        <w:t></w:t>
      </w:r>
      <w:r>
        <w:rPr>
          <w:rFonts w:ascii="WP TypographicSymbols" w:hAnsi="WP TypographicSymbols"/>
        </w:rPr>
        <w:t></w:t>
      </w:r>
      <w:r>
        <w:rPr>
          <w:rFonts w:ascii="WP TypographicSymbols" w:hAnsi="WP TypographicSymbols"/>
        </w:rPr>
        <w:t></w:t>
      </w:r>
      <w:r>
        <w:t>e.g.,</w:t>
      </w:r>
      <w:proofErr w:type="gramEnd"/>
      <w:r>
        <w:t xml:space="preserve"> Pilot = God.  </w:t>
      </w:r>
    </w:p>
    <w:p w:rsidR="00ED4FC0" w:rsidRDefault="00ED4FC0" w:rsidP="001F52BA">
      <w:pPr>
        <w:numPr>
          <w:ilvl w:val="0"/>
          <w:numId w:val="20"/>
        </w:numPr>
        <w:tabs>
          <w:tab w:val="left" w:pos="-1440"/>
          <w:tab w:val="left" w:pos="-720"/>
          <w:tab w:val="left" w:pos="0"/>
          <w:tab w:val="left" w:pos="324"/>
          <w:tab w:val="left" w:pos="646"/>
          <w:tab w:val="left" w:pos="1016"/>
          <w:tab w:val="left" w:pos="1584"/>
        </w:tabs>
        <w:suppressAutoHyphens/>
        <w:spacing w:before="240" w:after="240" w:line="240" w:lineRule="atLeast"/>
        <w:jc w:val="both"/>
      </w:pPr>
      <w:r>
        <w:t xml:space="preserve">Have the students discuss the tone of the poem.  Then, ask them to identify the words that create that tone.  </w:t>
      </w:r>
    </w:p>
    <w:p w:rsidR="00ED4FC0" w:rsidRDefault="00ED4FC0" w:rsidP="001F52BA">
      <w:pPr>
        <w:numPr>
          <w:ilvl w:val="0"/>
          <w:numId w:val="20"/>
        </w:numPr>
        <w:tabs>
          <w:tab w:val="left" w:pos="-1440"/>
          <w:tab w:val="left" w:pos="-720"/>
          <w:tab w:val="left" w:pos="0"/>
          <w:tab w:val="left" w:pos="324"/>
          <w:tab w:val="left" w:pos="646"/>
          <w:tab w:val="left" w:pos="1016"/>
          <w:tab w:val="left" w:pos="1584"/>
        </w:tabs>
        <w:suppressAutoHyphens/>
        <w:spacing w:before="240" w:after="240" w:line="240" w:lineRule="atLeast"/>
        <w:jc w:val="both"/>
      </w:pPr>
      <w:r>
        <w:t xml:space="preserve">Have the students write an essay in which they discuss the speaker's use of the sea voyage as a metaphor and analyze the poet's use of rhythm and its effect on the listener.  </w:t>
      </w:r>
    </w:p>
    <w:p w:rsidR="00ED4FC0" w:rsidRDefault="00ED4FC0" w:rsidP="0062424B">
      <w:pPr>
        <w:tabs>
          <w:tab w:val="center" w:pos="4680"/>
        </w:tabs>
        <w:suppressAutoHyphens/>
        <w:spacing w:before="240" w:after="240" w:line="240" w:lineRule="atLeast"/>
        <w:jc w:val="center"/>
        <w:rPr>
          <w:sz w:val="28"/>
        </w:rPr>
      </w:pPr>
      <w:r>
        <w:rPr>
          <w:b/>
          <w:bCs/>
          <w:sz w:val="28"/>
          <w:szCs w:val="29"/>
        </w:rPr>
        <w:t xml:space="preserve">"Ah, Are You Digging On My Grave?" p. </w:t>
      </w:r>
      <w:r w:rsidR="001202DE">
        <w:rPr>
          <w:b/>
          <w:bCs/>
          <w:sz w:val="28"/>
          <w:szCs w:val="29"/>
        </w:rPr>
        <w:t>996</w:t>
      </w:r>
      <w:r>
        <w:rPr>
          <w:b/>
          <w:bCs/>
          <w:sz w:val="28"/>
          <w:szCs w:val="29"/>
        </w:rPr>
        <w:t>,</w:t>
      </w:r>
      <w:r>
        <w:rPr>
          <w:b/>
          <w:bCs/>
          <w:i/>
          <w:iCs/>
          <w:sz w:val="28"/>
          <w:szCs w:val="29"/>
        </w:rPr>
        <w:t xml:space="preserve"> EOL</w:t>
      </w:r>
    </w:p>
    <w:p w:rsidR="00ED4FC0" w:rsidRDefault="00ED4FC0" w:rsidP="001F52BA">
      <w:pPr>
        <w:numPr>
          <w:ilvl w:val="1"/>
          <w:numId w:val="19"/>
        </w:numPr>
        <w:tabs>
          <w:tab w:val="left" w:pos="-1440"/>
          <w:tab w:val="left" w:pos="-720"/>
          <w:tab w:val="left" w:pos="0"/>
          <w:tab w:val="left" w:pos="324"/>
          <w:tab w:val="left" w:pos="646"/>
          <w:tab w:val="left" w:pos="1016"/>
          <w:tab w:val="left" w:pos="1584"/>
        </w:tabs>
        <w:suppressAutoHyphens/>
        <w:spacing w:before="240" w:after="240" w:line="240" w:lineRule="atLeast"/>
        <w:jc w:val="both"/>
      </w:pPr>
      <w:r>
        <w:t xml:space="preserve">Have the students complete a QAR Activity as they read "Ah, Are You Digging </w:t>
      </w:r>
      <w:proofErr w:type="gramStart"/>
      <w:r>
        <w:t>On</w:t>
      </w:r>
      <w:proofErr w:type="gramEnd"/>
      <w:r>
        <w:t xml:space="preserve"> My Grave?" by Thomas Hardy, p. </w:t>
      </w:r>
      <w:r w:rsidR="001202DE">
        <w:t>996</w:t>
      </w:r>
      <w:r>
        <w:t xml:space="preserve">, </w:t>
      </w:r>
      <w:r>
        <w:rPr>
          <w:i/>
          <w:iCs/>
        </w:rPr>
        <w:t>EOL</w:t>
      </w:r>
      <w:r>
        <w:t>.  (</w:t>
      </w:r>
      <w:hyperlink w:anchor="_&quot;Ah,_Are_You" w:history="1">
        <w:r w:rsidRPr="006B7EB7">
          <w:rPr>
            <w:rStyle w:val="Hyperlink"/>
          </w:rPr>
          <w:t>See Activities Section.</w:t>
        </w:r>
      </w:hyperlink>
      <w:r>
        <w:t xml:space="preserve">)   </w:t>
      </w:r>
    </w:p>
    <w:p w:rsidR="00B17475" w:rsidRDefault="00ED4FC0" w:rsidP="001F52BA">
      <w:pPr>
        <w:numPr>
          <w:ilvl w:val="1"/>
          <w:numId w:val="19"/>
        </w:numPr>
        <w:tabs>
          <w:tab w:val="left" w:pos="-1440"/>
          <w:tab w:val="left" w:pos="-720"/>
          <w:tab w:val="left" w:pos="0"/>
          <w:tab w:val="left" w:pos="324"/>
          <w:tab w:val="left" w:pos="646"/>
          <w:tab w:val="left" w:pos="1016"/>
          <w:tab w:val="left" w:pos="1584"/>
        </w:tabs>
        <w:suppressAutoHyphens/>
        <w:spacing w:before="240" w:after="240" w:line="240" w:lineRule="atLeast"/>
        <w:jc w:val="both"/>
      </w:pPr>
      <w:r>
        <w:t xml:space="preserve">Have the students analyze the tone of the poem.  Ask them to pick out the words that create the tone.  After the class has reached consensus about the tone, have them reread the poem, eliminating the last stanza.  Then, ask them to discuss how this changes the tone and the meaning.  </w:t>
      </w:r>
    </w:p>
    <w:p w:rsidR="00B17475" w:rsidRDefault="00ED4FC0" w:rsidP="001F52BA">
      <w:pPr>
        <w:numPr>
          <w:ilvl w:val="1"/>
          <w:numId w:val="19"/>
        </w:numPr>
        <w:tabs>
          <w:tab w:val="left" w:pos="-1440"/>
          <w:tab w:val="left" w:pos="-720"/>
          <w:tab w:val="left" w:pos="0"/>
          <w:tab w:val="left" w:pos="324"/>
          <w:tab w:val="left" w:pos="646"/>
          <w:tab w:val="left" w:pos="1016"/>
          <w:tab w:val="left" w:pos="1584"/>
        </w:tabs>
        <w:suppressAutoHyphens/>
        <w:spacing w:before="240" w:after="240" w:line="240" w:lineRule="atLeast"/>
        <w:jc w:val="both"/>
      </w:pPr>
      <w:r>
        <w:t xml:space="preserve">Have the students read “Ah, Are You Digging on My Grave?” p. </w:t>
      </w:r>
      <w:r w:rsidR="001202DE">
        <w:t>996</w:t>
      </w:r>
      <w:r>
        <w:t xml:space="preserve">, </w:t>
      </w:r>
      <w:r>
        <w:rPr>
          <w:i/>
          <w:iCs/>
        </w:rPr>
        <w:t>EOL</w:t>
      </w:r>
      <w:r>
        <w:t xml:space="preserve">.  Then, have the students </w:t>
      </w:r>
      <w:proofErr w:type="gramStart"/>
      <w:r>
        <w:t>write</w:t>
      </w:r>
      <w:proofErr w:type="gramEnd"/>
      <w:r>
        <w:t xml:space="preserve"> a short biography, feature article, obituary, or editorial about the woman who speaks in the poem. </w:t>
      </w:r>
    </w:p>
    <w:p w:rsidR="00ED4FC0" w:rsidRPr="00B17475" w:rsidRDefault="00ED4FC0" w:rsidP="001F52BA">
      <w:pPr>
        <w:numPr>
          <w:ilvl w:val="1"/>
          <w:numId w:val="19"/>
        </w:numPr>
        <w:tabs>
          <w:tab w:val="left" w:pos="-1440"/>
          <w:tab w:val="left" w:pos="-720"/>
          <w:tab w:val="left" w:pos="0"/>
          <w:tab w:val="left" w:pos="324"/>
          <w:tab w:val="left" w:pos="646"/>
          <w:tab w:val="left" w:pos="1016"/>
          <w:tab w:val="left" w:pos="1584"/>
        </w:tabs>
        <w:suppressAutoHyphens/>
        <w:spacing w:before="240" w:after="240" w:line="240" w:lineRule="atLeast"/>
        <w:jc w:val="both"/>
      </w:pPr>
      <w:r>
        <w:t xml:space="preserve">Have the students work in groups of three to five to present a dramatic reading of the poem.  </w:t>
      </w:r>
    </w:p>
    <w:p w:rsidR="00ED4FC0" w:rsidRDefault="00ED4FC0" w:rsidP="0062424B">
      <w:pPr>
        <w:tabs>
          <w:tab w:val="center" w:pos="4680"/>
        </w:tabs>
        <w:suppressAutoHyphens/>
        <w:spacing w:before="240" w:after="240" w:line="240" w:lineRule="atLeast"/>
        <w:jc w:val="center"/>
        <w:rPr>
          <w:sz w:val="28"/>
        </w:rPr>
      </w:pPr>
      <w:r>
        <w:rPr>
          <w:b/>
          <w:bCs/>
          <w:sz w:val="28"/>
          <w:szCs w:val="29"/>
        </w:rPr>
        <w:t xml:space="preserve">"When I Was One-and Twenty," p. </w:t>
      </w:r>
      <w:r w:rsidR="001202DE">
        <w:rPr>
          <w:b/>
          <w:bCs/>
          <w:sz w:val="28"/>
          <w:szCs w:val="29"/>
        </w:rPr>
        <w:t>998</w:t>
      </w:r>
      <w:r>
        <w:rPr>
          <w:b/>
          <w:bCs/>
          <w:sz w:val="28"/>
          <w:szCs w:val="29"/>
        </w:rPr>
        <w:t>,</w:t>
      </w:r>
      <w:r>
        <w:rPr>
          <w:b/>
          <w:bCs/>
          <w:i/>
          <w:iCs/>
          <w:sz w:val="28"/>
          <w:szCs w:val="29"/>
        </w:rPr>
        <w:t xml:space="preserve"> EOL</w:t>
      </w:r>
    </w:p>
    <w:p w:rsidR="00ED4FC0" w:rsidRDefault="00ED4FC0" w:rsidP="001F52BA">
      <w:pPr>
        <w:numPr>
          <w:ilvl w:val="0"/>
          <w:numId w:val="21"/>
        </w:numPr>
        <w:tabs>
          <w:tab w:val="left" w:pos="-1440"/>
          <w:tab w:val="left" w:pos="-720"/>
          <w:tab w:val="left" w:pos="0"/>
          <w:tab w:val="left" w:pos="324"/>
          <w:tab w:val="left" w:pos="646"/>
          <w:tab w:val="left" w:pos="1016"/>
          <w:tab w:val="left" w:pos="1584"/>
        </w:tabs>
        <w:suppressAutoHyphens/>
        <w:spacing w:before="240" w:after="240" w:line="240" w:lineRule="atLeast"/>
        <w:jc w:val="both"/>
      </w:pPr>
      <w:r>
        <w:t xml:space="preserve">Have the students prepare to read the poem aloud by working with a partner or in a small group to create a "T" chart that lists as many reasons as they can generate in approximately ten minutes for why the joys of love outweigh the risks of possible heartache.  Then, have the students </w:t>
      </w:r>
      <w:proofErr w:type="gramStart"/>
      <w:r>
        <w:t>share</w:t>
      </w:r>
      <w:proofErr w:type="gramEnd"/>
      <w:r>
        <w:t xml:space="preserve"> their ideas with class.</w:t>
      </w:r>
    </w:p>
    <w:tbl>
      <w:tblPr>
        <w:tblW w:w="0" w:type="auto"/>
        <w:tblInd w:w="120" w:type="dxa"/>
        <w:tblLayout w:type="fixed"/>
        <w:tblCellMar>
          <w:left w:w="120" w:type="dxa"/>
          <w:right w:w="120" w:type="dxa"/>
        </w:tblCellMar>
        <w:tblLook w:val="0000"/>
      </w:tblPr>
      <w:tblGrid>
        <w:gridCol w:w="643"/>
        <w:gridCol w:w="4416"/>
        <w:gridCol w:w="4300"/>
      </w:tblGrid>
      <w:tr w:rsidR="00ED4FC0">
        <w:tc>
          <w:tcPr>
            <w:tcW w:w="643" w:type="dxa"/>
            <w:tcBorders>
              <w:top w:val="nil"/>
              <w:left w:val="nil"/>
              <w:bottom w:val="nil"/>
              <w:right w:val="nil"/>
            </w:tcBorders>
          </w:tcPr>
          <w:p w:rsidR="00ED4FC0" w:rsidRDefault="00ED4FC0" w:rsidP="00ED4FC0">
            <w:pPr>
              <w:tabs>
                <w:tab w:val="left" w:pos="-1440"/>
                <w:tab w:val="left" w:pos="-720"/>
                <w:tab w:val="left" w:pos="0"/>
                <w:tab w:val="left" w:pos="324"/>
                <w:tab w:val="left" w:pos="646"/>
                <w:tab w:val="left" w:pos="1016"/>
                <w:tab w:val="left" w:pos="1584"/>
              </w:tabs>
              <w:suppressAutoHyphens/>
              <w:spacing w:before="90" w:after="54" w:line="240" w:lineRule="atLeast"/>
            </w:pPr>
          </w:p>
        </w:tc>
        <w:tc>
          <w:tcPr>
            <w:tcW w:w="4416" w:type="dxa"/>
            <w:tcBorders>
              <w:top w:val="nil"/>
              <w:left w:val="nil"/>
              <w:bottom w:val="nil"/>
              <w:right w:val="nil"/>
            </w:tcBorders>
          </w:tcPr>
          <w:p w:rsidR="00ED4FC0" w:rsidRDefault="00ED4FC0" w:rsidP="00ED4FC0">
            <w:pPr>
              <w:tabs>
                <w:tab w:val="left" w:pos="-1440"/>
                <w:tab w:val="left" w:pos="-720"/>
                <w:tab w:val="left" w:pos="0"/>
                <w:tab w:val="left" w:pos="324"/>
                <w:tab w:val="left" w:pos="646"/>
                <w:tab w:val="left" w:pos="1016"/>
                <w:tab w:val="left" w:pos="1584"/>
              </w:tabs>
              <w:suppressAutoHyphens/>
              <w:spacing w:before="90" w:after="54" w:line="240" w:lineRule="atLeast"/>
              <w:jc w:val="center"/>
              <w:rPr>
                <w:b/>
                <w:bCs/>
              </w:rPr>
            </w:pPr>
            <w:r>
              <w:rPr>
                <w:b/>
                <w:bCs/>
              </w:rPr>
              <w:t>Pros of Giving One's Heart to Another</w:t>
            </w:r>
          </w:p>
        </w:tc>
        <w:tc>
          <w:tcPr>
            <w:tcW w:w="4300" w:type="dxa"/>
            <w:tcBorders>
              <w:top w:val="nil"/>
              <w:left w:val="single" w:sz="7" w:space="0" w:color="auto"/>
              <w:bottom w:val="nil"/>
              <w:right w:val="nil"/>
            </w:tcBorders>
          </w:tcPr>
          <w:p w:rsidR="00ED4FC0" w:rsidRDefault="00ED4FC0" w:rsidP="00ED4FC0">
            <w:pPr>
              <w:tabs>
                <w:tab w:val="left" w:pos="-1440"/>
                <w:tab w:val="left" w:pos="-720"/>
                <w:tab w:val="left" w:pos="0"/>
                <w:tab w:val="left" w:pos="324"/>
                <w:tab w:val="left" w:pos="646"/>
                <w:tab w:val="left" w:pos="1016"/>
                <w:tab w:val="left" w:pos="1584"/>
              </w:tabs>
              <w:suppressAutoHyphens/>
              <w:spacing w:before="90" w:after="54" w:line="240" w:lineRule="atLeast"/>
              <w:jc w:val="center"/>
              <w:rPr>
                <w:b/>
                <w:bCs/>
              </w:rPr>
            </w:pPr>
            <w:r>
              <w:rPr>
                <w:b/>
                <w:bCs/>
              </w:rPr>
              <w:t>Cons of Risking All for Love</w:t>
            </w:r>
          </w:p>
        </w:tc>
      </w:tr>
      <w:tr w:rsidR="00ED4FC0">
        <w:tc>
          <w:tcPr>
            <w:tcW w:w="643" w:type="dxa"/>
            <w:tcBorders>
              <w:top w:val="nil"/>
              <w:left w:val="nil"/>
              <w:bottom w:val="nil"/>
              <w:right w:val="nil"/>
            </w:tcBorders>
          </w:tcPr>
          <w:p w:rsidR="00ED4FC0" w:rsidRDefault="00ED4FC0" w:rsidP="00ED4FC0">
            <w:pPr>
              <w:tabs>
                <w:tab w:val="left" w:pos="-1440"/>
                <w:tab w:val="left" w:pos="-720"/>
                <w:tab w:val="left" w:pos="0"/>
                <w:tab w:val="left" w:pos="324"/>
                <w:tab w:val="left" w:pos="646"/>
                <w:tab w:val="left" w:pos="1016"/>
                <w:tab w:val="left" w:pos="1584"/>
              </w:tabs>
              <w:suppressAutoHyphens/>
              <w:spacing w:before="90" w:after="54" w:line="240" w:lineRule="atLeast"/>
            </w:pPr>
          </w:p>
        </w:tc>
        <w:tc>
          <w:tcPr>
            <w:tcW w:w="4416" w:type="dxa"/>
            <w:tcBorders>
              <w:top w:val="single" w:sz="7" w:space="0" w:color="auto"/>
              <w:left w:val="nil"/>
              <w:bottom w:val="nil"/>
              <w:right w:val="nil"/>
            </w:tcBorders>
          </w:tcPr>
          <w:p w:rsidR="00ED4FC0" w:rsidRDefault="00ED4FC0" w:rsidP="00ED4FC0">
            <w:pPr>
              <w:tabs>
                <w:tab w:val="left" w:pos="-1440"/>
                <w:tab w:val="left" w:pos="-720"/>
                <w:tab w:val="left" w:pos="0"/>
                <w:tab w:val="left" w:pos="324"/>
                <w:tab w:val="left" w:pos="646"/>
                <w:tab w:val="left" w:pos="1016"/>
                <w:tab w:val="left" w:pos="1584"/>
              </w:tabs>
              <w:suppressAutoHyphens/>
              <w:spacing w:before="90" w:after="54" w:line="240" w:lineRule="atLeast"/>
            </w:pPr>
          </w:p>
        </w:tc>
        <w:tc>
          <w:tcPr>
            <w:tcW w:w="4300" w:type="dxa"/>
            <w:tcBorders>
              <w:top w:val="single" w:sz="7" w:space="0" w:color="auto"/>
              <w:left w:val="single" w:sz="7" w:space="0" w:color="auto"/>
              <w:bottom w:val="nil"/>
              <w:right w:val="nil"/>
            </w:tcBorders>
          </w:tcPr>
          <w:p w:rsidR="00ED4FC0" w:rsidRDefault="00ED4FC0" w:rsidP="00ED4FC0">
            <w:pPr>
              <w:tabs>
                <w:tab w:val="left" w:pos="-1440"/>
                <w:tab w:val="left" w:pos="-720"/>
                <w:tab w:val="left" w:pos="0"/>
                <w:tab w:val="left" w:pos="324"/>
                <w:tab w:val="left" w:pos="646"/>
                <w:tab w:val="left" w:pos="1016"/>
                <w:tab w:val="left" w:pos="1584"/>
              </w:tabs>
              <w:suppressAutoHyphens/>
              <w:spacing w:before="90" w:line="240" w:lineRule="atLeast"/>
            </w:pPr>
          </w:p>
          <w:p w:rsidR="00ED4FC0" w:rsidRDefault="00ED4FC0" w:rsidP="00ED4FC0">
            <w:pPr>
              <w:tabs>
                <w:tab w:val="left" w:pos="-1440"/>
                <w:tab w:val="left" w:pos="-720"/>
                <w:tab w:val="left" w:pos="0"/>
                <w:tab w:val="left" w:pos="324"/>
                <w:tab w:val="left" w:pos="646"/>
                <w:tab w:val="left" w:pos="1016"/>
                <w:tab w:val="left" w:pos="1584"/>
              </w:tabs>
              <w:suppressAutoHyphens/>
              <w:spacing w:after="54" w:line="240" w:lineRule="atLeast"/>
            </w:pPr>
          </w:p>
        </w:tc>
      </w:tr>
    </w:tbl>
    <w:p w:rsidR="00ED4FC0" w:rsidRDefault="00ED4FC0" w:rsidP="001F52BA">
      <w:pPr>
        <w:numPr>
          <w:ilvl w:val="0"/>
          <w:numId w:val="39"/>
        </w:numPr>
        <w:tabs>
          <w:tab w:val="clear" w:pos="720"/>
          <w:tab w:val="left" w:pos="-1440"/>
          <w:tab w:val="left" w:pos="-720"/>
          <w:tab w:val="left" w:pos="0"/>
          <w:tab w:val="left" w:pos="324"/>
          <w:tab w:val="num" w:pos="360"/>
          <w:tab w:val="left" w:pos="1016"/>
          <w:tab w:val="left" w:pos="1584"/>
        </w:tabs>
        <w:suppressAutoHyphens/>
        <w:spacing w:before="240" w:line="240" w:lineRule="atLeast"/>
        <w:ind w:left="360"/>
        <w:jc w:val="both"/>
      </w:pPr>
      <w:r>
        <w:t xml:space="preserve">Have pairs of students respond to “When I Was One-and Twenty,” p. </w:t>
      </w:r>
      <w:r w:rsidR="00490B2B">
        <w:t>998</w:t>
      </w:r>
      <w:r>
        <w:t xml:space="preserve">, </w:t>
      </w:r>
      <w:r>
        <w:rPr>
          <w:i/>
          <w:iCs/>
        </w:rPr>
        <w:t>EOL</w:t>
      </w:r>
      <w:r>
        <w:t>, by assuming the “characters” of Housman’s speakers—one the inexperienced twenty-one-year-old and the other the more experienced wise man.   (E 12.4.1, E 12.10.1)</w:t>
      </w:r>
    </w:p>
    <w:p w:rsidR="000A25B5" w:rsidRDefault="000A25B5" w:rsidP="0062424B">
      <w:pPr>
        <w:tabs>
          <w:tab w:val="center" w:pos="4680"/>
        </w:tabs>
        <w:suppressAutoHyphens/>
        <w:spacing w:before="240" w:after="240" w:line="240" w:lineRule="atLeast"/>
        <w:jc w:val="center"/>
        <w:rPr>
          <w:b/>
          <w:bCs/>
          <w:sz w:val="28"/>
          <w:szCs w:val="29"/>
        </w:rPr>
      </w:pPr>
    </w:p>
    <w:p w:rsidR="00D902D8" w:rsidRDefault="00D902D8" w:rsidP="0062424B">
      <w:pPr>
        <w:tabs>
          <w:tab w:val="center" w:pos="4680"/>
        </w:tabs>
        <w:suppressAutoHyphens/>
        <w:spacing w:before="240" w:after="240" w:line="240" w:lineRule="atLeast"/>
        <w:jc w:val="center"/>
        <w:rPr>
          <w:sz w:val="28"/>
        </w:rPr>
      </w:pPr>
      <w:r>
        <w:rPr>
          <w:b/>
          <w:bCs/>
          <w:sz w:val="28"/>
          <w:szCs w:val="29"/>
        </w:rPr>
        <w:lastRenderedPageBreak/>
        <w:t>"</w:t>
      </w:r>
      <w:proofErr w:type="spellStart"/>
      <w:r>
        <w:rPr>
          <w:b/>
          <w:bCs/>
          <w:sz w:val="28"/>
          <w:szCs w:val="29"/>
        </w:rPr>
        <w:t>Dulce</w:t>
      </w:r>
      <w:proofErr w:type="spellEnd"/>
      <w:r>
        <w:rPr>
          <w:b/>
          <w:bCs/>
          <w:sz w:val="28"/>
          <w:szCs w:val="29"/>
        </w:rPr>
        <w:t xml:space="preserve"> et Decorum </w:t>
      </w:r>
      <w:proofErr w:type="spellStart"/>
      <w:r>
        <w:rPr>
          <w:b/>
          <w:bCs/>
          <w:sz w:val="28"/>
          <w:szCs w:val="29"/>
        </w:rPr>
        <w:t>Est</w:t>
      </w:r>
      <w:proofErr w:type="spellEnd"/>
      <w:r>
        <w:rPr>
          <w:b/>
          <w:bCs/>
          <w:sz w:val="28"/>
          <w:szCs w:val="29"/>
        </w:rPr>
        <w:t xml:space="preserve">," p. 1040, </w:t>
      </w:r>
      <w:r>
        <w:rPr>
          <w:b/>
          <w:bCs/>
          <w:i/>
          <w:iCs/>
          <w:sz w:val="28"/>
          <w:szCs w:val="29"/>
        </w:rPr>
        <w:t>EOL</w:t>
      </w:r>
    </w:p>
    <w:p w:rsidR="00D902D8" w:rsidRDefault="00D902D8" w:rsidP="001F52BA">
      <w:pPr>
        <w:numPr>
          <w:ilvl w:val="0"/>
          <w:numId w:val="24"/>
        </w:numPr>
        <w:suppressAutoHyphens/>
        <w:spacing w:before="240" w:after="240" w:line="240" w:lineRule="atLeast"/>
        <w:jc w:val="both"/>
      </w:pPr>
      <w:r>
        <w:t xml:space="preserve">Have the students listen to an explanation of the poem's title.  Then, ask the students to read the poem and identify the moral conflict faced by the speaker.  </w:t>
      </w:r>
    </w:p>
    <w:p w:rsidR="00D902D8" w:rsidRDefault="00D902D8" w:rsidP="001F52BA">
      <w:pPr>
        <w:numPr>
          <w:ilvl w:val="0"/>
          <w:numId w:val="24"/>
        </w:numPr>
        <w:suppressAutoHyphens/>
        <w:spacing w:before="240" w:after="240" w:line="240" w:lineRule="atLeast"/>
        <w:jc w:val="both"/>
      </w:pPr>
      <w:r>
        <w:t xml:space="preserve">Have the students </w:t>
      </w:r>
      <w:proofErr w:type="gramStart"/>
      <w:r>
        <w:t>discuss</w:t>
      </w:r>
      <w:proofErr w:type="gramEnd"/>
      <w:r>
        <w:t xml:space="preserve"> whether or not most Americans would agree or disagree with the motto Owen uses for his title.  </w:t>
      </w:r>
    </w:p>
    <w:p w:rsidR="00D902D8" w:rsidRDefault="00D902D8" w:rsidP="001F52BA">
      <w:pPr>
        <w:numPr>
          <w:ilvl w:val="0"/>
          <w:numId w:val="24"/>
        </w:numPr>
        <w:suppressAutoHyphens/>
        <w:spacing w:before="240" w:after="240" w:line="240" w:lineRule="atLeast"/>
        <w:jc w:val="both"/>
      </w:pPr>
      <w:r>
        <w:t xml:space="preserve">Have the students discuss the poet's use of imagery, diction, and tone and how these re-emphasize the poem's theme.  </w:t>
      </w:r>
    </w:p>
    <w:p w:rsidR="00D902D8" w:rsidRDefault="00D902D8" w:rsidP="001F52BA">
      <w:pPr>
        <w:numPr>
          <w:ilvl w:val="0"/>
          <w:numId w:val="24"/>
        </w:numPr>
        <w:suppressAutoHyphens/>
        <w:spacing w:before="240" w:after="240" w:line="240" w:lineRule="atLeast"/>
        <w:jc w:val="both"/>
      </w:pPr>
      <w:r>
        <w:t xml:space="preserve">Have the students explain the irony of the quotation in lines 27-28 after reading the poem.  Ask them to locate examples of onomatopoeia and to discuss what they add to the poem.  </w:t>
      </w:r>
    </w:p>
    <w:p w:rsidR="00D902D8" w:rsidRDefault="00D902D8" w:rsidP="001F52BA">
      <w:pPr>
        <w:numPr>
          <w:ilvl w:val="0"/>
          <w:numId w:val="24"/>
        </w:numPr>
        <w:suppressAutoHyphens/>
        <w:spacing w:before="240" w:after="240" w:line="240" w:lineRule="atLeast"/>
        <w:jc w:val="both"/>
      </w:pPr>
      <w:r>
        <w:t xml:space="preserve">Have the students work in pairs to write brief interior monologues for the "he" described in the poem.  Ask the students to have the monologue conclude with the speaker's realization from the poem.  Have the students share these with the class.  </w:t>
      </w:r>
    </w:p>
    <w:p w:rsidR="00D902D8" w:rsidRDefault="00D902D8" w:rsidP="001F52BA">
      <w:pPr>
        <w:numPr>
          <w:ilvl w:val="0"/>
          <w:numId w:val="25"/>
        </w:numPr>
        <w:suppressAutoHyphens/>
        <w:spacing w:before="240" w:after="240" w:line="240" w:lineRule="atLeast"/>
        <w:jc w:val="both"/>
      </w:pPr>
      <w:r>
        <w:t xml:space="preserve">Have the students who wish to do independent reading compare/contrast these poets' views on war to Remarque's in </w:t>
      </w:r>
      <w:r>
        <w:rPr>
          <w:i/>
          <w:iCs/>
        </w:rPr>
        <w:t>All Quiet on the Western Front</w:t>
      </w:r>
      <w:r>
        <w:t xml:space="preserve">.  </w:t>
      </w:r>
    </w:p>
    <w:p w:rsidR="00DC465F" w:rsidRDefault="00DC465F" w:rsidP="00157022">
      <w:pPr>
        <w:tabs>
          <w:tab w:val="center" w:pos="4680"/>
        </w:tabs>
        <w:suppressAutoHyphens/>
        <w:spacing w:after="240" w:line="240" w:lineRule="atLeast"/>
        <w:jc w:val="center"/>
        <w:rPr>
          <w:sz w:val="28"/>
        </w:rPr>
      </w:pPr>
      <w:r>
        <w:rPr>
          <w:b/>
          <w:bCs/>
          <w:sz w:val="28"/>
          <w:szCs w:val="29"/>
        </w:rPr>
        <w:t xml:space="preserve">"The Rear-Guard," p. 1041, </w:t>
      </w:r>
      <w:r>
        <w:rPr>
          <w:b/>
          <w:bCs/>
          <w:i/>
          <w:iCs/>
          <w:sz w:val="28"/>
          <w:szCs w:val="29"/>
        </w:rPr>
        <w:t>EOL</w:t>
      </w:r>
    </w:p>
    <w:p w:rsidR="00157022" w:rsidRDefault="00157022" w:rsidP="00157022">
      <w:pPr>
        <w:rPr>
          <w:rFonts w:ascii="Arial" w:hAnsi="Arial" w:cs="Arial"/>
          <w:sz w:val="20"/>
          <w:szCs w:val="20"/>
        </w:rPr>
      </w:pPr>
      <w:r>
        <w:t>NOTE TO THE TEACHER: Have the students preview The Oxford Virtual Classroom when studying the World War I poems.</w:t>
      </w:r>
      <w:r w:rsidRPr="00157022">
        <w:t xml:space="preserve"> </w:t>
      </w:r>
      <w:r w:rsidR="00D0456A">
        <w:t>(</w:t>
      </w:r>
      <w:hyperlink r:id="rId13" w:history="1">
        <w:r w:rsidR="00D0456A" w:rsidRPr="00E4220A">
          <w:rPr>
            <w:rStyle w:val="Hyperlink"/>
          </w:rPr>
          <w:t>http://www.oucs.ox.ac.uk/ltg/projects/jtap/tutorials/intro/info.html</w:t>
        </w:r>
      </w:hyperlink>
      <w:r w:rsidR="00D0456A">
        <w:t>) where they are able to review the poetry, make comments and recommendations for change of wording, and so forth.  This is a very valuable site.</w:t>
      </w:r>
    </w:p>
    <w:p w:rsidR="00DC465F" w:rsidRDefault="00DC465F" w:rsidP="001F52BA">
      <w:pPr>
        <w:numPr>
          <w:ilvl w:val="0"/>
          <w:numId w:val="23"/>
        </w:numPr>
        <w:suppressAutoHyphens/>
        <w:spacing w:before="240" w:after="240" w:line="240" w:lineRule="atLeast"/>
        <w:jc w:val="both"/>
      </w:pPr>
      <w:r>
        <w:t xml:space="preserve">Have the students read the poem using the REAP approach outlined in the </w:t>
      </w:r>
      <w:hyperlink w:anchor="_REAP" w:history="1">
        <w:r w:rsidRPr="006B7EB7">
          <w:rPr>
            <w:rStyle w:val="Hyperlink"/>
          </w:rPr>
          <w:t>Activities Section</w:t>
        </w:r>
      </w:hyperlink>
      <w:r>
        <w:t xml:space="preserve">.  </w:t>
      </w:r>
    </w:p>
    <w:p w:rsidR="00DC465F" w:rsidRDefault="00DC465F" w:rsidP="001F52BA">
      <w:pPr>
        <w:numPr>
          <w:ilvl w:val="0"/>
          <w:numId w:val="23"/>
        </w:numPr>
        <w:suppressAutoHyphens/>
        <w:spacing w:before="240" w:after="240" w:line="240" w:lineRule="atLeast"/>
        <w:jc w:val="both"/>
      </w:pPr>
      <w:r>
        <w:t xml:space="preserve">Have the students discuss what they know about trench warfare and the daily living conditions of soldiers fighting in World War I; then ask them to read the </w:t>
      </w:r>
      <w:proofErr w:type="spellStart"/>
      <w:r>
        <w:t>headnote</w:t>
      </w:r>
      <w:proofErr w:type="spellEnd"/>
      <w:r>
        <w:t xml:space="preserve"> on p. 926, </w:t>
      </w:r>
      <w:r>
        <w:rPr>
          <w:i/>
          <w:iCs/>
        </w:rPr>
        <w:t>EOL</w:t>
      </w:r>
      <w:r>
        <w:t xml:space="preserve">, prior to reading the poem.  </w:t>
      </w:r>
    </w:p>
    <w:p w:rsidR="00DC465F" w:rsidRDefault="00DC465F" w:rsidP="001F52BA">
      <w:pPr>
        <w:numPr>
          <w:ilvl w:val="0"/>
          <w:numId w:val="23"/>
        </w:numPr>
        <w:suppressAutoHyphens/>
        <w:spacing w:before="240" w:after="240" w:line="240" w:lineRule="atLeast"/>
        <w:jc w:val="both"/>
      </w:pPr>
      <w:r>
        <w:t xml:space="preserve">Have the students read the poem making note of </w:t>
      </w:r>
      <w:proofErr w:type="spellStart"/>
      <w:r>
        <w:t>Sasson’s</w:t>
      </w:r>
      <w:proofErr w:type="spellEnd"/>
      <w:r>
        <w:t xml:space="preserve"> use of more than one speaker.  </w:t>
      </w:r>
    </w:p>
    <w:p w:rsidR="00DC465F" w:rsidRDefault="00DC465F" w:rsidP="001F52BA">
      <w:pPr>
        <w:numPr>
          <w:ilvl w:val="0"/>
          <w:numId w:val="23"/>
        </w:numPr>
        <w:suppressAutoHyphens/>
        <w:spacing w:before="240" w:after="240" w:line="240" w:lineRule="atLeast"/>
        <w:jc w:val="both"/>
      </w:pPr>
      <w:r>
        <w:t xml:space="preserve">Have the students identify the universalities that are made clear by the poet.  (E 12.9.1, </w:t>
      </w:r>
    </w:p>
    <w:p w:rsidR="00D902D8" w:rsidRDefault="00D902D8" w:rsidP="0062424B">
      <w:pPr>
        <w:tabs>
          <w:tab w:val="center" w:pos="4680"/>
        </w:tabs>
        <w:suppressAutoHyphens/>
        <w:spacing w:before="240" w:after="240" w:line="240" w:lineRule="atLeast"/>
        <w:jc w:val="center"/>
        <w:rPr>
          <w:spacing w:val="-3"/>
          <w:sz w:val="29"/>
          <w:szCs w:val="29"/>
        </w:rPr>
      </w:pPr>
      <w:r>
        <w:rPr>
          <w:b/>
          <w:bCs/>
          <w:spacing w:val="-3"/>
          <w:sz w:val="28"/>
          <w:szCs w:val="29"/>
        </w:rPr>
        <w:t>"The Hollow Men," Eliot, p. 1046</w:t>
      </w:r>
      <w:r>
        <w:rPr>
          <w:b/>
          <w:bCs/>
          <w:spacing w:val="-3"/>
          <w:sz w:val="29"/>
          <w:szCs w:val="29"/>
        </w:rPr>
        <w:t xml:space="preserve">, </w:t>
      </w:r>
      <w:r>
        <w:rPr>
          <w:b/>
          <w:bCs/>
          <w:i/>
          <w:iCs/>
          <w:spacing w:val="-3"/>
          <w:sz w:val="29"/>
          <w:szCs w:val="29"/>
        </w:rPr>
        <w:t>EOL</w:t>
      </w:r>
    </w:p>
    <w:p w:rsidR="00D902D8" w:rsidRDefault="00D902D8" w:rsidP="001F52BA">
      <w:pPr>
        <w:numPr>
          <w:ilvl w:val="0"/>
          <w:numId w:val="25"/>
        </w:numPr>
        <w:suppressAutoHyphens/>
        <w:spacing w:line="240" w:lineRule="atLeast"/>
        <w:jc w:val="both"/>
        <w:rPr>
          <w:spacing w:val="-3"/>
        </w:rPr>
      </w:pPr>
      <w:r>
        <w:rPr>
          <w:spacing w:val="-3"/>
        </w:rPr>
        <w:t>Have the students, before they read the poem, placed into six groups and assign the following years to each group to research.  Then, ask them to report on world affairs during the assigned time period.  Explain to them that they should categorize the events as the major political, economic, and social events taking place in the years they were assigned.</w:t>
      </w:r>
    </w:p>
    <w:p w:rsidR="00D902D8" w:rsidRDefault="00D902D8" w:rsidP="00D902D8">
      <w:pPr>
        <w:tabs>
          <w:tab w:val="left" w:pos="-1440"/>
          <w:tab w:val="left" w:pos="-720"/>
        </w:tabs>
        <w:suppressAutoHyphens/>
        <w:spacing w:line="240" w:lineRule="atLeast"/>
        <w:jc w:val="both"/>
        <w:rPr>
          <w:spacing w:val="-3"/>
        </w:rPr>
      </w:pPr>
      <w:r>
        <w:rPr>
          <w:spacing w:val="-3"/>
        </w:rPr>
        <w:tab/>
        <w:t>Group 1</w:t>
      </w:r>
      <w:r>
        <w:rPr>
          <w:spacing w:val="-3"/>
        </w:rPr>
        <w:tab/>
        <w:t>1900-1905</w:t>
      </w:r>
    </w:p>
    <w:p w:rsidR="00D902D8" w:rsidRDefault="00D902D8" w:rsidP="00D902D8">
      <w:pPr>
        <w:tabs>
          <w:tab w:val="left" w:pos="-1440"/>
          <w:tab w:val="left" w:pos="-720"/>
        </w:tabs>
        <w:suppressAutoHyphens/>
        <w:spacing w:line="240" w:lineRule="atLeast"/>
        <w:jc w:val="both"/>
        <w:rPr>
          <w:spacing w:val="-3"/>
        </w:rPr>
      </w:pPr>
      <w:r>
        <w:rPr>
          <w:spacing w:val="-3"/>
        </w:rPr>
        <w:tab/>
        <w:t>Group 2</w:t>
      </w:r>
      <w:r>
        <w:rPr>
          <w:spacing w:val="-3"/>
        </w:rPr>
        <w:tab/>
        <w:t>1906-1910</w:t>
      </w:r>
    </w:p>
    <w:p w:rsidR="00D902D8" w:rsidRDefault="00D902D8" w:rsidP="00D902D8">
      <w:pPr>
        <w:tabs>
          <w:tab w:val="left" w:pos="-1440"/>
          <w:tab w:val="left" w:pos="-720"/>
        </w:tabs>
        <w:suppressAutoHyphens/>
        <w:spacing w:line="240" w:lineRule="atLeast"/>
        <w:jc w:val="both"/>
        <w:rPr>
          <w:spacing w:val="-3"/>
        </w:rPr>
      </w:pPr>
      <w:r>
        <w:rPr>
          <w:spacing w:val="-3"/>
        </w:rPr>
        <w:lastRenderedPageBreak/>
        <w:tab/>
        <w:t>Group 3</w:t>
      </w:r>
      <w:r>
        <w:rPr>
          <w:spacing w:val="-3"/>
        </w:rPr>
        <w:tab/>
        <w:t>1911-1915</w:t>
      </w:r>
    </w:p>
    <w:p w:rsidR="00D902D8" w:rsidRDefault="00D902D8" w:rsidP="00D902D8">
      <w:pPr>
        <w:tabs>
          <w:tab w:val="left" w:pos="-1440"/>
          <w:tab w:val="left" w:pos="-720"/>
        </w:tabs>
        <w:suppressAutoHyphens/>
        <w:spacing w:line="240" w:lineRule="atLeast"/>
        <w:jc w:val="both"/>
        <w:rPr>
          <w:spacing w:val="-3"/>
        </w:rPr>
      </w:pPr>
      <w:r>
        <w:rPr>
          <w:spacing w:val="-3"/>
        </w:rPr>
        <w:tab/>
        <w:t>Group 4</w:t>
      </w:r>
      <w:r>
        <w:rPr>
          <w:spacing w:val="-3"/>
        </w:rPr>
        <w:tab/>
        <w:t>1916-1920</w:t>
      </w:r>
    </w:p>
    <w:p w:rsidR="00D902D8" w:rsidRDefault="00D902D8" w:rsidP="00D902D8">
      <w:pPr>
        <w:tabs>
          <w:tab w:val="left" w:pos="-1440"/>
          <w:tab w:val="left" w:pos="-720"/>
        </w:tabs>
        <w:suppressAutoHyphens/>
        <w:spacing w:line="240" w:lineRule="atLeast"/>
        <w:jc w:val="both"/>
        <w:rPr>
          <w:spacing w:val="-3"/>
        </w:rPr>
      </w:pPr>
      <w:r>
        <w:rPr>
          <w:spacing w:val="-3"/>
        </w:rPr>
        <w:tab/>
        <w:t>Group 5</w:t>
      </w:r>
      <w:r>
        <w:rPr>
          <w:spacing w:val="-3"/>
        </w:rPr>
        <w:tab/>
        <w:t>1921-1925</w:t>
      </w:r>
    </w:p>
    <w:p w:rsidR="00D902D8" w:rsidRDefault="00D902D8" w:rsidP="00D902D8">
      <w:pPr>
        <w:suppressAutoHyphens/>
        <w:spacing w:line="240" w:lineRule="atLeast"/>
        <w:jc w:val="both"/>
        <w:rPr>
          <w:spacing w:val="-3"/>
        </w:rPr>
      </w:pPr>
      <w:r>
        <w:rPr>
          <w:spacing w:val="-3"/>
        </w:rPr>
        <w:tab/>
        <w:t>Group 6</w:t>
      </w:r>
      <w:r>
        <w:rPr>
          <w:spacing w:val="-3"/>
        </w:rPr>
        <w:tab/>
        <w:t>1926-1930</w:t>
      </w:r>
    </w:p>
    <w:p w:rsidR="00D902D8" w:rsidRDefault="00D902D8" w:rsidP="0062424B">
      <w:pPr>
        <w:suppressAutoHyphens/>
        <w:spacing w:before="240" w:after="240" w:line="240" w:lineRule="atLeast"/>
        <w:ind w:left="288" w:hanging="288"/>
        <w:jc w:val="both"/>
        <w:rPr>
          <w:spacing w:val="-3"/>
        </w:rPr>
      </w:pPr>
      <w:r>
        <w:rPr>
          <w:spacing w:val="-3"/>
        </w:rPr>
        <w:tab/>
        <w:t>As the students are listening to the reports, ask them to take notes on the chart</w:t>
      </w:r>
      <w:r w:rsidR="006B7EB7">
        <w:rPr>
          <w:spacing w:val="-3"/>
        </w:rPr>
        <w:t>.</w:t>
      </w:r>
      <w:r>
        <w:rPr>
          <w:spacing w:val="-3"/>
        </w:rPr>
        <w:t xml:space="preserve">  </w:t>
      </w:r>
      <w:proofErr w:type="gramStart"/>
      <w:r>
        <w:rPr>
          <w:spacing w:val="-3"/>
        </w:rPr>
        <w:t>(</w:t>
      </w:r>
      <w:hyperlink w:anchor="_Research_Planning_Form" w:history="1">
        <w:r w:rsidRPr="00B14AED">
          <w:rPr>
            <w:rStyle w:val="Hyperlink"/>
            <w:spacing w:val="-3"/>
          </w:rPr>
          <w:t>See Activities Section</w:t>
        </w:r>
      </w:hyperlink>
      <w:r>
        <w:rPr>
          <w:spacing w:val="-3"/>
        </w:rPr>
        <w:t>.)</w:t>
      </w:r>
      <w:proofErr w:type="gramEnd"/>
      <w:r>
        <w:rPr>
          <w:spacing w:val="-3"/>
        </w:rPr>
        <w:t xml:space="preserve">  When the reports are finished, ask the students to draw conclusions about each type of event at the bottom of each column.  Next, allow them to discuss their conclusions in their original groups.  Then, assign the reading of </w:t>
      </w:r>
      <w:r>
        <w:rPr>
          <w:rFonts w:ascii="WP TypographicSymbols" w:hAnsi="WP TypographicSymbols"/>
          <w:spacing w:val="-3"/>
        </w:rPr>
        <w:t></w:t>
      </w:r>
      <w:r>
        <w:rPr>
          <w:spacing w:val="-3"/>
        </w:rPr>
        <w:t xml:space="preserve">"The Hollow Men" and ask the students to make as many connections as they can between the events and the tone of both poems.  Finally, discuss the types of decisions that were made by the leaders of </w:t>
      </w:r>
      <w:smartTag w:uri="urn:schemas-microsoft-com:office:smarttags" w:element="country-region">
        <w:smartTag w:uri="urn:schemas-microsoft-com:office:smarttags" w:element="place">
          <w:r>
            <w:rPr>
              <w:spacing w:val="-3"/>
            </w:rPr>
            <w:t>Great Britain</w:t>
          </w:r>
        </w:smartTag>
      </w:smartTag>
      <w:r>
        <w:rPr>
          <w:spacing w:val="-3"/>
        </w:rPr>
        <w:t xml:space="preserve"> that led to the tone expressed in both poems.  </w:t>
      </w:r>
    </w:p>
    <w:p w:rsidR="001320E4" w:rsidRDefault="001320E4" w:rsidP="0062424B">
      <w:pPr>
        <w:tabs>
          <w:tab w:val="center" w:pos="4680"/>
        </w:tabs>
        <w:suppressAutoHyphens/>
        <w:spacing w:before="240" w:after="240" w:line="240" w:lineRule="atLeast"/>
        <w:jc w:val="center"/>
        <w:rPr>
          <w:b/>
          <w:bCs/>
          <w:sz w:val="29"/>
          <w:szCs w:val="29"/>
        </w:rPr>
      </w:pPr>
      <w:r>
        <w:rPr>
          <w:b/>
          <w:bCs/>
          <w:sz w:val="28"/>
          <w:szCs w:val="29"/>
        </w:rPr>
        <w:t xml:space="preserve">"The Second Coming," </w:t>
      </w:r>
      <w:r w:rsidR="001202DE">
        <w:rPr>
          <w:b/>
          <w:bCs/>
          <w:sz w:val="28"/>
          <w:szCs w:val="29"/>
        </w:rPr>
        <w:t>116</w:t>
      </w:r>
      <w:r w:rsidR="00DC465F">
        <w:rPr>
          <w:b/>
          <w:bCs/>
          <w:sz w:val="28"/>
          <w:szCs w:val="29"/>
        </w:rPr>
        <w:t>4</w:t>
      </w:r>
      <w:r>
        <w:rPr>
          <w:b/>
          <w:bCs/>
          <w:sz w:val="28"/>
          <w:szCs w:val="29"/>
        </w:rPr>
        <w:t xml:space="preserve">, </w:t>
      </w:r>
      <w:r>
        <w:rPr>
          <w:b/>
          <w:bCs/>
          <w:i/>
          <w:iCs/>
          <w:sz w:val="28"/>
          <w:szCs w:val="29"/>
        </w:rPr>
        <w:t>EOL</w:t>
      </w:r>
    </w:p>
    <w:p w:rsidR="001320E4" w:rsidRDefault="001320E4" w:rsidP="001F52BA">
      <w:pPr>
        <w:numPr>
          <w:ilvl w:val="0"/>
          <w:numId w:val="22"/>
        </w:numPr>
        <w:suppressAutoHyphens/>
        <w:spacing w:before="240" w:after="240" w:line="240" w:lineRule="atLeast"/>
        <w:jc w:val="both"/>
      </w:pPr>
      <w:r>
        <w:t xml:space="preserve">Have the students read </w:t>
      </w:r>
      <w:proofErr w:type="spellStart"/>
      <w:r>
        <w:t>Yeats's</w:t>
      </w:r>
      <w:proofErr w:type="spellEnd"/>
      <w:r>
        <w:t xml:space="preserve"> "The Second Coming." Discuss the historical context of the poem.  </w:t>
      </w:r>
    </w:p>
    <w:p w:rsidR="001320E4" w:rsidRDefault="001320E4" w:rsidP="001F52BA">
      <w:pPr>
        <w:numPr>
          <w:ilvl w:val="0"/>
          <w:numId w:val="22"/>
        </w:numPr>
        <w:suppressAutoHyphens/>
        <w:spacing w:before="240" w:after="240" w:line="240" w:lineRule="atLeast"/>
        <w:jc w:val="both"/>
      </w:pPr>
      <w:r>
        <w:t xml:space="preserve">Have the students re-examine the poem with a partner to select an adjective that best describes the tone of the poem.  Next, have the </w:t>
      </w:r>
      <w:proofErr w:type="gramStart"/>
      <w:r>
        <w:t>pairs</w:t>
      </w:r>
      <w:proofErr w:type="gramEnd"/>
      <w:r>
        <w:t xml:space="preserve"> list specific word choices they find to support their labeling of tone.  Have each pair share their ideas with the class.  </w:t>
      </w:r>
    </w:p>
    <w:p w:rsidR="00D902D8" w:rsidRDefault="00D902D8" w:rsidP="0062424B">
      <w:pPr>
        <w:tabs>
          <w:tab w:val="center" w:pos="4680"/>
        </w:tabs>
        <w:suppressAutoHyphens/>
        <w:spacing w:before="240" w:after="240" w:line="240" w:lineRule="atLeast"/>
        <w:jc w:val="center"/>
        <w:rPr>
          <w:sz w:val="28"/>
        </w:rPr>
      </w:pPr>
      <w:r>
        <w:rPr>
          <w:b/>
          <w:bCs/>
          <w:sz w:val="28"/>
          <w:szCs w:val="29"/>
        </w:rPr>
        <w:t>"</w:t>
      </w:r>
      <w:proofErr w:type="spellStart"/>
      <w:r>
        <w:rPr>
          <w:b/>
          <w:bCs/>
          <w:sz w:val="28"/>
          <w:szCs w:val="29"/>
        </w:rPr>
        <w:t>Museé</w:t>
      </w:r>
      <w:proofErr w:type="spellEnd"/>
      <w:r>
        <w:rPr>
          <w:b/>
          <w:bCs/>
          <w:sz w:val="28"/>
          <w:szCs w:val="29"/>
        </w:rPr>
        <w:t xml:space="preserve"> des Beaux </w:t>
      </w:r>
      <w:proofErr w:type="spellStart"/>
      <w:r>
        <w:rPr>
          <w:b/>
          <w:bCs/>
          <w:sz w:val="28"/>
          <w:szCs w:val="29"/>
        </w:rPr>
        <w:t>Arts,"p</w:t>
      </w:r>
      <w:proofErr w:type="spellEnd"/>
      <w:r>
        <w:rPr>
          <w:b/>
          <w:bCs/>
          <w:sz w:val="28"/>
          <w:szCs w:val="29"/>
        </w:rPr>
        <w:t xml:space="preserve">. 1265, </w:t>
      </w:r>
      <w:r>
        <w:rPr>
          <w:b/>
          <w:bCs/>
          <w:i/>
          <w:iCs/>
          <w:sz w:val="28"/>
          <w:szCs w:val="29"/>
        </w:rPr>
        <w:t>EOL</w:t>
      </w:r>
    </w:p>
    <w:p w:rsidR="00D902D8" w:rsidRDefault="00D902D8" w:rsidP="001F52BA">
      <w:pPr>
        <w:numPr>
          <w:ilvl w:val="0"/>
          <w:numId w:val="26"/>
        </w:numPr>
        <w:tabs>
          <w:tab w:val="left" w:pos="-1440"/>
          <w:tab w:val="left" w:pos="-720"/>
          <w:tab w:val="left" w:pos="0"/>
          <w:tab w:val="left" w:pos="762"/>
          <w:tab w:val="left" w:pos="1147"/>
          <w:tab w:val="left" w:pos="1584"/>
        </w:tabs>
        <w:suppressAutoHyphens/>
        <w:spacing w:before="240" w:after="240" w:line="240" w:lineRule="atLeast"/>
        <w:jc w:val="both"/>
      </w:pPr>
      <w:r>
        <w:t xml:space="preserve">Have the students recall times when they have been treated with indifference and to remember how such disregard made them feel.  Have a few students volunteer to share their memories.  </w:t>
      </w:r>
    </w:p>
    <w:p w:rsidR="00D902D8" w:rsidRDefault="00D902D8" w:rsidP="001F52BA">
      <w:pPr>
        <w:numPr>
          <w:ilvl w:val="0"/>
          <w:numId w:val="26"/>
        </w:numPr>
        <w:tabs>
          <w:tab w:val="left" w:pos="-1440"/>
          <w:tab w:val="left" w:pos="-720"/>
          <w:tab w:val="left" w:pos="0"/>
          <w:tab w:val="left" w:pos="762"/>
          <w:tab w:val="left" w:pos="1147"/>
          <w:tab w:val="left" w:pos="1584"/>
        </w:tabs>
        <w:suppressAutoHyphens/>
        <w:spacing w:before="240" w:after="240" w:line="240" w:lineRule="atLeast"/>
        <w:jc w:val="both"/>
      </w:pPr>
      <w:r>
        <w:t xml:space="preserve">Have the students retell the myth of </w:t>
      </w:r>
      <w:proofErr w:type="spellStart"/>
      <w:r>
        <w:t>Daedalus</w:t>
      </w:r>
      <w:proofErr w:type="spellEnd"/>
      <w:r>
        <w:t xml:space="preserve"> and </w:t>
      </w:r>
      <w:proofErr w:type="spellStart"/>
      <w:r>
        <w:t>Icarus</w:t>
      </w:r>
      <w:proofErr w:type="spellEnd"/>
      <w:r>
        <w:t xml:space="preserve">, paying special attention to the conflict between father and son.  Have the students briefly examine the illustration on p. 1192 of painter Brueghel's depiction of </w:t>
      </w:r>
      <w:r>
        <w:rPr>
          <w:i/>
          <w:iCs/>
        </w:rPr>
        <w:t xml:space="preserve">The Fall of </w:t>
      </w:r>
      <w:proofErr w:type="spellStart"/>
      <w:r>
        <w:rPr>
          <w:i/>
          <w:iCs/>
        </w:rPr>
        <w:t>Icarus</w:t>
      </w:r>
      <w:proofErr w:type="spellEnd"/>
      <w:r>
        <w:t xml:space="preserve">.  Ask the students to examine the picture to find examples of indifference to suffering or the conflict between selfishness and selflessness.  </w:t>
      </w:r>
    </w:p>
    <w:p w:rsidR="00D902D8" w:rsidRDefault="00D902D8" w:rsidP="001F52BA">
      <w:pPr>
        <w:numPr>
          <w:ilvl w:val="0"/>
          <w:numId w:val="26"/>
        </w:numPr>
        <w:tabs>
          <w:tab w:val="left" w:pos="-1440"/>
          <w:tab w:val="left" w:pos="-720"/>
          <w:tab w:val="left" w:pos="0"/>
          <w:tab w:val="left" w:pos="762"/>
          <w:tab w:val="left" w:pos="1147"/>
          <w:tab w:val="left" w:pos="1584"/>
        </w:tabs>
        <w:suppressAutoHyphens/>
        <w:spacing w:before="240" w:after="240" w:line="240" w:lineRule="atLeast"/>
        <w:jc w:val="both"/>
      </w:pPr>
      <w:r>
        <w:t xml:space="preserve">Have the students, especially those taking art appreciation or art </w:t>
      </w:r>
      <w:proofErr w:type="gramStart"/>
      <w:r>
        <w:t>history,</w:t>
      </w:r>
      <w:proofErr w:type="gramEnd"/>
      <w:r>
        <w:t xml:space="preserve"> explain what is meant by the term "The Old Masters." Ask the students to name famous painters they would regard as "Old Masters."</w:t>
      </w:r>
      <w:r>
        <w:rPr>
          <w:rFonts w:ascii="WP TypographicSymbols" w:hAnsi="WP TypographicSymbols"/>
        </w:rPr>
        <w:t></w:t>
      </w:r>
    </w:p>
    <w:p w:rsidR="00D902D8" w:rsidRDefault="00D902D8" w:rsidP="001F52BA">
      <w:pPr>
        <w:numPr>
          <w:ilvl w:val="0"/>
          <w:numId w:val="26"/>
        </w:numPr>
        <w:tabs>
          <w:tab w:val="left" w:pos="-1440"/>
          <w:tab w:val="left" w:pos="-720"/>
          <w:tab w:val="left" w:pos="0"/>
          <w:tab w:val="left" w:pos="762"/>
          <w:tab w:val="left" w:pos="1147"/>
          <w:tab w:val="left" w:pos="1584"/>
        </w:tabs>
        <w:suppressAutoHyphens/>
        <w:spacing w:before="240" w:after="240" w:line="240" w:lineRule="atLeast"/>
        <w:jc w:val="both"/>
      </w:pPr>
      <w:r>
        <w:t xml:space="preserve">Have the students read the entire poem aloud.  Then, ask the students why they think Auden divided his poem into two stanzas and how the division reflects a change in content.  </w:t>
      </w:r>
    </w:p>
    <w:p w:rsidR="00D902D8" w:rsidRDefault="00D902D8" w:rsidP="001F52BA">
      <w:pPr>
        <w:numPr>
          <w:ilvl w:val="0"/>
          <w:numId w:val="26"/>
        </w:numPr>
        <w:tabs>
          <w:tab w:val="left" w:pos="-1440"/>
          <w:tab w:val="left" w:pos="-720"/>
          <w:tab w:val="left" w:pos="0"/>
          <w:tab w:val="left" w:pos="762"/>
          <w:tab w:val="left" w:pos="1147"/>
          <w:tab w:val="left" w:pos="1584"/>
        </w:tabs>
        <w:suppressAutoHyphens/>
        <w:spacing w:before="240" w:after="240" w:line="240" w:lineRule="atLeast"/>
        <w:jc w:val="both"/>
      </w:pPr>
      <w:r>
        <w:t xml:space="preserve">Have the students discuss the universality of human suffering as a frequent literary theme.  In Brueghel's painting </w:t>
      </w:r>
      <w:proofErr w:type="spellStart"/>
      <w:r>
        <w:t>Icarus</w:t>
      </w:r>
      <w:proofErr w:type="spellEnd"/>
      <w:r>
        <w:t xml:space="preserve"> suffers while bystanders, who could, perhaps, have saved him, remain indifferent.  Ask the students to discuss what causes indifference to human suffering?  Ask if indifference is always counterproductive?  If not, ask for examples.  </w:t>
      </w:r>
    </w:p>
    <w:p w:rsidR="00D902D8" w:rsidRDefault="00D902D8" w:rsidP="001F52BA">
      <w:pPr>
        <w:numPr>
          <w:ilvl w:val="0"/>
          <w:numId w:val="26"/>
        </w:numPr>
        <w:tabs>
          <w:tab w:val="left" w:pos="-1440"/>
          <w:tab w:val="left" w:pos="-720"/>
          <w:tab w:val="left" w:pos="0"/>
          <w:tab w:val="left" w:pos="762"/>
          <w:tab w:val="left" w:pos="1147"/>
          <w:tab w:val="left" w:pos="1584"/>
        </w:tabs>
        <w:suppressAutoHyphens/>
        <w:spacing w:after="240" w:line="240" w:lineRule="atLeast"/>
        <w:jc w:val="both"/>
      </w:pPr>
      <w:r>
        <w:lastRenderedPageBreak/>
        <w:t xml:space="preserve">Have the students examine several examples of free verse before asking the students to write a traditional free verse poem, in which they describe an incident of human suffering to which too many modern men and women remain indifferent.  </w:t>
      </w:r>
    </w:p>
    <w:p w:rsidR="001320E4" w:rsidRDefault="001320E4" w:rsidP="0062424B">
      <w:pPr>
        <w:pStyle w:val="Footer"/>
        <w:tabs>
          <w:tab w:val="clear" w:pos="4320"/>
          <w:tab w:val="clear" w:pos="8640"/>
        </w:tabs>
        <w:spacing w:after="240"/>
        <w:jc w:val="center"/>
        <w:rPr>
          <w:b/>
          <w:bCs/>
          <w:i/>
          <w:iCs/>
          <w:sz w:val="28"/>
        </w:rPr>
      </w:pPr>
      <w:r>
        <w:rPr>
          <w:b/>
          <w:bCs/>
          <w:sz w:val="28"/>
        </w:rPr>
        <w:t xml:space="preserve">“Do Not Go Gentle </w:t>
      </w:r>
      <w:proofErr w:type="gramStart"/>
      <w:r>
        <w:rPr>
          <w:b/>
          <w:bCs/>
          <w:sz w:val="28"/>
        </w:rPr>
        <w:t>Into</w:t>
      </w:r>
      <w:proofErr w:type="gramEnd"/>
      <w:r>
        <w:rPr>
          <w:b/>
          <w:bCs/>
          <w:sz w:val="28"/>
        </w:rPr>
        <w:t xml:space="preserve"> That Good Night,” p. </w:t>
      </w:r>
      <w:r w:rsidR="00336CAC">
        <w:rPr>
          <w:b/>
          <w:bCs/>
          <w:sz w:val="28"/>
        </w:rPr>
        <w:t>127</w:t>
      </w:r>
      <w:r w:rsidR="00D902D8">
        <w:rPr>
          <w:b/>
          <w:bCs/>
          <w:sz w:val="28"/>
        </w:rPr>
        <w:t>5</w:t>
      </w:r>
      <w:r>
        <w:rPr>
          <w:b/>
          <w:bCs/>
          <w:sz w:val="28"/>
        </w:rPr>
        <w:t xml:space="preserve">, </w:t>
      </w:r>
      <w:r>
        <w:rPr>
          <w:b/>
          <w:bCs/>
          <w:i/>
          <w:iCs/>
          <w:sz w:val="28"/>
        </w:rPr>
        <w:t>EOL</w:t>
      </w:r>
    </w:p>
    <w:p w:rsidR="001320E4" w:rsidRDefault="001320E4" w:rsidP="001F52BA">
      <w:pPr>
        <w:numPr>
          <w:ilvl w:val="1"/>
          <w:numId w:val="26"/>
        </w:numPr>
        <w:tabs>
          <w:tab w:val="clear" w:pos="1440"/>
          <w:tab w:val="num" w:pos="360"/>
        </w:tabs>
        <w:spacing w:after="240"/>
        <w:ind w:left="360"/>
        <w:jc w:val="both"/>
      </w:pPr>
      <w:r>
        <w:t xml:space="preserve">Have the students listen to a recording of “Do Not Go Gentle </w:t>
      </w:r>
      <w:proofErr w:type="gramStart"/>
      <w:r>
        <w:t>Into</w:t>
      </w:r>
      <w:proofErr w:type="gramEnd"/>
      <w:r>
        <w:t xml:space="preserve"> That Good Night</w:t>
      </w:r>
      <w:r w:rsidR="00D902D8">
        <w:t>.</w:t>
      </w:r>
      <w:r>
        <w:t xml:space="preserve">”  Then, have the students </w:t>
      </w:r>
      <w:proofErr w:type="gramStart"/>
      <w:r>
        <w:t>write</w:t>
      </w:r>
      <w:proofErr w:type="gramEnd"/>
      <w:r>
        <w:t xml:space="preserve"> a response to “Do Not Go Gentle Into That Good Night,” using the voice of a very old person who is facing death. </w:t>
      </w:r>
    </w:p>
    <w:tbl>
      <w:tblPr>
        <w:tblStyle w:val="TableGrid"/>
        <w:tblW w:w="0" w:type="auto"/>
        <w:tblLook w:val="04A0"/>
      </w:tblPr>
      <w:tblGrid>
        <w:gridCol w:w="9576"/>
      </w:tblGrid>
      <w:tr w:rsidR="00E73121" w:rsidTr="00E73121">
        <w:tc>
          <w:tcPr>
            <w:tcW w:w="9576" w:type="dxa"/>
            <w:shd w:val="clear" w:color="auto" w:fill="EEECE1" w:themeFill="background2"/>
          </w:tcPr>
          <w:p w:rsidR="00E73121" w:rsidRPr="00E73121" w:rsidRDefault="00E73121" w:rsidP="00E73121">
            <w:pPr>
              <w:tabs>
                <w:tab w:val="center" w:pos="4680"/>
              </w:tabs>
              <w:suppressAutoHyphens/>
              <w:spacing w:after="240" w:line="240" w:lineRule="atLeast"/>
              <w:rPr>
                <w:b/>
                <w:bCs/>
                <w:iCs/>
                <w:spacing w:val="-3"/>
              </w:rPr>
            </w:pPr>
            <w:r w:rsidRPr="00E73121">
              <w:rPr>
                <w:b/>
                <w:bCs/>
                <w:iCs/>
                <w:spacing w:val="-3"/>
              </w:rPr>
              <w:t>Mandatory</w:t>
            </w:r>
          </w:p>
          <w:p w:rsidR="00E73121" w:rsidRDefault="00E73121" w:rsidP="00E73121">
            <w:pPr>
              <w:tabs>
                <w:tab w:val="center" w:pos="4680"/>
              </w:tabs>
              <w:suppressAutoHyphens/>
              <w:spacing w:after="240" w:line="240" w:lineRule="atLeast"/>
              <w:jc w:val="center"/>
              <w:rPr>
                <w:i/>
                <w:iCs/>
                <w:spacing w:val="-3"/>
                <w:sz w:val="28"/>
              </w:rPr>
            </w:pPr>
            <w:r>
              <w:rPr>
                <w:b/>
                <w:bCs/>
                <w:i/>
                <w:iCs/>
                <w:spacing w:val="-3"/>
                <w:sz w:val="28"/>
                <w:szCs w:val="29"/>
              </w:rPr>
              <w:t xml:space="preserve">Macbeth, </w:t>
            </w:r>
            <w:r>
              <w:rPr>
                <w:b/>
                <w:bCs/>
                <w:spacing w:val="-3"/>
                <w:sz w:val="28"/>
                <w:szCs w:val="29"/>
              </w:rPr>
              <w:t xml:space="preserve">p. 439, </w:t>
            </w:r>
            <w:r>
              <w:rPr>
                <w:b/>
                <w:bCs/>
                <w:i/>
                <w:iCs/>
                <w:spacing w:val="-3"/>
                <w:sz w:val="28"/>
                <w:szCs w:val="29"/>
              </w:rPr>
              <w:t>EOL</w:t>
            </w:r>
          </w:p>
          <w:p w:rsidR="00E73121" w:rsidRDefault="00E73121" w:rsidP="00E73121">
            <w:pPr>
              <w:tabs>
                <w:tab w:val="left" w:pos="360"/>
              </w:tabs>
              <w:suppressAutoHyphens/>
              <w:spacing w:line="240" w:lineRule="atLeast"/>
              <w:jc w:val="both"/>
              <w:rPr>
                <w:spacing w:val="-3"/>
              </w:rPr>
            </w:pPr>
            <w:r>
              <w:rPr>
                <w:spacing w:val="-3"/>
              </w:rPr>
              <w:tab/>
              <w:t xml:space="preserve">NOTE TO THE TEACHER: There are numerous activities in the Activities Section.  </w:t>
            </w:r>
          </w:p>
          <w:p w:rsidR="00E73121" w:rsidRDefault="00E73121" w:rsidP="00E73121">
            <w:pPr>
              <w:numPr>
                <w:ilvl w:val="0"/>
                <w:numId w:val="11"/>
              </w:numPr>
              <w:tabs>
                <w:tab w:val="clear" w:pos="720"/>
                <w:tab w:val="left" w:pos="360"/>
              </w:tabs>
              <w:suppressAutoHyphens/>
              <w:spacing w:after="240" w:line="240" w:lineRule="atLeast"/>
              <w:ind w:left="360"/>
              <w:jc w:val="both"/>
              <w:rPr>
                <w:spacing w:val="-3"/>
              </w:rPr>
            </w:pPr>
            <w:r>
              <w:rPr>
                <w:spacing w:val="-3"/>
              </w:rPr>
              <w:t xml:space="preserve">Have the students take two column notes on William Shakespeare before they begin to read the play.  Then, have the students </w:t>
            </w:r>
            <w:proofErr w:type="gramStart"/>
            <w:r>
              <w:rPr>
                <w:spacing w:val="-3"/>
              </w:rPr>
              <w:t>discuss</w:t>
            </w:r>
            <w:proofErr w:type="gramEnd"/>
            <w:r>
              <w:rPr>
                <w:spacing w:val="-3"/>
              </w:rPr>
              <w:t xml:space="preserve"> the important information they have found.  Another alternative is to have them involved in a jigsaw.  Divide the students into seven groups or have them count off by numbers 1-7.  Then, assign each member a section of the text to match the two column note chart, e.g. all the number ones would read about Speculation, the twos about his childhood, etc.  Tell the students to take notes </w:t>
            </w:r>
            <w:r>
              <w:rPr>
                <w:spacing w:val="-3"/>
                <w:u w:val="single"/>
              </w:rPr>
              <w:t>only</w:t>
            </w:r>
            <w:r>
              <w:rPr>
                <w:spacing w:val="-3"/>
              </w:rPr>
              <w:t xml:space="preserve"> on their assigned section.  Next, put the students in groups with each member represented and have the students report on their section to the rest of the group.  At the end of the activity, the students will have the entire section read and have the notes filled out.  </w:t>
            </w:r>
          </w:p>
          <w:p w:rsidR="00E73121" w:rsidRDefault="00E73121" w:rsidP="00E73121">
            <w:pPr>
              <w:numPr>
                <w:ilvl w:val="0"/>
                <w:numId w:val="11"/>
              </w:numPr>
              <w:tabs>
                <w:tab w:val="clear" w:pos="720"/>
                <w:tab w:val="left" w:pos="360"/>
              </w:tabs>
              <w:suppressAutoHyphens/>
              <w:spacing w:after="240" w:line="240" w:lineRule="atLeast"/>
              <w:ind w:left="360"/>
              <w:jc w:val="both"/>
              <w:rPr>
                <w:spacing w:val="-3"/>
              </w:rPr>
            </w:pPr>
            <w:r>
              <w:rPr>
                <w:spacing w:val="-3"/>
              </w:rPr>
              <w:t xml:space="preserve">Have the students examine the cast of characters and make predictions about what the relationships might be.  Then, give the students the Character, Plot, Style, Relationship Chart, and ask them to keep it in their notebooks to keep track of the main characters and the plot as they read the play.  As the students progress through the unit, have them record information about the characters on their charts.  </w:t>
            </w:r>
          </w:p>
          <w:p w:rsidR="00E73121" w:rsidRDefault="00E73121" w:rsidP="00E73121">
            <w:pPr>
              <w:numPr>
                <w:ilvl w:val="0"/>
                <w:numId w:val="11"/>
              </w:numPr>
              <w:tabs>
                <w:tab w:val="clear" w:pos="720"/>
                <w:tab w:val="left" w:pos="360"/>
              </w:tabs>
              <w:suppressAutoHyphens/>
              <w:spacing w:after="120" w:line="240" w:lineRule="atLeast"/>
              <w:ind w:left="360"/>
              <w:jc w:val="both"/>
              <w:rPr>
                <w:spacing w:val="-3"/>
              </w:rPr>
            </w:pPr>
            <w:r>
              <w:rPr>
                <w:spacing w:val="-3"/>
              </w:rPr>
              <w:t>Have the students divided into groups of three to six, and give each group a card with one of the following situations written on it:</w:t>
            </w:r>
          </w:p>
          <w:p w:rsidR="00E73121" w:rsidRDefault="00E73121" w:rsidP="00E73121">
            <w:pPr>
              <w:pStyle w:val="BodyTextIndent2"/>
              <w:tabs>
                <w:tab w:val="left" w:pos="720"/>
              </w:tabs>
              <w:spacing w:line="240" w:lineRule="auto"/>
              <w:ind w:left="720" w:hanging="360"/>
            </w:pPr>
            <w:r>
              <w:t>-</w:t>
            </w:r>
            <w:r>
              <w:tab/>
              <w:t>Situation 1:  While riding home together, two close friends stop to talk to three strange-looking women standing near an empty building by the road.  The women tell the friends that they have been waiting for them, and then make a prediction that only one of them will get his/her heart’s desire.  However, the other friend will not succeed in anything he/she does.</w:t>
            </w:r>
          </w:p>
          <w:p w:rsidR="00E73121" w:rsidRDefault="00E73121" w:rsidP="00E73121">
            <w:pPr>
              <w:numPr>
                <w:ilvl w:val="1"/>
                <w:numId w:val="11"/>
              </w:numPr>
              <w:tabs>
                <w:tab w:val="clear" w:pos="1440"/>
                <w:tab w:val="left" w:pos="-1440"/>
                <w:tab w:val="left" w:pos="-720"/>
                <w:tab w:val="left" w:pos="360"/>
                <w:tab w:val="num" w:pos="720"/>
              </w:tabs>
              <w:suppressAutoHyphens/>
              <w:spacing w:after="120" w:line="240" w:lineRule="atLeast"/>
              <w:ind w:left="720"/>
              <w:jc w:val="both"/>
              <w:rPr>
                <w:rFonts w:ascii="WP TypographicSymbols" w:hAnsi="WP TypographicSymbols"/>
                <w:spacing w:val="-3"/>
              </w:rPr>
            </w:pPr>
            <w:r>
              <w:rPr>
                <w:spacing w:val="-3"/>
              </w:rPr>
              <w:t>Situation 2:  An ambitious student sees an opportunity to cheat on an exam and become valedictorian of the class, but his/her cautiousness make him/her indecisive.  He/she shares this opportunity with his/her equally ambitious boy or girlfriend.  His/her motto is "What's holding you back?"</w:t>
            </w:r>
          </w:p>
          <w:p w:rsidR="00E73121" w:rsidRDefault="00E73121" w:rsidP="00E73121">
            <w:pPr>
              <w:tabs>
                <w:tab w:val="left" w:pos="-1440"/>
                <w:tab w:val="left" w:pos="-720"/>
                <w:tab w:val="left" w:pos="360"/>
              </w:tabs>
              <w:suppressAutoHyphens/>
              <w:spacing w:after="120" w:line="240" w:lineRule="atLeast"/>
              <w:ind w:left="720" w:hanging="360"/>
              <w:jc w:val="both"/>
              <w:rPr>
                <w:spacing w:val="-3"/>
              </w:rPr>
            </w:pPr>
            <w:r>
              <w:rPr>
                <w:spacing w:val="-3"/>
              </w:rPr>
              <w:t>-</w:t>
            </w:r>
            <w:r>
              <w:rPr>
                <w:spacing w:val="-3"/>
              </w:rPr>
              <w:tab/>
              <w:t xml:space="preserve">Situation 3:  Several friends order a pizza after a football game.  After they finish, it is late and they fall asleep only to be awakened by the cries of one of the friends, who discovers his money is missing.  </w:t>
            </w:r>
          </w:p>
          <w:p w:rsidR="00E73121" w:rsidRDefault="00E73121" w:rsidP="00E73121">
            <w:pPr>
              <w:tabs>
                <w:tab w:val="left" w:pos="-1440"/>
                <w:tab w:val="left" w:pos="-720"/>
                <w:tab w:val="left" w:pos="360"/>
              </w:tabs>
              <w:suppressAutoHyphens/>
              <w:spacing w:after="240" w:line="240" w:lineRule="atLeast"/>
              <w:ind w:left="720" w:hanging="720"/>
              <w:jc w:val="both"/>
              <w:rPr>
                <w:spacing w:val="-3"/>
              </w:rPr>
            </w:pPr>
            <w:r>
              <w:rPr>
                <w:spacing w:val="-3"/>
              </w:rPr>
              <w:lastRenderedPageBreak/>
              <w:tab/>
            </w:r>
            <w:r>
              <w:rPr>
                <w:spacing w:val="-3"/>
              </w:rPr>
              <w:tab/>
              <w:t xml:space="preserve">Ask each group to create a short skit based on their assigned scenarios.  As they write the skits, ask them to decide what decisions must be made and the process that they think would be used to reach a decision.  After the skits have been performed, have the students discuss the different choices made by the groups and the mood created in each.  Then, explain that these skits illustrate some of the major ideas that will be in the play they will be reading.  Assign Act I to be read for homework.  Ask the students to relate the ideas they saw in the skits to the content of Act I.  As they are reading, ask them to pick out three or four lines that they like or three or four lines that they do not understand.  Have the students begin the next lesson with a discussion of these ideas and lines.  </w:t>
            </w:r>
          </w:p>
          <w:p w:rsidR="00E73121" w:rsidRDefault="00E73121" w:rsidP="00E73121">
            <w:pPr>
              <w:numPr>
                <w:ilvl w:val="0"/>
                <w:numId w:val="33"/>
              </w:numPr>
              <w:tabs>
                <w:tab w:val="clear" w:pos="720"/>
                <w:tab w:val="left" w:pos="360"/>
                <w:tab w:val="left" w:pos="1080"/>
              </w:tabs>
              <w:suppressAutoHyphens/>
              <w:spacing w:line="240" w:lineRule="atLeast"/>
              <w:ind w:left="360"/>
              <w:jc w:val="both"/>
              <w:rPr>
                <w:spacing w:val="-3"/>
              </w:rPr>
            </w:pPr>
            <w:r>
              <w:rPr>
                <w:spacing w:val="-3"/>
              </w:rPr>
              <w:t>Have the students placed in seven groups.  Assign each group a scene to act out from the first act.  Before they begin, ask the students to decide on the following:</w:t>
            </w:r>
          </w:p>
          <w:p w:rsidR="00E73121" w:rsidRDefault="00E73121" w:rsidP="00E73121">
            <w:pPr>
              <w:tabs>
                <w:tab w:val="left" w:pos="360"/>
                <w:tab w:val="left" w:pos="720"/>
                <w:tab w:val="left" w:pos="1080"/>
              </w:tabs>
              <w:suppressAutoHyphens/>
              <w:spacing w:line="240" w:lineRule="atLeast"/>
              <w:ind w:left="720" w:hanging="720"/>
              <w:jc w:val="both"/>
              <w:rPr>
                <w:spacing w:val="-3"/>
              </w:rPr>
            </w:pPr>
            <w:r>
              <w:rPr>
                <w:spacing w:val="-3"/>
              </w:rPr>
              <w:tab/>
              <w:t>-</w:t>
            </w:r>
            <w:r>
              <w:rPr>
                <w:spacing w:val="-3"/>
              </w:rPr>
              <w:tab/>
              <w:t>the mood of the scene,</w:t>
            </w:r>
          </w:p>
          <w:p w:rsidR="00E73121" w:rsidRDefault="00E73121" w:rsidP="00E73121">
            <w:pPr>
              <w:tabs>
                <w:tab w:val="left" w:pos="360"/>
                <w:tab w:val="left" w:pos="720"/>
                <w:tab w:val="left" w:pos="1080"/>
              </w:tabs>
              <w:suppressAutoHyphens/>
              <w:spacing w:line="240" w:lineRule="atLeast"/>
              <w:ind w:left="720" w:hanging="720"/>
              <w:jc w:val="both"/>
              <w:rPr>
                <w:spacing w:val="-3"/>
              </w:rPr>
            </w:pPr>
            <w:r>
              <w:rPr>
                <w:spacing w:val="-3"/>
              </w:rPr>
              <w:tab/>
              <w:t>-</w:t>
            </w:r>
            <w:r>
              <w:rPr>
                <w:spacing w:val="-3"/>
              </w:rPr>
              <w:tab/>
              <w:t>decisions made in the scene by the characters,</w:t>
            </w:r>
          </w:p>
          <w:p w:rsidR="00E73121" w:rsidRDefault="00E73121" w:rsidP="00E73121">
            <w:pPr>
              <w:tabs>
                <w:tab w:val="left" w:pos="360"/>
                <w:tab w:val="left" w:pos="720"/>
                <w:tab w:val="left" w:pos="1080"/>
              </w:tabs>
              <w:suppressAutoHyphens/>
              <w:spacing w:line="240" w:lineRule="atLeast"/>
              <w:ind w:left="720" w:hanging="720"/>
              <w:jc w:val="both"/>
              <w:rPr>
                <w:spacing w:val="-3"/>
              </w:rPr>
            </w:pPr>
            <w:r>
              <w:rPr>
                <w:spacing w:val="-3"/>
              </w:rPr>
              <w:tab/>
              <w:t>-</w:t>
            </w:r>
            <w:r>
              <w:rPr>
                <w:spacing w:val="-3"/>
              </w:rPr>
              <w:tab/>
              <w:t>casting of the scene, and</w:t>
            </w:r>
          </w:p>
          <w:p w:rsidR="00E73121" w:rsidRDefault="00E73121" w:rsidP="00E73121">
            <w:pPr>
              <w:tabs>
                <w:tab w:val="left" w:pos="360"/>
                <w:tab w:val="left" w:pos="720"/>
                <w:tab w:val="left" w:pos="1080"/>
              </w:tabs>
              <w:suppressAutoHyphens/>
              <w:spacing w:after="240" w:line="240" w:lineRule="atLeast"/>
              <w:ind w:left="720" w:hanging="720"/>
              <w:jc w:val="both"/>
              <w:rPr>
                <w:spacing w:val="-3"/>
              </w:rPr>
            </w:pPr>
            <w:r>
              <w:rPr>
                <w:spacing w:val="-3"/>
              </w:rPr>
              <w:tab/>
              <w:t>-</w:t>
            </w:r>
            <w:r>
              <w:rPr>
                <w:spacing w:val="-3"/>
              </w:rPr>
              <w:tab/>
            </w:r>
            <w:proofErr w:type="gramStart"/>
            <w:r>
              <w:rPr>
                <w:spacing w:val="-3"/>
              </w:rPr>
              <w:t>one</w:t>
            </w:r>
            <w:proofErr w:type="gramEnd"/>
            <w:r>
              <w:rPr>
                <w:spacing w:val="-3"/>
              </w:rPr>
              <w:t xml:space="preserve"> person to be a director.</w:t>
            </w:r>
          </w:p>
          <w:p w:rsidR="00E73121" w:rsidRPr="009608FE" w:rsidRDefault="00E73121" w:rsidP="00E73121">
            <w:pPr>
              <w:pStyle w:val="BodyTextIndent3"/>
              <w:spacing w:after="240"/>
              <w:rPr>
                <w:sz w:val="24"/>
                <w:szCs w:val="24"/>
              </w:rPr>
            </w:pPr>
            <w:r w:rsidRPr="009608FE">
              <w:rPr>
                <w:sz w:val="24"/>
                <w:szCs w:val="24"/>
              </w:rPr>
              <w:t>After the students have performed and discussed their performances, ask them to choose one scene that they would like to see enacted by a professional cast.  Then, show them that scene from a video-taped version.  Have them discuss the differences that they note.</w:t>
            </w:r>
          </w:p>
          <w:p w:rsidR="00E73121" w:rsidRDefault="00E73121" w:rsidP="00E73121">
            <w:pPr>
              <w:numPr>
                <w:ilvl w:val="0"/>
                <w:numId w:val="33"/>
              </w:numPr>
              <w:tabs>
                <w:tab w:val="clear" w:pos="720"/>
                <w:tab w:val="num" w:pos="360"/>
                <w:tab w:val="left" w:pos="1080"/>
              </w:tabs>
              <w:suppressAutoHyphens/>
              <w:spacing w:line="240" w:lineRule="atLeast"/>
              <w:ind w:left="360"/>
              <w:jc w:val="both"/>
              <w:rPr>
                <w:spacing w:val="-3"/>
              </w:rPr>
            </w:pPr>
            <w:r>
              <w:rPr>
                <w:spacing w:val="-3"/>
              </w:rPr>
              <w:t>Have the students keep a journal throughout the reading of the play.  Some ideas for entries are as follows:</w:t>
            </w:r>
          </w:p>
          <w:p w:rsidR="00E73121" w:rsidRDefault="00E73121" w:rsidP="00E73121">
            <w:pPr>
              <w:tabs>
                <w:tab w:val="left" w:pos="360"/>
                <w:tab w:val="left" w:pos="720"/>
                <w:tab w:val="left" w:pos="1080"/>
              </w:tabs>
              <w:suppressAutoHyphens/>
              <w:spacing w:line="240" w:lineRule="atLeast"/>
              <w:ind w:left="720" w:hanging="720"/>
              <w:jc w:val="both"/>
              <w:rPr>
                <w:spacing w:val="-3"/>
              </w:rPr>
            </w:pPr>
            <w:r>
              <w:rPr>
                <w:spacing w:val="-3"/>
              </w:rPr>
              <w:tab/>
              <w:t>1.</w:t>
            </w:r>
            <w:r>
              <w:rPr>
                <w:spacing w:val="-3"/>
              </w:rPr>
              <w:tab/>
              <w:t>Did anyone ever make a prediction about something improbable that would happen and it did?  Describe your feelings about the event.</w:t>
            </w:r>
          </w:p>
          <w:p w:rsidR="00E73121" w:rsidRDefault="00E73121" w:rsidP="00E73121">
            <w:pPr>
              <w:tabs>
                <w:tab w:val="left" w:pos="360"/>
                <w:tab w:val="left" w:pos="720"/>
                <w:tab w:val="left" w:pos="1080"/>
              </w:tabs>
              <w:suppressAutoHyphens/>
              <w:spacing w:line="240" w:lineRule="atLeast"/>
              <w:ind w:left="720" w:hanging="720"/>
              <w:jc w:val="both"/>
              <w:rPr>
                <w:spacing w:val="-3"/>
              </w:rPr>
            </w:pPr>
            <w:r>
              <w:rPr>
                <w:spacing w:val="-3"/>
              </w:rPr>
              <w:tab/>
              <w:t>2.</w:t>
            </w:r>
            <w:r>
              <w:rPr>
                <w:spacing w:val="-3"/>
              </w:rPr>
              <w:tab/>
              <w:t>Choose two characters from the play.  Draw or cut from a magazine a picture that represents each character.  Under each picture list several words that capture the character's personality.</w:t>
            </w:r>
          </w:p>
          <w:p w:rsidR="00E73121" w:rsidRDefault="00E73121" w:rsidP="00E73121">
            <w:pPr>
              <w:tabs>
                <w:tab w:val="left" w:pos="360"/>
                <w:tab w:val="left" w:pos="720"/>
                <w:tab w:val="left" w:pos="1080"/>
              </w:tabs>
              <w:suppressAutoHyphens/>
              <w:spacing w:line="240" w:lineRule="atLeast"/>
              <w:ind w:left="720" w:hanging="720"/>
              <w:jc w:val="both"/>
              <w:rPr>
                <w:spacing w:val="-3"/>
              </w:rPr>
            </w:pPr>
            <w:r>
              <w:rPr>
                <w:spacing w:val="-3"/>
              </w:rPr>
              <w:tab/>
              <w:t>3.</w:t>
            </w:r>
            <w:r>
              <w:rPr>
                <w:spacing w:val="-3"/>
              </w:rPr>
              <w:tab/>
              <w:t>Describe a situation in which you wanted something from someone but realized it would be best to pursue it indirectly.  Describe your indirect approach or write a brief dialogue between two characters in which one person attempts this with another.</w:t>
            </w:r>
          </w:p>
          <w:p w:rsidR="00E73121" w:rsidRDefault="00E73121" w:rsidP="00E73121">
            <w:pPr>
              <w:tabs>
                <w:tab w:val="left" w:pos="360"/>
                <w:tab w:val="left" w:pos="720"/>
                <w:tab w:val="left" w:pos="1080"/>
              </w:tabs>
              <w:suppressAutoHyphens/>
              <w:spacing w:line="240" w:lineRule="atLeast"/>
              <w:ind w:left="720" w:hanging="720"/>
              <w:jc w:val="both"/>
              <w:rPr>
                <w:spacing w:val="-3"/>
              </w:rPr>
            </w:pPr>
            <w:r>
              <w:rPr>
                <w:spacing w:val="-3"/>
              </w:rPr>
              <w:tab/>
              <w:t>4.</w:t>
            </w:r>
            <w:r>
              <w:rPr>
                <w:spacing w:val="-3"/>
              </w:rPr>
              <w:tab/>
              <w:t>Choose a line or phrase from the play that you really like and explain why it appeals to you.</w:t>
            </w:r>
          </w:p>
          <w:p w:rsidR="00E73121" w:rsidRDefault="00E73121" w:rsidP="00E73121">
            <w:pPr>
              <w:tabs>
                <w:tab w:val="left" w:pos="360"/>
                <w:tab w:val="left" w:pos="720"/>
                <w:tab w:val="left" w:pos="1080"/>
              </w:tabs>
              <w:suppressAutoHyphens/>
              <w:spacing w:line="240" w:lineRule="atLeast"/>
              <w:ind w:left="720" w:hanging="720"/>
              <w:jc w:val="both"/>
              <w:rPr>
                <w:spacing w:val="-3"/>
              </w:rPr>
            </w:pPr>
            <w:r>
              <w:rPr>
                <w:spacing w:val="-3"/>
              </w:rPr>
              <w:tab/>
              <w:t>5.</w:t>
            </w:r>
            <w:r>
              <w:rPr>
                <w:spacing w:val="-3"/>
              </w:rPr>
              <w:tab/>
              <w:t xml:space="preserve">Choose </w:t>
            </w:r>
            <w:proofErr w:type="gramStart"/>
            <w:r>
              <w:rPr>
                <w:spacing w:val="-3"/>
              </w:rPr>
              <w:t>either the</w:t>
            </w:r>
            <w:proofErr w:type="gramEnd"/>
            <w:r>
              <w:rPr>
                <w:spacing w:val="-3"/>
              </w:rPr>
              <w:t xml:space="preserve"> word </w:t>
            </w:r>
            <w:r>
              <w:rPr>
                <w:i/>
                <w:iCs/>
                <w:spacing w:val="-3"/>
              </w:rPr>
              <w:t>blood, hand, sleep</w:t>
            </w:r>
            <w:r>
              <w:rPr>
                <w:spacing w:val="-3"/>
              </w:rPr>
              <w:t xml:space="preserve">, or </w:t>
            </w:r>
            <w:r>
              <w:rPr>
                <w:i/>
                <w:iCs/>
                <w:spacing w:val="-3"/>
              </w:rPr>
              <w:t>night</w:t>
            </w:r>
            <w:r>
              <w:rPr>
                <w:spacing w:val="-3"/>
              </w:rPr>
              <w:t xml:space="preserve">.  Keep track of the word in each scene in Act II.  How many times does the word occur and why is it important?  Look up the word in an unabridged dictionary and find out the history of the word.  With which character do you </w:t>
            </w:r>
            <w:r>
              <w:rPr>
                <w:spacing w:val="-3"/>
                <w:u w:val="single"/>
              </w:rPr>
              <w:t>most</w:t>
            </w:r>
            <w:r>
              <w:rPr>
                <w:spacing w:val="-3"/>
              </w:rPr>
              <w:t xml:space="preserve"> associate the word?  Why?</w:t>
            </w:r>
          </w:p>
          <w:p w:rsidR="00E73121" w:rsidRDefault="00E73121" w:rsidP="00E73121">
            <w:pPr>
              <w:tabs>
                <w:tab w:val="left" w:pos="360"/>
                <w:tab w:val="left" w:pos="720"/>
                <w:tab w:val="left" w:pos="1080"/>
              </w:tabs>
              <w:suppressAutoHyphens/>
              <w:spacing w:line="240" w:lineRule="atLeast"/>
              <w:ind w:left="720" w:hanging="720"/>
              <w:jc w:val="both"/>
              <w:rPr>
                <w:spacing w:val="-3"/>
              </w:rPr>
            </w:pPr>
            <w:r>
              <w:rPr>
                <w:spacing w:val="-3"/>
              </w:rPr>
              <w:tab/>
              <w:t>6.</w:t>
            </w:r>
            <w:r>
              <w:rPr>
                <w:spacing w:val="-3"/>
              </w:rPr>
              <w:tab/>
              <w:t xml:space="preserve">Watch ten minutes of a television show and pay attention to </w:t>
            </w:r>
            <w:r>
              <w:rPr>
                <w:spacing w:val="-3"/>
                <w:u w:val="single"/>
              </w:rPr>
              <w:t>how</w:t>
            </w:r>
            <w:r>
              <w:rPr>
                <w:spacing w:val="-3"/>
              </w:rPr>
              <w:t xml:space="preserve"> it is shot.  Notice what camera technique the director used.  Describe how the technique added to the drama or mood of the scene.</w:t>
            </w:r>
          </w:p>
          <w:p w:rsidR="00E73121" w:rsidRDefault="00E73121" w:rsidP="00E73121">
            <w:pPr>
              <w:tabs>
                <w:tab w:val="left" w:pos="360"/>
                <w:tab w:val="left" w:pos="720"/>
                <w:tab w:val="left" w:pos="1080"/>
              </w:tabs>
              <w:suppressAutoHyphens/>
              <w:spacing w:after="240" w:line="240" w:lineRule="atLeast"/>
              <w:ind w:left="720" w:hanging="720"/>
              <w:jc w:val="both"/>
              <w:rPr>
                <w:spacing w:val="-3"/>
              </w:rPr>
            </w:pPr>
            <w:r>
              <w:rPr>
                <w:spacing w:val="-3"/>
              </w:rPr>
              <w:tab/>
              <w:t>7.</w:t>
            </w:r>
            <w:r>
              <w:rPr>
                <w:spacing w:val="-3"/>
              </w:rPr>
              <w:tab/>
              <w:t>Recall a time in your life when you were involved in a tough situation, had to make a decision about whether to turn back or push on, and found both options equally difficult.  What did you do?  Why?</w:t>
            </w:r>
          </w:p>
          <w:p w:rsidR="00E73121" w:rsidRDefault="00E73121" w:rsidP="00E73121">
            <w:pPr>
              <w:pStyle w:val="Footer"/>
              <w:numPr>
                <w:ilvl w:val="1"/>
                <w:numId w:val="33"/>
              </w:numPr>
              <w:tabs>
                <w:tab w:val="clear" w:pos="3240"/>
                <w:tab w:val="clear" w:pos="4320"/>
                <w:tab w:val="clear" w:pos="8640"/>
                <w:tab w:val="num" w:pos="360"/>
              </w:tabs>
              <w:ind w:left="360" w:hanging="360"/>
            </w:pPr>
            <w:r>
              <w:t xml:space="preserve">Have the students, during the study of </w:t>
            </w:r>
            <w:r>
              <w:rPr>
                <w:i/>
                <w:iCs/>
              </w:rPr>
              <w:t>Macbeth,</w:t>
            </w:r>
            <w:r>
              <w:t xml:space="preserve"> in groups, scan newspapers, developing a notebook of articles about decision making by politically powerful people. (E 12.4.1)</w:t>
            </w:r>
          </w:p>
          <w:p w:rsidR="00E73121" w:rsidRDefault="00E73121" w:rsidP="00E73121">
            <w:pPr>
              <w:pStyle w:val="Footer"/>
              <w:tabs>
                <w:tab w:val="clear" w:pos="4320"/>
                <w:tab w:val="clear" w:pos="8640"/>
              </w:tabs>
            </w:pPr>
          </w:p>
          <w:p w:rsidR="00E73121" w:rsidRDefault="00E73121" w:rsidP="00E73121">
            <w:pPr>
              <w:tabs>
                <w:tab w:val="left" w:pos="360"/>
                <w:tab w:val="left" w:pos="720"/>
              </w:tabs>
              <w:suppressAutoHyphens/>
              <w:spacing w:after="240" w:line="240" w:lineRule="atLeast"/>
              <w:ind w:left="360" w:hanging="360"/>
              <w:jc w:val="both"/>
              <w:rPr>
                <w:spacing w:val="-3"/>
              </w:rPr>
            </w:pPr>
            <w:r>
              <w:rPr>
                <w:spacing w:val="-3"/>
              </w:rPr>
              <w:tab/>
              <w:t xml:space="preserve">NOTE TO THE TEACHER:  In addition to the ideas above, choose quotations from each act and place them on the board each day, asking the students to write about them in their journals.  </w:t>
            </w:r>
            <w:r>
              <w:rPr>
                <w:spacing w:val="-3"/>
              </w:rPr>
              <w:lastRenderedPageBreak/>
              <w:t xml:space="preserve">Alternate </w:t>
            </w:r>
            <w:proofErr w:type="gramStart"/>
            <w:r>
              <w:rPr>
                <w:spacing w:val="-3"/>
              </w:rPr>
              <w:t>this with descriptions of the decisions made by the characters in the play and have</w:t>
            </w:r>
            <w:proofErr w:type="gramEnd"/>
            <w:r>
              <w:rPr>
                <w:spacing w:val="-3"/>
              </w:rPr>
              <w:t xml:space="preserve"> the students write about those decisions.  </w:t>
            </w:r>
          </w:p>
          <w:p w:rsidR="00E73121" w:rsidRDefault="00E73121" w:rsidP="00E73121">
            <w:pPr>
              <w:numPr>
                <w:ilvl w:val="0"/>
                <w:numId w:val="33"/>
              </w:numPr>
              <w:tabs>
                <w:tab w:val="clear" w:pos="720"/>
                <w:tab w:val="num" w:pos="360"/>
              </w:tabs>
              <w:suppressAutoHyphens/>
              <w:spacing w:after="240" w:line="240" w:lineRule="atLeast"/>
              <w:ind w:left="360"/>
              <w:jc w:val="both"/>
              <w:rPr>
                <w:spacing w:val="-3"/>
              </w:rPr>
            </w:pPr>
            <w:r>
              <w:rPr>
                <w:spacing w:val="-3"/>
              </w:rPr>
              <w:t xml:space="preserve">Have the students </w:t>
            </w:r>
            <w:proofErr w:type="gramStart"/>
            <w:r>
              <w:rPr>
                <w:spacing w:val="-3"/>
              </w:rPr>
              <w:t>trace</w:t>
            </w:r>
            <w:proofErr w:type="gramEnd"/>
            <w:r>
              <w:rPr>
                <w:spacing w:val="-3"/>
              </w:rPr>
              <w:t xml:space="preserve"> a frequently recurring word in </w:t>
            </w:r>
            <w:r>
              <w:rPr>
                <w:i/>
                <w:iCs/>
                <w:spacing w:val="-3"/>
              </w:rPr>
              <w:t>Macbeth</w:t>
            </w:r>
            <w:r>
              <w:rPr>
                <w:spacing w:val="-3"/>
              </w:rPr>
              <w:t xml:space="preserve">: </w:t>
            </w:r>
            <w:r>
              <w:rPr>
                <w:i/>
                <w:iCs/>
                <w:spacing w:val="-3"/>
              </w:rPr>
              <w:t>come, good, time, king, say, fear, lord, great, see,</w:t>
            </w:r>
            <w:r>
              <w:rPr>
                <w:spacing w:val="-3"/>
              </w:rPr>
              <w:t xml:space="preserve"> or</w:t>
            </w:r>
            <w:r>
              <w:rPr>
                <w:i/>
                <w:iCs/>
                <w:spacing w:val="-3"/>
              </w:rPr>
              <w:t xml:space="preserve"> man</w:t>
            </w:r>
            <w:r>
              <w:rPr>
                <w:spacing w:val="-3"/>
              </w:rPr>
              <w:t xml:space="preserve">.  Concentrating on how the denotations and connotations of the words are related to the people who say </w:t>
            </w:r>
            <w:proofErr w:type="gramStart"/>
            <w:r>
              <w:rPr>
                <w:spacing w:val="-3"/>
              </w:rPr>
              <w:t>them,</w:t>
            </w:r>
            <w:proofErr w:type="gramEnd"/>
            <w:r>
              <w:rPr>
                <w:spacing w:val="-3"/>
              </w:rPr>
              <w:t xml:space="preserve"> have the students come to conclusions about characters and ideas in </w:t>
            </w:r>
            <w:r>
              <w:rPr>
                <w:i/>
                <w:iCs/>
                <w:spacing w:val="-3"/>
              </w:rPr>
              <w:t>Macbeth</w:t>
            </w:r>
            <w:r>
              <w:rPr>
                <w:spacing w:val="-3"/>
              </w:rPr>
              <w:t xml:space="preserve"> based on key words and their contexts.  </w:t>
            </w:r>
          </w:p>
          <w:p w:rsidR="00E73121" w:rsidRDefault="00E73121" w:rsidP="00E73121">
            <w:pPr>
              <w:tabs>
                <w:tab w:val="left" w:pos="360"/>
                <w:tab w:val="left" w:pos="720"/>
              </w:tabs>
              <w:suppressAutoHyphens/>
              <w:spacing w:line="240" w:lineRule="atLeast"/>
              <w:ind w:left="360" w:hanging="360"/>
              <w:jc w:val="both"/>
              <w:rPr>
                <w:spacing w:val="-3"/>
              </w:rPr>
            </w:pPr>
            <w:r>
              <w:rPr>
                <w:spacing w:val="-3"/>
              </w:rPr>
              <w:tab/>
              <w:t>Have the students consider questions like the following as they make their conclusions:</w:t>
            </w:r>
          </w:p>
          <w:p w:rsidR="00E73121" w:rsidRDefault="00E73121" w:rsidP="00E73121">
            <w:pPr>
              <w:tabs>
                <w:tab w:val="left" w:pos="360"/>
                <w:tab w:val="left" w:pos="720"/>
              </w:tabs>
              <w:suppressAutoHyphens/>
              <w:spacing w:line="240" w:lineRule="atLeast"/>
              <w:ind w:left="360" w:hanging="360"/>
              <w:jc w:val="both"/>
              <w:rPr>
                <w:spacing w:val="-3"/>
              </w:rPr>
            </w:pPr>
            <w:r>
              <w:rPr>
                <w:spacing w:val="-3"/>
              </w:rPr>
              <w:tab/>
              <w:t>-</w:t>
            </w:r>
            <w:r>
              <w:rPr>
                <w:spacing w:val="-3"/>
              </w:rPr>
              <w:tab/>
              <w:t>Does one character use the word most frequently?  If so, who?</w:t>
            </w:r>
          </w:p>
          <w:p w:rsidR="00E73121" w:rsidRDefault="00E73121" w:rsidP="00E73121">
            <w:pPr>
              <w:tabs>
                <w:tab w:val="left" w:pos="360"/>
                <w:tab w:val="left" w:pos="720"/>
              </w:tabs>
              <w:suppressAutoHyphens/>
              <w:spacing w:line="240" w:lineRule="atLeast"/>
              <w:ind w:left="360" w:hanging="360"/>
              <w:jc w:val="both"/>
              <w:rPr>
                <w:spacing w:val="-3"/>
              </w:rPr>
            </w:pPr>
            <w:r>
              <w:rPr>
                <w:spacing w:val="-3"/>
              </w:rPr>
              <w:tab/>
              <w:t>-</w:t>
            </w:r>
            <w:r>
              <w:rPr>
                <w:spacing w:val="-3"/>
              </w:rPr>
              <w:tab/>
              <w:t>Does the word's meaning change as different characters use it?</w:t>
            </w:r>
          </w:p>
          <w:p w:rsidR="00E73121" w:rsidRDefault="00E73121" w:rsidP="00E73121">
            <w:pPr>
              <w:pStyle w:val="BodyTextIndent2"/>
              <w:tabs>
                <w:tab w:val="left" w:pos="720"/>
              </w:tabs>
              <w:spacing w:after="0" w:line="240" w:lineRule="auto"/>
              <w:ind w:left="720" w:hanging="360"/>
            </w:pPr>
            <w:r>
              <w:t>-</w:t>
            </w:r>
            <w:r>
              <w:tab/>
              <w:t>What is happening in the play at the time the word is spoken?  Is there any connection between these events and others that precede them?</w:t>
            </w:r>
          </w:p>
          <w:p w:rsidR="00E73121" w:rsidRDefault="00E73121" w:rsidP="00E73121">
            <w:pPr>
              <w:tabs>
                <w:tab w:val="left" w:pos="360"/>
                <w:tab w:val="left" w:pos="720"/>
              </w:tabs>
              <w:suppressAutoHyphens/>
              <w:spacing w:after="240" w:line="240" w:lineRule="atLeast"/>
              <w:ind w:left="360" w:hanging="360"/>
              <w:jc w:val="both"/>
              <w:rPr>
                <w:spacing w:val="-3"/>
              </w:rPr>
            </w:pPr>
            <w:r>
              <w:rPr>
                <w:spacing w:val="-3"/>
              </w:rPr>
              <w:tab/>
              <w:t>-</w:t>
            </w:r>
            <w:r>
              <w:rPr>
                <w:spacing w:val="-3"/>
              </w:rPr>
              <w:tab/>
              <w:t>What emotions does the speaker feel as he uses the word?  Why does he feel as he does?</w:t>
            </w:r>
          </w:p>
          <w:p w:rsidR="00E73121" w:rsidRDefault="00E73121" w:rsidP="00E73121">
            <w:pPr>
              <w:numPr>
                <w:ilvl w:val="0"/>
                <w:numId w:val="33"/>
              </w:numPr>
              <w:tabs>
                <w:tab w:val="clear" w:pos="720"/>
                <w:tab w:val="num" w:pos="360"/>
              </w:tabs>
              <w:suppressAutoHyphens/>
              <w:spacing w:after="240" w:line="240" w:lineRule="atLeast"/>
              <w:ind w:left="360"/>
              <w:jc w:val="both"/>
              <w:rPr>
                <w:spacing w:val="-3"/>
              </w:rPr>
            </w:pPr>
            <w:r>
              <w:rPr>
                <w:spacing w:val="-3"/>
              </w:rPr>
              <w:t xml:space="preserve">Have the students examine Macbeth's soliloquy in Act 1, Scene 7, as an interior monologue that reveals Macbeth's conflicting feelings.  Place the students in pairs and ask them to break up the soliloquy so that it reads like an argument.  Ask them to list the reasons for committing the murder and the reasons against committing the murder.  Then, ask for pairs to volunteer to read the soliloquy aloud.  Finally, discuss Macbeth's state of mind and the depth of his resolve.  </w:t>
            </w:r>
          </w:p>
          <w:p w:rsidR="00E73121" w:rsidRDefault="00E73121" w:rsidP="00E73121">
            <w:pPr>
              <w:numPr>
                <w:ilvl w:val="0"/>
                <w:numId w:val="33"/>
              </w:numPr>
              <w:tabs>
                <w:tab w:val="clear" w:pos="720"/>
                <w:tab w:val="num" w:pos="360"/>
              </w:tabs>
              <w:suppressAutoHyphens/>
              <w:spacing w:after="240" w:line="240" w:lineRule="atLeast"/>
              <w:ind w:left="360"/>
              <w:jc w:val="both"/>
              <w:rPr>
                <w:spacing w:val="-3"/>
              </w:rPr>
            </w:pPr>
            <w:r>
              <w:rPr>
                <w:spacing w:val="-3"/>
              </w:rPr>
              <w:t xml:space="preserve">Have the students identify ten or twelve quotations from Act I by (a) the speaker, (b) the listener, (c) the event that is happening when the words are spoken.  </w:t>
            </w:r>
          </w:p>
          <w:p w:rsidR="00E73121" w:rsidRDefault="00E73121" w:rsidP="00E73121">
            <w:pPr>
              <w:numPr>
                <w:ilvl w:val="0"/>
                <w:numId w:val="33"/>
              </w:numPr>
              <w:tabs>
                <w:tab w:val="clear" w:pos="720"/>
                <w:tab w:val="num" w:pos="360"/>
              </w:tabs>
              <w:suppressAutoHyphens/>
              <w:spacing w:after="240" w:line="240" w:lineRule="atLeast"/>
              <w:ind w:left="360"/>
              <w:jc w:val="both"/>
              <w:rPr>
                <w:spacing w:val="-3"/>
              </w:rPr>
            </w:pPr>
            <w:r>
              <w:rPr>
                <w:spacing w:val="-3"/>
              </w:rPr>
              <w:t xml:space="preserve">Have the students placed in new groups.  Assign a scene from Act II to each group.  Ask each group to elect a director.  Then, have each group stage the assigned scene from Act II, paying particular attention to setting, props, movement, and vocal interpretation.  Distribute copies of the assigned scene to each group and have them record their decisions on the script.  </w:t>
            </w:r>
          </w:p>
          <w:p w:rsidR="00E73121" w:rsidRDefault="00E73121" w:rsidP="00E73121">
            <w:pPr>
              <w:numPr>
                <w:ilvl w:val="0"/>
                <w:numId w:val="33"/>
              </w:numPr>
              <w:tabs>
                <w:tab w:val="clear" w:pos="720"/>
                <w:tab w:val="num" w:pos="360"/>
              </w:tabs>
              <w:suppressAutoHyphens/>
              <w:spacing w:after="240" w:line="240" w:lineRule="atLeast"/>
              <w:ind w:left="360"/>
              <w:jc w:val="both"/>
              <w:rPr>
                <w:spacing w:val="-3"/>
              </w:rPr>
            </w:pPr>
            <w:r>
              <w:rPr>
                <w:spacing w:val="-3"/>
              </w:rPr>
              <w:t xml:space="preserve">Have the students divided into ten committees and assign a character to each committee:  </w:t>
            </w:r>
            <w:smartTag w:uri="urn:schemas-microsoft-com:office:smarttags" w:element="City">
              <w:r>
                <w:rPr>
                  <w:spacing w:val="-3"/>
                </w:rPr>
                <w:t>Duncan</w:t>
              </w:r>
            </w:smartTag>
            <w:r>
              <w:rPr>
                <w:spacing w:val="-3"/>
              </w:rPr>
              <w:t xml:space="preserve">, Macbeth, </w:t>
            </w:r>
            <w:proofErr w:type="spellStart"/>
            <w:r>
              <w:rPr>
                <w:spacing w:val="-3"/>
              </w:rPr>
              <w:t>Banquo</w:t>
            </w:r>
            <w:proofErr w:type="spellEnd"/>
            <w:r>
              <w:rPr>
                <w:spacing w:val="-3"/>
              </w:rPr>
              <w:t xml:space="preserve">, </w:t>
            </w:r>
            <w:proofErr w:type="spellStart"/>
            <w:r>
              <w:rPr>
                <w:spacing w:val="-3"/>
              </w:rPr>
              <w:t>Macduff</w:t>
            </w:r>
            <w:proofErr w:type="spellEnd"/>
            <w:r>
              <w:rPr>
                <w:spacing w:val="-3"/>
              </w:rPr>
              <w:t xml:space="preserve">, </w:t>
            </w:r>
            <w:proofErr w:type="spellStart"/>
            <w:r>
              <w:rPr>
                <w:spacing w:val="-3"/>
              </w:rPr>
              <w:t>Fleance</w:t>
            </w:r>
            <w:proofErr w:type="spellEnd"/>
            <w:r>
              <w:rPr>
                <w:spacing w:val="-3"/>
              </w:rPr>
              <w:t xml:space="preserve">, Lady Macbeth, Malcolm, </w:t>
            </w:r>
            <w:proofErr w:type="spellStart"/>
            <w:r>
              <w:rPr>
                <w:spacing w:val="-3"/>
              </w:rPr>
              <w:t>Donalbain</w:t>
            </w:r>
            <w:proofErr w:type="spellEnd"/>
            <w:r>
              <w:rPr>
                <w:spacing w:val="-3"/>
              </w:rPr>
              <w:t xml:space="preserve">, </w:t>
            </w:r>
            <w:smartTag w:uri="urn:schemas-microsoft-com:office:smarttags" w:element="place">
              <w:r>
                <w:rPr>
                  <w:spacing w:val="-3"/>
                </w:rPr>
                <w:t>Lennox</w:t>
              </w:r>
            </w:smartTag>
            <w:r>
              <w:rPr>
                <w:spacing w:val="-3"/>
              </w:rPr>
              <w:t xml:space="preserve">, and Ross.  Explain to the students that they are going to write a report about their assigned characters.  To prepare for the reports, ask the committees to collect from the first two acts lines said by or about their characters that reveal something about their appearances or personalities.  (The report should include the character's name, the line or lines, references, and insights about the character.)  </w:t>
            </w:r>
          </w:p>
          <w:p w:rsidR="00E73121" w:rsidRDefault="00E73121" w:rsidP="00E73121">
            <w:pPr>
              <w:numPr>
                <w:ilvl w:val="0"/>
                <w:numId w:val="33"/>
              </w:numPr>
              <w:tabs>
                <w:tab w:val="clear" w:pos="720"/>
                <w:tab w:val="num" w:pos="360"/>
              </w:tabs>
              <w:suppressAutoHyphens/>
              <w:spacing w:after="240" w:line="240" w:lineRule="atLeast"/>
              <w:ind w:left="360"/>
              <w:jc w:val="both"/>
              <w:rPr>
                <w:spacing w:val="-3"/>
              </w:rPr>
            </w:pPr>
            <w:r>
              <w:rPr>
                <w:spacing w:val="-3"/>
              </w:rPr>
              <w:t xml:space="preserve">Have the students choose a character </w:t>
            </w:r>
            <w:proofErr w:type="gramStart"/>
            <w:r>
              <w:rPr>
                <w:spacing w:val="-3"/>
              </w:rPr>
              <w:t>who</w:t>
            </w:r>
            <w:proofErr w:type="gramEnd"/>
            <w:r>
              <w:rPr>
                <w:spacing w:val="-3"/>
              </w:rPr>
              <w:t xml:space="preserve"> appears in Act III and connect one of the frequently used words to that character by finding a quotation by the character or about the character using the word.  Then, have each student write an explanation of the connection between that character and the word.  </w:t>
            </w:r>
          </w:p>
          <w:p w:rsidR="00E73121" w:rsidRDefault="00E73121" w:rsidP="00E73121">
            <w:pPr>
              <w:numPr>
                <w:ilvl w:val="0"/>
                <w:numId w:val="33"/>
              </w:numPr>
              <w:tabs>
                <w:tab w:val="clear" w:pos="720"/>
                <w:tab w:val="num" w:pos="360"/>
              </w:tabs>
              <w:suppressAutoHyphens/>
              <w:spacing w:line="240" w:lineRule="atLeast"/>
              <w:ind w:left="360"/>
              <w:jc w:val="both"/>
              <w:rPr>
                <w:spacing w:val="-3"/>
              </w:rPr>
            </w:pPr>
            <w:r>
              <w:rPr>
                <w:spacing w:val="-3"/>
              </w:rPr>
              <w:t>Have the students read Act III, Scene IV, the banquet scene.  Ask them to discuss how they would stage this scene; setting, ghost, etc.  Then, show them several taped versions of this scene and have them discuss the differences and similarities.  Ask them to watch for the following:</w:t>
            </w:r>
          </w:p>
          <w:p w:rsidR="00E73121" w:rsidRDefault="00E73121" w:rsidP="00E73121">
            <w:pPr>
              <w:tabs>
                <w:tab w:val="left" w:pos="360"/>
                <w:tab w:val="left" w:pos="720"/>
              </w:tabs>
              <w:suppressAutoHyphens/>
              <w:spacing w:line="240" w:lineRule="atLeast"/>
              <w:ind w:left="360" w:hanging="360"/>
              <w:jc w:val="both"/>
              <w:rPr>
                <w:spacing w:val="-3"/>
              </w:rPr>
            </w:pPr>
            <w:r>
              <w:rPr>
                <w:spacing w:val="-3"/>
              </w:rPr>
              <w:tab/>
              <w:t>1.</w:t>
            </w:r>
            <w:r>
              <w:rPr>
                <w:spacing w:val="-3"/>
              </w:rPr>
              <w:tab/>
              <w:t>the lords and their reactions to Macbeth's conversation with the murderer,</w:t>
            </w:r>
          </w:p>
          <w:p w:rsidR="00E73121" w:rsidRDefault="00E73121" w:rsidP="00E73121">
            <w:pPr>
              <w:tabs>
                <w:tab w:val="left" w:pos="360"/>
                <w:tab w:val="left" w:pos="720"/>
              </w:tabs>
              <w:suppressAutoHyphens/>
              <w:spacing w:line="240" w:lineRule="atLeast"/>
              <w:ind w:left="360" w:hanging="360"/>
              <w:jc w:val="both"/>
              <w:rPr>
                <w:spacing w:val="-3"/>
              </w:rPr>
            </w:pPr>
            <w:r>
              <w:rPr>
                <w:spacing w:val="-3"/>
              </w:rPr>
              <w:tab/>
              <w:t>2.</w:t>
            </w:r>
            <w:r>
              <w:rPr>
                <w:spacing w:val="-3"/>
              </w:rPr>
              <w:tab/>
            </w:r>
            <w:proofErr w:type="spellStart"/>
            <w:r>
              <w:rPr>
                <w:spacing w:val="-3"/>
              </w:rPr>
              <w:t>Banquo's</w:t>
            </w:r>
            <w:proofErr w:type="spellEnd"/>
            <w:r>
              <w:rPr>
                <w:spacing w:val="-3"/>
              </w:rPr>
              <w:t xml:space="preserve"> ghost and who sees it;</w:t>
            </w:r>
          </w:p>
          <w:p w:rsidR="00E73121" w:rsidRDefault="00E73121" w:rsidP="00E73121">
            <w:pPr>
              <w:tabs>
                <w:tab w:val="left" w:pos="360"/>
                <w:tab w:val="left" w:pos="720"/>
              </w:tabs>
              <w:suppressAutoHyphens/>
              <w:spacing w:line="240" w:lineRule="atLeast"/>
              <w:ind w:left="360" w:hanging="360"/>
              <w:jc w:val="both"/>
              <w:rPr>
                <w:spacing w:val="-3"/>
              </w:rPr>
            </w:pPr>
            <w:r>
              <w:rPr>
                <w:spacing w:val="-3"/>
              </w:rPr>
              <w:lastRenderedPageBreak/>
              <w:tab/>
              <w:t>3.</w:t>
            </w:r>
            <w:r>
              <w:rPr>
                <w:spacing w:val="-3"/>
              </w:rPr>
              <w:tab/>
              <w:t>Lady Macbeth, and  how she reacts to Macbeth's fit; and</w:t>
            </w:r>
          </w:p>
          <w:p w:rsidR="00E73121" w:rsidRDefault="00E73121" w:rsidP="00E73121">
            <w:pPr>
              <w:tabs>
                <w:tab w:val="left" w:pos="360"/>
                <w:tab w:val="left" w:pos="720"/>
              </w:tabs>
              <w:suppressAutoHyphens/>
              <w:spacing w:line="240" w:lineRule="atLeast"/>
              <w:ind w:left="360" w:hanging="360"/>
              <w:jc w:val="both"/>
              <w:rPr>
                <w:spacing w:val="-3"/>
              </w:rPr>
            </w:pPr>
            <w:r>
              <w:rPr>
                <w:spacing w:val="-3"/>
              </w:rPr>
              <w:tab/>
              <w:t>4.</w:t>
            </w:r>
            <w:r>
              <w:rPr>
                <w:spacing w:val="-3"/>
              </w:rPr>
              <w:tab/>
            </w:r>
            <w:proofErr w:type="gramStart"/>
            <w:r>
              <w:rPr>
                <w:spacing w:val="-3"/>
              </w:rPr>
              <w:t>camera</w:t>
            </w:r>
            <w:proofErr w:type="gramEnd"/>
            <w:r>
              <w:rPr>
                <w:spacing w:val="-3"/>
              </w:rPr>
              <w:t xml:space="preserve"> angles, especially close ups.</w:t>
            </w:r>
          </w:p>
          <w:p w:rsidR="00E73121" w:rsidRDefault="00E73121" w:rsidP="00E73121">
            <w:pPr>
              <w:tabs>
                <w:tab w:val="center" w:pos="4680"/>
              </w:tabs>
              <w:suppressAutoHyphens/>
              <w:spacing w:after="240" w:line="240" w:lineRule="atLeast"/>
              <w:rPr>
                <w:b/>
                <w:bCs/>
                <w:iCs/>
                <w:spacing w:val="-3"/>
                <w:sz w:val="28"/>
                <w:szCs w:val="29"/>
              </w:rPr>
            </w:pPr>
            <w:r>
              <w:rPr>
                <w:spacing w:val="-3"/>
              </w:rPr>
              <w:t xml:space="preserve">Have the students form new groups and ask them to choose a scene from the remaining Acts to perform.  After they have made their choices, list the </w:t>
            </w:r>
            <w:proofErr w:type="spellStart"/>
            <w:r>
              <w:rPr>
                <w:spacing w:val="-3"/>
              </w:rPr>
              <w:t>unchosen</w:t>
            </w:r>
            <w:proofErr w:type="spellEnd"/>
            <w:r>
              <w:rPr>
                <w:spacing w:val="-3"/>
              </w:rPr>
              <w:t xml:space="preserve"> scenes on the board, and ask for volunteers who will summarize the </w:t>
            </w:r>
            <w:proofErr w:type="spellStart"/>
            <w:r>
              <w:rPr>
                <w:spacing w:val="-3"/>
              </w:rPr>
              <w:t>unchosen</w:t>
            </w:r>
            <w:proofErr w:type="spellEnd"/>
            <w:r>
              <w:rPr>
                <w:spacing w:val="-3"/>
              </w:rPr>
              <w:t xml:space="preserve"> scenes for extra credit or points.  Then, organize the presentations and summaries in the order of the play and post the itinerary on the bulletin board.  Ask the students to decide on the criteria for judging their performances.  (A sample evaluation sheet is in the </w:t>
            </w:r>
            <w:hyperlink w:anchor="_Sample_Evaluation_Sheet_1" w:history="1">
              <w:r w:rsidRPr="00B14AED">
                <w:rPr>
                  <w:rStyle w:val="Hyperlink"/>
                  <w:spacing w:val="-3"/>
                </w:rPr>
                <w:t>Activities Section</w:t>
              </w:r>
            </w:hyperlink>
            <w:r>
              <w:rPr>
                <w:spacing w:val="-3"/>
              </w:rPr>
              <w:t>.)</w:t>
            </w:r>
          </w:p>
        </w:tc>
      </w:tr>
    </w:tbl>
    <w:p w:rsidR="009F3AAE" w:rsidRPr="00E93E46" w:rsidRDefault="009F3AAE" w:rsidP="00E73121">
      <w:pPr>
        <w:suppressAutoHyphens/>
        <w:jc w:val="both"/>
        <w:rPr>
          <w:spacing w:val="-3"/>
        </w:rPr>
      </w:pPr>
    </w:p>
    <w:tbl>
      <w:tblPr>
        <w:tblW w:w="0" w:type="auto"/>
        <w:tblBorders>
          <w:top w:val="single" w:sz="4" w:space="0" w:color="auto"/>
          <w:bottom w:val="single" w:sz="4" w:space="0" w:color="auto"/>
        </w:tblBorders>
        <w:shd w:val="clear" w:color="auto" w:fill="E6E6E6"/>
        <w:tblLook w:val="0000"/>
      </w:tblPr>
      <w:tblGrid>
        <w:gridCol w:w="9576"/>
      </w:tblGrid>
      <w:tr w:rsidR="00E63A94" w:rsidRPr="00FE547E">
        <w:trPr>
          <w:cantSplit/>
        </w:trPr>
        <w:tc>
          <w:tcPr>
            <w:tcW w:w="9576" w:type="dxa"/>
            <w:shd w:val="clear" w:color="auto" w:fill="E6E6E6"/>
          </w:tcPr>
          <w:p w:rsidR="00E63A94" w:rsidRPr="00FE547E" w:rsidRDefault="00E63A94" w:rsidP="00EF60AB">
            <w:pPr>
              <w:pStyle w:val="Heading1"/>
              <w:rPr>
                <w:b/>
                <w:bCs/>
                <w:sz w:val="24"/>
              </w:rPr>
            </w:pPr>
            <w:r w:rsidRPr="00FE547E">
              <w:rPr>
                <w:b/>
                <w:bCs/>
                <w:sz w:val="24"/>
              </w:rPr>
              <w:t>CHOICES FOR CONCLUDING THE UNIT</w:t>
            </w:r>
          </w:p>
        </w:tc>
      </w:tr>
    </w:tbl>
    <w:p w:rsidR="00E73121" w:rsidRPr="00E73121" w:rsidRDefault="00E73121" w:rsidP="00E73121">
      <w:pPr>
        <w:spacing w:before="240" w:after="240"/>
        <w:jc w:val="both"/>
        <w:rPr>
          <w:b/>
        </w:rPr>
      </w:pPr>
      <w:r w:rsidRPr="00E73121">
        <w:rPr>
          <w:b/>
        </w:rPr>
        <w:t>Select two</w:t>
      </w:r>
    </w:p>
    <w:p w:rsidR="00B17475" w:rsidRDefault="00EF60AB" w:rsidP="001F52BA">
      <w:pPr>
        <w:numPr>
          <w:ilvl w:val="1"/>
          <w:numId w:val="26"/>
        </w:numPr>
        <w:tabs>
          <w:tab w:val="clear" w:pos="1440"/>
          <w:tab w:val="num" w:pos="360"/>
        </w:tabs>
        <w:spacing w:before="240" w:after="240"/>
        <w:ind w:left="360"/>
        <w:jc w:val="both"/>
      </w:pPr>
      <w:r>
        <w:t xml:space="preserve">Have the students review their graphic organizers or jot charts on Beowulf’s qualities as an epic hero and their log of articles on modern day heroes.  Then, have the students </w:t>
      </w:r>
      <w:proofErr w:type="gramStart"/>
      <w:r>
        <w:t>create</w:t>
      </w:r>
      <w:proofErr w:type="gramEnd"/>
      <w:r>
        <w:t xml:space="preserve"> a Venn diagram comparing the qualities of the epic hero Beowulf to modern heroes.  </w:t>
      </w:r>
    </w:p>
    <w:p w:rsidR="00B17475" w:rsidRDefault="00EF60AB" w:rsidP="001F52BA">
      <w:pPr>
        <w:numPr>
          <w:ilvl w:val="1"/>
          <w:numId w:val="26"/>
        </w:numPr>
        <w:tabs>
          <w:tab w:val="clear" w:pos="1440"/>
          <w:tab w:val="num" w:pos="360"/>
        </w:tabs>
        <w:spacing w:before="240" w:after="240"/>
        <w:ind w:left="360"/>
        <w:jc w:val="both"/>
      </w:pPr>
      <w:r>
        <w:t xml:space="preserve">Have the students create a Double Bubble Map comparing the qualities of the epic hero Beowulf to the qualities of one or more modern heroes.  Then, have the students write the first draft of a multi-paragraph essay using appeals to reason and to logic that compares Beowulf to modern heroes.  Finally, have the students place the essay in their </w:t>
      </w:r>
      <w:r>
        <w:rPr>
          <w:b/>
          <w:bCs/>
        </w:rPr>
        <w:t>Works in Progress</w:t>
      </w:r>
      <w:r>
        <w:t xml:space="preserve"> folders.  (</w:t>
      </w:r>
      <w:hyperlink w:anchor="_Double_Bubble_Map_1" w:history="1">
        <w:r w:rsidRPr="00B14AED">
          <w:rPr>
            <w:rStyle w:val="Hyperlink"/>
          </w:rPr>
          <w:t>See Activities Section</w:t>
        </w:r>
      </w:hyperlink>
      <w:r>
        <w:t xml:space="preserve">.)  </w:t>
      </w:r>
    </w:p>
    <w:p w:rsidR="00B17475" w:rsidRDefault="00EF60AB" w:rsidP="001F52BA">
      <w:pPr>
        <w:numPr>
          <w:ilvl w:val="1"/>
          <w:numId w:val="26"/>
        </w:numPr>
        <w:tabs>
          <w:tab w:val="clear" w:pos="1440"/>
          <w:tab w:val="num" w:pos="360"/>
        </w:tabs>
        <w:spacing w:before="240" w:after="240"/>
        <w:ind w:left="360"/>
        <w:jc w:val="both"/>
      </w:pPr>
      <w:r>
        <w:t xml:space="preserve">Have the students write a multi-paragraph essay in which they analyze how the literary selections of the Anglo-Saxons mirror the issues of </w:t>
      </w:r>
      <w:r w:rsidR="00336CAC">
        <w:t>another</w:t>
      </w:r>
      <w:r>
        <w:t xml:space="preserve"> era</w:t>
      </w:r>
      <w:r w:rsidR="001F295D">
        <w:t xml:space="preserve"> studied in this unit</w:t>
      </w:r>
      <w:r>
        <w:t xml:space="preserve">.  </w:t>
      </w:r>
    </w:p>
    <w:p w:rsidR="00B17475" w:rsidRDefault="00EF60AB" w:rsidP="001F52BA">
      <w:pPr>
        <w:numPr>
          <w:ilvl w:val="1"/>
          <w:numId w:val="26"/>
        </w:numPr>
        <w:tabs>
          <w:tab w:val="clear" w:pos="1440"/>
          <w:tab w:val="num" w:pos="360"/>
        </w:tabs>
        <w:spacing w:before="240" w:after="240"/>
        <w:ind w:left="360"/>
        <w:jc w:val="both"/>
      </w:pPr>
      <w:r>
        <w:t xml:space="preserve">Have the students identify a universal truth or a social issue that reflects both the Anglo-Saxon era and modern society.  Have the students refer to their reading logs on modern song lyrics or poems and their Tree Maps for “from </w:t>
      </w:r>
      <w:r>
        <w:rPr>
          <w:i/>
          <w:iCs/>
        </w:rPr>
        <w:t>Beowulf</w:t>
      </w:r>
      <w:r>
        <w:t xml:space="preserve">” and “The Seafarer” as they write personal essays analyzing how this universal truth in literature relates to their lives.  </w:t>
      </w:r>
    </w:p>
    <w:p w:rsidR="00B17475" w:rsidRDefault="00394F9D" w:rsidP="001F52BA">
      <w:pPr>
        <w:numPr>
          <w:ilvl w:val="1"/>
          <w:numId w:val="26"/>
        </w:numPr>
        <w:tabs>
          <w:tab w:val="clear" w:pos="1440"/>
          <w:tab w:val="num" w:pos="360"/>
        </w:tabs>
        <w:spacing w:before="240" w:after="240"/>
        <w:ind w:left="360"/>
        <w:jc w:val="both"/>
      </w:pPr>
      <w:r>
        <w:t>Have the students write an original sonnet using Sonnet Fever.  (</w:t>
      </w:r>
      <w:hyperlink w:anchor="_Sonnet_Fever" w:history="1">
        <w:r w:rsidRPr="001E20FC">
          <w:rPr>
            <w:rStyle w:val="Hyperlink"/>
          </w:rPr>
          <w:t>See Activities Section</w:t>
        </w:r>
      </w:hyperlink>
      <w:r>
        <w:t xml:space="preserve">.)  Then, have the students </w:t>
      </w:r>
      <w:proofErr w:type="gramStart"/>
      <w:r>
        <w:t>place</w:t>
      </w:r>
      <w:proofErr w:type="gramEnd"/>
      <w:r>
        <w:t xml:space="preserve"> these in their portfolios.  </w:t>
      </w:r>
    </w:p>
    <w:p w:rsidR="00B17475" w:rsidRDefault="00394F9D" w:rsidP="001F52BA">
      <w:pPr>
        <w:numPr>
          <w:ilvl w:val="1"/>
          <w:numId w:val="26"/>
        </w:numPr>
        <w:tabs>
          <w:tab w:val="clear" w:pos="1440"/>
          <w:tab w:val="num" w:pos="360"/>
        </w:tabs>
        <w:spacing w:before="240" w:after="240"/>
        <w:ind w:left="360"/>
        <w:jc w:val="both"/>
      </w:pPr>
      <w:r>
        <w:t xml:space="preserve">Have the students write an essay relating three Renaissance poems to the major themes and issues of the Renaissance.  </w:t>
      </w:r>
    </w:p>
    <w:p w:rsidR="00B17475" w:rsidRDefault="00394F9D" w:rsidP="001F52BA">
      <w:pPr>
        <w:numPr>
          <w:ilvl w:val="1"/>
          <w:numId w:val="26"/>
        </w:numPr>
        <w:tabs>
          <w:tab w:val="clear" w:pos="1440"/>
          <w:tab w:val="num" w:pos="360"/>
        </w:tabs>
        <w:spacing w:before="240" w:after="240"/>
        <w:ind w:left="360"/>
        <w:jc w:val="both"/>
      </w:pPr>
      <w:r>
        <w:t xml:space="preserve">Have the students review the characteristics of </w:t>
      </w:r>
      <w:proofErr w:type="spellStart"/>
      <w:r>
        <w:t>Petrarchan</w:t>
      </w:r>
      <w:proofErr w:type="spellEnd"/>
      <w:r>
        <w:t xml:space="preserve"> and Spenserian Sonnets</w:t>
      </w:r>
      <w:r w:rsidR="00D902D8">
        <w:t>.</w:t>
      </w:r>
      <w:r>
        <w:t xml:space="preserve">  Then, have the students work in groups of three to five to read and analyze a sonnet(s) by Edmund Spenser or William Shakespeare.  (See the list of sonnets at the beginning of this unit.)  Finally, have the students plan a 7-10 minute oral presentation on their sonnet.  The presentation should include an oral reading of the sonnet, a discussion of the literary devices found in the poem, the theme of the sonnet, the relationship of the theme to the Renaissance era, the connection of the theme to the modern world, and the universal truths evident in the sonnet.  Finally, have the group locate a modern poem or song lyrics to present as a companion piece.  </w:t>
      </w:r>
    </w:p>
    <w:p w:rsidR="00B17475" w:rsidRDefault="00ED4FC0" w:rsidP="001F52BA">
      <w:pPr>
        <w:numPr>
          <w:ilvl w:val="1"/>
          <w:numId w:val="26"/>
        </w:numPr>
        <w:tabs>
          <w:tab w:val="clear" w:pos="1440"/>
          <w:tab w:val="num" w:pos="360"/>
        </w:tabs>
        <w:spacing w:before="240" w:after="240"/>
        <w:ind w:left="360"/>
        <w:jc w:val="both"/>
      </w:pPr>
      <w:r>
        <w:lastRenderedPageBreak/>
        <w:t>Have the students create and edit their PowerPoint presentations on a poem</w:t>
      </w:r>
      <w:r w:rsidR="00C859FF">
        <w:t xml:space="preserve"> from any era</w:t>
      </w:r>
      <w:r>
        <w:t xml:space="preserve">.  </w:t>
      </w:r>
    </w:p>
    <w:p w:rsidR="00B17475" w:rsidRDefault="00ED4FC0" w:rsidP="001F52BA">
      <w:pPr>
        <w:numPr>
          <w:ilvl w:val="1"/>
          <w:numId w:val="26"/>
        </w:numPr>
        <w:tabs>
          <w:tab w:val="clear" w:pos="1440"/>
          <w:tab w:val="num" w:pos="360"/>
        </w:tabs>
        <w:spacing w:before="240" w:after="240"/>
        <w:ind w:left="360"/>
        <w:jc w:val="both"/>
      </w:pPr>
      <w:r>
        <w:t>Have the students work in groups of three to five to create their Group Poetry Project and prepare to present this to the class.  (</w:t>
      </w:r>
      <w:hyperlink w:anchor="_Group_Poetry_Project" w:history="1">
        <w:r w:rsidRPr="001E20FC">
          <w:rPr>
            <w:rStyle w:val="Hyperlink"/>
          </w:rPr>
          <w:t>See Activities Section</w:t>
        </w:r>
      </w:hyperlink>
      <w:r>
        <w:t xml:space="preserve">.)  </w:t>
      </w:r>
    </w:p>
    <w:p w:rsidR="00B17475" w:rsidRDefault="00ED4FC0" w:rsidP="001F52BA">
      <w:pPr>
        <w:numPr>
          <w:ilvl w:val="1"/>
          <w:numId w:val="26"/>
        </w:numPr>
        <w:tabs>
          <w:tab w:val="clear" w:pos="1440"/>
          <w:tab w:val="num" w:pos="360"/>
        </w:tabs>
        <w:spacing w:before="240" w:after="240"/>
        <w:ind w:left="360"/>
        <w:jc w:val="both"/>
      </w:pPr>
      <w:r>
        <w:rPr>
          <w:spacing w:val="-3"/>
        </w:rPr>
        <w:t xml:space="preserve">Have the students become their favorite character from the </w:t>
      </w:r>
      <w:r w:rsidR="00D902D8">
        <w:rPr>
          <w:spacing w:val="-3"/>
        </w:rPr>
        <w:t>novels</w:t>
      </w:r>
      <w:r>
        <w:rPr>
          <w:spacing w:val="-3"/>
        </w:rPr>
        <w:t xml:space="preserve"> read and present their side of the story.  </w:t>
      </w:r>
    </w:p>
    <w:p w:rsidR="00B17475" w:rsidRDefault="00ED4FC0" w:rsidP="001F52BA">
      <w:pPr>
        <w:numPr>
          <w:ilvl w:val="1"/>
          <w:numId w:val="26"/>
        </w:numPr>
        <w:tabs>
          <w:tab w:val="clear" w:pos="1440"/>
          <w:tab w:val="num" w:pos="360"/>
        </w:tabs>
        <w:spacing w:before="240" w:after="240"/>
        <w:ind w:left="360"/>
        <w:jc w:val="both"/>
      </w:pPr>
      <w:r>
        <w:rPr>
          <w:spacing w:val="-3"/>
        </w:rPr>
        <w:t xml:space="preserve">Have the students assemble revised essays </w:t>
      </w:r>
      <w:r w:rsidR="0015658E">
        <w:rPr>
          <w:spacing w:val="-3"/>
        </w:rPr>
        <w:t>for possible inclusion</w:t>
      </w:r>
      <w:r w:rsidR="000A25B5">
        <w:rPr>
          <w:spacing w:val="-3"/>
        </w:rPr>
        <w:t xml:space="preserve"> in a portfolio.  </w:t>
      </w:r>
    </w:p>
    <w:p w:rsidR="00B17475" w:rsidRDefault="00ED4FC0" w:rsidP="001F52BA">
      <w:pPr>
        <w:numPr>
          <w:ilvl w:val="1"/>
          <w:numId w:val="26"/>
        </w:numPr>
        <w:tabs>
          <w:tab w:val="clear" w:pos="1440"/>
          <w:tab w:val="num" w:pos="360"/>
        </w:tabs>
        <w:spacing w:before="240" w:after="240"/>
        <w:ind w:left="360"/>
        <w:jc w:val="both"/>
      </w:pPr>
      <w:r>
        <w:rPr>
          <w:spacing w:val="-3"/>
        </w:rPr>
        <w:t xml:space="preserve">Have the students placed in groups.  Then, give each group the names of four or five characters who made decisions in the literature read in this unit.  Then, have each member of the group represent the character on a panel and have the rest of the class ask questions as the students on the panel respond in character.  </w:t>
      </w:r>
    </w:p>
    <w:p w:rsidR="00B17475" w:rsidRDefault="00ED4FC0" w:rsidP="001F52BA">
      <w:pPr>
        <w:numPr>
          <w:ilvl w:val="1"/>
          <w:numId w:val="26"/>
        </w:numPr>
        <w:tabs>
          <w:tab w:val="clear" w:pos="1440"/>
          <w:tab w:val="num" w:pos="360"/>
        </w:tabs>
        <w:spacing w:before="240" w:after="240"/>
        <w:ind w:left="360"/>
        <w:jc w:val="both"/>
      </w:pPr>
      <w:r>
        <w:rPr>
          <w:spacing w:val="-3"/>
        </w:rPr>
        <w:t xml:space="preserve">Have the students, in groups, create a board game that reflects decision making in a complex world.  This game should be based on a major work from the unit and should include the board, the playing pieces, and the rules.   </w:t>
      </w:r>
    </w:p>
    <w:p w:rsidR="00B17475" w:rsidRDefault="00ED4FC0" w:rsidP="001F52BA">
      <w:pPr>
        <w:numPr>
          <w:ilvl w:val="1"/>
          <w:numId w:val="26"/>
        </w:numPr>
        <w:tabs>
          <w:tab w:val="clear" w:pos="1440"/>
          <w:tab w:val="num" w:pos="360"/>
        </w:tabs>
        <w:spacing w:before="240" w:after="240"/>
        <w:ind w:left="360"/>
        <w:jc w:val="both"/>
      </w:pPr>
      <w:r>
        <w:rPr>
          <w:spacing w:val="-3"/>
        </w:rPr>
        <w:t xml:space="preserve">Have the students explain their personal opinion of a book, play, or script based on valid analyses. </w:t>
      </w:r>
    </w:p>
    <w:p w:rsidR="00B17475" w:rsidRDefault="00ED4FC0" w:rsidP="001F52BA">
      <w:pPr>
        <w:numPr>
          <w:ilvl w:val="1"/>
          <w:numId w:val="26"/>
        </w:numPr>
        <w:tabs>
          <w:tab w:val="clear" w:pos="1440"/>
          <w:tab w:val="num" w:pos="360"/>
        </w:tabs>
        <w:spacing w:before="240" w:after="240"/>
        <w:ind w:left="360"/>
        <w:jc w:val="both"/>
      </w:pPr>
      <w:r>
        <w:rPr>
          <w:spacing w:val="-3"/>
        </w:rPr>
        <w:t xml:space="preserve">Have the students write an essay in which they compare odes not read in this unit.  Have the students focus on the poetic inspiration for, the symbolism in, the theme of, and the tone of each poem.  </w:t>
      </w:r>
    </w:p>
    <w:p w:rsidR="00B17475" w:rsidRDefault="00ED4FC0" w:rsidP="001F52BA">
      <w:pPr>
        <w:numPr>
          <w:ilvl w:val="1"/>
          <w:numId w:val="26"/>
        </w:numPr>
        <w:tabs>
          <w:tab w:val="clear" w:pos="1440"/>
          <w:tab w:val="num" w:pos="360"/>
        </w:tabs>
        <w:spacing w:before="240" w:after="240"/>
        <w:ind w:left="360"/>
        <w:jc w:val="both"/>
      </w:pPr>
      <w:r>
        <w:rPr>
          <w:spacing w:val="-3"/>
        </w:rPr>
        <w:t xml:space="preserve">Have the students review their list of possible topics for research.  Then, have the students narrow their topics, research one topic using six or more print and </w:t>
      </w:r>
      <w:proofErr w:type="spellStart"/>
      <w:r>
        <w:rPr>
          <w:spacing w:val="-3"/>
        </w:rPr>
        <w:t>nonprint</w:t>
      </w:r>
      <w:proofErr w:type="spellEnd"/>
      <w:r>
        <w:rPr>
          <w:spacing w:val="-3"/>
        </w:rPr>
        <w:t xml:space="preserve"> sources (including two primary sources), develop a controlling idea, outline, and draft a research paper of 900-1500 words on this topic.  </w:t>
      </w:r>
    </w:p>
    <w:p w:rsidR="00B17475" w:rsidRDefault="00ED4FC0" w:rsidP="001F52BA">
      <w:pPr>
        <w:numPr>
          <w:ilvl w:val="1"/>
          <w:numId w:val="26"/>
        </w:numPr>
        <w:tabs>
          <w:tab w:val="clear" w:pos="1440"/>
          <w:tab w:val="num" w:pos="360"/>
        </w:tabs>
        <w:spacing w:before="240" w:after="240"/>
        <w:ind w:left="360"/>
        <w:jc w:val="both"/>
      </w:pPr>
      <w:r>
        <w:rPr>
          <w:spacing w:val="-3"/>
        </w:rPr>
        <w:t xml:space="preserve">Have the students create a talk show on which the major poets </w:t>
      </w:r>
      <w:r w:rsidR="00C859FF">
        <w:rPr>
          <w:spacing w:val="-3"/>
        </w:rPr>
        <w:t>from any era might</w:t>
      </w:r>
      <w:r>
        <w:rPr>
          <w:spacing w:val="-3"/>
        </w:rPr>
        <w:t xml:space="preserve"> appear.  Have the students develop the questions/answers and write the script for the talk show.  Finally, videotape the talk show performance to share with other English 12 classes.  As the students view the videotape, have them evaluate each group’s performance.  </w:t>
      </w:r>
    </w:p>
    <w:p w:rsidR="00B17475" w:rsidRDefault="00CD205E" w:rsidP="001F52BA">
      <w:pPr>
        <w:numPr>
          <w:ilvl w:val="1"/>
          <w:numId w:val="26"/>
        </w:numPr>
        <w:tabs>
          <w:tab w:val="clear" w:pos="1440"/>
          <w:tab w:val="num" w:pos="360"/>
        </w:tabs>
        <w:spacing w:before="240" w:after="240"/>
        <w:ind w:left="360"/>
        <w:jc w:val="both"/>
      </w:pPr>
      <w:r>
        <w:t xml:space="preserve">Have the students, in </w:t>
      </w:r>
      <w:proofErr w:type="gramStart"/>
      <w:r>
        <w:t>journals,</w:t>
      </w:r>
      <w:proofErr w:type="gramEnd"/>
      <w:r>
        <w:t xml:space="preserve"> assume the role of a major character and resolve his/her conflict in a way different from the </w:t>
      </w:r>
      <w:r w:rsidR="00C859FF">
        <w:t>play</w:t>
      </w:r>
      <w:r>
        <w:t xml:space="preserve">/poem.  </w:t>
      </w:r>
    </w:p>
    <w:p w:rsidR="00B17475" w:rsidRDefault="00AF53B1" w:rsidP="001F52BA">
      <w:pPr>
        <w:numPr>
          <w:ilvl w:val="1"/>
          <w:numId w:val="26"/>
        </w:numPr>
        <w:tabs>
          <w:tab w:val="clear" w:pos="1440"/>
          <w:tab w:val="num" w:pos="360"/>
        </w:tabs>
        <w:spacing w:before="240" w:after="240"/>
        <w:ind w:left="360"/>
        <w:jc w:val="both"/>
      </w:pPr>
      <w:r>
        <w:t xml:space="preserve">Have the students discuss the concept that, according to the classical view, the undoing or downfall of a character in a tragedy is brought about through a tragic error.  Then, have them participate in a press conference and have "reporters" question </w:t>
      </w:r>
      <w:proofErr w:type="gramStart"/>
      <w:r>
        <w:t>Macbeth,</w:t>
      </w:r>
      <w:proofErr w:type="gramEnd"/>
      <w:r>
        <w:t xml:space="preserve"> or any character studied, about his flaw or error and errors in choices that he made.  NOTE TO THE TEACHER:  You may have the students use their character papers here and place them in groups by the characters they wrote about.  Then, have each group devise a group character sketch and choose one person from their group to represent their character at the press conference.  </w:t>
      </w:r>
    </w:p>
    <w:p w:rsidR="00B17475" w:rsidRDefault="00AF53B1" w:rsidP="001F52BA">
      <w:pPr>
        <w:numPr>
          <w:ilvl w:val="1"/>
          <w:numId w:val="26"/>
        </w:numPr>
        <w:tabs>
          <w:tab w:val="clear" w:pos="1440"/>
          <w:tab w:val="num" w:pos="360"/>
        </w:tabs>
        <w:spacing w:before="240" w:after="240"/>
        <w:ind w:left="360"/>
        <w:jc w:val="both"/>
      </w:pPr>
      <w:r>
        <w:lastRenderedPageBreak/>
        <w:t xml:space="preserve">Have the students create a </w:t>
      </w:r>
      <w:r>
        <w:rPr>
          <w:i/>
          <w:iCs/>
        </w:rPr>
        <w:t>Macbeth</w:t>
      </w:r>
      <w:r>
        <w:t xml:space="preserve"> newspaper with news stories, features, editorials, sports reports, reviews, obituaries, and so forth.  </w:t>
      </w:r>
    </w:p>
    <w:p w:rsidR="00B17475" w:rsidRDefault="00AF53B1" w:rsidP="001F52BA">
      <w:pPr>
        <w:numPr>
          <w:ilvl w:val="1"/>
          <w:numId w:val="26"/>
        </w:numPr>
        <w:tabs>
          <w:tab w:val="clear" w:pos="1440"/>
          <w:tab w:val="num" w:pos="360"/>
        </w:tabs>
        <w:spacing w:before="240" w:after="240"/>
        <w:ind w:left="360"/>
        <w:jc w:val="both"/>
      </w:pPr>
      <w:r>
        <w:t xml:space="preserve">Have the students select one of Macbeth's soliloquies and rewrite it in prose form as part of a novel.  Encourage the students to add descriptive sentences for the character's facial expressions and movements.  Have the students explain what Macbeth learns about himself through these soliloquies.  </w:t>
      </w:r>
    </w:p>
    <w:p w:rsidR="00B17475" w:rsidRDefault="00AF53B1" w:rsidP="001F52BA">
      <w:pPr>
        <w:numPr>
          <w:ilvl w:val="1"/>
          <w:numId w:val="26"/>
        </w:numPr>
        <w:tabs>
          <w:tab w:val="clear" w:pos="1440"/>
          <w:tab w:val="num" w:pos="360"/>
        </w:tabs>
        <w:spacing w:before="240" w:after="240"/>
        <w:ind w:left="360"/>
        <w:jc w:val="both"/>
      </w:pPr>
      <w:r>
        <w:t xml:space="preserve">Have the students briefly outline the major events of the play leading to Macbeth's death as if they were </w:t>
      </w:r>
      <w:proofErr w:type="spellStart"/>
      <w:r>
        <w:t>Macduff</w:t>
      </w:r>
      <w:proofErr w:type="spellEnd"/>
      <w:r>
        <w:t xml:space="preserve"> reporting to Malcolm.  Ask the students to note whether Horatio was present and saw the event or heard about it.  </w:t>
      </w:r>
    </w:p>
    <w:p w:rsidR="00AF53B1" w:rsidRDefault="00AF53B1" w:rsidP="001F52BA">
      <w:pPr>
        <w:numPr>
          <w:ilvl w:val="1"/>
          <w:numId w:val="26"/>
        </w:numPr>
        <w:tabs>
          <w:tab w:val="clear" w:pos="1440"/>
          <w:tab w:val="num" w:pos="360"/>
        </w:tabs>
        <w:spacing w:before="240" w:after="240"/>
        <w:ind w:left="360"/>
        <w:jc w:val="both"/>
      </w:pPr>
      <w:r>
        <w:t xml:space="preserve">Have the students write an essay analyzing the inner conflict of either Lady Macbeth or some other minor character in </w:t>
      </w:r>
      <w:r>
        <w:rPr>
          <w:i/>
          <w:iCs/>
        </w:rPr>
        <w:t xml:space="preserve">Macbeth.  </w:t>
      </w:r>
    </w:p>
    <w:p w:rsidR="00394F9D" w:rsidRDefault="00394F9D">
      <w:pPr>
        <w:sectPr w:rsidR="00394F9D" w:rsidSect="00FE547E">
          <w:pgSz w:w="12240" w:h="15840"/>
          <w:pgMar w:top="1440" w:right="1440" w:bottom="1440" w:left="1440" w:header="720" w:footer="720" w:gutter="0"/>
          <w:cols w:space="720"/>
          <w:docGrid w:linePitch="360"/>
        </w:sectPr>
      </w:pPr>
    </w:p>
    <w:p w:rsidR="00EF60AB" w:rsidRDefault="00EF60AB" w:rsidP="00EF60AB"/>
    <w:p w:rsidR="00EF60AB" w:rsidRDefault="00EF60AB" w:rsidP="00EF60AB">
      <w:pPr>
        <w:jc w:val="center"/>
        <w:rPr>
          <w:b/>
          <w:bCs/>
          <w:sz w:val="52"/>
        </w:rPr>
      </w:pPr>
    </w:p>
    <w:p w:rsidR="00EF60AB" w:rsidRDefault="00EF60AB" w:rsidP="00EF60AB">
      <w:pPr>
        <w:jc w:val="center"/>
      </w:pPr>
      <w:r>
        <w:rPr>
          <w:b/>
          <w:bCs/>
          <w:sz w:val="52"/>
        </w:rPr>
        <w:t>ACTIVITIES SECTION</w:t>
      </w:r>
    </w:p>
    <w:p w:rsidR="00EF60AB" w:rsidRDefault="00EF60AB" w:rsidP="00EF60AB"/>
    <w:p w:rsidR="00EF60AB" w:rsidRDefault="00EF60AB" w:rsidP="00EF60AB">
      <w:pPr>
        <w:sectPr w:rsidR="00EF60AB" w:rsidSect="00FE547E">
          <w:pgSz w:w="12240" w:h="15840"/>
          <w:pgMar w:top="1440" w:right="1440" w:bottom="1440" w:left="1440" w:header="720" w:footer="720" w:gutter="0"/>
          <w:cols w:space="720"/>
          <w:docGrid w:linePitch="360"/>
        </w:sectPr>
      </w:pPr>
    </w:p>
    <w:p w:rsidR="00EF60AB" w:rsidRPr="00CF0DB1" w:rsidRDefault="00EF60AB" w:rsidP="00CF0DB1">
      <w:pPr>
        <w:pStyle w:val="Heading3"/>
        <w:spacing w:line="240" w:lineRule="atLeast"/>
        <w:jc w:val="center"/>
        <w:rPr>
          <w:rFonts w:ascii="Times New Roman" w:hAnsi="Times New Roman" w:cs="Times New Roman"/>
          <w:bCs w:val="0"/>
          <w:spacing w:val="-11"/>
          <w:sz w:val="88"/>
          <w:szCs w:val="88"/>
        </w:rPr>
      </w:pPr>
      <w:bookmarkStart w:id="1" w:name="_Roles_for_the"/>
      <w:bookmarkEnd w:id="1"/>
      <w:r w:rsidRPr="00CF0DB1">
        <w:rPr>
          <w:rFonts w:ascii="Times New Roman" w:hAnsi="Times New Roman" w:cs="Times New Roman"/>
          <w:bCs w:val="0"/>
          <w:spacing w:val="-11"/>
          <w:sz w:val="88"/>
          <w:szCs w:val="88"/>
        </w:rPr>
        <w:lastRenderedPageBreak/>
        <w:t>Roles for the Student</w:t>
      </w:r>
    </w:p>
    <w:p w:rsidR="00EF60AB" w:rsidRPr="00CF0DB1" w:rsidRDefault="00EF60AB" w:rsidP="00CF0DB1">
      <w:pPr>
        <w:pStyle w:val="Heading3"/>
        <w:spacing w:line="240" w:lineRule="atLeast"/>
        <w:jc w:val="center"/>
        <w:rPr>
          <w:rFonts w:ascii="Times New Roman" w:hAnsi="Times New Roman" w:cs="Times New Roman"/>
          <w:spacing w:val="-5"/>
          <w:sz w:val="44"/>
          <w:szCs w:val="44"/>
        </w:rPr>
      </w:pPr>
      <w:proofErr w:type="gramStart"/>
      <w:r w:rsidRPr="00CF0DB1">
        <w:rPr>
          <w:rFonts w:ascii="Times New Roman" w:hAnsi="Times New Roman" w:cs="Times New Roman"/>
          <w:bCs w:val="0"/>
          <w:spacing w:val="-11"/>
          <w:sz w:val="88"/>
          <w:szCs w:val="88"/>
        </w:rPr>
        <w:t>in</w:t>
      </w:r>
      <w:proofErr w:type="gramEnd"/>
      <w:r w:rsidRPr="00CF0DB1">
        <w:rPr>
          <w:rFonts w:ascii="Times New Roman" w:hAnsi="Times New Roman" w:cs="Times New Roman"/>
          <w:bCs w:val="0"/>
          <w:spacing w:val="-11"/>
          <w:sz w:val="88"/>
          <w:szCs w:val="88"/>
        </w:rPr>
        <w:t xml:space="preserve"> Cooperative Groups</w:t>
      </w: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both"/>
        <w:rPr>
          <w:spacing w:val="-5"/>
          <w:sz w:val="44"/>
          <w:szCs w:val="44"/>
        </w:rPr>
      </w:pP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both"/>
        <w:rPr>
          <w:b/>
          <w:bCs/>
          <w:spacing w:val="-8"/>
          <w:sz w:val="66"/>
          <w:szCs w:val="66"/>
        </w:rPr>
      </w:pP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Leader</w:t>
      </w: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Communicator</w:t>
      </w: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Manager</w:t>
      </w: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Tracker</w:t>
      </w: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Checker</w:t>
      </w: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r>
        <w:rPr>
          <w:b/>
          <w:bCs/>
          <w:sz w:val="66"/>
          <w:szCs w:val="66"/>
        </w:rPr>
        <w:t>Coach</w:t>
      </w:r>
    </w:p>
    <w:p w:rsidR="00EF60AB" w:rsidRDefault="00EF60AB" w:rsidP="00EF60AB">
      <w:pPr>
        <w:tabs>
          <w:tab w:val="left" w:pos="-1440"/>
          <w:tab w:val="left" w:pos="-720"/>
          <w:tab w:val="left" w:pos="0"/>
          <w:tab w:val="left" w:pos="646"/>
          <w:tab w:val="left" w:pos="1016"/>
          <w:tab w:val="left" w:pos="1584"/>
          <w:tab w:val="left" w:pos="2164"/>
          <w:tab w:val="left" w:pos="2558"/>
        </w:tabs>
        <w:suppressAutoHyphens/>
        <w:spacing w:line="240" w:lineRule="atLeast"/>
        <w:jc w:val="center"/>
        <w:rPr>
          <w:b/>
          <w:bCs/>
          <w:sz w:val="66"/>
          <w:szCs w:val="66"/>
        </w:rPr>
      </w:pPr>
    </w:p>
    <w:p w:rsidR="00EF60AB" w:rsidRPr="00CF0DB1" w:rsidRDefault="00EF60AB" w:rsidP="00CF0DB1">
      <w:pPr>
        <w:pStyle w:val="Heading1"/>
        <w:rPr>
          <w:b/>
          <w:bCs/>
        </w:rPr>
      </w:pPr>
      <w:r>
        <w:br w:type="page"/>
      </w:r>
      <w:r w:rsidRPr="00CF0DB1">
        <w:rPr>
          <w:b/>
          <w:bCs/>
        </w:rPr>
        <w:lastRenderedPageBreak/>
        <w:t>Student Roles</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2"/>
          <w:szCs w:val="22"/>
        </w:rPr>
      </w:pPr>
    </w:p>
    <w:tbl>
      <w:tblPr>
        <w:tblW w:w="0" w:type="auto"/>
        <w:tblInd w:w="120" w:type="dxa"/>
        <w:tblLayout w:type="fixed"/>
        <w:tblCellMar>
          <w:left w:w="120" w:type="dxa"/>
          <w:right w:w="120" w:type="dxa"/>
        </w:tblCellMar>
        <w:tblLook w:val="0000"/>
      </w:tblPr>
      <w:tblGrid>
        <w:gridCol w:w="9360"/>
      </w:tblGrid>
      <w:tr w:rsidR="00EF60AB">
        <w:tc>
          <w:tcPr>
            <w:tcW w:w="9360" w:type="dxa"/>
            <w:tcBorders>
              <w:top w:val="double" w:sz="7" w:space="0" w:color="auto"/>
              <w:left w:val="double" w:sz="7" w:space="0" w:color="auto"/>
              <w:bottom w:val="double" w:sz="7" w:space="0" w:color="auto"/>
              <w:right w:val="double" w:sz="7" w:space="0" w:color="auto"/>
            </w:tcBorders>
            <w:shd w:val="pct10" w:color="auto" w:fill="auto"/>
          </w:tcPr>
          <w:p w:rsidR="00EF60AB" w:rsidRDefault="00EF60AB" w:rsidP="00EF60AB">
            <w:pPr>
              <w:tabs>
                <w:tab w:val="left" w:pos="-1440"/>
                <w:tab w:val="left" w:pos="-720"/>
                <w:tab w:val="left" w:pos="0"/>
                <w:tab w:val="left" w:pos="432"/>
                <w:tab w:val="left" w:pos="864"/>
                <w:tab w:val="left" w:pos="1296"/>
                <w:tab w:val="left" w:pos="1728"/>
              </w:tabs>
              <w:suppressAutoHyphens/>
              <w:spacing w:before="90" w:after="54" w:line="240" w:lineRule="atLeast"/>
              <w:jc w:val="center"/>
              <w:rPr>
                <w:b/>
                <w:bCs/>
                <w:spacing w:val="-2"/>
                <w:sz w:val="20"/>
                <w:szCs w:val="20"/>
              </w:rPr>
            </w:pPr>
            <w:r>
              <w:rPr>
                <w:b/>
                <w:bCs/>
                <w:spacing w:val="-3"/>
              </w:rPr>
              <w:t>Introduction</w:t>
            </w:r>
          </w:p>
        </w:tc>
      </w:tr>
    </w:tbl>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Roles in cooperative learning activities help promote interdependence as well as individual accountability.  Because of the nature of English activities, a number of different roles can be created to ensure shared responsibility among group members.  Here are some things to keep in mind when you introduce roles to your students.  They will need to:</w:t>
      </w:r>
    </w:p>
    <w:p w:rsidR="00EF60AB" w:rsidRDefault="00EF60AB" w:rsidP="001F52BA">
      <w:pPr>
        <w:numPr>
          <w:ilvl w:val="0"/>
          <w:numId w:val="7"/>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understand the function of their roles</w:t>
      </w:r>
    </w:p>
    <w:p w:rsidR="00EF60AB" w:rsidRDefault="00EF60AB" w:rsidP="001F52BA">
      <w:pPr>
        <w:numPr>
          <w:ilvl w:val="0"/>
          <w:numId w:val="7"/>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know why roles are important</w:t>
      </w:r>
    </w:p>
    <w:p w:rsidR="00EF60AB" w:rsidRDefault="00EF60AB" w:rsidP="001F52BA">
      <w:pPr>
        <w:numPr>
          <w:ilvl w:val="0"/>
          <w:numId w:val="7"/>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have the roles modeled</w:t>
      </w:r>
    </w:p>
    <w:p w:rsidR="00EF60AB" w:rsidRDefault="00EF60AB" w:rsidP="001F52BA">
      <w:pPr>
        <w:numPr>
          <w:ilvl w:val="0"/>
          <w:numId w:val="7"/>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have time to practice their roles</w:t>
      </w:r>
    </w:p>
    <w:p w:rsidR="00EF60AB" w:rsidRDefault="00EF60AB" w:rsidP="001F52BA">
      <w:pPr>
        <w:numPr>
          <w:ilvl w:val="0"/>
          <w:numId w:val="7"/>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have time to process how effectively they carried out their roles</w:t>
      </w:r>
    </w:p>
    <w:p w:rsidR="00EF60AB" w:rsidRDefault="00EF60AB" w:rsidP="001F52BA">
      <w:pPr>
        <w:numPr>
          <w:ilvl w:val="0"/>
          <w:numId w:val="7"/>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receive feedback from you and their peers about their performance</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tbl>
      <w:tblPr>
        <w:tblW w:w="0" w:type="auto"/>
        <w:tblInd w:w="120" w:type="dxa"/>
        <w:tblLayout w:type="fixed"/>
        <w:tblCellMar>
          <w:left w:w="120" w:type="dxa"/>
          <w:right w:w="120" w:type="dxa"/>
        </w:tblCellMar>
        <w:tblLook w:val="0000"/>
      </w:tblPr>
      <w:tblGrid>
        <w:gridCol w:w="9360"/>
      </w:tblGrid>
      <w:tr w:rsidR="00EF60AB">
        <w:tc>
          <w:tcPr>
            <w:tcW w:w="9360" w:type="dxa"/>
            <w:tcBorders>
              <w:top w:val="double" w:sz="7" w:space="0" w:color="auto"/>
              <w:left w:val="double" w:sz="7" w:space="0" w:color="auto"/>
              <w:bottom w:val="double" w:sz="7" w:space="0" w:color="auto"/>
              <w:right w:val="double" w:sz="7" w:space="0" w:color="auto"/>
            </w:tcBorders>
            <w:shd w:val="pct10" w:color="auto" w:fill="auto"/>
          </w:tcPr>
          <w:p w:rsidR="00EF60AB" w:rsidRDefault="00EF60AB" w:rsidP="00EF60AB">
            <w:pPr>
              <w:tabs>
                <w:tab w:val="left" w:pos="-1440"/>
                <w:tab w:val="left" w:pos="-720"/>
                <w:tab w:val="left" w:pos="0"/>
                <w:tab w:val="left" w:pos="432"/>
                <w:tab w:val="left" w:pos="864"/>
                <w:tab w:val="left" w:pos="1296"/>
                <w:tab w:val="left" w:pos="1728"/>
              </w:tabs>
              <w:suppressAutoHyphens/>
              <w:spacing w:before="90" w:after="54" w:line="240" w:lineRule="atLeast"/>
              <w:jc w:val="center"/>
              <w:rPr>
                <w:b/>
                <w:bCs/>
                <w:spacing w:val="-2"/>
                <w:sz w:val="20"/>
                <w:szCs w:val="20"/>
              </w:rPr>
            </w:pPr>
            <w:r>
              <w:rPr>
                <w:b/>
                <w:bCs/>
                <w:spacing w:val="-3"/>
              </w:rPr>
              <w:t>Roles for the English Classroom</w:t>
            </w:r>
          </w:p>
        </w:tc>
      </w:tr>
    </w:tbl>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b/>
          <w:bCs/>
          <w:spacing w:val="-2"/>
          <w:sz w:val="20"/>
          <w:szCs w:val="20"/>
        </w:rPr>
      </w:pPr>
      <w:r>
        <w:rPr>
          <w:b/>
          <w:bCs/>
          <w:smallCaps/>
          <w:spacing w:val="-2"/>
          <w:sz w:val="20"/>
          <w:szCs w:val="20"/>
        </w:rPr>
        <w:t>Leader</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leader is responsible for making sure that the team understands and completes the team task.  When the team begins a cooperative activity, the leader explains the team task and makes sure the teammates talk about the task and develop a plan before they begin work.</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Communicator</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communicator is responsible for asking the teacher for help if the team gets stuck.  If the team cannot resolve a question or decide how to follow a procedure, for example, the communicator is the only team member who can leave the team and ask the teacher for help.  The communicator shares with other teammates any information obtained from the teacher.</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Materials Manager</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manager is responsible for picking up and returning all supplies and equipment that the team needs for a project.  The manager makes sure that all of the materials are returned and, if something is damaged or broken, the manager informs the teacher.  All teammates participate in clean up!</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Tracker</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tracker is responsible for tracking the team's progress through the steps of a team activity.  The tracker checks off each step of the directions as the team completes each step, or reminds the team members to read the step again if they are moving too quickly onto the next step.  The tracker is responsible for recording information for activities that require only a single team record.  Otherwise, each team member is involved in writing and recording.</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b/>
          <w:bCs/>
          <w:smallCaps/>
          <w:spacing w:val="-2"/>
          <w:sz w:val="20"/>
          <w:szCs w:val="20"/>
        </w:rPr>
        <w:t>Coach</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The coach is responsible for encouraging teammates to practice the team skills.  The coach reminds teammates to practice the team skills and congratulates teammates when they use a skill.  The coach is the teammate who inspires the team to work cooperatively by looking for positive examples, but is not responsible for correcting misbehavior.</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tbl>
      <w:tblPr>
        <w:tblW w:w="0" w:type="auto"/>
        <w:tblInd w:w="120" w:type="dxa"/>
        <w:tblLayout w:type="fixed"/>
        <w:tblCellMar>
          <w:left w:w="120" w:type="dxa"/>
          <w:right w:w="120" w:type="dxa"/>
        </w:tblCellMar>
        <w:tblLook w:val="0000"/>
      </w:tblPr>
      <w:tblGrid>
        <w:gridCol w:w="9360"/>
      </w:tblGrid>
      <w:tr w:rsidR="00EF60AB">
        <w:tc>
          <w:tcPr>
            <w:tcW w:w="9360" w:type="dxa"/>
            <w:tcBorders>
              <w:top w:val="double" w:sz="7" w:space="0" w:color="auto"/>
              <w:left w:val="double" w:sz="7" w:space="0" w:color="auto"/>
              <w:bottom w:val="double" w:sz="7" w:space="0" w:color="auto"/>
              <w:right w:val="double" w:sz="7" w:space="0" w:color="auto"/>
            </w:tcBorders>
            <w:shd w:val="pct10" w:color="auto" w:fill="auto"/>
          </w:tcPr>
          <w:p w:rsidR="00EF60AB" w:rsidRDefault="00EF60AB" w:rsidP="00EF60AB">
            <w:pPr>
              <w:tabs>
                <w:tab w:val="left" w:pos="-1440"/>
                <w:tab w:val="left" w:pos="-720"/>
                <w:tab w:val="left" w:pos="0"/>
                <w:tab w:val="left" w:pos="432"/>
                <w:tab w:val="left" w:pos="864"/>
                <w:tab w:val="left" w:pos="1296"/>
                <w:tab w:val="left" w:pos="1728"/>
              </w:tabs>
              <w:suppressAutoHyphens/>
              <w:spacing w:before="90" w:after="54" w:line="240" w:lineRule="atLeast"/>
              <w:jc w:val="center"/>
              <w:rPr>
                <w:b/>
                <w:bCs/>
                <w:spacing w:val="-2"/>
                <w:sz w:val="20"/>
                <w:szCs w:val="20"/>
              </w:rPr>
            </w:pPr>
            <w:r>
              <w:rPr>
                <w:b/>
                <w:bCs/>
                <w:spacing w:val="-3"/>
              </w:rPr>
              <w:t>Other Student Roles for English Classes</w:t>
            </w:r>
          </w:p>
        </w:tc>
      </w:tr>
    </w:tbl>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sectPr w:rsidR="00EF60AB" w:rsidSect="00E93D66">
          <w:footerReference w:type="even" r:id="rId14"/>
          <w:pgSz w:w="12240" w:h="15840" w:code="1"/>
          <w:pgMar w:top="1440" w:right="1440" w:bottom="720" w:left="1440" w:header="720" w:footer="720" w:gutter="0"/>
          <w:cols w:space="720"/>
          <w:noEndnote/>
        </w:sectPr>
      </w:pPr>
    </w:p>
    <w:p w:rsidR="00EF60AB" w:rsidRDefault="00EF60AB" w:rsidP="001F52BA">
      <w:pPr>
        <w:numPr>
          <w:ilvl w:val="0"/>
          <w:numId w:val="8"/>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lastRenderedPageBreak/>
        <w:t>Reader</w:t>
      </w:r>
    </w:p>
    <w:p w:rsidR="00EF60AB" w:rsidRDefault="00EF60AB" w:rsidP="001F52BA">
      <w:pPr>
        <w:numPr>
          <w:ilvl w:val="0"/>
          <w:numId w:val="8"/>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Recorder</w:t>
      </w:r>
    </w:p>
    <w:p w:rsidR="00EF60AB" w:rsidRDefault="00EF60AB" w:rsidP="001F52BA">
      <w:pPr>
        <w:numPr>
          <w:ilvl w:val="0"/>
          <w:numId w:val="8"/>
        </w:numPr>
        <w:tabs>
          <w:tab w:val="left" w:pos="-1440"/>
          <w:tab w:val="left" w:pos="-720"/>
          <w:tab w:val="left" w:pos="0"/>
          <w:tab w:val="left" w:pos="432"/>
          <w:tab w:val="left" w:pos="864"/>
          <w:tab w:val="left" w:pos="1296"/>
          <w:tab w:val="left" w:pos="1728"/>
        </w:tabs>
        <w:suppressAutoHyphens/>
        <w:spacing w:line="240" w:lineRule="atLeast"/>
        <w:jc w:val="both"/>
        <w:rPr>
          <w:spacing w:val="-2"/>
          <w:sz w:val="20"/>
          <w:szCs w:val="20"/>
        </w:rPr>
      </w:pPr>
      <w:r>
        <w:rPr>
          <w:spacing w:val="-2"/>
          <w:sz w:val="20"/>
          <w:szCs w:val="20"/>
        </w:rPr>
        <w:t>Writer</w:t>
      </w:r>
    </w:p>
    <w:p w:rsidR="00EF60AB" w:rsidRDefault="00EF60AB" w:rsidP="001F52BA">
      <w:pPr>
        <w:numPr>
          <w:ilvl w:val="0"/>
          <w:numId w:val="8"/>
        </w:numPr>
        <w:tabs>
          <w:tab w:val="clear" w:pos="1160"/>
          <w:tab w:val="left" w:pos="-1440"/>
          <w:tab w:val="left" w:pos="-720"/>
          <w:tab w:val="left" w:pos="-240"/>
          <w:tab w:val="left" w:pos="432"/>
          <w:tab w:val="left" w:pos="600"/>
          <w:tab w:val="left" w:pos="864"/>
          <w:tab w:val="num" w:pos="900"/>
          <w:tab w:val="left" w:pos="1296"/>
          <w:tab w:val="left" w:pos="1728"/>
        </w:tabs>
        <w:suppressAutoHyphens/>
        <w:spacing w:line="240" w:lineRule="atLeast"/>
        <w:ind w:hanging="440"/>
        <w:jc w:val="both"/>
        <w:rPr>
          <w:spacing w:val="-2"/>
          <w:sz w:val="20"/>
          <w:szCs w:val="20"/>
        </w:rPr>
      </w:pPr>
      <w:r>
        <w:rPr>
          <w:spacing w:val="-2"/>
          <w:sz w:val="20"/>
          <w:szCs w:val="20"/>
        </w:rPr>
        <w:t>Computer  operator</w:t>
      </w:r>
    </w:p>
    <w:p w:rsidR="00EF60AB" w:rsidRDefault="00EF60AB" w:rsidP="001F52BA">
      <w:pPr>
        <w:numPr>
          <w:ilvl w:val="0"/>
          <w:numId w:val="8"/>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proofErr w:type="spellStart"/>
      <w:r>
        <w:rPr>
          <w:spacing w:val="-2"/>
          <w:sz w:val="20"/>
          <w:szCs w:val="20"/>
        </w:rPr>
        <w:lastRenderedPageBreak/>
        <w:t>Praiser</w:t>
      </w:r>
      <w:proofErr w:type="spellEnd"/>
    </w:p>
    <w:p w:rsidR="00EF60AB" w:rsidRDefault="00EF60AB" w:rsidP="001F52BA">
      <w:pPr>
        <w:numPr>
          <w:ilvl w:val="0"/>
          <w:numId w:val="8"/>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r>
        <w:rPr>
          <w:spacing w:val="-2"/>
          <w:sz w:val="20"/>
          <w:szCs w:val="20"/>
        </w:rPr>
        <w:t>Listener</w:t>
      </w:r>
    </w:p>
    <w:p w:rsidR="00EF60AB" w:rsidRDefault="00EF60AB" w:rsidP="001F52BA">
      <w:pPr>
        <w:numPr>
          <w:ilvl w:val="0"/>
          <w:numId w:val="8"/>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r>
        <w:rPr>
          <w:spacing w:val="-2"/>
          <w:sz w:val="20"/>
          <w:szCs w:val="20"/>
        </w:rPr>
        <w:br w:type="column"/>
      </w:r>
      <w:r>
        <w:rPr>
          <w:spacing w:val="-2"/>
          <w:sz w:val="20"/>
          <w:szCs w:val="20"/>
        </w:rPr>
        <w:lastRenderedPageBreak/>
        <w:t>Collector</w:t>
      </w:r>
    </w:p>
    <w:p w:rsidR="00EF60AB" w:rsidRDefault="00EF60AB" w:rsidP="001F52BA">
      <w:pPr>
        <w:numPr>
          <w:ilvl w:val="0"/>
          <w:numId w:val="8"/>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proofErr w:type="spellStart"/>
      <w:r>
        <w:rPr>
          <w:spacing w:val="-2"/>
          <w:sz w:val="20"/>
          <w:szCs w:val="20"/>
        </w:rPr>
        <w:t>Paraphraser</w:t>
      </w:r>
      <w:proofErr w:type="spellEnd"/>
    </w:p>
    <w:p w:rsidR="00EF60AB" w:rsidRDefault="00EF60AB" w:rsidP="001F52BA">
      <w:pPr>
        <w:numPr>
          <w:ilvl w:val="0"/>
          <w:numId w:val="8"/>
        </w:numPr>
        <w:tabs>
          <w:tab w:val="left" w:pos="-1440"/>
          <w:tab w:val="left" w:pos="-720"/>
          <w:tab w:val="left" w:pos="0"/>
          <w:tab w:val="left" w:pos="432"/>
          <w:tab w:val="left" w:pos="864"/>
          <w:tab w:val="left" w:pos="1296"/>
          <w:tab w:val="left" w:pos="1728"/>
        </w:tabs>
        <w:suppressAutoHyphens/>
        <w:spacing w:line="240" w:lineRule="atLeast"/>
        <w:ind w:hanging="680"/>
        <w:jc w:val="both"/>
        <w:rPr>
          <w:spacing w:val="-2"/>
          <w:sz w:val="20"/>
          <w:szCs w:val="20"/>
        </w:rPr>
      </w:pPr>
      <w:r>
        <w:rPr>
          <w:spacing w:val="-2"/>
          <w:sz w:val="20"/>
          <w:szCs w:val="20"/>
        </w:rPr>
        <w:t>Time keeper</w:t>
      </w:r>
    </w:p>
    <w:p w:rsidR="00EF60AB" w:rsidRDefault="00EF60AB" w:rsidP="00EF60AB">
      <w:pPr>
        <w:tabs>
          <w:tab w:val="left" w:pos="-1440"/>
          <w:tab w:val="left" w:pos="-720"/>
          <w:tab w:val="left" w:pos="0"/>
          <w:tab w:val="left" w:pos="432"/>
          <w:tab w:val="left" w:pos="864"/>
          <w:tab w:val="left" w:pos="1296"/>
          <w:tab w:val="left" w:pos="1728"/>
        </w:tabs>
        <w:suppressAutoHyphens/>
        <w:spacing w:line="240" w:lineRule="atLeast"/>
        <w:ind w:left="432" w:hanging="432"/>
        <w:jc w:val="both"/>
        <w:rPr>
          <w:spacing w:val="-2"/>
          <w:sz w:val="20"/>
          <w:szCs w:val="20"/>
        </w:rPr>
        <w:sectPr w:rsidR="00EF60AB" w:rsidSect="00FE547E">
          <w:type w:val="continuous"/>
          <w:pgSz w:w="12240" w:h="15840"/>
          <w:pgMar w:top="1440" w:right="1440" w:bottom="720" w:left="1440" w:header="1440" w:footer="432" w:gutter="0"/>
          <w:cols w:num="3" w:space="360"/>
          <w:noEndnote/>
        </w:sectPr>
      </w:pPr>
    </w:p>
    <w:p w:rsidR="00EF60AB" w:rsidRDefault="00EF60AB" w:rsidP="00EF60AB">
      <w:pPr>
        <w:pStyle w:val="Heading1"/>
        <w:tabs>
          <w:tab w:val="center" w:pos="7416"/>
        </w:tabs>
        <w:rPr>
          <w:szCs w:val="29"/>
        </w:rPr>
      </w:pPr>
      <w:r>
        <w:rPr>
          <w:b/>
          <w:bCs/>
          <w:szCs w:val="29"/>
        </w:rPr>
        <w:lastRenderedPageBreak/>
        <w:t>Daily Checklist</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rPr>
        <w:t xml:space="preserve">Group Number </w:t>
      </w:r>
      <w:r>
        <w:rPr>
          <w:spacing w:val="-3"/>
          <w:u w:val="single"/>
        </w:rPr>
        <w:tab/>
      </w:r>
      <w:r>
        <w:rPr>
          <w:spacing w:val="-3"/>
          <w:u w:val="single"/>
        </w:rPr>
        <w:tab/>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3577" w:hanging="3577"/>
        <w:jc w:val="both"/>
        <w:rPr>
          <w:spacing w:val="-3"/>
        </w:rPr>
      </w:pPr>
      <w:r>
        <w:rPr>
          <w:spacing w:val="-3"/>
        </w:rPr>
        <w:t xml:space="preserve">Monitor's Name </w:t>
      </w:r>
      <w:r>
        <w:rPr>
          <w:spacing w:val="-3"/>
          <w:u w:val="single"/>
        </w:rPr>
        <w:tab/>
      </w:r>
      <w:r>
        <w:rPr>
          <w:spacing w:val="-3"/>
          <w:u w:val="single"/>
        </w:rPr>
        <w:tab/>
      </w:r>
      <w:r>
        <w:rPr>
          <w:spacing w:val="-3"/>
          <w:u w:val="single"/>
        </w:rPr>
        <w:tab/>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3577" w:hanging="3577"/>
        <w:jc w:val="both"/>
        <w:rPr>
          <w:spacing w:val="-3"/>
        </w:rPr>
      </w:pPr>
      <w:r>
        <w:rPr>
          <w:spacing w:val="-3"/>
        </w:rPr>
        <w:t xml:space="preserve">Date: From </w:t>
      </w:r>
      <w:r>
        <w:rPr>
          <w:spacing w:val="-3"/>
          <w:u w:val="single"/>
        </w:rPr>
        <w:tab/>
      </w:r>
      <w:r>
        <w:rPr>
          <w:spacing w:val="-3"/>
        </w:rPr>
        <w:t xml:space="preserve"> to </w:t>
      </w:r>
      <w:r>
        <w:rPr>
          <w:spacing w:val="-3"/>
          <w:u w:val="single"/>
        </w:rPr>
        <w:tab/>
      </w:r>
      <w:r>
        <w:rPr>
          <w:spacing w:val="-3"/>
          <w:u w:val="single"/>
        </w:rPr>
        <w:tab/>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2"/>
          <w:sz w:val="16"/>
          <w:szCs w:val="16"/>
        </w:rPr>
      </w:pPr>
    </w:p>
    <w:tbl>
      <w:tblPr>
        <w:tblW w:w="0" w:type="auto"/>
        <w:tblInd w:w="120" w:type="dxa"/>
        <w:tblLayout w:type="fixed"/>
        <w:tblCellMar>
          <w:left w:w="120" w:type="dxa"/>
          <w:right w:w="120" w:type="dxa"/>
        </w:tblCellMar>
        <w:tblLook w:val="0000"/>
      </w:tblPr>
      <w:tblGrid>
        <w:gridCol w:w="1267"/>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tblGrid>
      <w:tr w:rsidR="00EF60AB">
        <w:tc>
          <w:tcPr>
            <w:tcW w:w="1267"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r>
              <w:rPr>
                <w:spacing w:val="-2"/>
                <w:sz w:val="16"/>
                <w:szCs w:val="16"/>
              </w:rPr>
              <w:t xml:space="preserve">NAME OF </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r>
              <w:rPr>
                <w:spacing w:val="-2"/>
                <w:sz w:val="16"/>
                <w:szCs w:val="16"/>
              </w:rPr>
              <w:t>GROUP MEMBERS</w:t>
            </w:r>
          </w:p>
        </w:tc>
        <w:tc>
          <w:tcPr>
            <w:tcW w:w="2255" w:type="dxa"/>
            <w:gridSpan w:val="5"/>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WORKED AS A MEMBER OF THE TEAM</w:t>
            </w:r>
          </w:p>
        </w:tc>
        <w:tc>
          <w:tcPr>
            <w:tcW w:w="2255" w:type="dxa"/>
            <w:gridSpan w:val="5"/>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USED A SOFT VOICE WHEN SPEAKING</w:t>
            </w:r>
          </w:p>
        </w:tc>
        <w:tc>
          <w:tcPr>
            <w:tcW w:w="2255" w:type="dxa"/>
            <w:gridSpan w:val="5"/>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WAS AN ACTIVE LISTENER</w:t>
            </w:r>
          </w:p>
        </w:tc>
        <w:tc>
          <w:tcPr>
            <w:tcW w:w="2255" w:type="dxa"/>
            <w:gridSpan w:val="5"/>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STAYED ON TASK</w:t>
            </w:r>
          </w:p>
        </w:tc>
        <w:tc>
          <w:tcPr>
            <w:tcW w:w="2255" w:type="dxa"/>
            <w:gridSpan w:val="5"/>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DID NOT TALK ABOUT OTHER THINGS</w:t>
            </w:r>
          </w:p>
        </w:tc>
        <w:tc>
          <w:tcPr>
            <w:tcW w:w="2255" w:type="dxa"/>
            <w:gridSpan w:val="5"/>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r>
              <w:rPr>
                <w:spacing w:val="-2"/>
                <w:sz w:val="16"/>
                <w:szCs w:val="16"/>
              </w:rPr>
              <w:t>CONTRIBUTED IDEAS TO THE GROUP ACTIVITY</w:t>
            </w:r>
          </w:p>
        </w:tc>
      </w:tr>
      <w:tr w:rsidR="00EF60AB">
        <w:tc>
          <w:tcPr>
            <w:tcW w:w="1267"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M</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W</w:t>
            </w: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T</w:t>
            </w:r>
          </w:p>
        </w:tc>
        <w:tc>
          <w:tcPr>
            <w:tcW w:w="451" w:type="dxa"/>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16"/>
                <w:szCs w:val="16"/>
              </w:rPr>
            </w:pPr>
            <w:r>
              <w:rPr>
                <w:spacing w:val="-2"/>
                <w:sz w:val="16"/>
                <w:szCs w:val="16"/>
              </w:rPr>
              <w:t>F</w:t>
            </w:r>
          </w:p>
        </w:tc>
      </w:tr>
      <w:tr w:rsidR="00EF60AB">
        <w:tc>
          <w:tcPr>
            <w:tcW w:w="1267"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r w:rsidR="00EF60AB">
        <w:tc>
          <w:tcPr>
            <w:tcW w:w="1267"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r w:rsidR="00EF60AB">
        <w:tc>
          <w:tcPr>
            <w:tcW w:w="1267"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r w:rsidR="00EF60AB">
        <w:tc>
          <w:tcPr>
            <w:tcW w:w="1267"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r w:rsidR="00EF60AB">
        <w:tc>
          <w:tcPr>
            <w:tcW w:w="1267"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rPr>
                <w:spacing w:val="-2"/>
                <w:sz w:val="16"/>
                <w:szCs w:val="16"/>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c>
          <w:tcPr>
            <w:tcW w:w="451" w:type="dxa"/>
            <w:tcBorders>
              <w:top w:val="single" w:sz="7" w:space="0" w:color="auto"/>
              <w:left w:val="single" w:sz="7" w:space="0" w:color="auto"/>
              <w:bottom w:val="single" w:sz="7" w:space="0" w:color="auto"/>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16"/>
                <w:szCs w:val="16"/>
              </w:rPr>
            </w:pPr>
          </w:p>
        </w:tc>
      </w:tr>
    </w:tbl>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sectPr w:rsidR="00EF60AB" w:rsidSect="00365BA6">
          <w:footerReference w:type="default" r:id="rId15"/>
          <w:footerReference w:type="first" r:id="rId16"/>
          <w:pgSz w:w="15840" w:h="12240" w:orient="landscape"/>
          <w:pgMar w:top="1440" w:right="288" w:bottom="720" w:left="720" w:header="720" w:footer="432" w:gutter="0"/>
          <w:cols w:space="720"/>
          <w:noEndnote/>
        </w:sectPr>
      </w:pPr>
    </w:p>
    <w:p w:rsidR="00EF60AB" w:rsidRDefault="00EF60AB" w:rsidP="00EF60AB">
      <w:pPr>
        <w:pStyle w:val="Heading1"/>
        <w:rPr>
          <w:b/>
          <w:bCs/>
          <w:szCs w:val="29"/>
        </w:rPr>
      </w:pPr>
      <w:r>
        <w:rPr>
          <w:b/>
          <w:bCs/>
          <w:szCs w:val="29"/>
        </w:rPr>
        <w:lastRenderedPageBreak/>
        <w:t>Cooperative Scorecard</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pStyle w:val="Heading5"/>
        <w:rPr>
          <w:sz w:val="24"/>
          <w:u w:val="single"/>
        </w:rPr>
      </w:pPr>
      <w:r>
        <w:rPr>
          <w:sz w:val="24"/>
        </w:rPr>
        <w:t xml:space="preserve">Name of Activity </w:t>
      </w:r>
      <w:r>
        <w:rPr>
          <w:sz w:val="24"/>
          <w:u w:val="single"/>
        </w:rPr>
        <w:tab/>
      </w:r>
      <w:r>
        <w:rPr>
          <w:sz w:val="24"/>
          <w:u w:val="single"/>
        </w:rPr>
        <w:tab/>
      </w:r>
      <w:r>
        <w:rPr>
          <w:sz w:val="24"/>
          <w:u w:val="single"/>
        </w:rPr>
        <w:tab/>
      </w:r>
      <w:r>
        <w:rPr>
          <w:sz w:val="24"/>
          <w:u w:val="single"/>
        </w:rPr>
        <w:tab/>
      </w:r>
      <w:r>
        <w:rPr>
          <w:sz w:val="24"/>
          <w:u w:val="single"/>
        </w:rPr>
        <w:tab/>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Team Members:</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u w:val="single"/>
        </w:rPr>
        <w:tab/>
      </w:r>
      <w:r>
        <w:rPr>
          <w:spacing w:val="-3"/>
          <w:u w:val="single"/>
        </w:rPr>
        <w:tab/>
      </w:r>
      <w:r>
        <w:rPr>
          <w:spacing w:val="-3"/>
          <w:u w:val="single"/>
        </w:rPr>
        <w:tab/>
      </w:r>
      <w:r>
        <w:rPr>
          <w:spacing w:val="-3"/>
          <w:u w:val="single"/>
        </w:rPr>
        <w:tab/>
      </w:r>
      <w:r>
        <w:rPr>
          <w:spacing w:val="-3"/>
          <w:u w:val="single"/>
        </w:rPr>
        <w:tab/>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u w:val="single"/>
        </w:rPr>
        <w:tab/>
      </w:r>
      <w:r>
        <w:rPr>
          <w:spacing w:val="-3"/>
          <w:u w:val="single"/>
        </w:rPr>
        <w:tab/>
      </w:r>
      <w:r>
        <w:rPr>
          <w:spacing w:val="-3"/>
          <w:u w:val="single"/>
        </w:rPr>
        <w:tab/>
      </w:r>
      <w:r>
        <w:rPr>
          <w:spacing w:val="-3"/>
          <w:u w:val="single"/>
        </w:rPr>
        <w:tab/>
      </w:r>
      <w:r>
        <w:rPr>
          <w:spacing w:val="-3"/>
          <w:u w:val="single"/>
        </w:rPr>
        <w:tab/>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u w:val="single"/>
        </w:rPr>
        <w:tab/>
      </w:r>
      <w:r>
        <w:rPr>
          <w:spacing w:val="-3"/>
          <w:u w:val="single"/>
        </w:rPr>
        <w:tab/>
      </w:r>
      <w:r>
        <w:rPr>
          <w:spacing w:val="-3"/>
          <w:u w:val="single"/>
        </w:rPr>
        <w:tab/>
      </w:r>
      <w:r>
        <w:rPr>
          <w:spacing w:val="-3"/>
          <w:u w:val="single"/>
        </w:rPr>
        <w:tab/>
      </w:r>
      <w:r>
        <w:rPr>
          <w:spacing w:val="-3"/>
          <w:u w:val="single"/>
        </w:rPr>
        <w:tab/>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ind w:left="2130" w:hanging="2130"/>
        <w:jc w:val="both"/>
        <w:rPr>
          <w:spacing w:val="-3"/>
        </w:rPr>
      </w:pPr>
      <w:r>
        <w:rPr>
          <w:spacing w:val="-3"/>
          <w:u w:val="single"/>
        </w:rPr>
        <w:tab/>
      </w:r>
      <w:r>
        <w:rPr>
          <w:spacing w:val="-3"/>
          <w:u w:val="single"/>
        </w:rPr>
        <w:tab/>
      </w:r>
      <w:r>
        <w:rPr>
          <w:spacing w:val="-3"/>
          <w:u w:val="single"/>
        </w:rPr>
        <w:tab/>
      </w:r>
      <w:r>
        <w:rPr>
          <w:spacing w:val="-3"/>
          <w:u w:val="single"/>
        </w:rPr>
        <w:tab/>
      </w:r>
      <w:r>
        <w:rPr>
          <w:spacing w:val="-3"/>
          <w:u w:val="single"/>
        </w:rPr>
        <w:tab/>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2"/>
          <w:sz w:val="20"/>
          <w:szCs w:val="20"/>
        </w:rPr>
      </w:pPr>
    </w:p>
    <w:tbl>
      <w:tblPr>
        <w:tblW w:w="0" w:type="auto"/>
        <w:tblInd w:w="120" w:type="dxa"/>
        <w:tblLayout w:type="fixed"/>
        <w:tblCellMar>
          <w:left w:w="120" w:type="dxa"/>
          <w:right w:w="120" w:type="dxa"/>
        </w:tblCellMar>
        <w:tblLook w:val="0000"/>
      </w:tblPr>
      <w:tblGrid>
        <w:gridCol w:w="475"/>
        <w:gridCol w:w="475"/>
        <w:gridCol w:w="475"/>
        <w:gridCol w:w="475"/>
        <w:gridCol w:w="475"/>
        <w:gridCol w:w="475"/>
        <w:gridCol w:w="475"/>
        <w:gridCol w:w="475"/>
        <w:gridCol w:w="475"/>
        <w:gridCol w:w="475"/>
        <w:gridCol w:w="2362"/>
        <w:gridCol w:w="475"/>
        <w:gridCol w:w="475"/>
        <w:gridCol w:w="475"/>
        <w:gridCol w:w="475"/>
        <w:gridCol w:w="475"/>
      </w:tblGrid>
      <w:tr w:rsidR="00EF60AB">
        <w:tc>
          <w:tcPr>
            <w:tcW w:w="2375" w:type="dxa"/>
            <w:gridSpan w:val="5"/>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2"/>
                <w:sz w:val="20"/>
                <w:szCs w:val="20"/>
              </w:rPr>
            </w:pPr>
            <w:r>
              <w:rPr>
                <w:b/>
                <w:bCs/>
                <w:spacing w:val="-2"/>
                <w:sz w:val="20"/>
                <w:szCs w:val="20"/>
              </w:rPr>
              <w:t>Group</w:t>
            </w:r>
          </w:p>
        </w:tc>
        <w:tc>
          <w:tcPr>
            <w:tcW w:w="2375" w:type="dxa"/>
            <w:gridSpan w:val="5"/>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2"/>
                <w:sz w:val="20"/>
                <w:szCs w:val="20"/>
              </w:rPr>
            </w:pPr>
            <w:r>
              <w:rPr>
                <w:b/>
                <w:bCs/>
                <w:spacing w:val="-2"/>
                <w:sz w:val="20"/>
                <w:szCs w:val="20"/>
              </w:rPr>
              <w:t>Student</w:t>
            </w:r>
          </w:p>
        </w:tc>
        <w:tc>
          <w:tcPr>
            <w:tcW w:w="2362"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2"/>
                <w:sz w:val="20"/>
                <w:szCs w:val="20"/>
              </w:rPr>
            </w:pPr>
          </w:p>
        </w:tc>
        <w:tc>
          <w:tcPr>
            <w:tcW w:w="2375" w:type="dxa"/>
            <w:gridSpan w:val="5"/>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2"/>
                <w:sz w:val="20"/>
                <w:szCs w:val="20"/>
              </w:rPr>
            </w:pPr>
            <w:r>
              <w:rPr>
                <w:b/>
                <w:bCs/>
                <w:spacing w:val="-2"/>
                <w:sz w:val="20"/>
                <w:szCs w:val="20"/>
              </w:rPr>
              <w:t>Teacher</w:t>
            </w:r>
          </w:p>
        </w:tc>
      </w:tr>
      <w:tr w:rsidR="00EF60AB">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2362"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20"/>
                <w:szCs w:val="20"/>
              </w:rPr>
            </w:pPr>
            <w:r>
              <w:rPr>
                <w:spacing w:val="-2"/>
                <w:sz w:val="20"/>
                <w:szCs w:val="20"/>
              </w:rPr>
              <w:t>Written and oral directions were followed.</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5</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4</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3</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2</w:t>
            </w:r>
          </w:p>
        </w:tc>
        <w:tc>
          <w:tcPr>
            <w:tcW w:w="475" w:type="dxa"/>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1</w:t>
            </w:r>
          </w:p>
        </w:tc>
      </w:tr>
      <w:tr w:rsidR="00EF60AB">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2362"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20"/>
                <w:szCs w:val="20"/>
              </w:rPr>
            </w:pPr>
            <w:r>
              <w:rPr>
                <w:spacing w:val="-2"/>
                <w:sz w:val="20"/>
                <w:szCs w:val="20"/>
              </w:rPr>
              <w:t>All members participated in the activity.</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5</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4</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3</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2</w:t>
            </w:r>
          </w:p>
        </w:tc>
        <w:tc>
          <w:tcPr>
            <w:tcW w:w="475" w:type="dxa"/>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1</w:t>
            </w:r>
          </w:p>
        </w:tc>
      </w:tr>
      <w:tr w:rsidR="00EF60AB">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2362"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20"/>
                <w:szCs w:val="20"/>
              </w:rPr>
            </w:pPr>
            <w:r>
              <w:rPr>
                <w:spacing w:val="-2"/>
                <w:sz w:val="20"/>
                <w:szCs w:val="20"/>
              </w:rPr>
              <w:t>Respected others’ rights to participate.</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5</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4</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3</w:t>
            </w:r>
          </w:p>
        </w:tc>
        <w:tc>
          <w:tcPr>
            <w:tcW w:w="475" w:type="dxa"/>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2</w:t>
            </w:r>
          </w:p>
        </w:tc>
        <w:tc>
          <w:tcPr>
            <w:tcW w:w="475" w:type="dxa"/>
            <w:tcBorders>
              <w:top w:val="single" w:sz="7" w:space="0" w:color="auto"/>
              <w:left w:val="single" w:sz="7" w:space="0" w:color="auto"/>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1</w:t>
            </w:r>
          </w:p>
        </w:tc>
      </w:tr>
      <w:tr w:rsidR="00EF60AB">
        <w:tc>
          <w:tcPr>
            <w:tcW w:w="475"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5</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4</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3</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2</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475" w:type="dxa"/>
            <w:tcBorders>
              <w:top w:val="single" w:sz="7" w:space="0" w:color="auto"/>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line="240" w:lineRule="atLeast"/>
              <w:jc w:val="center"/>
              <w:rPr>
                <w:spacing w:val="-2"/>
                <w:sz w:val="20"/>
                <w:szCs w:val="20"/>
              </w:rPr>
            </w:pPr>
            <w:r>
              <w:rPr>
                <w:spacing w:val="-2"/>
                <w:sz w:val="20"/>
                <w:szCs w:val="20"/>
              </w:rPr>
              <w:t>1</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after="54" w:line="240" w:lineRule="atLeast"/>
              <w:jc w:val="center"/>
              <w:rPr>
                <w:spacing w:val="-2"/>
                <w:sz w:val="20"/>
                <w:szCs w:val="20"/>
              </w:rPr>
            </w:pPr>
          </w:p>
        </w:tc>
        <w:tc>
          <w:tcPr>
            <w:tcW w:w="2362"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2"/>
                <w:sz w:val="20"/>
                <w:szCs w:val="20"/>
              </w:rPr>
            </w:pPr>
            <w:r>
              <w:rPr>
                <w:spacing w:val="-2"/>
                <w:sz w:val="20"/>
                <w:szCs w:val="20"/>
              </w:rPr>
              <w:t>Stayed on task.</w:t>
            </w:r>
          </w:p>
        </w:tc>
        <w:tc>
          <w:tcPr>
            <w:tcW w:w="475"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5</w:t>
            </w:r>
          </w:p>
        </w:tc>
        <w:tc>
          <w:tcPr>
            <w:tcW w:w="475"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4</w:t>
            </w:r>
          </w:p>
        </w:tc>
        <w:tc>
          <w:tcPr>
            <w:tcW w:w="475"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3</w:t>
            </w:r>
          </w:p>
        </w:tc>
        <w:tc>
          <w:tcPr>
            <w:tcW w:w="475" w:type="dxa"/>
            <w:tcBorders>
              <w:top w:val="single" w:sz="7" w:space="0" w:color="auto"/>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2</w:t>
            </w:r>
          </w:p>
        </w:tc>
        <w:tc>
          <w:tcPr>
            <w:tcW w:w="475" w:type="dxa"/>
            <w:tcBorders>
              <w:top w:val="single" w:sz="7" w:space="0" w:color="auto"/>
              <w:left w:val="single" w:sz="7" w:space="0" w:color="auto"/>
              <w:bottom w:val="single" w:sz="7" w:space="0" w:color="auto"/>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2"/>
                <w:sz w:val="20"/>
                <w:szCs w:val="20"/>
              </w:rPr>
            </w:pPr>
            <w:r>
              <w:rPr>
                <w:spacing w:val="-2"/>
                <w:sz w:val="20"/>
                <w:szCs w:val="20"/>
              </w:rPr>
              <w:t>1</w:t>
            </w:r>
          </w:p>
        </w:tc>
      </w:tr>
    </w:tbl>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Student comments:</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Teacher comments:</w:t>
      </w:r>
    </w:p>
    <w:p w:rsidR="00EF60AB" w:rsidRPr="00CF0DB1" w:rsidRDefault="00EF60AB" w:rsidP="00CF0DB1">
      <w:pPr>
        <w:pStyle w:val="Heading1"/>
        <w:rPr>
          <w:b/>
          <w:bCs/>
          <w:szCs w:val="28"/>
        </w:rPr>
      </w:pPr>
      <w:r>
        <w:br w:type="page"/>
      </w:r>
      <w:r w:rsidRPr="00CF0DB1">
        <w:rPr>
          <w:b/>
          <w:bCs/>
          <w:szCs w:val="28"/>
        </w:rPr>
        <w:lastRenderedPageBreak/>
        <w:t>Peer Scores for Group Work</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 xml:space="preserve">When students actively collaborate on group projects, it is often difficult to assess individual contributions.  Here is a method for peer evaluation developed by teacher Linda Culp and assessment specialist Virginia Malone.  For most projects a universal set of contributions to group success applies.  The four areas they have identified are the following: 1. creativity/ideas </w:t>
      </w:r>
      <w:proofErr w:type="gramStart"/>
      <w:r>
        <w:rPr>
          <w:spacing w:val="-3"/>
        </w:rPr>
        <w:t>contributed,</w:t>
      </w:r>
      <w:proofErr w:type="gramEnd"/>
      <w:r>
        <w:rPr>
          <w:spacing w:val="-3"/>
        </w:rPr>
        <w:t xml:space="preserve"> 2. research/data collection, 3. writing/typing/artwork, and 4. organizing/collating.</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spacing w:val="-3"/>
        </w:rPr>
        <w:t>For any one area of contribution, the total of work done must add up to 100 percent.  Group members independently rate each others' contributions in the four areas.  These ratings are then compared to the teacher's evaluation of the four areas.  One benefit of this system is that it provides task clarity for student teams when the assessment system is explained and clarified before the project begins.  When this system is applied over time, students refine and expand their task and social skills.</w:t>
      </w: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1219"/>
        <w:gridCol w:w="2910"/>
        <w:gridCol w:w="832"/>
        <w:gridCol w:w="879"/>
        <w:gridCol w:w="879"/>
        <w:gridCol w:w="879"/>
        <w:gridCol w:w="879"/>
        <w:gridCol w:w="879"/>
      </w:tblGrid>
      <w:tr w:rsidR="00EF60AB">
        <w:tc>
          <w:tcPr>
            <w:tcW w:w="4129" w:type="dxa"/>
            <w:gridSpan w:val="2"/>
            <w:tcBorders>
              <w:top w:val="single" w:sz="7" w:space="0" w:color="auto"/>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ind w:left="432" w:hanging="432"/>
              <w:rPr>
                <w:b/>
                <w:bCs/>
                <w:spacing w:val="-3"/>
              </w:rPr>
            </w:pPr>
            <w:r>
              <w:rPr>
                <w:b/>
                <w:bCs/>
                <w:spacing w:val="-3"/>
              </w:rPr>
              <w:tab/>
              <w:t>Peer Score Sheet</w:t>
            </w:r>
          </w:p>
        </w:tc>
        <w:tc>
          <w:tcPr>
            <w:tcW w:w="832"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single" w:sz="7" w:space="0" w:color="auto"/>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Students</w:t>
            </w:r>
          </w:p>
        </w:tc>
        <w:tc>
          <w:tcPr>
            <w:tcW w:w="832"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Amy</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Jane</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Jim</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Randy</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Total</w:t>
            </w:r>
          </w:p>
        </w:tc>
        <w:tc>
          <w:tcPr>
            <w:tcW w:w="879"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Creativity/ideas</w:t>
            </w:r>
          </w:p>
        </w:tc>
        <w:tc>
          <w:tcPr>
            <w:tcW w:w="832"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50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20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Research/data collection</w:t>
            </w:r>
          </w:p>
        </w:tc>
        <w:tc>
          <w:tcPr>
            <w:tcW w:w="832"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60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20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Writing/typing/artwork</w:t>
            </w:r>
          </w:p>
        </w:tc>
        <w:tc>
          <w:tcPr>
            <w:tcW w:w="832"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60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Organizing/collating</w:t>
            </w:r>
          </w:p>
        </w:tc>
        <w:tc>
          <w:tcPr>
            <w:tcW w:w="832"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20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50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r>
              <w:rPr>
                <w:spacing w:val="-3"/>
              </w:rPr>
              <w:t>Total percent contribution</w:t>
            </w:r>
          </w:p>
        </w:tc>
        <w:tc>
          <w:tcPr>
            <w:tcW w:w="832"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22</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38</w:t>
            </w: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100%</w:t>
            </w:r>
          </w:p>
        </w:tc>
        <w:tc>
          <w:tcPr>
            <w:tcW w:w="879"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r w:rsidR="00EF60AB">
        <w:tc>
          <w:tcPr>
            <w:tcW w:w="1219" w:type="dxa"/>
            <w:tcBorders>
              <w:top w:val="nil"/>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spacing w:val="-3"/>
              </w:rPr>
            </w:pPr>
          </w:p>
        </w:tc>
        <w:tc>
          <w:tcPr>
            <w:tcW w:w="2910"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r>
              <w:rPr>
                <w:b/>
                <w:bCs/>
                <w:spacing w:val="-3"/>
              </w:rPr>
              <w:t>Grade</w:t>
            </w:r>
          </w:p>
        </w:tc>
        <w:tc>
          <w:tcPr>
            <w:tcW w:w="832"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r>
              <w:rPr>
                <w:b/>
                <w:bCs/>
                <w:spacing w:val="-3"/>
              </w:rPr>
              <w:t>95</w:t>
            </w:r>
          </w:p>
        </w:tc>
        <w:tc>
          <w:tcPr>
            <w:tcW w:w="879"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r>
              <w:rPr>
                <w:b/>
                <w:bCs/>
                <w:spacing w:val="-3"/>
              </w:rPr>
              <w:t>95</w:t>
            </w:r>
          </w:p>
        </w:tc>
        <w:tc>
          <w:tcPr>
            <w:tcW w:w="879"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r>
              <w:rPr>
                <w:b/>
                <w:bCs/>
                <w:spacing w:val="-3"/>
              </w:rPr>
              <w:t>65</w:t>
            </w:r>
          </w:p>
        </w:tc>
        <w:tc>
          <w:tcPr>
            <w:tcW w:w="879"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r>
              <w:rPr>
                <w:b/>
                <w:bCs/>
                <w:spacing w:val="-3"/>
              </w:rPr>
              <w:t>95</w:t>
            </w:r>
          </w:p>
        </w:tc>
        <w:tc>
          <w:tcPr>
            <w:tcW w:w="879"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b/>
                <w:bCs/>
                <w:spacing w:val="-3"/>
              </w:rPr>
            </w:pPr>
          </w:p>
        </w:tc>
        <w:tc>
          <w:tcPr>
            <w:tcW w:w="879" w:type="dxa"/>
            <w:tcBorders>
              <w:top w:val="nil"/>
              <w:left w:val="nil"/>
              <w:bottom w:val="single" w:sz="7" w:space="0" w:color="auto"/>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r>
    </w:tbl>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1219"/>
        <w:gridCol w:w="1614"/>
        <w:gridCol w:w="976"/>
        <w:gridCol w:w="879"/>
        <w:gridCol w:w="879"/>
        <w:gridCol w:w="879"/>
        <w:gridCol w:w="879"/>
        <w:gridCol w:w="2031"/>
      </w:tblGrid>
      <w:tr w:rsidR="00EF60AB">
        <w:tc>
          <w:tcPr>
            <w:tcW w:w="9356" w:type="dxa"/>
            <w:gridSpan w:val="8"/>
            <w:tcBorders>
              <w:top w:val="single" w:sz="7" w:space="0" w:color="auto"/>
              <w:left w:val="single" w:sz="7" w:space="0" w:color="auto"/>
              <w:bottom w:val="nil"/>
              <w:right w:val="single" w:sz="7" w:space="0" w:color="auto"/>
            </w:tcBorders>
          </w:tcPr>
          <w:p w:rsidR="00EF60AB" w:rsidRDefault="00EF60AB" w:rsidP="00EF60AB">
            <w:pPr>
              <w:tabs>
                <w:tab w:val="left" w:pos="451"/>
                <w:tab w:val="right" w:pos="9100"/>
              </w:tabs>
              <w:suppressAutoHyphens/>
              <w:spacing w:before="90" w:after="54" w:line="240" w:lineRule="atLeast"/>
              <w:ind w:left="432" w:hanging="432"/>
              <w:rPr>
                <w:b/>
                <w:bCs/>
                <w:spacing w:val="-3"/>
              </w:rPr>
            </w:pPr>
            <w:r>
              <w:rPr>
                <w:b/>
                <w:bCs/>
                <w:spacing w:val="-3"/>
              </w:rPr>
              <w:tab/>
              <w:t>Percentage Contribution of Total Group Effort</w:t>
            </w:r>
            <w:r>
              <w:rPr>
                <w:b/>
                <w:bCs/>
                <w:spacing w:val="-3"/>
              </w:rPr>
              <w:tab/>
              <w:t xml:space="preserve">Grade         </w:t>
            </w: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21 or greater</w:t>
            </w:r>
          </w:p>
        </w:tc>
        <w:tc>
          <w:tcPr>
            <w:tcW w:w="976"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95</w:t>
            </w: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20-16</w:t>
            </w:r>
          </w:p>
        </w:tc>
        <w:tc>
          <w:tcPr>
            <w:tcW w:w="976"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85</w:t>
            </w: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15-11</w:t>
            </w:r>
          </w:p>
        </w:tc>
        <w:tc>
          <w:tcPr>
            <w:tcW w:w="976"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75</w:t>
            </w: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10-6</w:t>
            </w:r>
          </w:p>
        </w:tc>
        <w:tc>
          <w:tcPr>
            <w:tcW w:w="976"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65</w:t>
            </w:r>
          </w:p>
        </w:tc>
      </w:tr>
      <w:tr w:rsidR="00EF60AB">
        <w:tc>
          <w:tcPr>
            <w:tcW w:w="1219" w:type="dxa"/>
            <w:tcBorders>
              <w:top w:val="nil"/>
              <w:left w:val="single" w:sz="7" w:space="0" w:color="auto"/>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5-1</w:t>
            </w:r>
          </w:p>
        </w:tc>
        <w:tc>
          <w:tcPr>
            <w:tcW w:w="976"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nil"/>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nil"/>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55</w:t>
            </w:r>
          </w:p>
        </w:tc>
      </w:tr>
      <w:tr w:rsidR="00EF60AB">
        <w:tc>
          <w:tcPr>
            <w:tcW w:w="1219" w:type="dxa"/>
            <w:tcBorders>
              <w:top w:val="nil"/>
              <w:left w:val="single" w:sz="7" w:space="0" w:color="auto"/>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rPr>
                <w:b/>
                <w:bCs/>
                <w:spacing w:val="-3"/>
              </w:rPr>
            </w:pPr>
          </w:p>
        </w:tc>
        <w:tc>
          <w:tcPr>
            <w:tcW w:w="1614"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right"/>
              <w:rPr>
                <w:spacing w:val="-3"/>
              </w:rPr>
            </w:pPr>
            <w:r>
              <w:rPr>
                <w:spacing w:val="-3"/>
              </w:rPr>
              <w:t>0</w:t>
            </w:r>
          </w:p>
        </w:tc>
        <w:tc>
          <w:tcPr>
            <w:tcW w:w="976"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879" w:type="dxa"/>
            <w:tcBorders>
              <w:top w:val="nil"/>
              <w:left w:val="nil"/>
              <w:bottom w:val="single" w:sz="7" w:space="0" w:color="auto"/>
              <w:right w:val="nil"/>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p>
        </w:tc>
        <w:tc>
          <w:tcPr>
            <w:tcW w:w="2031" w:type="dxa"/>
            <w:tcBorders>
              <w:top w:val="nil"/>
              <w:left w:val="nil"/>
              <w:bottom w:val="single" w:sz="7" w:space="0" w:color="auto"/>
              <w:right w:val="single" w:sz="7" w:space="0" w:color="auto"/>
            </w:tcBorders>
          </w:tcPr>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before="90" w:after="54" w:line="240" w:lineRule="atLeast"/>
              <w:jc w:val="center"/>
              <w:rPr>
                <w:spacing w:val="-3"/>
              </w:rPr>
            </w:pPr>
            <w:r>
              <w:rPr>
                <w:spacing w:val="-3"/>
              </w:rPr>
              <w:t xml:space="preserve"> 0</w:t>
            </w:r>
          </w:p>
        </w:tc>
      </w:tr>
    </w:tbl>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pPr>
      <w:r>
        <w:rPr>
          <w:b/>
          <w:bCs/>
          <w:spacing w:val="-3"/>
        </w:rPr>
        <w:t xml:space="preserve">Reference:  </w:t>
      </w:r>
      <w:r>
        <w:rPr>
          <w:spacing w:val="-3"/>
        </w:rPr>
        <w:t xml:space="preserve">Culp, L. and Malone, V. (1992) Peer Scores for Group Work, </w:t>
      </w:r>
      <w:r>
        <w:rPr>
          <w:i/>
          <w:iCs/>
          <w:spacing w:val="-3"/>
        </w:rPr>
        <w:t>Science Scope,</w:t>
      </w:r>
      <w:r>
        <w:rPr>
          <w:spacing w:val="-3"/>
        </w:rPr>
        <w:t xml:space="preserve"> March, </w:t>
      </w:r>
      <w:smartTag w:uri="urn:schemas-microsoft-com:office:smarttags" w:element="place">
        <w:smartTag w:uri="urn:schemas-microsoft-com:office:smarttags" w:element="City">
          <w:r>
            <w:rPr>
              <w:spacing w:val="-3"/>
            </w:rPr>
            <w:t>Washington</w:t>
          </w:r>
        </w:smartTag>
        <w:r>
          <w:rPr>
            <w:spacing w:val="-3"/>
          </w:rPr>
          <w:t xml:space="preserve">, </w:t>
        </w:r>
        <w:smartTag w:uri="urn:schemas-microsoft-com:office:smarttags" w:element="State">
          <w:r>
            <w:rPr>
              <w:spacing w:val="-3"/>
            </w:rPr>
            <w:t>DC</w:t>
          </w:r>
        </w:smartTag>
      </w:smartTag>
      <w:r>
        <w:rPr>
          <w:spacing w:val="-3"/>
        </w:rPr>
        <w:t>, National Science Teachers Association</w:t>
      </w:r>
    </w:p>
    <w:p w:rsidR="005B1DEE" w:rsidRDefault="005B1DEE" w:rsidP="00CF0DB1">
      <w:pPr>
        <w:pStyle w:val="Heading1"/>
        <w:rPr>
          <w:b/>
          <w:bCs/>
          <w:smallCaps/>
        </w:rPr>
        <w:sectPr w:rsidR="005B1DEE" w:rsidSect="00365BA6">
          <w:headerReference w:type="default" r:id="rId17"/>
          <w:footerReference w:type="default" r:id="rId18"/>
          <w:pgSz w:w="12240" w:h="15840"/>
          <w:pgMar w:top="1440" w:right="1440" w:bottom="720" w:left="1440" w:header="720" w:footer="432" w:gutter="0"/>
          <w:cols w:space="720"/>
          <w:noEndnote/>
        </w:sectPr>
      </w:pPr>
      <w:bookmarkStart w:id="2" w:name="_Jot_Chart"/>
      <w:bookmarkEnd w:id="2"/>
    </w:p>
    <w:p w:rsidR="00EF60AB" w:rsidRPr="00CF0DB1" w:rsidRDefault="00EF60AB" w:rsidP="00CF0DB1">
      <w:pPr>
        <w:pStyle w:val="Heading1"/>
        <w:rPr>
          <w:b/>
          <w:bCs/>
          <w:smallCaps/>
        </w:rPr>
      </w:pPr>
      <w:bookmarkStart w:id="3" w:name="_Jot_Chart_1"/>
      <w:bookmarkEnd w:id="3"/>
      <w:r w:rsidRPr="00CF0DB1">
        <w:rPr>
          <w:b/>
          <w:bCs/>
          <w:smallCaps/>
        </w:rPr>
        <w:lastRenderedPageBreak/>
        <w:t>Jot Chart</w:t>
      </w:r>
    </w:p>
    <w:p w:rsidR="00EF60AB" w:rsidRPr="00CF0DB1" w:rsidRDefault="00EF60AB" w:rsidP="00CF0DB1">
      <w:pPr>
        <w:pStyle w:val="Heading1"/>
        <w:rPr>
          <w:b/>
          <w:bCs/>
          <w:i/>
          <w:smallCaps/>
        </w:rPr>
      </w:pPr>
      <w:r w:rsidRPr="00CF0DB1">
        <w:rPr>
          <w:b/>
          <w:bCs/>
          <w:i/>
          <w:smallCaps/>
        </w:rPr>
        <w:t>Beowulf</w:t>
      </w:r>
    </w:p>
    <w:p w:rsidR="00EF60AB" w:rsidRDefault="00EF60AB" w:rsidP="00EF60AB">
      <w:pPr>
        <w:suppressAutoHyphens/>
        <w:spacing w:line="240" w:lineRule="atLeast"/>
        <w:jc w:val="both"/>
        <w:rPr>
          <w:spacing w:val="-3"/>
        </w:rPr>
      </w:pPr>
    </w:p>
    <w:p w:rsidR="00EF60AB" w:rsidRDefault="00EF60AB" w:rsidP="00EF60AB">
      <w:pPr>
        <w:suppressAutoHyphens/>
        <w:spacing w:line="240" w:lineRule="atLeast"/>
        <w:ind w:left="1320" w:hanging="1320"/>
        <w:jc w:val="both"/>
        <w:rPr>
          <w:b/>
          <w:bCs/>
          <w:spacing w:val="-3"/>
        </w:rPr>
      </w:pPr>
      <w:r>
        <w:rPr>
          <w:b/>
          <w:bCs/>
          <w:spacing w:val="-3"/>
        </w:rPr>
        <w:t>Directions:</w:t>
      </w:r>
      <w:r>
        <w:rPr>
          <w:b/>
          <w:bCs/>
          <w:spacing w:val="-3"/>
        </w:rPr>
        <w:tab/>
        <w:t xml:space="preserve">Find statements in </w:t>
      </w:r>
      <w:r>
        <w:rPr>
          <w:b/>
          <w:bCs/>
          <w:i/>
          <w:iCs/>
          <w:spacing w:val="-3"/>
        </w:rPr>
        <w:t>Beowulf</w:t>
      </w:r>
      <w:r>
        <w:rPr>
          <w:b/>
          <w:bCs/>
          <w:spacing w:val="-3"/>
        </w:rPr>
        <w:t xml:space="preserve"> that illustrate the following concepts typical of Anglo-Saxon literature and the epic hero.  Record these on the chart.</w:t>
      </w:r>
    </w:p>
    <w:p w:rsidR="00EF60AB" w:rsidRDefault="00EF60AB" w:rsidP="00EF60AB">
      <w:pPr>
        <w:suppressAutoHyphens/>
        <w:spacing w:line="240" w:lineRule="atLeast"/>
        <w:jc w:val="both"/>
        <w:rPr>
          <w:spacing w:val="-3"/>
        </w:rPr>
      </w:pPr>
    </w:p>
    <w:p w:rsidR="00EF60AB" w:rsidRDefault="00EF60AB" w:rsidP="00EF60AB">
      <w:pPr>
        <w:suppressAutoHyphens/>
        <w:spacing w:line="240" w:lineRule="atLeast"/>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EF60AB">
        <w:tc>
          <w:tcPr>
            <w:tcW w:w="2394" w:type="dxa"/>
            <w:tcBorders>
              <w:top w:val="nil"/>
              <w:left w:val="nil"/>
            </w:tcBorders>
          </w:tcPr>
          <w:p w:rsidR="00EF60AB" w:rsidRDefault="00EF60AB" w:rsidP="00EF60AB">
            <w:pPr>
              <w:suppressAutoHyphens/>
              <w:spacing w:line="240" w:lineRule="atLeast"/>
              <w:jc w:val="both"/>
              <w:rPr>
                <w:spacing w:val="-3"/>
              </w:rPr>
            </w:pPr>
          </w:p>
        </w:tc>
        <w:tc>
          <w:tcPr>
            <w:tcW w:w="2394" w:type="dxa"/>
            <w:tcBorders>
              <w:top w:val="nil"/>
            </w:tcBorders>
          </w:tcPr>
          <w:p w:rsidR="00EF60AB" w:rsidRDefault="00EF60AB" w:rsidP="00EF60AB">
            <w:pPr>
              <w:suppressAutoHyphens/>
              <w:spacing w:line="240" w:lineRule="atLeast"/>
              <w:jc w:val="both"/>
              <w:rPr>
                <w:spacing w:val="-3"/>
              </w:rPr>
            </w:pPr>
            <w:r>
              <w:rPr>
                <w:spacing w:val="-3"/>
              </w:rPr>
              <w:t>Proof #1</w:t>
            </w:r>
          </w:p>
        </w:tc>
        <w:tc>
          <w:tcPr>
            <w:tcW w:w="2394" w:type="dxa"/>
            <w:tcBorders>
              <w:top w:val="nil"/>
            </w:tcBorders>
          </w:tcPr>
          <w:p w:rsidR="00EF60AB" w:rsidRDefault="00EF60AB" w:rsidP="00EF60AB">
            <w:pPr>
              <w:suppressAutoHyphens/>
              <w:spacing w:line="240" w:lineRule="atLeast"/>
              <w:jc w:val="both"/>
              <w:rPr>
                <w:spacing w:val="-3"/>
              </w:rPr>
            </w:pPr>
            <w:r>
              <w:rPr>
                <w:spacing w:val="-3"/>
              </w:rPr>
              <w:t>Proof #2</w:t>
            </w:r>
          </w:p>
        </w:tc>
        <w:tc>
          <w:tcPr>
            <w:tcW w:w="2394" w:type="dxa"/>
            <w:tcBorders>
              <w:top w:val="nil"/>
              <w:right w:val="nil"/>
            </w:tcBorders>
          </w:tcPr>
          <w:p w:rsidR="00EF60AB" w:rsidRDefault="00EF60AB" w:rsidP="00EF60AB">
            <w:pPr>
              <w:suppressAutoHyphens/>
              <w:spacing w:line="240" w:lineRule="atLeast"/>
              <w:jc w:val="both"/>
              <w:rPr>
                <w:spacing w:val="-3"/>
              </w:rPr>
            </w:pPr>
            <w:r>
              <w:rPr>
                <w:spacing w:val="-3"/>
              </w:rPr>
              <w:t>Proof #3</w:t>
            </w: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pStyle w:val="Footer"/>
              <w:tabs>
                <w:tab w:val="clear" w:pos="4320"/>
                <w:tab w:val="clear" w:pos="8640"/>
              </w:tabs>
              <w:suppressAutoHyphens/>
              <w:spacing w:line="240" w:lineRule="atLeast"/>
              <w:rPr>
                <w:spacing w:val="-3"/>
              </w:rPr>
            </w:pPr>
            <w:r>
              <w:rPr>
                <w:spacing w:val="-3"/>
              </w:rPr>
              <w:t>loyalty to a leader</w:t>
            </w:r>
          </w:p>
          <w:p w:rsidR="00EF60AB" w:rsidRDefault="00EF60AB" w:rsidP="00EF60AB">
            <w:pPr>
              <w:pStyle w:val="Footer"/>
              <w:tabs>
                <w:tab w:val="clear" w:pos="4320"/>
                <w:tab w:val="clear" w:pos="8640"/>
              </w:tabs>
              <w:suppressAutoHyphens/>
              <w:spacing w:line="240" w:lineRule="atLeast"/>
              <w:rPr>
                <w:spacing w:val="-3"/>
              </w:rPr>
            </w:pPr>
          </w:p>
          <w:p w:rsidR="00EF60AB" w:rsidRDefault="00EF60AB" w:rsidP="00EF60AB">
            <w:pPr>
              <w:pStyle w:val="Footer"/>
              <w:tabs>
                <w:tab w:val="clear" w:pos="4320"/>
                <w:tab w:val="clear" w:pos="8640"/>
              </w:tabs>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belief in fate</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admiration of physical beauty</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allusions to Christian faith</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allusions to pagan beliefs</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courage</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bl>
    <w:p w:rsidR="00EF60AB" w:rsidRDefault="00EF60AB" w:rsidP="00EF60AB">
      <w:pPr>
        <w:suppressAutoHyphens/>
        <w:spacing w:line="240" w:lineRule="atLeast"/>
        <w:jc w:val="both"/>
        <w:rPr>
          <w:spacing w:val="-3"/>
        </w:rPr>
      </w:pPr>
    </w:p>
    <w:p w:rsidR="00EF60AB" w:rsidRDefault="00EF60AB" w:rsidP="00EF60AB">
      <w:pPr>
        <w:suppressAutoHyphens/>
        <w:spacing w:line="240" w:lineRule="atLeast"/>
        <w:jc w:val="both"/>
        <w:rPr>
          <w:spacing w:val="-3"/>
        </w:rPr>
      </w:pPr>
    </w:p>
    <w:p w:rsidR="00EF60AB" w:rsidRDefault="00EF60AB" w:rsidP="00EF60AB">
      <w:pPr>
        <w:tabs>
          <w:tab w:val="left" w:pos="-720"/>
          <w:tab w:val="left" w:pos="0"/>
          <w:tab w:val="left" w:pos="432"/>
          <w:tab w:val="left" w:pos="864"/>
          <w:tab w:val="left" w:pos="1296"/>
          <w:tab w:val="left" w:pos="1728"/>
          <w:tab w:val="left" w:pos="2130"/>
          <w:tab w:val="left" w:pos="2896"/>
          <w:tab w:val="left" w:pos="3578"/>
          <w:tab w:val="left" w:pos="4345"/>
          <w:tab w:val="left" w:pos="5026"/>
          <w:tab w:val="left" w:pos="5793"/>
          <w:tab w:val="left" w:pos="6475"/>
          <w:tab w:val="left" w:pos="7242"/>
        </w:tabs>
        <w:suppressAutoHyphens/>
        <w:spacing w:line="240" w:lineRule="atLeast"/>
        <w:jc w:val="both"/>
        <w:rPr>
          <w:spacing w:val="-3"/>
        </w:rPr>
        <w:sectPr w:rsidR="00EF60AB" w:rsidSect="00365BA6">
          <w:pgSz w:w="12240" w:h="15840"/>
          <w:pgMar w:top="1440" w:right="1440" w:bottom="720" w:left="1440" w:header="720" w:footer="432" w:gutter="0"/>
          <w:cols w:space="720"/>
          <w:noEndnote/>
        </w:sectPr>
      </w:pPr>
    </w:p>
    <w:p w:rsidR="00EF60AB" w:rsidRDefault="00EF60AB" w:rsidP="00EF60AB">
      <w:pPr>
        <w:pStyle w:val="Footer"/>
        <w:tabs>
          <w:tab w:val="clear" w:pos="4320"/>
          <w:tab w:val="clear" w:pos="8640"/>
          <w:tab w:val="left" w:pos="6480"/>
          <w:tab w:val="right" w:pos="9240"/>
        </w:tabs>
        <w:rPr>
          <w:b/>
          <w:bCs/>
          <w:sz w:val="28"/>
          <w:u w:val="single"/>
        </w:rPr>
      </w:pPr>
      <w:r>
        <w:rPr>
          <w:b/>
          <w:bCs/>
          <w:sz w:val="28"/>
        </w:rPr>
        <w:lastRenderedPageBreak/>
        <w:tab/>
        <w:t xml:space="preserve">Name </w:t>
      </w:r>
      <w:r>
        <w:rPr>
          <w:b/>
          <w:bCs/>
          <w:sz w:val="28"/>
          <w:u w:val="single"/>
        </w:rPr>
        <w:tab/>
      </w:r>
      <w:r>
        <w:rPr>
          <w:b/>
          <w:bCs/>
          <w:sz w:val="28"/>
          <w:u w:val="single"/>
        </w:rPr>
        <w:tab/>
      </w:r>
    </w:p>
    <w:p w:rsidR="00EF60AB" w:rsidRDefault="00EF60AB" w:rsidP="00EF60AB">
      <w:pPr>
        <w:pStyle w:val="Footer"/>
        <w:tabs>
          <w:tab w:val="clear" w:pos="4320"/>
          <w:tab w:val="clear" w:pos="8640"/>
          <w:tab w:val="left" w:pos="6480"/>
          <w:tab w:val="right" w:pos="9240"/>
        </w:tabs>
        <w:rPr>
          <w:b/>
          <w:bCs/>
          <w:sz w:val="28"/>
        </w:rPr>
      </w:pPr>
      <w:r>
        <w:rPr>
          <w:b/>
          <w:bCs/>
          <w:sz w:val="28"/>
        </w:rPr>
        <w:tab/>
        <w:t xml:space="preserve">Block </w:t>
      </w:r>
      <w:r>
        <w:rPr>
          <w:b/>
          <w:bCs/>
          <w:sz w:val="28"/>
          <w:u w:val="single"/>
        </w:rPr>
        <w:tab/>
      </w:r>
    </w:p>
    <w:p w:rsidR="00EF60AB" w:rsidRDefault="00EF60AB" w:rsidP="00EF60AB">
      <w:pPr>
        <w:pStyle w:val="Footer"/>
        <w:tabs>
          <w:tab w:val="clear" w:pos="4320"/>
          <w:tab w:val="clear" w:pos="8640"/>
          <w:tab w:val="left" w:pos="6480"/>
          <w:tab w:val="right" w:pos="9240"/>
        </w:tabs>
        <w:jc w:val="center"/>
        <w:rPr>
          <w:b/>
          <w:bCs/>
          <w:sz w:val="28"/>
        </w:rPr>
      </w:pPr>
    </w:p>
    <w:p w:rsidR="00EF60AB" w:rsidRDefault="00EF60AB" w:rsidP="00EF60AB">
      <w:pPr>
        <w:pStyle w:val="Footer"/>
        <w:tabs>
          <w:tab w:val="clear" w:pos="4320"/>
          <w:tab w:val="clear" w:pos="8640"/>
          <w:tab w:val="left" w:pos="6480"/>
          <w:tab w:val="right" w:pos="9240"/>
        </w:tabs>
        <w:jc w:val="center"/>
        <w:rPr>
          <w:b/>
          <w:bCs/>
          <w:sz w:val="28"/>
        </w:rPr>
      </w:pPr>
    </w:p>
    <w:p w:rsidR="00EF60AB" w:rsidRPr="00CF0DB1" w:rsidRDefault="00EF60AB" w:rsidP="00CF0DB1">
      <w:pPr>
        <w:pStyle w:val="Heading1"/>
        <w:rPr>
          <w:b/>
          <w:bCs/>
        </w:rPr>
      </w:pPr>
      <w:bookmarkStart w:id="4" w:name="_EPIC_WORKSHEET"/>
      <w:bookmarkEnd w:id="4"/>
      <w:r w:rsidRPr="00CF0DB1">
        <w:rPr>
          <w:b/>
          <w:bCs/>
        </w:rPr>
        <w:t>EPIC WORKSHEET</w:t>
      </w:r>
    </w:p>
    <w:p w:rsidR="00EF60AB" w:rsidRDefault="00EF60AB" w:rsidP="00EF60AB">
      <w:pPr>
        <w:pStyle w:val="Footer"/>
        <w:tabs>
          <w:tab w:val="clear" w:pos="4320"/>
          <w:tab w:val="clear" w:pos="8640"/>
          <w:tab w:val="right" w:pos="9240"/>
        </w:tabs>
      </w:pPr>
    </w:p>
    <w:p w:rsidR="00EF60AB" w:rsidRDefault="00EF60AB" w:rsidP="00EF60AB">
      <w:pPr>
        <w:pStyle w:val="Footer"/>
        <w:tabs>
          <w:tab w:val="clear" w:pos="4320"/>
          <w:tab w:val="clear" w:pos="8640"/>
        </w:tabs>
      </w:pPr>
      <w:r>
        <w:t xml:space="preserve">Title or Number of Section: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r>
        <w:t xml:space="preserve">Page number in </w:t>
      </w:r>
      <w:r>
        <w:rPr>
          <w:i/>
          <w:iCs/>
        </w:rPr>
        <w:t>EOL</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ind w:left="360" w:hanging="360"/>
      </w:pPr>
      <w:r>
        <w:t>1.</w:t>
      </w:r>
      <w:r>
        <w:tab/>
        <w:t>Write a short summary of the section.  Include all important names and events in chronological order.</w:t>
      </w:r>
    </w:p>
    <w:p w:rsidR="00EF60AB" w:rsidRDefault="00EF60AB" w:rsidP="00EF60AB">
      <w:pPr>
        <w:pStyle w:val="Footer"/>
        <w:tabs>
          <w:tab w:val="clear" w:pos="4320"/>
          <w:tab w:val="clear" w:pos="8640"/>
        </w:tabs>
        <w:ind w:left="360" w:hanging="360"/>
      </w:pPr>
    </w:p>
    <w:p w:rsidR="00EF60AB" w:rsidRDefault="00EF60AB" w:rsidP="00EF60AB">
      <w:pPr>
        <w:pStyle w:val="Footer"/>
        <w:tabs>
          <w:tab w:val="clear" w:pos="4320"/>
          <w:tab w:val="clear" w:pos="8640"/>
        </w:tabs>
        <w:ind w:left="360" w:hanging="360"/>
      </w:pPr>
      <w:r>
        <w:t>2.</w:t>
      </w:r>
      <w:r>
        <w:tab/>
        <w:t>List the characteristics of the epic found in this section.</w:t>
      </w:r>
    </w:p>
    <w:p w:rsidR="00EF60AB" w:rsidRDefault="00EF60AB" w:rsidP="00EF60AB">
      <w:pPr>
        <w:pStyle w:val="Footer"/>
        <w:tabs>
          <w:tab w:val="clear" w:pos="4320"/>
          <w:tab w:val="clear" w:pos="8640"/>
        </w:tabs>
        <w:ind w:left="360" w:hanging="360"/>
      </w:pPr>
    </w:p>
    <w:p w:rsidR="00EF60AB" w:rsidRDefault="00EF60AB" w:rsidP="00EF60AB">
      <w:pPr>
        <w:pStyle w:val="Footer"/>
        <w:tabs>
          <w:tab w:val="clear" w:pos="4320"/>
          <w:tab w:val="clear" w:pos="8640"/>
        </w:tabs>
        <w:ind w:left="360" w:hanging="360"/>
      </w:pPr>
      <w:r>
        <w:t>3.</w:t>
      </w:r>
      <w:r>
        <w:tab/>
        <w:t>List the characteristics of the epic hero found in this section.</w:t>
      </w:r>
    </w:p>
    <w:p w:rsidR="00EF60AB" w:rsidRDefault="00EF60AB" w:rsidP="00EF60AB">
      <w:pPr>
        <w:pStyle w:val="Footer"/>
        <w:tabs>
          <w:tab w:val="clear" w:pos="4320"/>
          <w:tab w:val="clear" w:pos="8640"/>
        </w:tabs>
        <w:ind w:left="360" w:hanging="360"/>
      </w:pPr>
    </w:p>
    <w:p w:rsidR="00EF60AB" w:rsidRDefault="00EF60AB" w:rsidP="00EF60AB">
      <w:pPr>
        <w:pStyle w:val="Footer"/>
        <w:tabs>
          <w:tab w:val="clear" w:pos="4320"/>
          <w:tab w:val="clear" w:pos="8640"/>
        </w:tabs>
        <w:ind w:left="360" w:hanging="360"/>
      </w:pPr>
      <w:r>
        <w:t>4.</w:t>
      </w:r>
      <w:r>
        <w:tab/>
        <w:t>Write down any kennings found in this passage.  What is being compared?  What is the basis on which the comparison is made?</w:t>
      </w:r>
    </w:p>
    <w:p w:rsidR="00EF60AB" w:rsidRDefault="00EF60AB" w:rsidP="00EF60AB">
      <w:pPr>
        <w:pStyle w:val="Footer"/>
        <w:tabs>
          <w:tab w:val="clear" w:pos="4320"/>
          <w:tab w:val="clear" w:pos="8640"/>
        </w:tabs>
        <w:ind w:left="360" w:hanging="360"/>
      </w:pPr>
    </w:p>
    <w:p w:rsidR="00EF60AB" w:rsidRDefault="00EF60AB" w:rsidP="00EF60AB">
      <w:pPr>
        <w:pStyle w:val="Footer"/>
        <w:tabs>
          <w:tab w:val="clear" w:pos="4320"/>
          <w:tab w:val="clear" w:pos="8640"/>
        </w:tabs>
        <w:ind w:left="360" w:hanging="360"/>
      </w:pPr>
      <w:r>
        <w:t>5.</w:t>
      </w:r>
      <w:r>
        <w:tab/>
        <w:t xml:space="preserve">What images (sensory details) </w:t>
      </w:r>
      <w:proofErr w:type="gramStart"/>
      <w:r>
        <w:t>are</w:t>
      </w:r>
      <w:proofErr w:type="gramEnd"/>
      <w:r>
        <w:t xml:space="preserve"> used in the selection?  How do these contribute to the reader’s understanding of this passage?</w:t>
      </w:r>
    </w:p>
    <w:p w:rsidR="00EF60AB" w:rsidRDefault="00EF60AB" w:rsidP="00EF60AB">
      <w:pPr>
        <w:pStyle w:val="Footer"/>
        <w:tabs>
          <w:tab w:val="clear" w:pos="4320"/>
          <w:tab w:val="clear" w:pos="8640"/>
        </w:tabs>
        <w:ind w:left="360" w:hanging="360"/>
      </w:pPr>
    </w:p>
    <w:p w:rsidR="00EF60AB" w:rsidRDefault="00EF60AB" w:rsidP="00EF60AB">
      <w:pPr>
        <w:pStyle w:val="Footer"/>
        <w:tabs>
          <w:tab w:val="clear" w:pos="4320"/>
          <w:tab w:val="clear" w:pos="8640"/>
        </w:tabs>
        <w:ind w:left="360" w:hanging="360"/>
      </w:pPr>
      <w:r>
        <w:t>6.</w:t>
      </w:r>
      <w:r>
        <w:tab/>
        <w:t>Define vocabulary words which may be new to you from this section.</w:t>
      </w:r>
    </w:p>
    <w:p w:rsidR="00EF60AB" w:rsidRDefault="00EF60AB" w:rsidP="00EF60AB">
      <w:pPr>
        <w:pStyle w:val="Footer"/>
        <w:tabs>
          <w:tab w:val="clear" w:pos="4320"/>
          <w:tab w:val="clear" w:pos="8640"/>
        </w:tabs>
        <w:ind w:left="360" w:hanging="360"/>
      </w:pPr>
    </w:p>
    <w:p w:rsidR="00EF60AB" w:rsidRDefault="00EF60AB" w:rsidP="00EF60AB">
      <w:pPr>
        <w:pStyle w:val="Footer"/>
        <w:tabs>
          <w:tab w:val="clear" w:pos="4320"/>
          <w:tab w:val="clear" w:pos="8640"/>
        </w:tabs>
        <w:rPr>
          <w:b/>
          <w:bCs/>
          <w:sz w:val="28"/>
        </w:rPr>
      </w:pPr>
      <w:r>
        <w:rPr>
          <w:b/>
          <w:bCs/>
          <w:sz w:val="28"/>
        </w:rPr>
        <w:t>Attach this worksheet to the notebook paper on which you wrote the responses.</w:t>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B14AED" w:rsidRDefault="00B14AED" w:rsidP="00CF0DB1">
      <w:pPr>
        <w:pStyle w:val="Heading1"/>
        <w:rPr>
          <w:b/>
          <w:bCs/>
        </w:rPr>
        <w:sectPr w:rsidR="00B14AED" w:rsidSect="00FE547E">
          <w:pgSz w:w="12240" w:h="15840" w:code="1"/>
          <w:pgMar w:top="1440" w:right="1440" w:bottom="1440" w:left="1440" w:header="720" w:footer="720" w:gutter="0"/>
          <w:cols w:space="720"/>
          <w:docGrid w:linePitch="360"/>
        </w:sectPr>
      </w:pPr>
      <w:bookmarkStart w:id="5" w:name="_Double_Bubble_Map"/>
      <w:bookmarkEnd w:id="5"/>
    </w:p>
    <w:p w:rsidR="00EF60AB" w:rsidRPr="00CF0DB1" w:rsidRDefault="00EF60AB" w:rsidP="00CF0DB1">
      <w:pPr>
        <w:pStyle w:val="Heading1"/>
        <w:rPr>
          <w:b/>
          <w:bCs/>
        </w:rPr>
      </w:pPr>
      <w:bookmarkStart w:id="6" w:name="_Double_Bubble_Map_1"/>
      <w:bookmarkEnd w:id="6"/>
      <w:r w:rsidRPr="00CF0DB1">
        <w:rPr>
          <w:b/>
          <w:bCs/>
        </w:rPr>
        <w:lastRenderedPageBreak/>
        <w:t>Double Bubble Map</w:t>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r>
        <w:t>The Double Bubble Map is used for comparing and contrasting two things, such as characters in a story, two historical figures, or two social systems.  It is also used for prioritizing which information is most important within a comparison.</w:t>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12F3B" w:rsidP="00EF60AB">
      <w:pPr>
        <w:pStyle w:val="Footer"/>
        <w:tabs>
          <w:tab w:val="clear" w:pos="4320"/>
          <w:tab w:val="clear" w:pos="8640"/>
        </w:tabs>
      </w:pPr>
      <w:r w:rsidRPr="00E12F3B">
        <w:rPr>
          <w:noProof/>
          <w:sz w:val="20"/>
        </w:rPr>
        <w:pict>
          <v:oval id="_x0000_s1031" style="position:absolute;margin-left:372pt;margin-top:3.7pt;width:1in;height:1in;z-index:251651072"/>
        </w:pict>
      </w:r>
      <w:r w:rsidRPr="00E12F3B">
        <w:rPr>
          <w:noProof/>
          <w:sz w:val="20"/>
        </w:rPr>
        <w:pict>
          <v:oval id="_x0000_s1032" style="position:absolute;margin-left:198pt;margin-top:3.7pt;width:1in;height:1in;z-index:251652096"/>
        </w:pict>
      </w:r>
    </w:p>
    <w:p w:rsidR="00EF60AB" w:rsidRDefault="00E12F3B" w:rsidP="00EF60AB">
      <w:pPr>
        <w:pStyle w:val="Footer"/>
        <w:tabs>
          <w:tab w:val="clear" w:pos="4320"/>
          <w:tab w:val="clear" w:pos="8640"/>
        </w:tabs>
      </w:pPr>
      <w:r w:rsidRPr="00E12F3B">
        <w:rPr>
          <w:noProof/>
          <w:sz w:val="20"/>
        </w:rPr>
        <w:pict>
          <v:oval id="_x0000_s1033" style="position:absolute;margin-left:36pt;margin-top:7.9pt;width:1in;height:1in;z-index:251653120"/>
        </w:pict>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12F3B" w:rsidP="00EF60AB">
      <w:pPr>
        <w:pStyle w:val="Footer"/>
        <w:tabs>
          <w:tab w:val="clear" w:pos="4320"/>
          <w:tab w:val="clear" w:pos="8640"/>
        </w:tabs>
      </w:pPr>
      <w:r w:rsidRPr="00E12F3B">
        <w:rPr>
          <w:noProof/>
          <w:sz w:val="20"/>
        </w:rPr>
        <w:pict>
          <v:line id="_x0000_s1045" style="position:absolute;flip:y;z-index:251665408" from="354pt,12.2pt" to="390pt,33pt"/>
        </w:pict>
      </w:r>
      <w:r w:rsidRPr="00E12F3B">
        <w:rPr>
          <w:noProof/>
          <w:sz w:val="20"/>
        </w:rPr>
        <w:pict>
          <v:line id="_x0000_s1044" style="position:absolute;z-index:251664384" from="264pt,2.5pt" to="318pt,33.65pt"/>
        </w:pict>
      </w:r>
      <w:r w:rsidRPr="00E12F3B">
        <w:rPr>
          <w:noProof/>
          <w:sz w:val="20"/>
        </w:rPr>
        <w:pict>
          <v:line id="_x0000_s1043" style="position:absolute;flip:y;z-index:251663360" from="162pt,5.5pt" to="204pt,47.5pt"/>
        </w:pict>
      </w:r>
    </w:p>
    <w:p w:rsidR="00EF60AB" w:rsidRDefault="00E12F3B" w:rsidP="00EF60AB">
      <w:pPr>
        <w:pStyle w:val="Footer"/>
        <w:tabs>
          <w:tab w:val="clear" w:pos="4320"/>
          <w:tab w:val="clear" w:pos="8640"/>
        </w:tabs>
      </w:pPr>
      <w:r w:rsidRPr="00E12F3B">
        <w:rPr>
          <w:noProof/>
          <w:sz w:val="20"/>
        </w:rPr>
        <w:pict>
          <v:line id="_x0000_s1037" style="position:absolute;z-index:251657216" from="102pt,6.7pt" to="126pt,30.7pt"/>
        </w:pict>
      </w:r>
    </w:p>
    <w:p w:rsidR="00EF60AB" w:rsidRDefault="00E12F3B" w:rsidP="00EF60AB">
      <w:pPr>
        <w:pStyle w:val="Footer"/>
        <w:tabs>
          <w:tab w:val="clear" w:pos="4320"/>
          <w:tab w:val="clear" w:pos="8640"/>
        </w:tabs>
      </w:pPr>
      <w:r w:rsidRPr="00E12F3B">
        <w:rPr>
          <w:noProof/>
          <w:sz w:val="20"/>
        </w:rPr>
        <w:pict>
          <v:oval id="_x0000_s1030" style="position:absolute;margin-left:408pt;margin-top:10.9pt;width:1in;height:1in;z-index:251650048"/>
        </w:pict>
      </w:r>
      <w:r w:rsidRPr="00E12F3B">
        <w:rPr>
          <w:noProof/>
          <w:sz w:val="20"/>
        </w:rPr>
        <w:pict>
          <v:oval id="_x0000_s1029" style="position:absolute;margin-left:300pt;margin-top:1.9pt;width:78pt;height:81pt;z-index:251649024"/>
        </w:pict>
      </w:r>
      <w:r w:rsidRPr="00E12F3B">
        <w:rPr>
          <w:noProof/>
          <w:sz w:val="20"/>
        </w:rPr>
        <w:pict>
          <v:oval id="_x0000_s1026" style="position:absolute;margin-left:108pt;margin-top:10.9pt;width:78pt;height:81pt;z-index:251645952"/>
        </w:pict>
      </w:r>
      <w:r w:rsidRPr="00E12F3B">
        <w:rPr>
          <w:noProof/>
          <w:sz w:val="20"/>
        </w:rPr>
        <w:pict>
          <v:oval id="_x0000_s1028" style="position:absolute;margin-left:204pt;margin-top:10.9pt;width:1in;height:1in;z-index:251648000"/>
        </w:pict>
      </w:r>
    </w:p>
    <w:p w:rsidR="00EF60AB" w:rsidRDefault="00EF60AB" w:rsidP="00EF60AB">
      <w:pPr>
        <w:pStyle w:val="Footer"/>
        <w:tabs>
          <w:tab w:val="clear" w:pos="4320"/>
          <w:tab w:val="clear" w:pos="8640"/>
        </w:tabs>
      </w:pPr>
    </w:p>
    <w:p w:rsidR="00EF60AB" w:rsidRDefault="00E12F3B" w:rsidP="00EF60AB">
      <w:pPr>
        <w:pStyle w:val="Footer"/>
        <w:tabs>
          <w:tab w:val="clear" w:pos="4320"/>
          <w:tab w:val="clear" w:pos="8640"/>
        </w:tabs>
      </w:pPr>
      <w:r w:rsidRPr="00E12F3B">
        <w:rPr>
          <w:noProof/>
          <w:sz w:val="20"/>
        </w:rPr>
        <w:pict>
          <v:oval id="_x0000_s1027" style="position:absolute;margin-left:18pt;margin-top:1.3pt;width:1in;height:1in;z-index:251646976"/>
        </w:pict>
      </w:r>
    </w:p>
    <w:p w:rsidR="00EF60AB" w:rsidRDefault="00E12F3B" w:rsidP="00EF60AB">
      <w:pPr>
        <w:pStyle w:val="Footer"/>
        <w:tabs>
          <w:tab w:val="clear" w:pos="4320"/>
          <w:tab w:val="clear" w:pos="8640"/>
        </w:tabs>
      </w:pPr>
      <w:r w:rsidRPr="00E12F3B">
        <w:rPr>
          <w:noProof/>
          <w:sz w:val="20"/>
        </w:rPr>
        <w:pict>
          <v:line id="_x0000_s1047" style="position:absolute;z-index:251667456" from="378pt,5.5pt" to="408pt,5.5pt"/>
        </w:pict>
      </w:r>
      <w:r w:rsidRPr="00E12F3B">
        <w:rPr>
          <w:noProof/>
          <w:sz w:val="20"/>
        </w:rPr>
        <w:pict>
          <v:line id="_x0000_s1042" style="position:absolute;z-index:251662336" from="276pt,5.5pt" to="300pt,5.5pt"/>
        </w:pict>
      </w:r>
      <w:r w:rsidRPr="00E12F3B">
        <w:rPr>
          <w:noProof/>
          <w:sz w:val="20"/>
        </w:rPr>
        <w:pict>
          <v:line id="_x0000_s1041" style="position:absolute;z-index:251661312" from="186pt,5.5pt" to="210pt,5.5pt"/>
        </w:pict>
      </w:r>
    </w:p>
    <w:p w:rsidR="00EF60AB" w:rsidRDefault="00E12F3B" w:rsidP="00EF60AB">
      <w:pPr>
        <w:pStyle w:val="Footer"/>
        <w:tabs>
          <w:tab w:val="clear" w:pos="4320"/>
          <w:tab w:val="clear" w:pos="8640"/>
        </w:tabs>
      </w:pPr>
      <w:r w:rsidRPr="00E12F3B">
        <w:rPr>
          <w:noProof/>
          <w:sz w:val="20"/>
        </w:rPr>
        <w:pict>
          <v:line id="_x0000_s1046" style="position:absolute;z-index:251666432" from="438pt,.7pt" to="438pt,.7pt"/>
        </w:pict>
      </w:r>
      <w:r w:rsidRPr="00E12F3B">
        <w:rPr>
          <w:noProof/>
          <w:sz w:val="20"/>
        </w:rPr>
        <w:pict>
          <v:line id="_x0000_s1038" style="position:absolute;flip:y;z-index:251658240" from="90pt,4.85pt" to="108pt,9.7pt"/>
        </w:pict>
      </w:r>
    </w:p>
    <w:p w:rsidR="00EF60AB" w:rsidRDefault="00E12F3B" w:rsidP="00EF60AB">
      <w:pPr>
        <w:pStyle w:val="Footer"/>
        <w:tabs>
          <w:tab w:val="clear" w:pos="4320"/>
          <w:tab w:val="clear" w:pos="8640"/>
        </w:tabs>
      </w:pPr>
      <w:r w:rsidRPr="00E12F3B">
        <w:rPr>
          <w:noProof/>
          <w:sz w:val="20"/>
        </w:rPr>
        <w:pict>
          <v:line id="_x0000_s1049" style="position:absolute;flip:x;z-index:251669504" from="276pt,4.9pt" to="318pt,46.9pt"/>
        </w:pict>
      </w:r>
    </w:p>
    <w:p w:rsidR="00EF60AB" w:rsidRDefault="00E12F3B" w:rsidP="00EF60AB">
      <w:pPr>
        <w:pStyle w:val="Footer"/>
        <w:tabs>
          <w:tab w:val="clear" w:pos="4320"/>
          <w:tab w:val="clear" w:pos="8640"/>
        </w:tabs>
      </w:pPr>
      <w:r w:rsidRPr="00E12F3B">
        <w:rPr>
          <w:noProof/>
          <w:sz w:val="20"/>
        </w:rPr>
        <w:pict>
          <v:line id="_x0000_s1040" style="position:absolute;z-index:251660288" from="174pt,.15pt" to="222pt,27.8pt"/>
        </w:pict>
      </w:r>
      <w:r w:rsidRPr="00E12F3B">
        <w:rPr>
          <w:noProof/>
          <w:sz w:val="20"/>
        </w:rPr>
        <w:pict>
          <v:line id="_x0000_s1048" style="position:absolute;z-index:251668480" from="354pt,.15pt" to="369.55pt,27.15pt"/>
        </w:pict>
      </w:r>
      <w:r w:rsidRPr="00E12F3B">
        <w:rPr>
          <w:noProof/>
          <w:sz w:val="20"/>
        </w:rPr>
        <w:pict>
          <v:line id="_x0000_s1039" style="position:absolute;flip:y;z-index:251659264" from="120pt,9.15pt" to="135.55pt,36.15pt"/>
        </w:pict>
      </w:r>
    </w:p>
    <w:p w:rsidR="00EF60AB" w:rsidRDefault="00E12F3B" w:rsidP="00EF60AB">
      <w:pPr>
        <w:pStyle w:val="Footer"/>
        <w:tabs>
          <w:tab w:val="clear" w:pos="4320"/>
          <w:tab w:val="clear" w:pos="8640"/>
        </w:tabs>
      </w:pPr>
      <w:r w:rsidRPr="00E12F3B">
        <w:rPr>
          <w:noProof/>
          <w:sz w:val="20"/>
        </w:rPr>
        <w:pict>
          <v:oval id="_x0000_s1035" style="position:absolute;margin-left:198pt;margin-top:4.35pt;width:84pt;height:1in;z-index:251655168"/>
        </w:pict>
      </w:r>
    </w:p>
    <w:p w:rsidR="00EF60AB" w:rsidRDefault="00E12F3B" w:rsidP="00EF60AB">
      <w:pPr>
        <w:pStyle w:val="Footer"/>
        <w:tabs>
          <w:tab w:val="clear" w:pos="4320"/>
          <w:tab w:val="clear" w:pos="8640"/>
        </w:tabs>
      </w:pPr>
      <w:r w:rsidRPr="00E12F3B">
        <w:rPr>
          <w:noProof/>
          <w:sz w:val="20"/>
        </w:rPr>
        <w:pict>
          <v:oval id="_x0000_s1034" style="position:absolute;margin-left:1in;margin-top:8.55pt;width:1in;height:1in;z-index:251654144"/>
        </w:pict>
      </w:r>
      <w:r w:rsidRPr="00E12F3B">
        <w:rPr>
          <w:noProof/>
          <w:sz w:val="20"/>
        </w:rPr>
        <w:pict>
          <v:oval id="_x0000_s1036" style="position:absolute;margin-left:348pt;margin-top:-.45pt;width:1in;height:1in;z-index:251656192"/>
        </w:pict>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Pr="00CF0DB1" w:rsidRDefault="00EF60AB" w:rsidP="00CF0DB1">
      <w:pPr>
        <w:pStyle w:val="Heading1"/>
        <w:rPr>
          <w:b/>
          <w:bCs/>
        </w:rPr>
      </w:pPr>
      <w:bookmarkStart w:id="7" w:name="_Tree_Map"/>
      <w:bookmarkEnd w:id="7"/>
      <w:r w:rsidRPr="00CF0DB1">
        <w:rPr>
          <w:b/>
          <w:bCs/>
        </w:rPr>
        <w:lastRenderedPageBreak/>
        <w:t>Tree Map</w:t>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r>
        <w:t>The Tree Map enables students to do both inductive and deductive classification.  Students learn to create general concepts, (main) ideas, or category headings at the top of the tree, and supporting ideas and specific details in the branches below.</w:t>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rPr>
          <w:b/>
          <w:bCs/>
        </w:rPr>
      </w:pPr>
    </w:p>
    <w:tbl>
      <w:tblPr>
        <w:tblW w:w="0" w:type="auto"/>
        <w:tblLook w:val="0000"/>
      </w:tblPr>
      <w:tblGrid>
        <w:gridCol w:w="1196"/>
        <w:gridCol w:w="1197"/>
        <w:gridCol w:w="1197"/>
        <w:gridCol w:w="1197"/>
        <w:gridCol w:w="1197"/>
        <w:gridCol w:w="1197"/>
        <w:gridCol w:w="1197"/>
        <w:gridCol w:w="1198"/>
      </w:tblGrid>
      <w:tr w:rsidR="00EF60AB">
        <w:tc>
          <w:tcPr>
            <w:tcW w:w="1196" w:type="dxa"/>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8" w:type="dxa"/>
          </w:tcPr>
          <w:p w:rsidR="00EF60AB" w:rsidRDefault="00EF60AB" w:rsidP="00EF60AB">
            <w:pPr>
              <w:pStyle w:val="Footer"/>
              <w:tabs>
                <w:tab w:val="clear" w:pos="4320"/>
                <w:tab w:val="clear" w:pos="8640"/>
              </w:tabs>
              <w:rPr>
                <w:b/>
                <w:bCs/>
              </w:rPr>
            </w:pPr>
          </w:p>
        </w:tc>
      </w:tr>
      <w:tr w:rsidR="00EF60AB">
        <w:tc>
          <w:tcPr>
            <w:tcW w:w="1196" w:type="dxa"/>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bottom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bottom w:val="single" w:sz="4" w:space="0" w:color="auto"/>
              <w:right w:val="single" w:sz="4" w:space="0" w:color="auto"/>
            </w:tcBorders>
          </w:tcPr>
          <w:p w:rsidR="00EF60AB" w:rsidRDefault="00EF60AB" w:rsidP="00EF60AB">
            <w:pPr>
              <w:pStyle w:val="Footer"/>
              <w:tabs>
                <w:tab w:val="clear" w:pos="4320"/>
                <w:tab w:val="clear" w:pos="8640"/>
              </w:tabs>
              <w:rPr>
                <w:b/>
                <w:bCs/>
              </w:rPr>
            </w:pPr>
          </w:p>
          <w:p w:rsidR="00EF60AB" w:rsidRDefault="00EF60AB" w:rsidP="00EF60AB">
            <w:pPr>
              <w:pStyle w:val="Footer"/>
              <w:tabs>
                <w:tab w:val="clear" w:pos="4320"/>
                <w:tab w:val="clear" w:pos="8640"/>
              </w:tabs>
              <w:rPr>
                <w:b/>
                <w:bCs/>
              </w:rPr>
            </w:pPr>
          </w:p>
        </w:tc>
        <w:tc>
          <w:tcPr>
            <w:tcW w:w="1197" w:type="dxa"/>
            <w:tcBorders>
              <w:top w:val="single" w:sz="4" w:space="0" w:color="auto"/>
              <w:left w:val="single" w:sz="4" w:space="0" w:color="auto"/>
              <w:bottom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left w:val="nil"/>
              <w:bottom w:val="single" w:sz="4" w:space="0" w:color="auto"/>
            </w:tcBorders>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8" w:type="dxa"/>
          </w:tcPr>
          <w:p w:rsidR="00EF60AB" w:rsidRDefault="00EF60AB" w:rsidP="00EF60AB">
            <w:pPr>
              <w:pStyle w:val="Footer"/>
              <w:tabs>
                <w:tab w:val="clear" w:pos="4320"/>
                <w:tab w:val="clear" w:pos="8640"/>
              </w:tabs>
              <w:rPr>
                <w:b/>
                <w:bCs/>
              </w:rPr>
            </w:pPr>
          </w:p>
        </w:tc>
      </w:tr>
      <w:tr w:rsidR="00EF60AB">
        <w:tc>
          <w:tcPr>
            <w:tcW w:w="1196" w:type="dxa"/>
          </w:tcPr>
          <w:p w:rsidR="00EF60AB" w:rsidRDefault="00EF60AB" w:rsidP="00EF60AB">
            <w:pPr>
              <w:pStyle w:val="Footer"/>
              <w:tabs>
                <w:tab w:val="clear" w:pos="4320"/>
                <w:tab w:val="clear" w:pos="8640"/>
              </w:tabs>
              <w:rPr>
                <w:b/>
                <w:bCs/>
              </w:rPr>
            </w:pPr>
          </w:p>
        </w:tc>
        <w:tc>
          <w:tcPr>
            <w:tcW w:w="1197" w:type="dxa"/>
            <w:tcBorders>
              <w:top w:val="single" w:sz="4" w:space="0" w:color="auto"/>
              <w:right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left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right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left w:val="single" w:sz="4" w:space="0" w:color="auto"/>
            </w:tcBorders>
          </w:tcPr>
          <w:p w:rsidR="00EF60AB" w:rsidRDefault="00EF60AB" w:rsidP="00EF60AB">
            <w:pPr>
              <w:pStyle w:val="Footer"/>
              <w:tabs>
                <w:tab w:val="clear" w:pos="4320"/>
                <w:tab w:val="clear" w:pos="8640"/>
              </w:tabs>
              <w:rPr>
                <w:b/>
                <w:bCs/>
              </w:rPr>
            </w:pPr>
          </w:p>
        </w:tc>
        <w:tc>
          <w:tcPr>
            <w:tcW w:w="1198" w:type="dxa"/>
          </w:tcPr>
          <w:p w:rsidR="00EF60AB" w:rsidRDefault="00EF60AB" w:rsidP="00EF60AB">
            <w:pPr>
              <w:pStyle w:val="Footer"/>
              <w:tabs>
                <w:tab w:val="clear" w:pos="4320"/>
                <w:tab w:val="clear" w:pos="8640"/>
              </w:tabs>
              <w:rPr>
                <w:b/>
                <w:bCs/>
              </w:rPr>
            </w:pPr>
          </w:p>
        </w:tc>
      </w:tr>
      <w:tr w:rsidR="00EF60AB">
        <w:tc>
          <w:tcPr>
            <w:tcW w:w="1196" w:type="dxa"/>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7" w:type="dxa"/>
            <w:tcBorders>
              <w:bottom w:val="single" w:sz="4" w:space="0" w:color="auto"/>
            </w:tcBorders>
          </w:tcPr>
          <w:p w:rsidR="00EF60AB" w:rsidRDefault="00EF60AB" w:rsidP="00EF60AB">
            <w:pPr>
              <w:pStyle w:val="Footer"/>
              <w:tabs>
                <w:tab w:val="clear" w:pos="4320"/>
                <w:tab w:val="clear" w:pos="8640"/>
              </w:tabs>
              <w:rPr>
                <w:b/>
                <w:bCs/>
              </w:rPr>
            </w:pPr>
          </w:p>
        </w:tc>
        <w:tc>
          <w:tcPr>
            <w:tcW w:w="1198" w:type="dxa"/>
          </w:tcPr>
          <w:p w:rsidR="00EF60AB" w:rsidRDefault="00EF60AB" w:rsidP="00EF60AB">
            <w:pPr>
              <w:pStyle w:val="Footer"/>
              <w:tabs>
                <w:tab w:val="clear" w:pos="4320"/>
                <w:tab w:val="clear" w:pos="8640"/>
              </w:tabs>
              <w:rPr>
                <w:b/>
                <w:bCs/>
              </w:rPr>
            </w:pPr>
          </w:p>
        </w:tc>
      </w:tr>
      <w:tr w:rsidR="00EF60AB">
        <w:tc>
          <w:tcPr>
            <w:tcW w:w="1196" w:type="dxa"/>
          </w:tcPr>
          <w:p w:rsidR="00EF60AB" w:rsidRDefault="00EF60AB" w:rsidP="00EF60AB">
            <w:pPr>
              <w:pStyle w:val="Footer"/>
              <w:tabs>
                <w:tab w:val="clear" w:pos="4320"/>
                <w:tab w:val="clear" w:pos="8640"/>
              </w:tabs>
              <w:rPr>
                <w:b/>
                <w:bCs/>
              </w:rPr>
            </w:pPr>
          </w:p>
        </w:tc>
        <w:tc>
          <w:tcPr>
            <w:tcW w:w="1197" w:type="dxa"/>
            <w:tcBorders>
              <w:top w:val="single" w:sz="4" w:space="0" w:color="auto"/>
              <w:right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left w:val="single" w:sz="4" w:space="0" w:color="auto"/>
            </w:tcBorders>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Borders>
              <w:top w:val="single" w:sz="4" w:space="0" w:color="auto"/>
              <w:right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left w:val="single" w:sz="4" w:space="0" w:color="auto"/>
            </w:tcBorders>
          </w:tcPr>
          <w:p w:rsidR="00EF60AB" w:rsidRDefault="00EF60AB" w:rsidP="00EF60AB">
            <w:pPr>
              <w:pStyle w:val="Footer"/>
              <w:tabs>
                <w:tab w:val="clear" w:pos="4320"/>
                <w:tab w:val="clear" w:pos="8640"/>
              </w:tabs>
              <w:rPr>
                <w:b/>
                <w:bCs/>
              </w:rPr>
            </w:pPr>
          </w:p>
        </w:tc>
        <w:tc>
          <w:tcPr>
            <w:tcW w:w="1198" w:type="dxa"/>
          </w:tcPr>
          <w:p w:rsidR="00EF60AB" w:rsidRDefault="00EF60AB" w:rsidP="00EF60AB">
            <w:pPr>
              <w:pStyle w:val="Footer"/>
              <w:tabs>
                <w:tab w:val="clear" w:pos="4320"/>
                <w:tab w:val="clear" w:pos="8640"/>
              </w:tabs>
              <w:rPr>
                <w:b/>
                <w:bCs/>
              </w:rPr>
            </w:pPr>
          </w:p>
        </w:tc>
      </w:tr>
      <w:tr w:rsidR="00EF60AB">
        <w:tc>
          <w:tcPr>
            <w:tcW w:w="1196" w:type="dxa"/>
          </w:tcPr>
          <w:p w:rsidR="00EF60AB" w:rsidRDefault="00EF60AB" w:rsidP="00EF60AB">
            <w:pPr>
              <w:pStyle w:val="Footer"/>
              <w:tabs>
                <w:tab w:val="clear" w:pos="4320"/>
                <w:tab w:val="clear" w:pos="8640"/>
              </w:tabs>
              <w:rPr>
                <w:b/>
                <w:bCs/>
              </w:rPr>
            </w:pPr>
          </w:p>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8" w:type="dxa"/>
          </w:tcPr>
          <w:p w:rsidR="00EF60AB" w:rsidRDefault="00EF60AB" w:rsidP="00EF60AB">
            <w:pPr>
              <w:pStyle w:val="Footer"/>
              <w:tabs>
                <w:tab w:val="clear" w:pos="4320"/>
                <w:tab w:val="clear" w:pos="8640"/>
              </w:tabs>
              <w:rPr>
                <w:b/>
                <w:bCs/>
              </w:rPr>
            </w:pPr>
          </w:p>
        </w:tc>
      </w:tr>
      <w:tr w:rsidR="00EF60AB">
        <w:tc>
          <w:tcPr>
            <w:tcW w:w="1196" w:type="dxa"/>
          </w:tcPr>
          <w:p w:rsidR="00EF60AB" w:rsidRDefault="00EF60AB" w:rsidP="00EF60AB">
            <w:pPr>
              <w:pStyle w:val="Footer"/>
              <w:tabs>
                <w:tab w:val="clear" w:pos="4320"/>
                <w:tab w:val="clear" w:pos="8640"/>
              </w:tabs>
              <w:rPr>
                <w:b/>
                <w:bCs/>
              </w:rPr>
            </w:pPr>
          </w:p>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8" w:type="dxa"/>
          </w:tcPr>
          <w:p w:rsidR="00EF60AB" w:rsidRDefault="00EF60AB" w:rsidP="00EF60AB">
            <w:pPr>
              <w:pStyle w:val="Footer"/>
              <w:tabs>
                <w:tab w:val="clear" w:pos="4320"/>
                <w:tab w:val="clear" w:pos="8640"/>
              </w:tabs>
              <w:rPr>
                <w:b/>
                <w:bCs/>
              </w:rPr>
            </w:pPr>
          </w:p>
        </w:tc>
      </w:tr>
      <w:tr w:rsidR="00EF60AB">
        <w:tc>
          <w:tcPr>
            <w:tcW w:w="1196" w:type="dxa"/>
          </w:tcPr>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Pr>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7" w:type="dxa"/>
            <w:tcBorders>
              <w:top w:val="single" w:sz="4" w:space="0" w:color="auto"/>
            </w:tcBorders>
          </w:tcPr>
          <w:p w:rsidR="00EF60AB" w:rsidRDefault="00EF60AB" w:rsidP="00EF60AB">
            <w:pPr>
              <w:pStyle w:val="Footer"/>
              <w:tabs>
                <w:tab w:val="clear" w:pos="4320"/>
                <w:tab w:val="clear" w:pos="8640"/>
              </w:tabs>
              <w:rPr>
                <w:b/>
                <w:bCs/>
              </w:rPr>
            </w:pPr>
          </w:p>
        </w:tc>
        <w:tc>
          <w:tcPr>
            <w:tcW w:w="1198" w:type="dxa"/>
          </w:tcPr>
          <w:p w:rsidR="00EF60AB" w:rsidRDefault="00EF60AB" w:rsidP="00EF60AB">
            <w:pPr>
              <w:pStyle w:val="Footer"/>
              <w:tabs>
                <w:tab w:val="clear" w:pos="4320"/>
                <w:tab w:val="clear" w:pos="8640"/>
              </w:tabs>
              <w:rPr>
                <w:b/>
                <w:bCs/>
              </w:rPr>
            </w:pPr>
          </w:p>
        </w:tc>
      </w:tr>
    </w:tbl>
    <w:p w:rsidR="00EF60AB" w:rsidRDefault="00EF60AB" w:rsidP="00EF60AB">
      <w:pPr>
        <w:pStyle w:val="Footer"/>
        <w:tabs>
          <w:tab w:val="clear" w:pos="4320"/>
          <w:tab w:val="clear" w:pos="8640"/>
        </w:tabs>
        <w:rPr>
          <w:b/>
          <w:bCs/>
        </w:rPr>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5B1DEE" w:rsidRDefault="005B1DEE" w:rsidP="00B62FFC">
      <w:pPr>
        <w:pStyle w:val="Heading1"/>
        <w:rPr>
          <w:b/>
          <w:bCs/>
        </w:rPr>
        <w:sectPr w:rsidR="005B1DEE" w:rsidSect="00FE547E">
          <w:pgSz w:w="12240" w:h="15840" w:code="1"/>
          <w:pgMar w:top="1440" w:right="1440" w:bottom="1440" w:left="1440" w:header="720" w:footer="720" w:gutter="0"/>
          <w:cols w:space="720"/>
          <w:docGrid w:linePitch="360"/>
        </w:sectPr>
      </w:pPr>
      <w:bookmarkStart w:id="8" w:name="_Elegy_Jot_Chart"/>
      <w:bookmarkEnd w:id="8"/>
    </w:p>
    <w:p w:rsidR="00EF60AB" w:rsidRPr="00B62FFC" w:rsidRDefault="00EF60AB" w:rsidP="00B62FFC">
      <w:pPr>
        <w:pStyle w:val="Heading1"/>
        <w:rPr>
          <w:b/>
          <w:bCs/>
        </w:rPr>
      </w:pPr>
      <w:bookmarkStart w:id="9" w:name="_Elegy_Jot_Chart_1"/>
      <w:bookmarkEnd w:id="9"/>
      <w:r w:rsidRPr="00B62FFC">
        <w:rPr>
          <w:b/>
          <w:bCs/>
        </w:rPr>
        <w:lastRenderedPageBreak/>
        <w:t>Elegy Jot Chart</w:t>
      </w:r>
    </w:p>
    <w:p w:rsidR="00EF60AB" w:rsidRPr="00B62FFC" w:rsidRDefault="00EF60AB" w:rsidP="00B62FFC">
      <w:pPr>
        <w:pStyle w:val="Heading1"/>
        <w:rPr>
          <w:b/>
          <w:bCs/>
        </w:rPr>
      </w:pPr>
    </w:p>
    <w:p w:rsidR="00EF60AB" w:rsidRPr="00B62FFC" w:rsidRDefault="00EF60AB" w:rsidP="00B62FFC">
      <w:pPr>
        <w:pStyle w:val="Heading1"/>
        <w:rPr>
          <w:b/>
          <w:bCs/>
        </w:rPr>
      </w:pPr>
      <w:r w:rsidRPr="00B62FFC">
        <w:rPr>
          <w:b/>
          <w:bCs/>
        </w:rPr>
        <w:t>“The Seafarer”</w:t>
      </w:r>
    </w:p>
    <w:p w:rsidR="00EF60AB" w:rsidRPr="00B62FFC" w:rsidRDefault="00EF60AB" w:rsidP="00B62FFC">
      <w:pPr>
        <w:pStyle w:val="Heading1"/>
        <w:rPr>
          <w:b/>
          <w:bCs/>
        </w:rPr>
      </w:pPr>
    </w:p>
    <w:p w:rsidR="00EF60AB" w:rsidRDefault="00EF60AB" w:rsidP="00EF60AB">
      <w:pPr>
        <w:pStyle w:val="Footer"/>
        <w:tabs>
          <w:tab w:val="clear" w:pos="4320"/>
          <w:tab w:val="clear" w:pos="8640"/>
        </w:tabs>
        <w:ind w:left="1440" w:hanging="1440"/>
        <w:rPr>
          <w:b/>
          <w:bCs/>
        </w:rPr>
      </w:pPr>
      <w:r>
        <w:rPr>
          <w:b/>
          <w:bCs/>
        </w:rPr>
        <w:t>Directions:</w:t>
      </w:r>
      <w:r>
        <w:rPr>
          <w:b/>
          <w:bCs/>
        </w:rPr>
        <w:tab/>
        <w:t>Find statements or phrases in “The Seafarer” that illustrate the following components of an elegy.  Record these on the chart below.</w:t>
      </w:r>
    </w:p>
    <w:p w:rsidR="00EF60AB" w:rsidRDefault="00EF60AB" w:rsidP="00EF60AB">
      <w:pPr>
        <w:pStyle w:val="Footer"/>
        <w:tabs>
          <w:tab w:val="clear" w:pos="4320"/>
          <w:tab w:val="clear" w:pos="8640"/>
        </w:tabs>
      </w:pPr>
    </w:p>
    <w:p w:rsidR="00EF60AB" w:rsidRDefault="00EF60AB" w:rsidP="00EF60AB">
      <w:pPr>
        <w:pStyle w:val="Footer"/>
        <w:tabs>
          <w:tab w:val="clear" w:pos="4320"/>
          <w:tab w:val="clear" w:pos="8640"/>
        </w:tabs>
      </w:pPr>
    </w:p>
    <w:p w:rsidR="00EF60AB" w:rsidRDefault="00EF60AB" w:rsidP="00EF60AB">
      <w:pPr>
        <w:suppressAutoHyphens/>
        <w:spacing w:line="240" w:lineRule="atLeast"/>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EF60AB">
        <w:tc>
          <w:tcPr>
            <w:tcW w:w="2394" w:type="dxa"/>
            <w:tcBorders>
              <w:top w:val="nil"/>
              <w:left w:val="nil"/>
            </w:tcBorders>
          </w:tcPr>
          <w:p w:rsidR="00EF60AB" w:rsidRDefault="00EF60AB" w:rsidP="00EF60AB">
            <w:pPr>
              <w:suppressAutoHyphens/>
              <w:spacing w:line="240" w:lineRule="atLeast"/>
              <w:jc w:val="both"/>
              <w:rPr>
                <w:b/>
                <w:bCs/>
                <w:spacing w:val="-3"/>
              </w:rPr>
            </w:pPr>
            <w:r>
              <w:rPr>
                <w:b/>
                <w:bCs/>
                <w:spacing w:val="-3"/>
              </w:rPr>
              <w:t>Component of Elegy</w:t>
            </w:r>
          </w:p>
        </w:tc>
        <w:tc>
          <w:tcPr>
            <w:tcW w:w="2394" w:type="dxa"/>
            <w:tcBorders>
              <w:top w:val="nil"/>
            </w:tcBorders>
          </w:tcPr>
          <w:p w:rsidR="00EF60AB" w:rsidRDefault="00EF60AB" w:rsidP="00EF60AB">
            <w:pPr>
              <w:suppressAutoHyphens/>
              <w:spacing w:line="240" w:lineRule="atLeast"/>
              <w:jc w:val="both"/>
              <w:rPr>
                <w:b/>
                <w:bCs/>
                <w:spacing w:val="-3"/>
              </w:rPr>
            </w:pPr>
            <w:r>
              <w:rPr>
                <w:b/>
                <w:bCs/>
                <w:spacing w:val="-3"/>
              </w:rPr>
              <w:t>Proof #1</w:t>
            </w:r>
          </w:p>
        </w:tc>
        <w:tc>
          <w:tcPr>
            <w:tcW w:w="2394" w:type="dxa"/>
            <w:tcBorders>
              <w:top w:val="nil"/>
            </w:tcBorders>
          </w:tcPr>
          <w:p w:rsidR="00EF60AB" w:rsidRDefault="00EF60AB" w:rsidP="00EF60AB">
            <w:pPr>
              <w:suppressAutoHyphens/>
              <w:spacing w:line="240" w:lineRule="atLeast"/>
              <w:jc w:val="both"/>
              <w:rPr>
                <w:b/>
                <w:bCs/>
                <w:spacing w:val="-3"/>
              </w:rPr>
            </w:pPr>
            <w:r>
              <w:rPr>
                <w:b/>
                <w:bCs/>
                <w:spacing w:val="-3"/>
              </w:rPr>
              <w:t>Proof #2</w:t>
            </w:r>
          </w:p>
        </w:tc>
        <w:tc>
          <w:tcPr>
            <w:tcW w:w="2394" w:type="dxa"/>
            <w:tcBorders>
              <w:top w:val="nil"/>
              <w:right w:val="nil"/>
            </w:tcBorders>
          </w:tcPr>
          <w:p w:rsidR="00EF60AB" w:rsidRDefault="00EF60AB" w:rsidP="00EF60AB">
            <w:pPr>
              <w:suppressAutoHyphens/>
              <w:spacing w:line="240" w:lineRule="atLeast"/>
              <w:jc w:val="both"/>
              <w:rPr>
                <w:b/>
                <w:bCs/>
                <w:spacing w:val="-3"/>
              </w:rPr>
            </w:pPr>
            <w:r>
              <w:rPr>
                <w:b/>
                <w:bCs/>
                <w:spacing w:val="-3"/>
              </w:rPr>
              <w:t>Proof #3</w:t>
            </w:r>
          </w:p>
        </w:tc>
      </w:tr>
      <w:tr w:rsidR="00EF60AB">
        <w:tc>
          <w:tcPr>
            <w:tcW w:w="2394" w:type="dxa"/>
            <w:tcBorders>
              <w:left w:val="nil"/>
            </w:tcBorders>
          </w:tcPr>
          <w:p w:rsidR="00EF60AB" w:rsidRDefault="00EF60AB" w:rsidP="00EF60AB">
            <w:pPr>
              <w:pStyle w:val="Footer"/>
              <w:tabs>
                <w:tab w:val="clear" w:pos="4320"/>
                <w:tab w:val="clear" w:pos="8640"/>
              </w:tabs>
              <w:suppressAutoHyphens/>
              <w:spacing w:line="240" w:lineRule="atLeast"/>
              <w:rPr>
                <w:spacing w:val="-3"/>
              </w:rPr>
            </w:pPr>
          </w:p>
          <w:p w:rsidR="00EF60AB" w:rsidRDefault="00EF60AB" w:rsidP="00EF60AB">
            <w:pPr>
              <w:pStyle w:val="Footer"/>
              <w:tabs>
                <w:tab w:val="clear" w:pos="4320"/>
                <w:tab w:val="clear" w:pos="8640"/>
              </w:tabs>
              <w:suppressAutoHyphens/>
              <w:spacing w:line="240" w:lineRule="atLeast"/>
              <w:rPr>
                <w:spacing w:val="-3"/>
              </w:rPr>
            </w:pPr>
            <w:r>
              <w:rPr>
                <w:spacing w:val="-3"/>
              </w:rPr>
              <w:t>mourns the death of a person or laments something lost</w:t>
            </w:r>
          </w:p>
          <w:p w:rsidR="00EF60AB" w:rsidRDefault="00EF60AB" w:rsidP="00EF60AB">
            <w:pPr>
              <w:pStyle w:val="Footer"/>
              <w:tabs>
                <w:tab w:val="clear" w:pos="4320"/>
                <w:tab w:val="clear" w:pos="8640"/>
              </w:tabs>
              <w:suppressAutoHyphens/>
              <w:spacing w:line="240" w:lineRule="atLeast"/>
              <w:rPr>
                <w:spacing w:val="-3"/>
              </w:rPr>
            </w:pPr>
          </w:p>
          <w:p w:rsidR="00EF60AB" w:rsidRDefault="00EF60AB" w:rsidP="00EF60AB">
            <w:pPr>
              <w:pStyle w:val="Footer"/>
              <w:tabs>
                <w:tab w:val="clear" w:pos="4320"/>
                <w:tab w:val="clear" w:pos="8640"/>
              </w:tabs>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formal language</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formal structure</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solemn or melancholy tone</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laments the passing of life and beauty</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r w:rsidR="00EF60AB">
        <w:tc>
          <w:tcPr>
            <w:tcW w:w="2394" w:type="dxa"/>
            <w:tcBorders>
              <w:left w:val="nil"/>
            </w:tcBorders>
          </w:tcPr>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r>
              <w:rPr>
                <w:spacing w:val="-3"/>
              </w:rPr>
              <w:t>meditations on the nature of death</w:t>
            </w:r>
          </w:p>
          <w:p w:rsidR="00EF60AB" w:rsidRDefault="00EF60AB" w:rsidP="00EF60AB">
            <w:pPr>
              <w:suppressAutoHyphens/>
              <w:spacing w:line="240" w:lineRule="atLeast"/>
              <w:rPr>
                <w:spacing w:val="-3"/>
              </w:rPr>
            </w:pPr>
          </w:p>
          <w:p w:rsidR="00EF60AB" w:rsidRDefault="00EF60AB" w:rsidP="00EF60AB">
            <w:pPr>
              <w:suppressAutoHyphens/>
              <w:spacing w:line="240" w:lineRule="atLeast"/>
              <w:rPr>
                <w:spacing w:val="-3"/>
              </w:rPr>
            </w:pPr>
          </w:p>
        </w:tc>
        <w:tc>
          <w:tcPr>
            <w:tcW w:w="2394" w:type="dxa"/>
          </w:tcPr>
          <w:p w:rsidR="00EF60AB" w:rsidRDefault="00EF60AB" w:rsidP="00EF60AB">
            <w:pPr>
              <w:suppressAutoHyphens/>
              <w:spacing w:line="240" w:lineRule="atLeast"/>
              <w:jc w:val="both"/>
              <w:rPr>
                <w:spacing w:val="-3"/>
              </w:rPr>
            </w:pPr>
          </w:p>
        </w:tc>
        <w:tc>
          <w:tcPr>
            <w:tcW w:w="2394" w:type="dxa"/>
          </w:tcPr>
          <w:p w:rsidR="00EF60AB" w:rsidRDefault="00EF60AB" w:rsidP="00EF60AB">
            <w:pPr>
              <w:suppressAutoHyphens/>
              <w:spacing w:line="240" w:lineRule="atLeast"/>
              <w:jc w:val="both"/>
              <w:rPr>
                <w:spacing w:val="-3"/>
              </w:rPr>
            </w:pPr>
          </w:p>
        </w:tc>
        <w:tc>
          <w:tcPr>
            <w:tcW w:w="2394" w:type="dxa"/>
            <w:tcBorders>
              <w:right w:val="nil"/>
            </w:tcBorders>
          </w:tcPr>
          <w:p w:rsidR="00EF60AB" w:rsidRDefault="00EF60AB" w:rsidP="00EF60AB">
            <w:pPr>
              <w:suppressAutoHyphens/>
              <w:spacing w:line="240" w:lineRule="atLeast"/>
              <w:jc w:val="both"/>
              <w:rPr>
                <w:spacing w:val="-3"/>
              </w:rPr>
            </w:pPr>
          </w:p>
        </w:tc>
      </w:tr>
    </w:tbl>
    <w:p w:rsidR="00EF60AB" w:rsidRDefault="00EF60AB" w:rsidP="00EF60AB">
      <w:pPr>
        <w:suppressAutoHyphens/>
        <w:spacing w:line="240" w:lineRule="atLeast"/>
        <w:jc w:val="both"/>
        <w:rPr>
          <w:spacing w:val="-3"/>
        </w:rPr>
      </w:pPr>
    </w:p>
    <w:p w:rsidR="0064396C" w:rsidRDefault="0064396C" w:rsidP="0045253A">
      <w:pPr>
        <w:pStyle w:val="Footer"/>
        <w:tabs>
          <w:tab w:val="clear" w:pos="4320"/>
          <w:tab w:val="clear" w:pos="8640"/>
        </w:tabs>
        <w:ind w:left="360" w:hanging="360"/>
        <w:rPr>
          <w:sz w:val="28"/>
          <w:szCs w:val="29"/>
        </w:rPr>
        <w:sectPr w:rsidR="0064396C" w:rsidSect="00FE547E">
          <w:pgSz w:w="12240" w:h="15840" w:code="1"/>
          <w:pgMar w:top="1440" w:right="1440" w:bottom="1440" w:left="1440" w:header="720" w:footer="720" w:gutter="0"/>
          <w:cols w:space="720"/>
          <w:docGrid w:linePitch="360"/>
        </w:sectPr>
      </w:pPr>
    </w:p>
    <w:p w:rsidR="007F6515" w:rsidRPr="00B62FFC" w:rsidRDefault="007F6515" w:rsidP="007F6515">
      <w:pPr>
        <w:pStyle w:val="Heading3"/>
        <w:tabs>
          <w:tab w:val="center" w:pos="4680"/>
        </w:tabs>
        <w:suppressAutoHyphens/>
        <w:spacing w:line="240" w:lineRule="atLeast"/>
        <w:jc w:val="center"/>
        <w:rPr>
          <w:rFonts w:ascii="Times New Roman" w:hAnsi="Times New Roman" w:cs="Times New Roman"/>
          <w:smallCaps/>
          <w:spacing w:val="-3"/>
          <w:sz w:val="28"/>
          <w:szCs w:val="28"/>
        </w:rPr>
      </w:pPr>
      <w:bookmarkStart w:id="10" w:name="_Poetry_Impression_Chart"/>
      <w:bookmarkEnd w:id="10"/>
      <w:r w:rsidRPr="00B62FFC">
        <w:rPr>
          <w:rFonts w:ascii="Times New Roman" w:hAnsi="Times New Roman" w:cs="Times New Roman"/>
          <w:smallCaps/>
          <w:spacing w:val="-3"/>
          <w:sz w:val="28"/>
          <w:szCs w:val="28"/>
        </w:rPr>
        <w:lastRenderedPageBreak/>
        <w:t>Poetry Impression Chart</w:t>
      </w:r>
    </w:p>
    <w:p w:rsidR="007F6515" w:rsidRDefault="007F6515" w:rsidP="007F6515">
      <w:pPr>
        <w:tabs>
          <w:tab w:val="left" w:pos="-1440"/>
          <w:tab w:val="left" w:pos="-720"/>
          <w:tab w:val="left" w:pos="0"/>
          <w:tab w:val="left" w:pos="376"/>
          <w:tab w:val="left" w:pos="762"/>
          <w:tab w:val="left" w:pos="1147"/>
          <w:tab w:val="left" w:pos="1584"/>
        </w:tabs>
        <w:suppressAutoHyphens/>
        <w:spacing w:line="240" w:lineRule="atLeast"/>
        <w:jc w:val="both"/>
        <w:rPr>
          <w:spacing w:val="-3"/>
        </w:rPr>
      </w:pPr>
    </w:p>
    <w:p w:rsidR="007F6515" w:rsidRDefault="007F6515" w:rsidP="007F6515">
      <w:pPr>
        <w:tabs>
          <w:tab w:val="left" w:pos="-1440"/>
          <w:tab w:val="left" w:pos="-720"/>
          <w:tab w:val="left" w:pos="0"/>
          <w:tab w:val="left" w:pos="376"/>
          <w:tab w:val="left" w:pos="762"/>
          <w:tab w:val="left" w:pos="1147"/>
          <w:tab w:val="left" w:pos="1584"/>
        </w:tabs>
        <w:suppressAutoHyphens/>
        <w:spacing w:line="240" w:lineRule="atLeast"/>
        <w:jc w:val="both"/>
        <w:rPr>
          <w:spacing w:val="-3"/>
        </w:rPr>
      </w:pPr>
      <w:r>
        <w:rPr>
          <w:spacing w:val="-3"/>
        </w:rPr>
        <w:t>The students may take notes or record impressions during discussion.  In a recap of the lesson, the teacher should ensure that the students have the necessary information to answer any implication/application questions.  This chart may be used for any poem.</w:t>
      </w:r>
    </w:p>
    <w:p w:rsidR="007F6515" w:rsidRDefault="007F6515" w:rsidP="007F6515">
      <w:pPr>
        <w:tabs>
          <w:tab w:val="left" w:pos="-1440"/>
          <w:tab w:val="left" w:pos="-720"/>
          <w:tab w:val="left" w:pos="0"/>
          <w:tab w:val="left" w:pos="376"/>
          <w:tab w:val="left" w:pos="762"/>
          <w:tab w:val="left" w:pos="1147"/>
          <w:tab w:val="left" w:pos="1584"/>
        </w:tabs>
        <w:suppressAutoHyphens/>
        <w:spacing w:line="240" w:lineRule="atLeast"/>
        <w:jc w:val="both"/>
        <w:rPr>
          <w:spacing w:val="-3"/>
        </w:rPr>
      </w:pPr>
    </w:p>
    <w:p w:rsidR="007F6515" w:rsidRDefault="007F6515" w:rsidP="007F6515">
      <w:pPr>
        <w:pStyle w:val="Heading3"/>
        <w:tabs>
          <w:tab w:val="left" w:pos="-1440"/>
          <w:tab w:val="left" w:pos="-720"/>
          <w:tab w:val="left" w:pos="0"/>
          <w:tab w:val="left" w:pos="376"/>
          <w:tab w:val="left" w:pos="762"/>
          <w:tab w:val="left" w:pos="1147"/>
          <w:tab w:val="left" w:pos="1584"/>
        </w:tabs>
        <w:suppressAutoHyphens/>
        <w:spacing w:line="240" w:lineRule="atLeast"/>
        <w:rPr>
          <w:spacing w:val="-3"/>
        </w:rPr>
      </w:pPr>
      <w:r>
        <w:rPr>
          <w:spacing w:val="-3"/>
        </w:rPr>
        <w:t>Title of Poem</w:t>
      </w:r>
    </w:p>
    <w:p w:rsidR="007F6515" w:rsidRDefault="007F6515" w:rsidP="007F6515"/>
    <w:tbl>
      <w:tblPr>
        <w:tblW w:w="0" w:type="auto"/>
        <w:tblInd w:w="120" w:type="dxa"/>
        <w:tblLayout w:type="fixed"/>
        <w:tblCellMar>
          <w:left w:w="120" w:type="dxa"/>
          <w:right w:w="120" w:type="dxa"/>
        </w:tblCellMar>
        <w:tblLook w:val="0000"/>
      </w:tblPr>
      <w:tblGrid>
        <w:gridCol w:w="2340"/>
        <w:gridCol w:w="3780"/>
        <w:gridCol w:w="3240"/>
      </w:tblGrid>
      <w:tr w:rsidR="007F6515">
        <w:tc>
          <w:tcPr>
            <w:tcW w:w="2340" w:type="dxa"/>
            <w:tcBorders>
              <w:top w:val="nil"/>
              <w:left w:val="nil"/>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c>
          <w:tcPr>
            <w:tcW w:w="3780" w:type="dxa"/>
            <w:tcBorders>
              <w:top w:val="nil"/>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jc w:val="center"/>
              <w:rPr>
                <w:b/>
                <w:bCs/>
                <w:spacing w:val="-3"/>
              </w:rPr>
            </w:pPr>
            <w:r>
              <w:rPr>
                <w:b/>
                <w:bCs/>
                <w:spacing w:val="-3"/>
              </w:rPr>
              <w:t>Line #</w:t>
            </w:r>
          </w:p>
        </w:tc>
        <w:tc>
          <w:tcPr>
            <w:tcW w:w="3240" w:type="dxa"/>
            <w:tcBorders>
              <w:top w:val="nil"/>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jc w:val="center"/>
              <w:rPr>
                <w:b/>
                <w:bCs/>
                <w:spacing w:val="-3"/>
              </w:rPr>
            </w:pPr>
            <w:r>
              <w:rPr>
                <w:b/>
                <w:bCs/>
                <w:spacing w:val="-3"/>
              </w:rPr>
              <w:t>Line(s) from poem</w:t>
            </w:r>
          </w:p>
        </w:tc>
      </w:tr>
      <w:tr w:rsidR="007F6515">
        <w:tc>
          <w:tcPr>
            <w:tcW w:w="2340" w:type="dxa"/>
            <w:tcBorders>
              <w:top w:val="single" w:sz="7" w:space="0" w:color="auto"/>
              <w:left w:val="nil"/>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line="240" w:lineRule="atLeast"/>
              <w:rPr>
                <w:spacing w:val="-3"/>
              </w:rPr>
            </w:pPr>
            <w:r>
              <w:rPr>
                <w:spacing w:val="-3"/>
              </w:rPr>
              <w:t>Literary Devices</w:t>
            </w: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after="54" w:line="240" w:lineRule="atLeast"/>
              <w:rPr>
                <w:spacing w:val="-3"/>
              </w:rPr>
            </w:pPr>
          </w:p>
        </w:tc>
        <w:tc>
          <w:tcPr>
            <w:tcW w:w="378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c>
          <w:tcPr>
            <w:tcW w:w="324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r>
      <w:tr w:rsidR="007F6515">
        <w:tc>
          <w:tcPr>
            <w:tcW w:w="2340" w:type="dxa"/>
            <w:tcBorders>
              <w:top w:val="single" w:sz="7" w:space="0" w:color="auto"/>
              <w:left w:val="nil"/>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line="240" w:lineRule="atLeast"/>
              <w:rPr>
                <w:spacing w:val="-3"/>
              </w:rPr>
            </w:pPr>
            <w:r>
              <w:rPr>
                <w:spacing w:val="-3"/>
              </w:rPr>
              <w:t>Setting</w:t>
            </w: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after="54" w:line="240" w:lineRule="atLeast"/>
              <w:rPr>
                <w:spacing w:val="-3"/>
              </w:rPr>
            </w:pPr>
          </w:p>
        </w:tc>
        <w:tc>
          <w:tcPr>
            <w:tcW w:w="378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c>
          <w:tcPr>
            <w:tcW w:w="324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r>
      <w:tr w:rsidR="007F6515">
        <w:tc>
          <w:tcPr>
            <w:tcW w:w="2340" w:type="dxa"/>
            <w:tcBorders>
              <w:top w:val="single" w:sz="7" w:space="0" w:color="auto"/>
              <w:left w:val="nil"/>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line="240" w:lineRule="atLeast"/>
              <w:rPr>
                <w:spacing w:val="-3"/>
              </w:rPr>
            </w:pPr>
            <w:r>
              <w:rPr>
                <w:spacing w:val="-3"/>
              </w:rPr>
              <w:t>Tone</w:t>
            </w: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after="54" w:line="240" w:lineRule="atLeast"/>
              <w:rPr>
                <w:spacing w:val="-3"/>
              </w:rPr>
            </w:pPr>
          </w:p>
        </w:tc>
        <w:tc>
          <w:tcPr>
            <w:tcW w:w="378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c>
          <w:tcPr>
            <w:tcW w:w="324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r>
      <w:tr w:rsidR="007F6515">
        <w:tc>
          <w:tcPr>
            <w:tcW w:w="2340" w:type="dxa"/>
            <w:tcBorders>
              <w:top w:val="single" w:sz="7" w:space="0" w:color="auto"/>
              <w:left w:val="nil"/>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line="240" w:lineRule="atLeast"/>
              <w:rPr>
                <w:spacing w:val="-3"/>
              </w:rPr>
            </w:pPr>
            <w:r>
              <w:rPr>
                <w:spacing w:val="-3"/>
              </w:rPr>
              <w:t>Rhythm</w:t>
            </w: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after="54" w:line="240" w:lineRule="atLeast"/>
              <w:rPr>
                <w:spacing w:val="-3"/>
              </w:rPr>
            </w:pPr>
          </w:p>
        </w:tc>
        <w:tc>
          <w:tcPr>
            <w:tcW w:w="378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c>
          <w:tcPr>
            <w:tcW w:w="324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r>
      <w:tr w:rsidR="007F6515">
        <w:tc>
          <w:tcPr>
            <w:tcW w:w="2340" w:type="dxa"/>
            <w:tcBorders>
              <w:top w:val="single" w:sz="7" w:space="0" w:color="auto"/>
              <w:left w:val="nil"/>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line="240" w:lineRule="atLeast"/>
              <w:rPr>
                <w:spacing w:val="-3"/>
              </w:rPr>
            </w:pPr>
            <w:r>
              <w:rPr>
                <w:spacing w:val="-3"/>
              </w:rPr>
              <w:t>Figurative language</w:t>
            </w: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ind w:left="376" w:hanging="376"/>
              <w:rPr>
                <w:spacing w:val="-3"/>
              </w:rPr>
            </w:pPr>
            <w:r>
              <w:rPr>
                <w:spacing w:val="-3"/>
              </w:rPr>
              <w:tab/>
            </w:r>
            <w:proofErr w:type="gramStart"/>
            <w:r>
              <w:rPr>
                <w:spacing w:val="-3"/>
              </w:rPr>
              <w:t>a</w:t>
            </w:r>
            <w:proofErr w:type="gramEnd"/>
            <w:r>
              <w:rPr>
                <w:spacing w:val="-3"/>
              </w:rPr>
              <w:t>.</w:t>
            </w: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ind w:left="376" w:hanging="376"/>
              <w:rPr>
                <w:spacing w:val="-3"/>
              </w:rPr>
            </w:pPr>
            <w:r>
              <w:rPr>
                <w:spacing w:val="-3"/>
              </w:rPr>
              <w:tab/>
            </w:r>
            <w:proofErr w:type="gramStart"/>
            <w:r>
              <w:rPr>
                <w:spacing w:val="-3"/>
              </w:rPr>
              <w:t>b</w:t>
            </w:r>
            <w:proofErr w:type="gramEnd"/>
            <w:r>
              <w:rPr>
                <w:spacing w:val="-3"/>
              </w:rPr>
              <w:t>.</w:t>
            </w: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after="54" w:line="240" w:lineRule="atLeast"/>
              <w:ind w:left="376" w:hanging="376"/>
              <w:rPr>
                <w:spacing w:val="-3"/>
              </w:rPr>
            </w:pPr>
            <w:r>
              <w:rPr>
                <w:spacing w:val="-3"/>
              </w:rPr>
              <w:tab/>
              <w:t>c.</w:t>
            </w:r>
          </w:p>
        </w:tc>
        <w:tc>
          <w:tcPr>
            <w:tcW w:w="378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c>
          <w:tcPr>
            <w:tcW w:w="324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r>
      <w:tr w:rsidR="007F6515">
        <w:tc>
          <w:tcPr>
            <w:tcW w:w="2340" w:type="dxa"/>
            <w:tcBorders>
              <w:top w:val="single" w:sz="7" w:space="0" w:color="auto"/>
              <w:left w:val="nil"/>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line="240" w:lineRule="atLeast"/>
              <w:rPr>
                <w:spacing w:val="-3"/>
              </w:rPr>
            </w:pPr>
            <w:r>
              <w:rPr>
                <w:spacing w:val="-3"/>
              </w:rPr>
              <w:t>Sound devices</w:t>
            </w: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after="54" w:line="240" w:lineRule="atLeast"/>
              <w:rPr>
                <w:spacing w:val="-3"/>
              </w:rPr>
            </w:pPr>
          </w:p>
        </w:tc>
        <w:tc>
          <w:tcPr>
            <w:tcW w:w="378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c>
          <w:tcPr>
            <w:tcW w:w="324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r>
      <w:tr w:rsidR="007F6515">
        <w:tc>
          <w:tcPr>
            <w:tcW w:w="2340" w:type="dxa"/>
            <w:tcBorders>
              <w:top w:val="single" w:sz="7" w:space="0" w:color="auto"/>
              <w:left w:val="nil"/>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line="240" w:lineRule="atLeast"/>
              <w:rPr>
                <w:spacing w:val="-3"/>
              </w:rPr>
            </w:pPr>
            <w:r>
              <w:rPr>
                <w:spacing w:val="-3"/>
              </w:rPr>
              <w:t>Synopsis</w:t>
            </w:r>
          </w:p>
          <w:p w:rsidR="007F6515" w:rsidRDefault="007F6515" w:rsidP="00FA4F69">
            <w:pPr>
              <w:tabs>
                <w:tab w:val="left" w:pos="-1440"/>
                <w:tab w:val="left" w:pos="-720"/>
                <w:tab w:val="left" w:pos="0"/>
                <w:tab w:val="left" w:pos="376"/>
                <w:tab w:val="left" w:pos="762"/>
                <w:tab w:val="left" w:pos="1147"/>
                <w:tab w:val="left" w:pos="1584"/>
              </w:tabs>
              <w:suppressAutoHyphens/>
              <w:spacing w:line="240" w:lineRule="atLeast"/>
              <w:rPr>
                <w:spacing w:val="-3"/>
              </w:rPr>
            </w:pPr>
          </w:p>
          <w:p w:rsidR="007F6515" w:rsidRDefault="007F6515" w:rsidP="00FA4F69">
            <w:pPr>
              <w:tabs>
                <w:tab w:val="left" w:pos="-1440"/>
                <w:tab w:val="left" w:pos="-720"/>
                <w:tab w:val="left" w:pos="0"/>
                <w:tab w:val="left" w:pos="376"/>
                <w:tab w:val="left" w:pos="762"/>
                <w:tab w:val="left" w:pos="1147"/>
                <w:tab w:val="left" w:pos="1584"/>
              </w:tabs>
              <w:suppressAutoHyphens/>
              <w:spacing w:after="54" w:line="240" w:lineRule="atLeast"/>
              <w:rPr>
                <w:spacing w:val="-3"/>
              </w:rPr>
            </w:pPr>
          </w:p>
        </w:tc>
        <w:tc>
          <w:tcPr>
            <w:tcW w:w="378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c>
          <w:tcPr>
            <w:tcW w:w="324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r>
      <w:tr w:rsidR="007F6515">
        <w:tc>
          <w:tcPr>
            <w:tcW w:w="2340" w:type="dxa"/>
            <w:tcBorders>
              <w:top w:val="single" w:sz="7" w:space="0" w:color="auto"/>
              <w:left w:val="nil"/>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r>
              <w:rPr>
                <w:spacing w:val="-3"/>
              </w:rPr>
              <w:t>Theme</w:t>
            </w:r>
          </w:p>
        </w:tc>
        <w:tc>
          <w:tcPr>
            <w:tcW w:w="378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c>
          <w:tcPr>
            <w:tcW w:w="3240" w:type="dxa"/>
            <w:tcBorders>
              <w:top w:val="single" w:sz="7" w:space="0" w:color="auto"/>
              <w:left w:val="single" w:sz="7" w:space="0" w:color="auto"/>
              <w:bottom w:val="nil"/>
              <w:right w:val="nil"/>
            </w:tcBorders>
          </w:tcPr>
          <w:p w:rsidR="007F6515" w:rsidRDefault="007F6515" w:rsidP="00FA4F69">
            <w:pPr>
              <w:tabs>
                <w:tab w:val="left" w:pos="-1440"/>
                <w:tab w:val="left" w:pos="-720"/>
                <w:tab w:val="left" w:pos="0"/>
                <w:tab w:val="left" w:pos="376"/>
                <w:tab w:val="left" w:pos="762"/>
                <w:tab w:val="left" w:pos="1147"/>
                <w:tab w:val="left" w:pos="1584"/>
              </w:tabs>
              <w:suppressAutoHyphens/>
              <w:spacing w:before="90" w:after="54" w:line="240" w:lineRule="atLeast"/>
              <w:rPr>
                <w:spacing w:val="-3"/>
              </w:rPr>
            </w:pPr>
          </w:p>
        </w:tc>
      </w:tr>
    </w:tbl>
    <w:p w:rsidR="007F6515" w:rsidRDefault="007F6515" w:rsidP="007F6515">
      <w:pPr>
        <w:tabs>
          <w:tab w:val="left" w:pos="-1440"/>
          <w:tab w:val="left" w:pos="-720"/>
          <w:tab w:val="left" w:pos="0"/>
          <w:tab w:val="left" w:pos="376"/>
          <w:tab w:val="left" w:pos="762"/>
          <w:tab w:val="left" w:pos="1147"/>
          <w:tab w:val="left" w:pos="1584"/>
        </w:tabs>
        <w:suppressAutoHyphens/>
        <w:spacing w:line="240" w:lineRule="atLeast"/>
        <w:jc w:val="both"/>
        <w:rPr>
          <w:spacing w:val="-3"/>
        </w:rPr>
      </w:pPr>
    </w:p>
    <w:p w:rsidR="007F6515" w:rsidRDefault="007F6515" w:rsidP="007F6515">
      <w:pPr>
        <w:tabs>
          <w:tab w:val="left" w:pos="-1440"/>
          <w:tab w:val="left" w:pos="-720"/>
          <w:tab w:val="left" w:pos="0"/>
          <w:tab w:val="left" w:pos="376"/>
          <w:tab w:val="left" w:pos="762"/>
          <w:tab w:val="left" w:pos="1147"/>
          <w:tab w:val="left" w:pos="1584"/>
        </w:tabs>
        <w:suppressAutoHyphens/>
        <w:spacing w:line="240" w:lineRule="atLeast"/>
        <w:ind w:left="376" w:hanging="376"/>
        <w:jc w:val="both"/>
        <w:rPr>
          <w:caps/>
          <w:spacing w:val="-3"/>
        </w:rPr>
      </w:pPr>
      <w:r>
        <w:rPr>
          <w:spacing w:val="-3"/>
        </w:rPr>
        <w:tab/>
      </w:r>
      <w:r>
        <w:rPr>
          <w:caps/>
          <w:spacing w:val="-3"/>
        </w:rPr>
        <w:t>Comments:</w:t>
      </w:r>
    </w:p>
    <w:p w:rsidR="007F6515" w:rsidRDefault="007F6515" w:rsidP="007F6515">
      <w:pPr>
        <w:pStyle w:val="Footer"/>
        <w:tabs>
          <w:tab w:val="clear" w:pos="4320"/>
          <w:tab w:val="clear" w:pos="8640"/>
        </w:tabs>
        <w:ind w:left="360" w:hanging="360"/>
        <w:sectPr w:rsidR="007F6515" w:rsidSect="00FE547E">
          <w:footerReference w:type="default" r:id="rId19"/>
          <w:pgSz w:w="12240" w:h="15840" w:code="1"/>
          <w:pgMar w:top="720" w:right="1440" w:bottom="720" w:left="1440" w:header="720" w:footer="720" w:gutter="0"/>
          <w:cols w:space="720"/>
          <w:docGrid w:linePitch="360"/>
        </w:sectPr>
      </w:pPr>
    </w:p>
    <w:p w:rsidR="007F6515" w:rsidRPr="00B62FFC" w:rsidRDefault="007F6515" w:rsidP="00B62FFC">
      <w:pPr>
        <w:pStyle w:val="Heading1"/>
        <w:rPr>
          <w:b/>
          <w:bCs/>
        </w:rPr>
      </w:pPr>
      <w:bookmarkStart w:id="11" w:name="_Sonnet_Fever"/>
      <w:bookmarkEnd w:id="11"/>
      <w:r w:rsidRPr="00B62FFC">
        <w:rPr>
          <w:b/>
          <w:bCs/>
        </w:rPr>
        <w:lastRenderedPageBreak/>
        <w:t>Sonnet Fever</w:t>
      </w:r>
    </w:p>
    <w:p w:rsidR="007F6515" w:rsidRDefault="007F6515" w:rsidP="007F6515">
      <w:pPr>
        <w:pStyle w:val="Footer"/>
        <w:tabs>
          <w:tab w:val="clear" w:pos="4320"/>
          <w:tab w:val="clear" w:pos="8640"/>
        </w:tabs>
        <w:ind w:left="360" w:hanging="360"/>
      </w:pPr>
    </w:p>
    <w:p w:rsidR="007F6515" w:rsidRDefault="007F6515" w:rsidP="007F6515">
      <w:pPr>
        <w:pStyle w:val="Footer"/>
        <w:tabs>
          <w:tab w:val="clear" w:pos="4320"/>
          <w:tab w:val="clear" w:pos="8640"/>
        </w:tabs>
        <w:ind w:left="360" w:hanging="360"/>
      </w:pPr>
      <w:r>
        <w:t>Directions:  Write a sonnet on a topic of your choice on this grid, using the rules below.</w:t>
      </w:r>
    </w:p>
    <w:p w:rsidR="007F6515" w:rsidRDefault="007F6515" w:rsidP="007F6515">
      <w:pPr>
        <w:pStyle w:val="Footer"/>
        <w:tabs>
          <w:tab w:val="clear" w:pos="4320"/>
          <w:tab w:val="clear" w:pos="8640"/>
        </w:tabs>
        <w:ind w:left="360" w:hanging="360"/>
      </w:pPr>
      <w:r>
        <w:t>1.</w:t>
      </w:r>
      <w:r>
        <w:tab/>
        <w:t>Write exactly fourteen lines, putting one syllable in each box.</w:t>
      </w:r>
    </w:p>
    <w:p w:rsidR="007F6515" w:rsidRDefault="007F6515" w:rsidP="007F6515">
      <w:pPr>
        <w:pStyle w:val="Footer"/>
        <w:tabs>
          <w:tab w:val="clear" w:pos="4320"/>
          <w:tab w:val="clear" w:pos="8640"/>
        </w:tabs>
        <w:ind w:left="360" w:hanging="360"/>
      </w:pPr>
      <w:r>
        <w:t>2.</w:t>
      </w:r>
      <w:r>
        <w:tab/>
        <w:t>In the first twelve lines, describe a problem, introduce an issue, or pose a question.</w:t>
      </w:r>
    </w:p>
    <w:p w:rsidR="007F6515" w:rsidRDefault="007F6515" w:rsidP="007F6515">
      <w:pPr>
        <w:pStyle w:val="Footer"/>
        <w:tabs>
          <w:tab w:val="clear" w:pos="4320"/>
          <w:tab w:val="clear" w:pos="8640"/>
        </w:tabs>
        <w:ind w:left="360" w:hanging="360"/>
      </w:pPr>
      <w:r>
        <w:t>3.</w:t>
      </w:r>
      <w:r>
        <w:tab/>
        <w:t>In the last two lines, resolve the problem, make general comments or conclusions, or answer the question.</w:t>
      </w:r>
    </w:p>
    <w:p w:rsidR="007F6515" w:rsidRDefault="007F6515" w:rsidP="007F6515">
      <w:pPr>
        <w:pStyle w:val="Footer"/>
        <w:tabs>
          <w:tab w:val="clear" w:pos="4320"/>
          <w:tab w:val="clear" w:pos="8640"/>
        </w:tabs>
        <w:ind w:left="360" w:hanging="360"/>
      </w:pPr>
      <w:r>
        <w:t>4.</w:t>
      </w:r>
      <w:r>
        <w:tab/>
        <w:t>Follow the pattern for stressed and unstressed syllables shown along the top of the grid.</w:t>
      </w:r>
    </w:p>
    <w:p w:rsidR="007F6515" w:rsidRDefault="007F6515" w:rsidP="007F6515">
      <w:pPr>
        <w:pStyle w:val="Footer"/>
        <w:tabs>
          <w:tab w:val="clear" w:pos="4320"/>
          <w:tab w:val="clear" w:pos="8640"/>
        </w:tabs>
        <w:ind w:left="360" w:hanging="360"/>
      </w:pPr>
      <w:r>
        <w:t>5.</w:t>
      </w:r>
      <w:r>
        <w:tab/>
        <w:t>Follow the pattern for end rhymes shown along the right side of the grid.</w:t>
      </w:r>
    </w:p>
    <w:p w:rsidR="007F6515" w:rsidRDefault="007F6515" w:rsidP="007F6515">
      <w:pPr>
        <w:pStyle w:val="Footer"/>
        <w:tabs>
          <w:tab w:val="clear" w:pos="4320"/>
          <w:tab w:val="clear" w:pos="8640"/>
        </w:tabs>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
        <w:gridCol w:w="767"/>
        <w:gridCol w:w="767"/>
        <w:gridCol w:w="767"/>
        <w:gridCol w:w="767"/>
        <w:gridCol w:w="767"/>
        <w:gridCol w:w="767"/>
        <w:gridCol w:w="767"/>
        <w:gridCol w:w="767"/>
        <w:gridCol w:w="767"/>
        <w:gridCol w:w="767"/>
        <w:gridCol w:w="767"/>
      </w:tblGrid>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jc w:val="center"/>
            </w:pPr>
          </w:p>
        </w:tc>
        <w:tc>
          <w:tcPr>
            <w:tcW w:w="767" w:type="dxa"/>
            <w:tcBorders>
              <w:top w:val="nil"/>
              <w:left w:val="single" w:sz="4" w:space="0" w:color="auto"/>
            </w:tcBorders>
            <w:vAlign w:val="center"/>
          </w:tcPr>
          <w:p w:rsidR="007F6515" w:rsidRDefault="007F6515" w:rsidP="00FA4F69">
            <w:pPr>
              <w:pStyle w:val="Footer"/>
              <w:tabs>
                <w:tab w:val="clear" w:pos="4320"/>
                <w:tab w:val="clear" w:pos="8640"/>
              </w:tabs>
              <w:jc w:val="center"/>
            </w:pPr>
            <w:r>
              <w:t>U</w:t>
            </w:r>
          </w:p>
        </w:tc>
        <w:tc>
          <w:tcPr>
            <w:tcW w:w="767" w:type="dxa"/>
            <w:tcBorders>
              <w:top w:val="nil"/>
            </w:tcBorders>
            <w:vAlign w:val="center"/>
          </w:tcPr>
          <w:p w:rsidR="007F6515" w:rsidRDefault="007F6515" w:rsidP="00FA4F69">
            <w:pPr>
              <w:pStyle w:val="Footer"/>
              <w:tabs>
                <w:tab w:val="clear" w:pos="4320"/>
                <w:tab w:val="clear" w:pos="8640"/>
              </w:tabs>
              <w:jc w:val="center"/>
            </w:pPr>
            <w:r>
              <w:t>/</w:t>
            </w:r>
          </w:p>
        </w:tc>
        <w:tc>
          <w:tcPr>
            <w:tcW w:w="767" w:type="dxa"/>
            <w:tcBorders>
              <w:top w:val="nil"/>
            </w:tcBorders>
            <w:vAlign w:val="center"/>
          </w:tcPr>
          <w:p w:rsidR="007F6515" w:rsidRDefault="007F6515" w:rsidP="00FA4F69">
            <w:pPr>
              <w:pStyle w:val="Footer"/>
              <w:tabs>
                <w:tab w:val="clear" w:pos="4320"/>
                <w:tab w:val="clear" w:pos="8640"/>
              </w:tabs>
              <w:jc w:val="center"/>
            </w:pPr>
            <w:r>
              <w:t>U</w:t>
            </w:r>
          </w:p>
        </w:tc>
        <w:tc>
          <w:tcPr>
            <w:tcW w:w="767" w:type="dxa"/>
            <w:tcBorders>
              <w:top w:val="nil"/>
            </w:tcBorders>
            <w:vAlign w:val="center"/>
          </w:tcPr>
          <w:p w:rsidR="007F6515" w:rsidRDefault="007F6515" w:rsidP="00FA4F69">
            <w:pPr>
              <w:pStyle w:val="Footer"/>
              <w:tabs>
                <w:tab w:val="clear" w:pos="4320"/>
                <w:tab w:val="clear" w:pos="8640"/>
              </w:tabs>
              <w:jc w:val="center"/>
            </w:pPr>
            <w:r>
              <w:t>/</w:t>
            </w:r>
          </w:p>
        </w:tc>
        <w:tc>
          <w:tcPr>
            <w:tcW w:w="767" w:type="dxa"/>
            <w:tcBorders>
              <w:top w:val="nil"/>
            </w:tcBorders>
            <w:vAlign w:val="center"/>
          </w:tcPr>
          <w:p w:rsidR="007F6515" w:rsidRDefault="007F6515" w:rsidP="00FA4F69">
            <w:pPr>
              <w:pStyle w:val="Footer"/>
              <w:tabs>
                <w:tab w:val="clear" w:pos="4320"/>
                <w:tab w:val="clear" w:pos="8640"/>
              </w:tabs>
              <w:jc w:val="center"/>
            </w:pPr>
            <w:r>
              <w:t>U</w:t>
            </w:r>
          </w:p>
        </w:tc>
        <w:tc>
          <w:tcPr>
            <w:tcW w:w="767" w:type="dxa"/>
            <w:tcBorders>
              <w:top w:val="nil"/>
            </w:tcBorders>
            <w:vAlign w:val="center"/>
          </w:tcPr>
          <w:p w:rsidR="007F6515" w:rsidRDefault="007F6515" w:rsidP="00FA4F69">
            <w:pPr>
              <w:pStyle w:val="Footer"/>
              <w:tabs>
                <w:tab w:val="clear" w:pos="4320"/>
                <w:tab w:val="clear" w:pos="8640"/>
              </w:tabs>
              <w:jc w:val="center"/>
            </w:pPr>
            <w:r>
              <w:t>/</w:t>
            </w:r>
          </w:p>
        </w:tc>
        <w:tc>
          <w:tcPr>
            <w:tcW w:w="767" w:type="dxa"/>
            <w:tcBorders>
              <w:top w:val="nil"/>
            </w:tcBorders>
            <w:vAlign w:val="center"/>
          </w:tcPr>
          <w:p w:rsidR="007F6515" w:rsidRDefault="007F6515" w:rsidP="00FA4F69">
            <w:pPr>
              <w:pStyle w:val="Footer"/>
              <w:tabs>
                <w:tab w:val="clear" w:pos="4320"/>
                <w:tab w:val="clear" w:pos="8640"/>
              </w:tabs>
              <w:jc w:val="center"/>
            </w:pPr>
            <w:r>
              <w:t>U</w:t>
            </w:r>
          </w:p>
        </w:tc>
        <w:tc>
          <w:tcPr>
            <w:tcW w:w="767" w:type="dxa"/>
            <w:tcBorders>
              <w:top w:val="nil"/>
            </w:tcBorders>
            <w:vAlign w:val="center"/>
          </w:tcPr>
          <w:p w:rsidR="007F6515" w:rsidRDefault="007F6515" w:rsidP="00FA4F69">
            <w:pPr>
              <w:pStyle w:val="Footer"/>
              <w:tabs>
                <w:tab w:val="clear" w:pos="4320"/>
                <w:tab w:val="clear" w:pos="8640"/>
              </w:tabs>
              <w:jc w:val="center"/>
            </w:pPr>
            <w:r>
              <w:t>/</w:t>
            </w:r>
          </w:p>
        </w:tc>
        <w:tc>
          <w:tcPr>
            <w:tcW w:w="767" w:type="dxa"/>
            <w:tcBorders>
              <w:top w:val="nil"/>
            </w:tcBorders>
            <w:vAlign w:val="center"/>
          </w:tcPr>
          <w:p w:rsidR="007F6515" w:rsidRDefault="007F6515" w:rsidP="00FA4F69">
            <w:pPr>
              <w:pStyle w:val="Footer"/>
              <w:tabs>
                <w:tab w:val="clear" w:pos="4320"/>
                <w:tab w:val="clear" w:pos="8640"/>
              </w:tabs>
              <w:jc w:val="center"/>
            </w:pPr>
            <w:r>
              <w:t>U</w:t>
            </w:r>
          </w:p>
        </w:tc>
        <w:tc>
          <w:tcPr>
            <w:tcW w:w="767" w:type="dxa"/>
            <w:tcBorders>
              <w:top w:val="nil"/>
              <w:right w:val="single" w:sz="4" w:space="0" w:color="auto"/>
            </w:tcBorders>
            <w:vAlign w:val="center"/>
          </w:tcPr>
          <w:p w:rsidR="007F6515" w:rsidRDefault="007F6515" w:rsidP="00FA4F69">
            <w:pPr>
              <w:pStyle w:val="Footer"/>
              <w:tabs>
                <w:tab w:val="clear" w:pos="4320"/>
                <w:tab w:val="clear" w:pos="8640"/>
              </w:tabs>
              <w:jc w:val="center"/>
            </w:pPr>
            <w:r>
              <w:t>/</w:t>
            </w: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jc w:val="center"/>
            </w:pP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1</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a</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2</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b</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3</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a</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4</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b</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5</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c</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6</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d</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7</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c</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8</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d</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9</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e</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10</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f</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11</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e</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12</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f</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13</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g</w:t>
            </w:r>
          </w:p>
        </w:tc>
      </w:tr>
      <w:tr w:rsidR="007F6515">
        <w:trPr>
          <w:jc w:val="center"/>
        </w:trPr>
        <w:tc>
          <w:tcPr>
            <w:tcW w:w="779" w:type="dxa"/>
            <w:tcBorders>
              <w:top w:val="nil"/>
              <w:left w:val="nil"/>
              <w:bottom w:val="nil"/>
              <w:right w:val="single" w:sz="4" w:space="0" w:color="auto"/>
            </w:tcBorders>
            <w:vAlign w:val="center"/>
          </w:tcPr>
          <w:p w:rsidR="007F6515" w:rsidRDefault="007F6515" w:rsidP="00FA4F69">
            <w:pPr>
              <w:pStyle w:val="Footer"/>
              <w:tabs>
                <w:tab w:val="clear" w:pos="4320"/>
                <w:tab w:val="clear" w:pos="8640"/>
              </w:tabs>
              <w:spacing w:before="200" w:after="200"/>
              <w:jc w:val="center"/>
            </w:pPr>
            <w:r>
              <w:t>14</w:t>
            </w:r>
          </w:p>
        </w:tc>
        <w:tc>
          <w:tcPr>
            <w:tcW w:w="767" w:type="dxa"/>
            <w:tcBorders>
              <w:lef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vAlign w:val="center"/>
          </w:tcPr>
          <w:p w:rsidR="007F6515" w:rsidRDefault="007F6515" w:rsidP="00FA4F69">
            <w:pPr>
              <w:pStyle w:val="Footer"/>
              <w:tabs>
                <w:tab w:val="clear" w:pos="4320"/>
                <w:tab w:val="clear" w:pos="8640"/>
              </w:tabs>
              <w:spacing w:before="200" w:after="200"/>
            </w:pPr>
          </w:p>
        </w:tc>
        <w:tc>
          <w:tcPr>
            <w:tcW w:w="767" w:type="dxa"/>
            <w:tcBorders>
              <w:right w:val="single" w:sz="4" w:space="0" w:color="auto"/>
            </w:tcBorders>
            <w:vAlign w:val="center"/>
          </w:tcPr>
          <w:p w:rsidR="007F6515" w:rsidRDefault="007F6515" w:rsidP="00FA4F69">
            <w:pPr>
              <w:pStyle w:val="Footer"/>
              <w:tabs>
                <w:tab w:val="clear" w:pos="4320"/>
                <w:tab w:val="clear" w:pos="8640"/>
              </w:tabs>
              <w:spacing w:before="200" w:after="200"/>
            </w:pPr>
          </w:p>
        </w:tc>
        <w:tc>
          <w:tcPr>
            <w:tcW w:w="767" w:type="dxa"/>
            <w:tcBorders>
              <w:top w:val="nil"/>
              <w:left w:val="single" w:sz="4" w:space="0" w:color="auto"/>
              <w:bottom w:val="nil"/>
              <w:right w:val="nil"/>
            </w:tcBorders>
            <w:vAlign w:val="center"/>
          </w:tcPr>
          <w:p w:rsidR="007F6515" w:rsidRDefault="007F6515" w:rsidP="00FA4F69">
            <w:pPr>
              <w:pStyle w:val="Footer"/>
              <w:tabs>
                <w:tab w:val="clear" w:pos="4320"/>
                <w:tab w:val="clear" w:pos="8640"/>
              </w:tabs>
              <w:spacing w:before="200" w:after="200"/>
              <w:jc w:val="center"/>
            </w:pPr>
            <w:r>
              <w:t>g</w:t>
            </w:r>
          </w:p>
        </w:tc>
      </w:tr>
    </w:tbl>
    <w:p w:rsidR="007F6515" w:rsidRDefault="007F6515" w:rsidP="007F6515">
      <w:pPr>
        <w:pStyle w:val="Footer"/>
        <w:tabs>
          <w:tab w:val="clear" w:pos="4320"/>
          <w:tab w:val="clear" w:pos="8640"/>
        </w:tabs>
        <w:ind w:left="360" w:hanging="360"/>
      </w:pPr>
    </w:p>
    <w:p w:rsidR="007F6515" w:rsidRDefault="007F6515" w:rsidP="007F6515">
      <w:pPr>
        <w:pStyle w:val="Footer"/>
        <w:tabs>
          <w:tab w:val="clear" w:pos="4320"/>
          <w:tab w:val="clear" w:pos="8640"/>
        </w:tabs>
        <w:ind w:left="360" w:hanging="360"/>
      </w:pPr>
      <w:r>
        <w:t>U = unstressed</w:t>
      </w:r>
    </w:p>
    <w:p w:rsidR="007F6515" w:rsidRDefault="007F6515" w:rsidP="007F6515">
      <w:pPr>
        <w:pStyle w:val="Footer"/>
        <w:tabs>
          <w:tab w:val="clear" w:pos="4320"/>
          <w:tab w:val="clear" w:pos="8640"/>
        </w:tabs>
        <w:ind w:left="360" w:hanging="360"/>
      </w:pPr>
      <w:r>
        <w:t>/ = stressed</w:t>
      </w:r>
    </w:p>
    <w:p w:rsidR="007F6515" w:rsidRDefault="007F6515" w:rsidP="007F6515">
      <w:pPr>
        <w:pStyle w:val="Footer"/>
        <w:tabs>
          <w:tab w:val="clear" w:pos="4320"/>
          <w:tab w:val="clear" w:pos="8640"/>
        </w:tabs>
        <w:ind w:left="360" w:hanging="360"/>
        <w:sectPr w:rsidR="007F6515" w:rsidSect="00FE547E">
          <w:pgSz w:w="12240" w:h="15840" w:code="1"/>
          <w:pgMar w:top="720" w:right="1440" w:bottom="720" w:left="1440" w:header="720" w:footer="720" w:gutter="0"/>
          <w:cols w:space="720"/>
          <w:docGrid w:linePitch="360"/>
        </w:sectPr>
      </w:pPr>
    </w:p>
    <w:p w:rsidR="007F6515" w:rsidRPr="00B62FFC" w:rsidRDefault="007F6515" w:rsidP="00B62FFC">
      <w:pPr>
        <w:pStyle w:val="Heading2"/>
        <w:jc w:val="center"/>
        <w:rPr>
          <w:rFonts w:ascii="Times New Roman" w:hAnsi="Times New Roman" w:cs="Times New Roman"/>
          <w:smallCaps/>
        </w:rPr>
      </w:pPr>
      <w:bookmarkStart w:id="12" w:name="_Shakespeare’s_Sonnets"/>
      <w:bookmarkEnd w:id="12"/>
      <w:r w:rsidRPr="00B62FFC">
        <w:rPr>
          <w:rFonts w:ascii="Times New Roman" w:hAnsi="Times New Roman" w:cs="Times New Roman"/>
          <w:smallCaps/>
        </w:rPr>
        <w:lastRenderedPageBreak/>
        <w:t>Shakespeare’s Sonnets</w:t>
      </w:r>
    </w:p>
    <w:p w:rsidR="007F6515" w:rsidRDefault="007F6515" w:rsidP="007F6515">
      <w:pPr>
        <w:pStyle w:val="Footer"/>
        <w:tabs>
          <w:tab w:val="clear" w:pos="4320"/>
          <w:tab w:val="clear" w:pos="8640"/>
        </w:tabs>
        <w:ind w:left="360" w:hanging="360"/>
      </w:pPr>
    </w:p>
    <w:tbl>
      <w:tblPr>
        <w:tblW w:w="10680" w:type="dxa"/>
        <w:tblInd w:w="-252" w:type="dxa"/>
        <w:tblLook w:val="0000"/>
      </w:tblPr>
      <w:tblGrid>
        <w:gridCol w:w="5160"/>
        <w:gridCol w:w="480"/>
        <w:gridCol w:w="5040"/>
      </w:tblGrid>
      <w:tr w:rsidR="007F6515" w:rsidTr="00C36AB4">
        <w:tc>
          <w:tcPr>
            <w:tcW w:w="5160" w:type="dxa"/>
            <w:tcBorders>
              <w:bottom w:val="single" w:sz="4" w:space="0" w:color="auto"/>
            </w:tcBorders>
          </w:tcPr>
          <w:p w:rsidR="007F6515" w:rsidRDefault="007F6515" w:rsidP="00FA4F69">
            <w:pPr>
              <w:pStyle w:val="Footer"/>
              <w:tabs>
                <w:tab w:val="clear" w:pos="4320"/>
                <w:tab w:val="clear" w:pos="8640"/>
              </w:tabs>
              <w:jc w:val="center"/>
              <w:rPr>
                <w:sz w:val="22"/>
              </w:rPr>
            </w:pPr>
            <w:r>
              <w:rPr>
                <w:sz w:val="22"/>
              </w:rPr>
              <w:t>18</w:t>
            </w:r>
          </w:p>
          <w:p w:rsidR="007F6515" w:rsidRDefault="007F6515" w:rsidP="00FA4F69">
            <w:pPr>
              <w:pStyle w:val="Footer"/>
              <w:tabs>
                <w:tab w:val="clear" w:pos="4320"/>
                <w:tab w:val="clear" w:pos="8640"/>
              </w:tabs>
              <w:rPr>
                <w:sz w:val="22"/>
              </w:rPr>
            </w:pPr>
            <w:r>
              <w:rPr>
                <w:sz w:val="22"/>
              </w:rPr>
              <w:t>Shall I compare thee to a summer’s day?</w:t>
            </w:r>
          </w:p>
          <w:p w:rsidR="007F6515" w:rsidRDefault="007F6515" w:rsidP="00FA4F69">
            <w:pPr>
              <w:pStyle w:val="Footer"/>
              <w:tabs>
                <w:tab w:val="clear" w:pos="4320"/>
                <w:tab w:val="clear" w:pos="8640"/>
              </w:tabs>
              <w:rPr>
                <w:sz w:val="22"/>
              </w:rPr>
            </w:pPr>
            <w:r>
              <w:rPr>
                <w:sz w:val="22"/>
              </w:rPr>
              <w:t>Thou art more lovely and more temperate:</w:t>
            </w:r>
          </w:p>
          <w:p w:rsidR="007F6515" w:rsidRDefault="007F6515" w:rsidP="00FA4F69">
            <w:pPr>
              <w:pStyle w:val="Footer"/>
              <w:tabs>
                <w:tab w:val="clear" w:pos="4320"/>
                <w:tab w:val="clear" w:pos="8640"/>
              </w:tabs>
              <w:rPr>
                <w:sz w:val="22"/>
              </w:rPr>
            </w:pPr>
            <w:r>
              <w:rPr>
                <w:sz w:val="22"/>
              </w:rPr>
              <w:t>Rough winds do shake the darling buds of May;</w:t>
            </w:r>
          </w:p>
          <w:p w:rsidR="007F6515" w:rsidRDefault="007F6515" w:rsidP="00FA4F69">
            <w:pPr>
              <w:pStyle w:val="Footer"/>
              <w:tabs>
                <w:tab w:val="clear" w:pos="4320"/>
                <w:tab w:val="clear" w:pos="8640"/>
              </w:tabs>
              <w:rPr>
                <w:sz w:val="22"/>
              </w:rPr>
            </w:pPr>
            <w:r>
              <w:rPr>
                <w:sz w:val="22"/>
              </w:rPr>
              <w:t>And summer’s lease hath all too short a date.</w:t>
            </w:r>
          </w:p>
          <w:p w:rsidR="007F6515" w:rsidRDefault="007F6515" w:rsidP="00FA4F69">
            <w:pPr>
              <w:pStyle w:val="Footer"/>
              <w:tabs>
                <w:tab w:val="clear" w:pos="4320"/>
                <w:tab w:val="clear" w:pos="8640"/>
              </w:tabs>
              <w:rPr>
                <w:sz w:val="22"/>
              </w:rPr>
            </w:pPr>
            <w:r>
              <w:rPr>
                <w:sz w:val="22"/>
              </w:rPr>
              <w:t>Sometime too hot the eye of heaven shines,</w:t>
            </w:r>
          </w:p>
          <w:p w:rsidR="007F6515" w:rsidRDefault="007F6515" w:rsidP="00FA4F69">
            <w:pPr>
              <w:pStyle w:val="Footer"/>
              <w:tabs>
                <w:tab w:val="clear" w:pos="4320"/>
                <w:tab w:val="clear" w:pos="8640"/>
              </w:tabs>
              <w:rPr>
                <w:sz w:val="22"/>
              </w:rPr>
            </w:pPr>
            <w:r>
              <w:rPr>
                <w:sz w:val="22"/>
              </w:rPr>
              <w:t>And often is his gold complexion dimmed,</w:t>
            </w:r>
          </w:p>
          <w:p w:rsidR="007F6515" w:rsidRDefault="007F6515" w:rsidP="00FA4F69">
            <w:pPr>
              <w:pStyle w:val="Footer"/>
              <w:tabs>
                <w:tab w:val="clear" w:pos="4320"/>
                <w:tab w:val="clear" w:pos="8640"/>
              </w:tabs>
              <w:rPr>
                <w:sz w:val="22"/>
              </w:rPr>
            </w:pPr>
            <w:r>
              <w:rPr>
                <w:sz w:val="22"/>
              </w:rPr>
              <w:t>By chance, or Nature’s changing course, untrimmed:</w:t>
            </w:r>
          </w:p>
          <w:p w:rsidR="007F6515" w:rsidRDefault="007F6515" w:rsidP="00FA4F69">
            <w:pPr>
              <w:pStyle w:val="Footer"/>
              <w:tabs>
                <w:tab w:val="clear" w:pos="4320"/>
                <w:tab w:val="clear" w:pos="8640"/>
              </w:tabs>
              <w:rPr>
                <w:sz w:val="22"/>
              </w:rPr>
            </w:pPr>
            <w:r>
              <w:rPr>
                <w:sz w:val="22"/>
              </w:rPr>
              <w:t>But thy eternal summer shall not fade,</w:t>
            </w:r>
          </w:p>
          <w:p w:rsidR="007F6515" w:rsidRDefault="007F6515" w:rsidP="00FA4F69">
            <w:pPr>
              <w:pStyle w:val="Footer"/>
              <w:tabs>
                <w:tab w:val="clear" w:pos="4320"/>
                <w:tab w:val="clear" w:pos="8640"/>
              </w:tabs>
              <w:rPr>
                <w:sz w:val="22"/>
              </w:rPr>
            </w:pPr>
            <w:r>
              <w:rPr>
                <w:sz w:val="22"/>
              </w:rPr>
              <w:t xml:space="preserve">Nor lose possession of that fair thou </w:t>
            </w:r>
            <w:proofErr w:type="spellStart"/>
            <w:r>
              <w:rPr>
                <w:sz w:val="22"/>
              </w:rPr>
              <w:t>owest</w:t>
            </w:r>
            <w:proofErr w:type="spellEnd"/>
            <w:r>
              <w:rPr>
                <w:sz w:val="22"/>
              </w:rPr>
              <w:t>,</w:t>
            </w:r>
          </w:p>
          <w:p w:rsidR="007F6515" w:rsidRDefault="007F6515" w:rsidP="00FA4F69">
            <w:pPr>
              <w:pStyle w:val="Footer"/>
              <w:tabs>
                <w:tab w:val="clear" w:pos="4320"/>
                <w:tab w:val="clear" w:pos="8640"/>
              </w:tabs>
              <w:rPr>
                <w:sz w:val="22"/>
              </w:rPr>
            </w:pPr>
            <w:r>
              <w:rPr>
                <w:sz w:val="22"/>
              </w:rPr>
              <w:t xml:space="preserve">Nor shall Death brag thou </w:t>
            </w:r>
            <w:proofErr w:type="spellStart"/>
            <w:r>
              <w:rPr>
                <w:sz w:val="22"/>
              </w:rPr>
              <w:t>wand’rest</w:t>
            </w:r>
            <w:proofErr w:type="spellEnd"/>
            <w:r>
              <w:rPr>
                <w:sz w:val="22"/>
              </w:rPr>
              <w:t xml:space="preserve"> in his shade,</w:t>
            </w:r>
          </w:p>
          <w:p w:rsidR="007F6515" w:rsidRDefault="007F6515" w:rsidP="00FA4F69">
            <w:pPr>
              <w:pStyle w:val="Footer"/>
              <w:tabs>
                <w:tab w:val="clear" w:pos="4320"/>
                <w:tab w:val="clear" w:pos="8640"/>
              </w:tabs>
              <w:rPr>
                <w:sz w:val="22"/>
              </w:rPr>
            </w:pPr>
            <w:r>
              <w:rPr>
                <w:sz w:val="22"/>
              </w:rPr>
              <w:t xml:space="preserve">Nor lose possession of that fair thou </w:t>
            </w:r>
            <w:proofErr w:type="spellStart"/>
            <w:r>
              <w:rPr>
                <w:sz w:val="22"/>
              </w:rPr>
              <w:t>growest</w:t>
            </w:r>
            <w:proofErr w:type="spellEnd"/>
            <w:r>
              <w:rPr>
                <w:sz w:val="22"/>
              </w:rPr>
              <w:t>.</w:t>
            </w:r>
          </w:p>
          <w:p w:rsidR="007F6515" w:rsidRDefault="007F6515" w:rsidP="00FA4F69">
            <w:pPr>
              <w:pStyle w:val="Footer"/>
              <w:tabs>
                <w:tab w:val="clear" w:pos="4320"/>
                <w:tab w:val="clear" w:pos="8640"/>
              </w:tabs>
              <w:ind w:left="360" w:hanging="360"/>
              <w:rPr>
                <w:sz w:val="22"/>
              </w:rPr>
            </w:pPr>
            <w:r>
              <w:rPr>
                <w:sz w:val="22"/>
              </w:rPr>
              <w:tab/>
              <w:t>So long as men can breathe or eyes can see,</w:t>
            </w:r>
          </w:p>
          <w:p w:rsidR="007F6515" w:rsidRDefault="007F6515" w:rsidP="00FA4F69">
            <w:pPr>
              <w:pStyle w:val="Footer"/>
              <w:tabs>
                <w:tab w:val="clear" w:pos="4320"/>
                <w:tab w:val="clear" w:pos="8640"/>
              </w:tabs>
              <w:ind w:left="360" w:hanging="360"/>
            </w:pPr>
            <w:r>
              <w:rPr>
                <w:sz w:val="22"/>
              </w:rPr>
              <w:tab/>
              <w:t xml:space="preserve">So long lives </w:t>
            </w:r>
            <w:proofErr w:type="gramStart"/>
            <w:r>
              <w:rPr>
                <w:sz w:val="22"/>
              </w:rPr>
              <w:t>this,</w:t>
            </w:r>
            <w:proofErr w:type="gramEnd"/>
            <w:r>
              <w:rPr>
                <w:sz w:val="22"/>
              </w:rPr>
              <w:t xml:space="preserve"> and this gives life to thee. </w:t>
            </w:r>
          </w:p>
        </w:tc>
        <w:tc>
          <w:tcPr>
            <w:tcW w:w="480" w:type="dxa"/>
            <w:tcBorders>
              <w:bottom w:val="single" w:sz="4" w:space="0" w:color="auto"/>
            </w:tcBorders>
          </w:tcPr>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3</w:t>
            </w: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6</w:t>
            </w: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9</w:t>
            </w: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10</w:t>
            </w:r>
          </w:p>
        </w:tc>
        <w:tc>
          <w:tcPr>
            <w:tcW w:w="5040" w:type="dxa"/>
            <w:tcBorders>
              <w:bottom w:val="single" w:sz="4" w:space="0" w:color="auto"/>
            </w:tcBorders>
          </w:tcPr>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ind w:left="458" w:hanging="458"/>
              <w:rPr>
                <w:sz w:val="22"/>
              </w:rPr>
            </w:pPr>
            <w:r>
              <w:rPr>
                <w:sz w:val="22"/>
              </w:rPr>
              <w:t>4.</w:t>
            </w:r>
            <w:r>
              <w:rPr>
                <w:sz w:val="22"/>
              </w:rPr>
              <w:tab/>
            </w:r>
            <w:proofErr w:type="gramStart"/>
            <w:r>
              <w:rPr>
                <w:b/>
                <w:bCs/>
                <w:sz w:val="22"/>
              </w:rPr>
              <w:t>lease</w:t>
            </w:r>
            <w:proofErr w:type="gramEnd"/>
            <w:r>
              <w:rPr>
                <w:b/>
                <w:bCs/>
                <w:sz w:val="22"/>
              </w:rPr>
              <w:t>:</w:t>
            </w:r>
            <w:r>
              <w:rPr>
                <w:sz w:val="22"/>
              </w:rPr>
              <w:t xml:space="preserve"> term; </w:t>
            </w:r>
            <w:r>
              <w:rPr>
                <w:b/>
                <w:bCs/>
                <w:sz w:val="22"/>
              </w:rPr>
              <w:t>date</w:t>
            </w:r>
            <w:r>
              <w:rPr>
                <w:sz w:val="22"/>
              </w:rPr>
              <w:t>: duration.</w:t>
            </w:r>
          </w:p>
          <w:p w:rsidR="007F6515" w:rsidRDefault="007F6515" w:rsidP="00FA4F69">
            <w:pPr>
              <w:pStyle w:val="Footer"/>
              <w:tabs>
                <w:tab w:val="clear" w:pos="4320"/>
                <w:tab w:val="clear" w:pos="8640"/>
              </w:tabs>
              <w:ind w:left="458" w:hanging="458"/>
              <w:rPr>
                <w:sz w:val="22"/>
              </w:rPr>
            </w:pPr>
            <w:r>
              <w:rPr>
                <w:sz w:val="22"/>
              </w:rPr>
              <w:t>7.</w:t>
            </w:r>
            <w:r>
              <w:rPr>
                <w:sz w:val="22"/>
              </w:rPr>
              <w:tab/>
            </w:r>
            <w:proofErr w:type="gramStart"/>
            <w:r>
              <w:rPr>
                <w:b/>
                <w:bCs/>
                <w:sz w:val="22"/>
              </w:rPr>
              <w:t>fair…</w:t>
            </w:r>
            <w:proofErr w:type="gramEnd"/>
            <w:r>
              <w:rPr>
                <w:b/>
                <w:bCs/>
                <w:sz w:val="22"/>
              </w:rPr>
              <w:t>fair:</w:t>
            </w:r>
            <w:r>
              <w:rPr>
                <w:sz w:val="22"/>
              </w:rPr>
              <w:t xml:space="preserve"> fair one…beauty.</w:t>
            </w:r>
          </w:p>
          <w:p w:rsidR="007F6515" w:rsidRDefault="007F6515" w:rsidP="00FA4F69">
            <w:pPr>
              <w:pStyle w:val="Footer"/>
              <w:tabs>
                <w:tab w:val="clear" w:pos="4320"/>
                <w:tab w:val="clear" w:pos="8640"/>
              </w:tabs>
              <w:ind w:left="458" w:hanging="458"/>
              <w:rPr>
                <w:sz w:val="22"/>
              </w:rPr>
            </w:pPr>
            <w:r>
              <w:rPr>
                <w:sz w:val="22"/>
              </w:rPr>
              <w:t>8.</w:t>
            </w:r>
            <w:r>
              <w:rPr>
                <w:sz w:val="22"/>
              </w:rPr>
              <w:tab/>
            </w:r>
            <w:proofErr w:type="gramStart"/>
            <w:r>
              <w:rPr>
                <w:b/>
                <w:bCs/>
                <w:sz w:val="22"/>
              </w:rPr>
              <w:t>untrimmed</w:t>
            </w:r>
            <w:proofErr w:type="gramEnd"/>
            <w:r>
              <w:rPr>
                <w:sz w:val="22"/>
              </w:rPr>
              <w:t>: disarrayed; made unbeautiful.</w:t>
            </w:r>
          </w:p>
          <w:p w:rsidR="007F6515" w:rsidRDefault="007F6515" w:rsidP="00FA4F69">
            <w:pPr>
              <w:pStyle w:val="Footer"/>
              <w:tabs>
                <w:tab w:val="clear" w:pos="4320"/>
                <w:tab w:val="clear" w:pos="8640"/>
              </w:tabs>
              <w:ind w:left="458" w:hanging="458"/>
              <w:rPr>
                <w:sz w:val="22"/>
              </w:rPr>
            </w:pPr>
            <w:r>
              <w:rPr>
                <w:sz w:val="22"/>
              </w:rPr>
              <w:t>10.</w:t>
            </w:r>
            <w:r>
              <w:rPr>
                <w:sz w:val="22"/>
              </w:rPr>
              <w:tab/>
            </w:r>
            <w:proofErr w:type="spellStart"/>
            <w:proofErr w:type="gramStart"/>
            <w:r>
              <w:rPr>
                <w:b/>
                <w:bCs/>
                <w:sz w:val="22"/>
              </w:rPr>
              <w:t>owest</w:t>
            </w:r>
            <w:proofErr w:type="spellEnd"/>
            <w:proofErr w:type="gramEnd"/>
            <w:r>
              <w:rPr>
                <w:b/>
                <w:bCs/>
                <w:sz w:val="22"/>
              </w:rPr>
              <w:t>:</w:t>
            </w:r>
            <w:r>
              <w:rPr>
                <w:sz w:val="22"/>
              </w:rPr>
              <w:t xml:space="preserve"> possess.</w:t>
            </w:r>
          </w:p>
          <w:p w:rsidR="007F6515" w:rsidRDefault="007F6515" w:rsidP="00FA4F69">
            <w:pPr>
              <w:pStyle w:val="Footer"/>
              <w:tabs>
                <w:tab w:val="clear" w:pos="4320"/>
                <w:tab w:val="clear" w:pos="8640"/>
              </w:tabs>
              <w:ind w:left="458" w:hanging="458"/>
              <w:rPr>
                <w:sz w:val="22"/>
              </w:rPr>
            </w:pPr>
            <w:r>
              <w:rPr>
                <w:sz w:val="22"/>
              </w:rPr>
              <w:t>12.</w:t>
            </w:r>
            <w:r>
              <w:rPr>
                <w:sz w:val="22"/>
              </w:rPr>
              <w:tab/>
            </w:r>
            <w:proofErr w:type="gramStart"/>
            <w:r>
              <w:rPr>
                <w:b/>
                <w:bCs/>
                <w:sz w:val="22"/>
              </w:rPr>
              <w:t>in</w:t>
            </w:r>
            <w:proofErr w:type="gramEnd"/>
            <w:r>
              <w:rPr>
                <w:b/>
                <w:bCs/>
                <w:sz w:val="22"/>
              </w:rPr>
              <w:t xml:space="preserve"> eternal lines to Time thou </w:t>
            </w:r>
            <w:proofErr w:type="spellStart"/>
            <w:r>
              <w:rPr>
                <w:b/>
                <w:bCs/>
                <w:sz w:val="22"/>
              </w:rPr>
              <w:t>growest</w:t>
            </w:r>
            <w:proofErr w:type="spellEnd"/>
            <w:r>
              <w:rPr>
                <w:b/>
                <w:bCs/>
                <w:sz w:val="22"/>
              </w:rPr>
              <w:t>:</w:t>
            </w:r>
            <w:r>
              <w:rPr>
                <w:sz w:val="22"/>
              </w:rPr>
              <w:t xml:space="preserve"> my verse makes you as eternal as Time itself.</w:t>
            </w:r>
          </w:p>
          <w:p w:rsidR="007F6515" w:rsidRDefault="007F6515" w:rsidP="00FA4F69">
            <w:pPr>
              <w:pStyle w:val="Footer"/>
              <w:tabs>
                <w:tab w:val="clear" w:pos="4320"/>
                <w:tab w:val="clear" w:pos="8640"/>
              </w:tabs>
              <w:ind w:left="458" w:hanging="458"/>
              <w:jc w:val="center"/>
              <w:rPr>
                <w:sz w:val="22"/>
              </w:rPr>
            </w:pPr>
            <w:r>
              <w:rPr>
                <w:sz w:val="22"/>
              </w:rPr>
              <w:t>- - - - - - - - - - - - - - - - - - - - - - - - - -</w:t>
            </w:r>
          </w:p>
          <w:p w:rsidR="007F6515" w:rsidRDefault="007F6515" w:rsidP="00FA4F69">
            <w:pPr>
              <w:pStyle w:val="Footer"/>
              <w:tabs>
                <w:tab w:val="clear" w:pos="4320"/>
                <w:tab w:val="clear" w:pos="8640"/>
              </w:tabs>
              <w:ind w:left="104"/>
              <w:rPr>
                <w:sz w:val="22"/>
              </w:rPr>
            </w:pPr>
            <w:r>
              <w:rPr>
                <w:sz w:val="20"/>
              </w:rPr>
              <w:t>You are comparable to a summer day, but summer’s beauty is brief. You, on the other hand, will enjoy eternal youth in my verse, which can make you immortal.</w:t>
            </w:r>
          </w:p>
        </w:tc>
      </w:tr>
      <w:tr w:rsidR="007F6515" w:rsidTr="00C36AB4">
        <w:tc>
          <w:tcPr>
            <w:tcW w:w="5160" w:type="dxa"/>
            <w:tcBorders>
              <w:top w:val="single" w:sz="4" w:space="0" w:color="auto"/>
              <w:bottom w:val="single" w:sz="4" w:space="0" w:color="auto"/>
            </w:tcBorders>
          </w:tcPr>
          <w:p w:rsidR="007F6515" w:rsidRDefault="007F6515" w:rsidP="00FA4F69">
            <w:pPr>
              <w:pStyle w:val="Footer"/>
              <w:tabs>
                <w:tab w:val="clear" w:pos="4320"/>
                <w:tab w:val="clear" w:pos="8640"/>
              </w:tabs>
              <w:jc w:val="center"/>
              <w:rPr>
                <w:sz w:val="22"/>
              </w:rPr>
            </w:pPr>
            <w:r>
              <w:rPr>
                <w:sz w:val="22"/>
              </w:rPr>
              <w:t>27</w:t>
            </w:r>
          </w:p>
          <w:p w:rsidR="007F6515" w:rsidRDefault="007F6515" w:rsidP="00FA4F69">
            <w:pPr>
              <w:pStyle w:val="Footer"/>
              <w:tabs>
                <w:tab w:val="clear" w:pos="4320"/>
                <w:tab w:val="clear" w:pos="8640"/>
              </w:tabs>
              <w:rPr>
                <w:sz w:val="22"/>
              </w:rPr>
            </w:pPr>
            <w:r>
              <w:rPr>
                <w:sz w:val="22"/>
              </w:rPr>
              <w:t>Weary with toil, I haste me to my bed,</w:t>
            </w:r>
          </w:p>
          <w:p w:rsidR="007F6515" w:rsidRDefault="007F6515" w:rsidP="00FA4F69">
            <w:pPr>
              <w:pStyle w:val="Footer"/>
              <w:tabs>
                <w:tab w:val="clear" w:pos="4320"/>
                <w:tab w:val="clear" w:pos="8640"/>
              </w:tabs>
              <w:rPr>
                <w:sz w:val="22"/>
              </w:rPr>
            </w:pPr>
            <w:r>
              <w:rPr>
                <w:sz w:val="22"/>
              </w:rPr>
              <w:t>The dear repose for limbs with travel tired,</w:t>
            </w:r>
          </w:p>
          <w:p w:rsidR="007F6515" w:rsidRDefault="007F6515" w:rsidP="00FA4F69">
            <w:pPr>
              <w:pStyle w:val="Footer"/>
              <w:tabs>
                <w:tab w:val="clear" w:pos="4320"/>
                <w:tab w:val="clear" w:pos="8640"/>
              </w:tabs>
              <w:rPr>
                <w:sz w:val="22"/>
              </w:rPr>
            </w:pPr>
            <w:r>
              <w:rPr>
                <w:sz w:val="22"/>
              </w:rPr>
              <w:t>But then begins a journey in my head,</w:t>
            </w:r>
          </w:p>
          <w:p w:rsidR="007F6515" w:rsidRDefault="007F6515" w:rsidP="00FA4F69">
            <w:pPr>
              <w:pStyle w:val="Footer"/>
              <w:tabs>
                <w:tab w:val="clear" w:pos="4320"/>
                <w:tab w:val="clear" w:pos="8640"/>
              </w:tabs>
              <w:rPr>
                <w:sz w:val="22"/>
              </w:rPr>
            </w:pPr>
            <w:r>
              <w:rPr>
                <w:sz w:val="22"/>
              </w:rPr>
              <w:t>to work my mind when body’s work’s expired;</w:t>
            </w:r>
          </w:p>
          <w:p w:rsidR="007F6515" w:rsidRDefault="007F6515" w:rsidP="00FA4F69">
            <w:pPr>
              <w:pStyle w:val="Footer"/>
              <w:tabs>
                <w:tab w:val="clear" w:pos="4320"/>
                <w:tab w:val="clear" w:pos="8640"/>
              </w:tabs>
              <w:rPr>
                <w:sz w:val="22"/>
              </w:rPr>
            </w:pPr>
            <w:r>
              <w:rPr>
                <w:sz w:val="22"/>
              </w:rPr>
              <w:t>For then my thoughts, from far where I abide,</w:t>
            </w:r>
          </w:p>
          <w:p w:rsidR="007F6515" w:rsidRDefault="007F6515" w:rsidP="00FA4F69">
            <w:pPr>
              <w:pStyle w:val="Footer"/>
              <w:tabs>
                <w:tab w:val="clear" w:pos="4320"/>
                <w:tab w:val="clear" w:pos="8640"/>
              </w:tabs>
              <w:rPr>
                <w:sz w:val="22"/>
              </w:rPr>
            </w:pPr>
            <w:r>
              <w:rPr>
                <w:sz w:val="22"/>
              </w:rPr>
              <w:t>Intend a zealous pilgrimage to thee,</w:t>
            </w:r>
          </w:p>
          <w:p w:rsidR="007F6515" w:rsidRDefault="007F6515" w:rsidP="00FA4F69">
            <w:pPr>
              <w:pStyle w:val="Footer"/>
              <w:tabs>
                <w:tab w:val="clear" w:pos="4320"/>
                <w:tab w:val="clear" w:pos="8640"/>
              </w:tabs>
              <w:rPr>
                <w:sz w:val="22"/>
              </w:rPr>
            </w:pPr>
            <w:r>
              <w:rPr>
                <w:sz w:val="22"/>
              </w:rPr>
              <w:t>And keep my drooping eyelids open wide,</w:t>
            </w:r>
          </w:p>
          <w:p w:rsidR="007F6515" w:rsidRDefault="007F6515" w:rsidP="00FA4F69">
            <w:pPr>
              <w:pStyle w:val="Footer"/>
              <w:tabs>
                <w:tab w:val="clear" w:pos="4320"/>
                <w:tab w:val="clear" w:pos="8640"/>
              </w:tabs>
              <w:rPr>
                <w:sz w:val="22"/>
              </w:rPr>
            </w:pPr>
            <w:r>
              <w:rPr>
                <w:sz w:val="22"/>
              </w:rPr>
              <w:t>Looking on darkness which the blind do see;</w:t>
            </w:r>
          </w:p>
          <w:p w:rsidR="007F6515" w:rsidRDefault="007F6515" w:rsidP="00FA4F69">
            <w:pPr>
              <w:pStyle w:val="Footer"/>
              <w:tabs>
                <w:tab w:val="clear" w:pos="4320"/>
                <w:tab w:val="clear" w:pos="8640"/>
              </w:tabs>
              <w:rPr>
                <w:sz w:val="22"/>
              </w:rPr>
            </w:pPr>
            <w:r>
              <w:rPr>
                <w:sz w:val="22"/>
              </w:rPr>
              <w:t>Save that my soul’s imaginary sight</w:t>
            </w:r>
          </w:p>
          <w:p w:rsidR="007F6515" w:rsidRDefault="007F6515" w:rsidP="00FA4F69">
            <w:pPr>
              <w:pStyle w:val="Footer"/>
              <w:tabs>
                <w:tab w:val="clear" w:pos="4320"/>
                <w:tab w:val="clear" w:pos="8640"/>
              </w:tabs>
              <w:rPr>
                <w:sz w:val="22"/>
              </w:rPr>
            </w:pPr>
            <w:r>
              <w:rPr>
                <w:sz w:val="22"/>
              </w:rPr>
              <w:t>Presents thy shadow to my sightless view,</w:t>
            </w:r>
          </w:p>
          <w:p w:rsidR="007F6515" w:rsidRDefault="007F6515" w:rsidP="00FA4F69">
            <w:pPr>
              <w:pStyle w:val="Footer"/>
              <w:tabs>
                <w:tab w:val="clear" w:pos="4320"/>
                <w:tab w:val="clear" w:pos="8640"/>
              </w:tabs>
              <w:rPr>
                <w:sz w:val="22"/>
              </w:rPr>
            </w:pPr>
            <w:r>
              <w:rPr>
                <w:sz w:val="22"/>
              </w:rPr>
              <w:t>Which, like a jewel hung in ghastly night,</w:t>
            </w:r>
          </w:p>
          <w:p w:rsidR="007F6515" w:rsidRDefault="007F6515" w:rsidP="00FA4F69">
            <w:pPr>
              <w:pStyle w:val="Footer"/>
              <w:tabs>
                <w:tab w:val="clear" w:pos="4320"/>
                <w:tab w:val="clear" w:pos="8640"/>
              </w:tabs>
              <w:rPr>
                <w:sz w:val="22"/>
              </w:rPr>
            </w:pPr>
            <w:r>
              <w:rPr>
                <w:sz w:val="22"/>
              </w:rPr>
              <w:t>Makes black night beauteous and her old face new.</w:t>
            </w:r>
          </w:p>
          <w:p w:rsidR="007F6515" w:rsidRDefault="007F6515" w:rsidP="00FA4F69">
            <w:pPr>
              <w:pStyle w:val="Footer"/>
              <w:tabs>
                <w:tab w:val="clear" w:pos="4320"/>
                <w:tab w:val="clear" w:pos="8640"/>
              </w:tabs>
              <w:ind w:left="360" w:hanging="360"/>
              <w:rPr>
                <w:sz w:val="22"/>
              </w:rPr>
            </w:pPr>
            <w:r>
              <w:rPr>
                <w:sz w:val="22"/>
              </w:rPr>
              <w:tab/>
              <w:t>Lo, thus by day my limbs, by night my mind,</w:t>
            </w:r>
          </w:p>
          <w:p w:rsidR="007F6515" w:rsidRDefault="007F6515" w:rsidP="00FA4F69">
            <w:pPr>
              <w:pStyle w:val="Footer"/>
              <w:tabs>
                <w:tab w:val="clear" w:pos="4320"/>
                <w:tab w:val="clear" w:pos="8640"/>
              </w:tabs>
              <w:ind w:left="360" w:hanging="360"/>
            </w:pPr>
            <w:r>
              <w:rPr>
                <w:sz w:val="22"/>
              </w:rPr>
              <w:tab/>
              <w:t>For thee and for myself no quiet find.</w:t>
            </w:r>
          </w:p>
        </w:tc>
        <w:tc>
          <w:tcPr>
            <w:tcW w:w="480" w:type="dxa"/>
            <w:tcBorders>
              <w:top w:val="single" w:sz="4" w:space="0" w:color="auto"/>
              <w:bottom w:val="single" w:sz="4" w:space="0" w:color="auto"/>
            </w:tcBorders>
          </w:tcPr>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3</w:t>
            </w: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6</w:t>
            </w: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9</w:t>
            </w: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12</w:t>
            </w:r>
          </w:p>
        </w:tc>
        <w:tc>
          <w:tcPr>
            <w:tcW w:w="5040" w:type="dxa"/>
            <w:tcBorders>
              <w:top w:val="single" w:sz="4" w:space="0" w:color="auto"/>
              <w:bottom w:val="single" w:sz="4" w:space="0" w:color="auto"/>
            </w:tcBorders>
          </w:tcPr>
          <w:p w:rsidR="007F6515" w:rsidRDefault="007F6515" w:rsidP="00FA4F69">
            <w:pPr>
              <w:pStyle w:val="Footer"/>
              <w:tabs>
                <w:tab w:val="clear" w:pos="4320"/>
                <w:tab w:val="clear" w:pos="8640"/>
              </w:tabs>
              <w:ind w:left="463" w:hanging="463"/>
              <w:rPr>
                <w:sz w:val="22"/>
              </w:rPr>
            </w:pPr>
          </w:p>
          <w:p w:rsidR="007F6515" w:rsidRDefault="007F6515" w:rsidP="00FA4F69">
            <w:pPr>
              <w:pStyle w:val="Footer"/>
              <w:tabs>
                <w:tab w:val="clear" w:pos="4320"/>
                <w:tab w:val="clear" w:pos="8640"/>
              </w:tabs>
              <w:ind w:left="463" w:hanging="463"/>
              <w:rPr>
                <w:sz w:val="22"/>
              </w:rPr>
            </w:pPr>
            <w:r>
              <w:rPr>
                <w:sz w:val="22"/>
              </w:rPr>
              <w:t>1.</w:t>
            </w:r>
            <w:r>
              <w:rPr>
                <w:sz w:val="22"/>
              </w:rPr>
              <w:tab/>
            </w:r>
            <w:proofErr w:type="gramStart"/>
            <w:r>
              <w:rPr>
                <w:b/>
                <w:bCs/>
                <w:sz w:val="22"/>
              </w:rPr>
              <w:t>toil</w:t>
            </w:r>
            <w:proofErr w:type="gramEnd"/>
            <w:r>
              <w:rPr>
                <w:sz w:val="22"/>
              </w:rPr>
              <w:t>; travel.</w:t>
            </w:r>
          </w:p>
          <w:p w:rsidR="007F6515" w:rsidRDefault="007F6515" w:rsidP="00FA4F69">
            <w:pPr>
              <w:pStyle w:val="Footer"/>
              <w:tabs>
                <w:tab w:val="clear" w:pos="4320"/>
                <w:tab w:val="clear" w:pos="8640"/>
              </w:tabs>
              <w:ind w:left="463" w:hanging="463"/>
              <w:rPr>
                <w:sz w:val="22"/>
              </w:rPr>
            </w:pPr>
            <w:r>
              <w:rPr>
                <w:sz w:val="22"/>
              </w:rPr>
              <w:t>6.</w:t>
            </w:r>
            <w:r>
              <w:rPr>
                <w:sz w:val="22"/>
              </w:rPr>
              <w:tab/>
            </w:r>
            <w:r>
              <w:rPr>
                <w:b/>
                <w:bCs/>
                <w:sz w:val="22"/>
              </w:rPr>
              <w:t>Intend</w:t>
            </w:r>
            <w:r>
              <w:rPr>
                <w:sz w:val="22"/>
              </w:rPr>
              <w:t>: proceed on.</w:t>
            </w:r>
          </w:p>
          <w:p w:rsidR="007F6515" w:rsidRDefault="007F6515" w:rsidP="00FA4F69">
            <w:pPr>
              <w:pStyle w:val="Footer"/>
              <w:tabs>
                <w:tab w:val="clear" w:pos="4320"/>
                <w:tab w:val="clear" w:pos="8640"/>
              </w:tabs>
              <w:ind w:left="463" w:hanging="463"/>
              <w:rPr>
                <w:sz w:val="22"/>
              </w:rPr>
            </w:pPr>
            <w:r>
              <w:rPr>
                <w:sz w:val="22"/>
              </w:rPr>
              <w:t>9.</w:t>
            </w:r>
            <w:r>
              <w:rPr>
                <w:sz w:val="22"/>
              </w:rPr>
              <w:tab/>
            </w:r>
            <w:proofErr w:type="gramStart"/>
            <w:r>
              <w:rPr>
                <w:b/>
                <w:bCs/>
                <w:sz w:val="22"/>
              </w:rPr>
              <w:t>imaginary</w:t>
            </w:r>
            <w:proofErr w:type="gramEnd"/>
            <w:r>
              <w:rPr>
                <w:b/>
                <w:bCs/>
                <w:sz w:val="22"/>
              </w:rPr>
              <w:t xml:space="preserve"> sight</w:t>
            </w:r>
            <w:r>
              <w:rPr>
                <w:sz w:val="22"/>
              </w:rPr>
              <w:t>: ability to see in imagination.</w:t>
            </w:r>
          </w:p>
          <w:p w:rsidR="007F6515" w:rsidRDefault="007F6515" w:rsidP="00FA4F69">
            <w:pPr>
              <w:pStyle w:val="Footer"/>
              <w:tabs>
                <w:tab w:val="clear" w:pos="4320"/>
                <w:tab w:val="clear" w:pos="8640"/>
              </w:tabs>
              <w:ind w:left="463" w:hanging="463"/>
              <w:rPr>
                <w:sz w:val="22"/>
              </w:rPr>
            </w:pPr>
            <w:r>
              <w:rPr>
                <w:sz w:val="22"/>
              </w:rPr>
              <w:t>10.</w:t>
            </w:r>
            <w:r>
              <w:rPr>
                <w:sz w:val="22"/>
              </w:rPr>
              <w:tab/>
            </w:r>
            <w:proofErr w:type="gramStart"/>
            <w:r>
              <w:rPr>
                <w:b/>
                <w:bCs/>
                <w:sz w:val="22"/>
              </w:rPr>
              <w:t>shadow</w:t>
            </w:r>
            <w:proofErr w:type="gramEnd"/>
            <w:r>
              <w:rPr>
                <w:sz w:val="22"/>
              </w:rPr>
              <w:t>: image.</w:t>
            </w:r>
          </w:p>
          <w:p w:rsidR="007F6515" w:rsidRDefault="007F6515" w:rsidP="00FA4F69">
            <w:pPr>
              <w:pStyle w:val="Footer"/>
              <w:tabs>
                <w:tab w:val="clear" w:pos="4320"/>
                <w:tab w:val="clear" w:pos="8640"/>
              </w:tabs>
              <w:ind w:left="463" w:hanging="463"/>
              <w:rPr>
                <w:sz w:val="22"/>
              </w:rPr>
            </w:pPr>
            <w:r>
              <w:rPr>
                <w:sz w:val="22"/>
              </w:rPr>
              <w:t>11.</w:t>
            </w:r>
            <w:r>
              <w:rPr>
                <w:sz w:val="22"/>
              </w:rPr>
              <w:tab/>
            </w:r>
            <w:proofErr w:type="gramStart"/>
            <w:r>
              <w:rPr>
                <w:b/>
                <w:bCs/>
                <w:sz w:val="22"/>
              </w:rPr>
              <w:t>ghastly</w:t>
            </w:r>
            <w:proofErr w:type="gramEnd"/>
            <w:r>
              <w:rPr>
                <w:b/>
                <w:bCs/>
                <w:sz w:val="22"/>
              </w:rPr>
              <w:t>:</w:t>
            </w:r>
            <w:r>
              <w:rPr>
                <w:sz w:val="22"/>
              </w:rPr>
              <w:t xml:space="preserve"> terrifying.</w:t>
            </w:r>
          </w:p>
          <w:p w:rsidR="007F6515" w:rsidRDefault="007F6515" w:rsidP="00FA4F69">
            <w:pPr>
              <w:pStyle w:val="Footer"/>
              <w:tabs>
                <w:tab w:val="clear" w:pos="4320"/>
                <w:tab w:val="clear" w:pos="8640"/>
              </w:tabs>
              <w:ind w:left="463" w:hanging="463"/>
              <w:rPr>
                <w:sz w:val="22"/>
              </w:rPr>
            </w:pPr>
            <w:r>
              <w:rPr>
                <w:sz w:val="22"/>
              </w:rPr>
              <w:t>12.</w:t>
            </w:r>
            <w:r>
              <w:rPr>
                <w:sz w:val="22"/>
              </w:rPr>
              <w:tab/>
            </w:r>
            <w:proofErr w:type="gramStart"/>
            <w:r>
              <w:rPr>
                <w:b/>
                <w:bCs/>
                <w:sz w:val="22"/>
              </w:rPr>
              <w:t>black</w:t>
            </w:r>
            <w:proofErr w:type="gramEnd"/>
            <w:r>
              <w:rPr>
                <w:sz w:val="22"/>
              </w:rPr>
              <w:t>: ugly.</w:t>
            </w:r>
          </w:p>
          <w:p w:rsidR="007F6515" w:rsidRDefault="007F6515" w:rsidP="00FA4F69">
            <w:pPr>
              <w:pStyle w:val="Footer"/>
              <w:tabs>
                <w:tab w:val="clear" w:pos="4320"/>
                <w:tab w:val="clear" w:pos="8640"/>
              </w:tabs>
              <w:ind w:left="463" w:hanging="463"/>
              <w:rPr>
                <w:sz w:val="22"/>
              </w:rPr>
            </w:pPr>
            <w:r>
              <w:rPr>
                <w:sz w:val="22"/>
              </w:rPr>
              <w:t>14.</w:t>
            </w:r>
            <w:r>
              <w:rPr>
                <w:sz w:val="22"/>
              </w:rPr>
              <w:tab/>
            </w:r>
            <w:r>
              <w:rPr>
                <w:b/>
                <w:bCs/>
                <w:sz w:val="22"/>
              </w:rPr>
              <w:t>For:</w:t>
            </w:r>
            <w:r>
              <w:rPr>
                <w:sz w:val="22"/>
              </w:rPr>
              <w:t xml:space="preserve"> because.</w:t>
            </w:r>
          </w:p>
          <w:p w:rsidR="007F6515" w:rsidRDefault="007F6515" w:rsidP="00FA4F69">
            <w:pPr>
              <w:pStyle w:val="Footer"/>
              <w:tabs>
                <w:tab w:val="clear" w:pos="4320"/>
                <w:tab w:val="clear" w:pos="8640"/>
              </w:tabs>
              <w:ind w:left="463" w:hanging="463"/>
              <w:jc w:val="center"/>
              <w:rPr>
                <w:sz w:val="22"/>
              </w:rPr>
            </w:pPr>
            <w:r>
              <w:rPr>
                <w:sz w:val="22"/>
              </w:rPr>
              <w:t>- - - - - - - - - - - - - - - - - - - - - - - - - -</w:t>
            </w:r>
          </w:p>
          <w:p w:rsidR="007F6515" w:rsidRDefault="007F6515" w:rsidP="00FA4F69">
            <w:pPr>
              <w:pStyle w:val="Footer"/>
              <w:tabs>
                <w:tab w:val="clear" w:pos="4320"/>
                <w:tab w:val="clear" w:pos="8640"/>
              </w:tabs>
              <w:ind w:left="103"/>
              <w:rPr>
                <w:sz w:val="20"/>
              </w:rPr>
            </w:pPr>
            <w:r>
              <w:rPr>
                <w:sz w:val="20"/>
              </w:rPr>
              <w:t>When I go to bed exhausted, I find no rest, for my thoughts travel to you and create your image in my mind. Thus I have no rest in the day because of my body’s exertions and none at night because my mind is occupied with thoughts of you.</w:t>
            </w:r>
          </w:p>
        </w:tc>
      </w:tr>
      <w:tr w:rsidR="007F6515" w:rsidTr="00C36AB4">
        <w:tc>
          <w:tcPr>
            <w:tcW w:w="5160" w:type="dxa"/>
            <w:tcBorders>
              <w:top w:val="single" w:sz="4" w:space="0" w:color="auto"/>
            </w:tcBorders>
          </w:tcPr>
          <w:p w:rsidR="007F6515" w:rsidRDefault="007F6515" w:rsidP="00FA4F69">
            <w:pPr>
              <w:pStyle w:val="Footer"/>
              <w:tabs>
                <w:tab w:val="clear" w:pos="4320"/>
                <w:tab w:val="clear" w:pos="8640"/>
              </w:tabs>
              <w:jc w:val="center"/>
              <w:rPr>
                <w:sz w:val="22"/>
              </w:rPr>
            </w:pPr>
            <w:r>
              <w:rPr>
                <w:sz w:val="22"/>
              </w:rPr>
              <w:t>60</w:t>
            </w:r>
          </w:p>
          <w:p w:rsidR="007F6515" w:rsidRDefault="007F6515" w:rsidP="00FA4F69">
            <w:pPr>
              <w:pStyle w:val="Footer"/>
              <w:tabs>
                <w:tab w:val="clear" w:pos="4320"/>
                <w:tab w:val="clear" w:pos="8640"/>
              </w:tabs>
              <w:rPr>
                <w:sz w:val="22"/>
              </w:rPr>
            </w:pPr>
            <w:r>
              <w:rPr>
                <w:sz w:val="22"/>
              </w:rPr>
              <w:t>Like as the waves make toward the pebbled shore,</w:t>
            </w:r>
          </w:p>
          <w:p w:rsidR="007F6515" w:rsidRDefault="007F6515" w:rsidP="00FA4F69">
            <w:pPr>
              <w:pStyle w:val="Footer"/>
              <w:tabs>
                <w:tab w:val="clear" w:pos="4320"/>
                <w:tab w:val="clear" w:pos="8640"/>
              </w:tabs>
              <w:rPr>
                <w:sz w:val="22"/>
              </w:rPr>
            </w:pPr>
            <w:r>
              <w:rPr>
                <w:sz w:val="22"/>
              </w:rPr>
              <w:t>So do our minutes hasten to their end;</w:t>
            </w:r>
          </w:p>
          <w:p w:rsidR="007F6515" w:rsidRDefault="007F6515" w:rsidP="00FA4F69">
            <w:pPr>
              <w:pStyle w:val="Footer"/>
              <w:tabs>
                <w:tab w:val="clear" w:pos="4320"/>
                <w:tab w:val="clear" w:pos="8640"/>
              </w:tabs>
              <w:rPr>
                <w:sz w:val="22"/>
              </w:rPr>
            </w:pPr>
            <w:r>
              <w:rPr>
                <w:sz w:val="22"/>
              </w:rPr>
              <w:t>Each changing place with that which goes before,</w:t>
            </w:r>
          </w:p>
          <w:p w:rsidR="007F6515" w:rsidRDefault="007F6515" w:rsidP="00FA4F69">
            <w:pPr>
              <w:pStyle w:val="Footer"/>
              <w:tabs>
                <w:tab w:val="clear" w:pos="4320"/>
                <w:tab w:val="clear" w:pos="8640"/>
              </w:tabs>
              <w:rPr>
                <w:sz w:val="22"/>
              </w:rPr>
            </w:pPr>
            <w:r>
              <w:rPr>
                <w:sz w:val="22"/>
              </w:rPr>
              <w:t>In sequent toil all forward do contend.</w:t>
            </w:r>
          </w:p>
          <w:p w:rsidR="007F6515" w:rsidRDefault="007F6515" w:rsidP="00FA4F69">
            <w:pPr>
              <w:pStyle w:val="Footer"/>
              <w:tabs>
                <w:tab w:val="clear" w:pos="4320"/>
                <w:tab w:val="clear" w:pos="8640"/>
              </w:tabs>
              <w:rPr>
                <w:sz w:val="22"/>
              </w:rPr>
            </w:pPr>
            <w:r>
              <w:rPr>
                <w:sz w:val="22"/>
              </w:rPr>
              <w:t>Nativity, once in the main light,</w:t>
            </w:r>
          </w:p>
          <w:p w:rsidR="007F6515" w:rsidRDefault="007F6515" w:rsidP="00FA4F69">
            <w:pPr>
              <w:pStyle w:val="Footer"/>
              <w:tabs>
                <w:tab w:val="clear" w:pos="4320"/>
                <w:tab w:val="clear" w:pos="8640"/>
              </w:tabs>
              <w:rPr>
                <w:sz w:val="22"/>
              </w:rPr>
            </w:pPr>
            <w:r>
              <w:rPr>
                <w:sz w:val="22"/>
              </w:rPr>
              <w:t>Crawls to maturity, wherewith being crowned,</w:t>
            </w:r>
          </w:p>
          <w:p w:rsidR="007F6515" w:rsidRDefault="007F6515" w:rsidP="00FA4F69">
            <w:pPr>
              <w:pStyle w:val="Footer"/>
              <w:tabs>
                <w:tab w:val="clear" w:pos="4320"/>
                <w:tab w:val="clear" w:pos="8640"/>
              </w:tabs>
              <w:rPr>
                <w:sz w:val="22"/>
              </w:rPr>
            </w:pPr>
            <w:r>
              <w:rPr>
                <w:sz w:val="22"/>
              </w:rPr>
              <w:t>Crooked eclipses ‘</w:t>
            </w:r>
            <w:proofErr w:type="spellStart"/>
            <w:r>
              <w:rPr>
                <w:sz w:val="22"/>
              </w:rPr>
              <w:t>gainst</w:t>
            </w:r>
            <w:proofErr w:type="spellEnd"/>
            <w:r>
              <w:rPr>
                <w:sz w:val="22"/>
              </w:rPr>
              <w:t xml:space="preserve"> his glory fight,</w:t>
            </w:r>
          </w:p>
          <w:p w:rsidR="007F6515" w:rsidRDefault="007F6515" w:rsidP="00FA4F69">
            <w:pPr>
              <w:pStyle w:val="Footer"/>
              <w:tabs>
                <w:tab w:val="clear" w:pos="4320"/>
                <w:tab w:val="clear" w:pos="8640"/>
              </w:tabs>
              <w:rPr>
                <w:sz w:val="22"/>
              </w:rPr>
            </w:pPr>
            <w:r>
              <w:rPr>
                <w:sz w:val="22"/>
              </w:rPr>
              <w:t>And Time that gave doth now his gift confound.</w:t>
            </w:r>
          </w:p>
          <w:p w:rsidR="007F6515" w:rsidRDefault="007F6515" w:rsidP="00FA4F69">
            <w:pPr>
              <w:pStyle w:val="Footer"/>
              <w:tabs>
                <w:tab w:val="clear" w:pos="4320"/>
                <w:tab w:val="clear" w:pos="8640"/>
              </w:tabs>
              <w:rPr>
                <w:sz w:val="22"/>
              </w:rPr>
            </w:pPr>
            <w:r>
              <w:rPr>
                <w:sz w:val="22"/>
              </w:rPr>
              <w:t>Time doth transfix the flourish set on youth</w:t>
            </w:r>
          </w:p>
          <w:p w:rsidR="007F6515" w:rsidRDefault="007F6515" w:rsidP="00FA4F69">
            <w:pPr>
              <w:pStyle w:val="Footer"/>
              <w:tabs>
                <w:tab w:val="clear" w:pos="4320"/>
                <w:tab w:val="clear" w:pos="8640"/>
              </w:tabs>
              <w:rPr>
                <w:sz w:val="22"/>
              </w:rPr>
            </w:pPr>
            <w:r>
              <w:rPr>
                <w:sz w:val="22"/>
              </w:rPr>
              <w:t>And delves the parallels in beauty’s brow,</w:t>
            </w:r>
          </w:p>
          <w:p w:rsidR="007F6515" w:rsidRDefault="007F6515" w:rsidP="00FA4F69">
            <w:pPr>
              <w:pStyle w:val="Footer"/>
              <w:tabs>
                <w:tab w:val="clear" w:pos="4320"/>
                <w:tab w:val="clear" w:pos="8640"/>
              </w:tabs>
              <w:rPr>
                <w:sz w:val="22"/>
              </w:rPr>
            </w:pPr>
            <w:r>
              <w:rPr>
                <w:sz w:val="22"/>
              </w:rPr>
              <w:t>Feeds on the rarities of Nature’s truth,</w:t>
            </w:r>
          </w:p>
          <w:p w:rsidR="007F6515" w:rsidRDefault="007F6515" w:rsidP="00FA4F69">
            <w:pPr>
              <w:pStyle w:val="Footer"/>
              <w:tabs>
                <w:tab w:val="clear" w:pos="4320"/>
                <w:tab w:val="clear" w:pos="8640"/>
              </w:tabs>
              <w:rPr>
                <w:sz w:val="22"/>
              </w:rPr>
            </w:pPr>
            <w:r>
              <w:rPr>
                <w:sz w:val="22"/>
              </w:rPr>
              <w:t>And nothing stands but for his scythe to mow:</w:t>
            </w:r>
          </w:p>
          <w:p w:rsidR="007F6515" w:rsidRDefault="007F6515" w:rsidP="00FA4F69">
            <w:pPr>
              <w:pStyle w:val="Footer"/>
              <w:tabs>
                <w:tab w:val="clear" w:pos="4320"/>
                <w:tab w:val="clear" w:pos="8640"/>
              </w:tabs>
              <w:ind w:left="360" w:hanging="360"/>
              <w:rPr>
                <w:sz w:val="22"/>
              </w:rPr>
            </w:pPr>
            <w:r>
              <w:rPr>
                <w:sz w:val="22"/>
              </w:rPr>
              <w:tab/>
              <w:t>And yet to times in hope my verse shall stand,</w:t>
            </w:r>
          </w:p>
          <w:p w:rsidR="007F6515" w:rsidRDefault="007F6515" w:rsidP="00FA4F69">
            <w:pPr>
              <w:pStyle w:val="Footer"/>
              <w:tabs>
                <w:tab w:val="clear" w:pos="4320"/>
                <w:tab w:val="clear" w:pos="8640"/>
              </w:tabs>
              <w:ind w:left="360" w:hanging="360"/>
              <w:rPr>
                <w:sz w:val="22"/>
              </w:rPr>
            </w:pPr>
            <w:r>
              <w:rPr>
                <w:sz w:val="22"/>
              </w:rPr>
              <w:tab/>
              <w:t>Praising thy worth, despite his cruel hand.</w:t>
            </w:r>
          </w:p>
        </w:tc>
        <w:tc>
          <w:tcPr>
            <w:tcW w:w="480" w:type="dxa"/>
            <w:tcBorders>
              <w:top w:val="single" w:sz="4" w:space="0" w:color="auto"/>
            </w:tcBorders>
          </w:tcPr>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3</w:t>
            </w: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6</w:t>
            </w: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9</w:t>
            </w: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p>
          <w:p w:rsidR="007F6515" w:rsidRDefault="007F6515" w:rsidP="00FA4F69">
            <w:pPr>
              <w:pStyle w:val="Footer"/>
              <w:tabs>
                <w:tab w:val="clear" w:pos="4320"/>
                <w:tab w:val="clear" w:pos="8640"/>
              </w:tabs>
              <w:rPr>
                <w:sz w:val="22"/>
              </w:rPr>
            </w:pPr>
            <w:r>
              <w:rPr>
                <w:sz w:val="22"/>
              </w:rPr>
              <w:t>12</w:t>
            </w:r>
          </w:p>
        </w:tc>
        <w:tc>
          <w:tcPr>
            <w:tcW w:w="5040" w:type="dxa"/>
            <w:tcBorders>
              <w:top w:val="single" w:sz="4" w:space="0" w:color="auto"/>
            </w:tcBorders>
          </w:tcPr>
          <w:p w:rsidR="007F6515" w:rsidRDefault="007F6515" w:rsidP="00FA4F69">
            <w:pPr>
              <w:pStyle w:val="Footer"/>
              <w:tabs>
                <w:tab w:val="clear" w:pos="4320"/>
                <w:tab w:val="clear" w:pos="8640"/>
              </w:tabs>
              <w:ind w:left="463" w:hanging="463"/>
              <w:rPr>
                <w:sz w:val="22"/>
              </w:rPr>
            </w:pPr>
          </w:p>
          <w:p w:rsidR="007F6515" w:rsidRDefault="007F6515" w:rsidP="00FA4F69">
            <w:pPr>
              <w:pStyle w:val="Footer"/>
              <w:tabs>
                <w:tab w:val="clear" w:pos="4320"/>
                <w:tab w:val="clear" w:pos="8640"/>
              </w:tabs>
              <w:ind w:left="463" w:hanging="463"/>
              <w:rPr>
                <w:sz w:val="22"/>
              </w:rPr>
            </w:pPr>
            <w:r>
              <w:rPr>
                <w:sz w:val="22"/>
              </w:rPr>
              <w:t>4.</w:t>
            </w:r>
            <w:r>
              <w:rPr>
                <w:sz w:val="22"/>
              </w:rPr>
              <w:tab/>
            </w:r>
            <w:r>
              <w:rPr>
                <w:b/>
                <w:bCs/>
                <w:sz w:val="22"/>
              </w:rPr>
              <w:t>In sequent toil all forward do contend:</w:t>
            </w:r>
            <w:r>
              <w:rPr>
                <w:sz w:val="22"/>
              </w:rPr>
              <w:t xml:space="preserve"> toiling in orderly progression, all strive to move forward.</w:t>
            </w:r>
          </w:p>
          <w:p w:rsidR="007F6515" w:rsidRDefault="007F6515" w:rsidP="00FA4F69">
            <w:pPr>
              <w:pStyle w:val="Footer"/>
              <w:tabs>
                <w:tab w:val="clear" w:pos="4320"/>
                <w:tab w:val="clear" w:pos="8640"/>
              </w:tabs>
              <w:ind w:left="463" w:hanging="463"/>
              <w:rPr>
                <w:sz w:val="22"/>
              </w:rPr>
            </w:pPr>
            <w:r>
              <w:rPr>
                <w:sz w:val="22"/>
              </w:rPr>
              <w:t>5.</w:t>
            </w:r>
            <w:r>
              <w:rPr>
                <w:sz w:val="22"/>
              </w:rPr>
              <w:tab/>
            </w:r>
            <w:r>
              <w:rPr>
                <w:b/>
                <w:bCs/>
                <w:sz w:val="22"/>
              </w:rPr>
              <w:t>Nativity</w:t>
            </w:r>
            <w:r>
              <w:rPr>
                <w:sz w:val="22"/>
              </w:rPr>
              <w:t xml:space="preserve">: the newborn child; </w:t>
            </w:r>
            <w:r>
              <w:rPr>
                <w:b/>
                <w:bCs/>
                <w:sz w:val="22"/>
              </w:rPr>
              <w:t>main of light</w:t>
            </w:r>
            <w:r>
              <w:rPr>
                <w:sz w:val="22"/>
              </w:rPr>
              <w:t>: main of light of the world (from the dark womb).</w:t>
            </w:r>
          </w:p>
          <w:p w:rsidR="007F6515" w:rsidRDefault="007F6515" w:rsidP="00FA4F69">
            <w:pPr>
              <w:pStyle w:val="Footer"/>
              <w:tabs>
                <w:tab w:val="clear" w:pos="4320"/>
                <w:tab w:val="clear" w:pos="8640"/>
              </w:tabs>
              <w:ind w:left="463" w:hanging="463"/>
              <w:rPr>
                <w:sz w:val="22"/>
              </w:rPr>
            </w:pPr>
            <w:r>
              <w:rPr>
                <w:sz w:val="22"/>
              </w:rPr>
              <w:t>7.</w:t>
            </w:r>
            <w:r>
              <w:rPr>
                <w:sz w:val="22"/>
              </w:rPr>
              <w:tab/>
            </w:r>
            <w:r>
              <w:rPr>
                <w:b/>
                <w:bCs/>
                <w:sz w:val="22"/>
              </w:rPr>
              <w:t>Crooked eclipses</w:t>
            </w:r>
            <w:r>
              <w:rPr>
                <w:sz w:val="22"/>
              </w:rPr>
              <w:t>: adversities.</w:t>
            </w:r>
          </w:p>
          <w:p w:rsidR="007F6515" w:rsidRDefault="007F6515" w:rsidP="00FA4F69">
            <w:pPr>
              <w:pStyle w:val="Footer"/>
              <w:tabs>
                <w:tab w:val="clear" w:pos="4320"/>
                <w:tab w:val="clear" w:pos="8640"/>
              </w:tabs>
              <w:ind w:left="463" w:hanging="463"/>
              <w:rPr>
                <w:sz w:val="22"/>
              </w:rPr>
            </w:pPr>
            <w:r>
              <w:rPr>
                <w:sz w:val="22"/>
              </w:rPr>
              <w:t>8.</w:t>
            </w:r>
            <w:r>
              <w:rPr>
                <w:sz w:val="22"/>
              </w:rPr>
              <w:tab/>
            </w:r>
            <w:proofErr w:type="gramStart"/>
            <w:r>
              <w:rPr>
                <w:b/>
                <w:bCs/>
                <w:sz w:val="22"/>
              </w:rPr>
              <w:t>confound</w:t>
            </w:r>
            <w:proofErr w:type="gramEnd"/>
            <w:r>
              <w:rPr>
                <w:b/>
                <w:bCs/>
                <w:sz w:val="22"/>
              </w:rPr>
              <w:t xml:space="preserve">: </w:t>
            </w:r>
            <w:r>
              <w:rPr>
                <w:sz w:val="22"/>
              </w:rPr>
              <w:t>destroy.</w:t>
            </w:r>
          </w:p>
          <w:p w:rsidR="007F6515" w:rsidRDefault="007F6515" w:rsidP="00FA4F69">
            <w:pPr>
              <w:pStyle w:val="Footer"/>
              <w:tabs>
                <w:tab w:val="clear" w:pos="4320"/>
                <w:tab w:val="clear" w:pos="8640"/>
              </w:tabs>
              <w:ind w:left="463" w:hanging="463"/>
              <w:rPr>
                <w:sz w:val="22"/>
              </w:rPr>
            </w:pPr>
            <w:r>
              <w:rPr>
                <w:sz w:val="22"/>
              </w:rPr>
              <w:t>11.</w:t>
            </w:r>
            <w:r>
              <w:rPr>
                <w:sz w:val="22"/>
              </w:rPr>
              <w:tab/>
            </w:r>
            <w:r>
              <w:rPr>
                <w:b/>
                <w:bCs/>
                <w:sz w:val="22"/>
              </w:rPr>
              <w:t>Feeds on the rarities of Nature’s truth</w:t>
            </w:r>
            <w:r>
              <w:rPr>
                <w:sz w:val="22"/>
              </w:rPr>
              <w:t>: consumes those creations of Nature most admired for permanence.</w:t>
            </w:r>
          </w:p>
          <w:p w:rsidR="007F6515" w:rsidRDefault="007F6515" w:rsidP="00FA4F69">
            <w:pPr>
              <w:pStyle w:val="Footer"/>
              <w:tabs>
                <w:tab w:val="clear" w:pos="4320"/>
                <w:tab w:val="clear" w:pos="8640"/>
              </w:tabs>
              <w:ind w:left="463" w:hanging="463"/>
              <w:rPr>
                <w:sz w:val="22"/>
              </w:rPr>
            </w:pPr>
            <w:r>
              <w:rPr>
                <w:sz w:val="22"/>
              </w:rPr>
              <w:t>12.</w:t>
            </w:r>
            <w:r>
              <w:rPr>
                <w:sz w:val="22"/>
              </w:rPr>
              <w:tab/>
            </w:r>
            <w:proofErr w:type="gramStart"/>
            <w:r>
              <w:rPr>
                <w:b/>
                <w:bCs/>
                <w:sz w:val="22"/>
              </w:rPr>
              <w:t>but</w:t>
            </w:r>
            <w:proofErr w:type="gramEnd"/>
            <w:r>
              <w:rPr>
                <w:b/>
                <w:bCs/>
                <w:sz w:val="22"/>
              </w:rPr>
              <w:t xml:space="preserve"> for his scythe to mow</w:t>
            </w:r>
            <w:r>
              <w:rPr>
                <w:sz w:val="22"/>
              </w:rPr>
              <w:t>: except to felled by his scythe.</w:t>
            </w:r>
          </w:p>
          <w:p w:rsidR="007F6515" w:rsidRDefault="007F6515" w:rsidP="00FA4F69">
            <w:pPr>
              <w:pStyle w:val="Footer"/>
              <w:tabs>
                <w:tab w:val="clear" w:pos="4320"/>
                <w:tab w:val="clear" w:pos="8640"/>
              </w:tabs>
              <w:ind w:left="463" w:hanging="463"/>
              <w:rPr>
                <w:sz w:val="22"/>
              </w:rPr>
            </w:pPr>
            <w:r>
              <w:rPr>
                <w:sz w:val="22"/>
              </w:rPr>
              <w:t>13.</w:t>
            </w:r>
            <w:r>
              <w:rPr>
                <w:sz w:val="22"/>
              </w:rPr>
              <w:tab/>
            </w:r>
            <w:proofErr w:type="gramStart"/>
            <w:r>
              <w:rPr>
                <w:b/>
                <w:bCs/>
                <w:sz w:val="22"/>
              </w:rPr>
              <w:t>times</w:t>
            </w:r>
            <w:proofErr w:type="gramEnd"/>
            <w:r>
              <w:rPr>
                <w:b/>
                <w:bCs/>
                <w:sz w:val="22"/>
              </w:rPr>
              <w:t xml:space="preserve"> in hope: </w:t>
            </w:r>
            <w:r>
              <w:rPr>
                <w:sz w:val="22"/>
              </w:rPr>
              <w:t xml:space="preserve"> hoped-for times; the future.</w:t>
            </w:r>
          </w:p>
          <w:p w:rsidR="007F6515" w:rsidRDefault="007F6515" w:rsidP="00FA4F69">
            <w:pPr>
              <w:pStyle w:val="Footer"/>
              <w:tabs>
                <w:tab w:val="clear" w:pos="4320"/>
                <w:tab w:val="clear" w:pos="8640"/>
              </w:tabs>
              <w:ind w:left="463" w:hanging="463"/>
              <w:jc w:val="center"/>
              <w:rPr>
                <w:sz w:val="22"/>
              </w:rPr>
            </w:pPr>
            <w:r>
              <w:rPr>
                <w:sz w:val="22"/>
              </w:rPr>
              <w:t>- - - - - - - - - - - - - - - - - - - - - - - - - -</w:t>
            </w:r>
          </w:p>
          <w:p w:rsidR="007F6515" w:rsidRDefault="007F6515" w:rsidP="00FA4F69">
            <w:pPr>
              <w:pStyle w:val="Footer"/>
              <w:tabs>
                <w:tab w:val="clear" w:pos="4320"/>
                <w:tab w:val="clear" w:pos="8640"/>
              </w:tabs>
              <w:ind w:left="463" w:hanging="463"/>
              <w:rPr>
                <w:sz w:val="22"/>
              </w:rPr>
            </w:pPr>
            <w:r>
              <w:rPr>
                <w:sz w:val="20"/>
              </w:rPr>
              <w:t>Human life moves on from birth to death as inevitably as the ocean’s waves make for the shore. Time obliterates beauty and destroys everything that man regards as permanent; but my poetry in praise of your shall endure.</w:t>
            </w:r>
          </w:p>
        </w:tc>
      </w:tr>
    </w:tbl>
    <w:p w:rsidR="00C36AB4" w:rsidRDefault="00C36AB4" w:rsidP="00C36AB4">
      <w:pPr>
        <w:tabs>
          <w:tab w:val="left" w:pos="3495"/>
        </w:tabs>
      </w:pPr>
      <w:r>
        <w:tab/>
      </w:r>
    </w:p>
    <w:p w:rsidR="007F6515" w:rsidRPr="00C36AB4" w:rsidRDefault="007F6515" w:rsidP="00C36AB4">
      <w:pPr>
        <w:sectPr w:rsidR="007F6515" w:rsidRPr="00C36AB4" w:rsidSect="0045253A">
          <w:footerReference w:type="default" r:id="rId20"/>
          <w:pgSz w:w="12240" w:h="15840" w:code="1"/>
          <w:pgMar w:top="576" w:right="1440" w:bottom="576" w:left="1440" w:header="720" w:footer="720" w:gutter="0"/>
          <w:cols w:space="720"/>
          <w:docGrid w:linePitch="360"/>
        </w:sectPr>
      </w:pPr>
    </w:p>
    <w:p w:rsidR="00ED4FC0" w:rsidRDefault="00ED4FC0" w:rsidP="00ED4FC0">
      <w:pPr>
        <w:pStyle w:val="Footer"/>
        <w:tabs>
          <w:tab w:val="clear" w:pos="4320"/>
          <w:tab w:val="clear" w:pos="8640"/>
          <w:tab w:val="left" w:pos="720"/>
          <w:tab w:val="left" w:pos="1080"/>
        </w:tabs>
        <w:spacing w:after="240"/>
      </w:pPr>
      <w:bookmarkStart w:id="13" w:name="_Group_Poetry_Project"/>
      <w:bookmarkEnd w:id="13"/>
    </w:p>
    <w:p w:rsidR="00ED4FC0" w:rsidRPr="00B62FFC" w:rsidRDefault="00ED4FC0" w:rsidP="00B62FFC">
      <w:pPr>
        <w:pStyle w:val="Heading1"/>
        <w:rPr>
          <w:b/>
          <w:bCs/>
        </w:rPr>
      </w:pPr>
      <w:bookmarkStart w:id="14" w:name="_Decisions!_Decisions!"/>
      <w:bookmarkEnd w:id="14"/>
      <w:r w:rsidRPr="00B62FFC">
        <w:rPr>
          <w:b/>
          <w:bCs/>
        </w:rPr>
        <w:t>Decisions! Decisions!</w:t>
      </w:r>
    </w:p>
    <w:p w:rsidR="00ED4FC0" w:rsidRDefault="00ED4FC0" w:rsidP="00ED4FC0">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654"/>
        <w:gridCol w:w="3654"/>
        <w:gridCol w:w="3654"/>
      </w:tblGrid>
      <w:tr w:rsidR="00ED4FC0">
        <w:tc>
          <w:tcPr>
            <w:tcW w:w="3654" w:type="dxa"/>
          </w:tcPr>
          <w:p w:rsidR="00ED4FC0" w:rsidRDefault="00ED4FC0" w:rsidP="00ED4FC0">
            <w:pPr>
              <w:pStyle w:val="Footer"/>
              <w:tabs>
                <w:tab w:val="clear" w:pos="4320"/>
                <w:tab w:val="clear" w:pos="8640"/>
              </w:tabs>
              <w:jc w:val="center"/>
              <w:rPr>
                <w:b/>
                <w:bCs/>
                <w:sz w:val="28"/>
              </w:rPr>
            </w:pPr>
            <w:r>
              <w:rPr>
                <w:b/>
                <w:bCs/>
                <w:sz w:val="28"/>
              </w:rPr>
              <w:t>Title</w:t>
            </w:r>
          </w:p>
        </w:tc>
        <w:tc>
          <w:tcPr>
            <w:tcW w:w="3654" w:type="dxa"/>
          </w:tcPr>
          <w:p w:rsidR="00ED4FC0" w:rsidRDefault="00ED4FC0" w:rsidP="00ED4FC0">
            <w:pPr>
              <w:pStyle w:val="Footer"/>
              <w:tabs>
                <w:tab w:val="clear" w:pos="4320"/>
                <w:tab w:val="clear" w:pos="8640"/>
              </w:tabs>
              <w:jc w:val="center"/>
              <w:rPr>
                <w:b/>
                <w:bCs/>
                <w:sz w:val="28"/>
              </w:rPr>
            </w:pPr>
            <w:r>
              <w:rPr>
                <w:b/>
                <w:bCs/>
                <w:sz w:val="28"/>
              </w:rPr>
              <w:t>Decisions</w:t>
            </w:r>
          </w:p>
        </w:tc>
        <w:tc>
          <w:tcPr>
            <w:tcW w:w="3654" w:type="dxa"/>
          </w:tcPr>
          <w:p w:rsidR="00ED4FC0" w:rsidRDefault="00ED4FC0" w:rsidP="00ED4FC0">
            <w:pPr>
              <w:pStyle w:val="Footer"/>
              <w:tabs>
                <w:tab w:val="clear" w:pos="4320"/>
                <w:tab w:val="clear" w:pos="8640"/>
              </w:tabs>
              <w:jc w:val="center"/>
              <w:rPr>
                <w:b/>
                <w:bCs/>
                <w:sz w:val="28"/>
              </w:rPr>
            </w:pPr>
            <w:r>
              <w:rPr>
                <w:b/>
                <w:bCs/>
                <w:sz w:val="28"/>
              </w:rPr>
              <w:t>Consequences</w:t>
            </w:r>
          </w:p>
        </w:tc>
        <w:tc>
          <w:tcPr>
            <w:tcW w:w="3654" w:type="dxa"/>
          </w:tcPr>
          <w:p w:rsidR="00ED4FC0" w:rsidRDefault="00ED4FC0" w:rsidP="00ED4FC0">
            <w:pPr>
              <w:pStyle w:val="Footer"/>
              <w:tabs>
                <w:tab w:val="clear" w:pos="4320"/>
                <w:tab w:val="clear" w:pos="8640"/>
              </w:tabs>
              <w:jc w:val="center"/>
              <w:rPr>
                <w:b/>
                <w:bCs/>
                <w:sz w:val="28"/>
              </w:rPr>
            </w:pPr>
            <w:r>
              <w:rPr>
                <w:b/>
                <w:bCs/>
                <w:sz w:val="28"/>
              </w:rPr>
              <w:t>Significance</w:t>
            </w:r>
          </w:p>
        </w:tc>
      </w:tr>
      <w:tr w:rsidR="00ED4FC0">
        <w:tc>
          <w:tcPr>
            <w:tcW w:w="3654" w:type="dxa"/>
          </w:tcPr>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r>
              <w:rPr>
                <w:b/>
                <w:bCs/>
              </w:rPr>
              <w:t>“The Rime of the Ancient Mariner”</w:t>
            </w: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tc>
        <w:tc>
          <w:tcPr>
            <w:tcW w:w="3654" w:type="dxa"/>
          </w:tcPr>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p>
        </w:tc>
        <w:tc>
          <w:tcPr>
            <w:tcW w:w="3654" w:type="dxa"/>
          </w:tcPr>
          <w:p w:rsidR="00ED4FC0" w:rsidRDefault="00ED4FC0" w:rsidP="00ED4FC0">
            <w:pPr>
              <w:pStyle w:val="Footer"/>
              <w:tabs>
                <w:tab w:val="clear" w:pos="4320"/>
                <w:tab w:val="clear" w:pos="8640"/>
              </w:tabs>
            </w:pPr>
          </w:p>
        </w:tc>
        <w:tc>
          <w:tcPr>
            <w:tcW w:w="3654" w:type="dxa"/>
          </w:tcPr>
          <w:p w:rsidR="00ED4FC0" w:rsidRDefault="00ED4FC0" w:rsidP="00ED4FC0">
            <w:pPr>
              <w:pStyle w:val="Footer"/>
              <w:tabs>
                <w:tab w:val="clear" w:pos="4320"/>
                <w:tab w:val="clear" w:pos="8640"/>
              </w:tabs>
            </w:pPr>
          </w:p>
        </w:tc>
      </w:tr>
      <w:tr w:rsidR="00ED4FC0">
        <w:tc>
          <w:tcPr>
            <w:tcW w:w="3654" w:type="dxa"/>
          </w:tcPr>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r>
              <w:rPr>
                <w:b/>
                <w:bCs/>
              </w:rPr>
              <w:t>Selection Previously Read</w:t>
            </w: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tc>
        <w:tc>
          <w:tcPr>
            <w:tcW w:w="3654" w:type="dxa"/>
          </w:tcPr>
          <w:p w:rsidR="00ED4FC0" w:rsidRDefault="00ED4FC0" w:rsidP="00ED4FC0">
            <w:pPr>
              <w:pStyle w:val="Footer"/>
              <w:tabs>
                <w:tab w:val="clear" w:pos="4320"/>
                <w:tab w:val="clear" w:pos="8640"/>
              </w:tabs>
            </w:pPr>
          </w:p>
        </w:tc>
        <w:tc>
          <w:tcPr>
            <w:tcW w:w="3654" w:type="dxa"/>
          </w:tcPr>
          <w:p w:rsidR="00ED4FC0" w:rsidRDefault="00ED4FC0" w:rsidP="00ED4FC0">
            <w:pPr>
              <w:pStyle w:val="Footer"/>
              <w:tabs>
                <w:tab w:val="clear" w:pos="4320"/>
                <w:tab w:val="clear" w:pos="8640"/>
              </w:tabs>
            </w:pPr>
          </w:p>
        </w:tc>
        <w:tc>
          <w:tcPr>
            <w:tcW w:w="3654" w:type="dxa"/>
          </w:tcPr>
          <w:p w:rsidR="00ED4FC0" w:rsidRDefault="00ED4FC0" w:rsidP="00ED4FC0">
            <w:pPr>
              <w:pStyle w:val="Footer"/>
              <w:tabs>
                <w:tab w:val="clear" w:pos="4320"/>
                <w:tab w:val="clear" w:pos="8640"/>
              </w:tabs>
            </w:pPr>
          </w:p>
        </w:tc>
      </w:tr>
      <w:tr w:rsidR="00ED4FC0">
        <w:tc>
          <w:tcPr>
            <w:tcW w:w="3654" w:type="dxa"/>
          </w:tcPr>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r>
              <w:rPr>
                <w:b/>
                <w:bCs/>
              </w:rPr>
              <w:t>Selection Previously Read</w:t>
            </w: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p w:rsidR="00ED4FC0" w:rsidRDefault="00ED4FC0" w:rsidP="00ED4FC0">
            <w:pPr>
              <w:pStyle w:val="Footer"/>
              <w:tabs>
                <w:tab w:val="clear" w:pos="4320"/>
                <w:tab w:val="clear" w:pos="8640"/>
              </w:tabs>
              <w:rPr>
                <w:b/>
                <w:bCs/>
              </w:rPr>
            </w:pPr>
          </w:p>
        </w:tc>
        <w:tc>
          <w:tcPr>
            <w:tcW w:w="3654" w:type="dxa"/>
          </w:tcPr>
          <w:p w:rsidR="00ED4FC0" w:rsidRDefault="00ED4FC0" w:rsidP="00ED4FC0">
            <w:pPr>
              <w:pStyle w:val="Footer"/>
              <w:tabs>
                <w:tab w:val="clear" w:pos="4320"/>
                <w:tab w:val="clear" w:pos="8640"/>
              </w:tabs>
            </w:pPr>
          </w:p>
        </w:tc>
        <w:tc>
          <w:tcPr>
            <w:tcW w:w="3654" w:type="dxa"/>
          </w:tcPr>
          <w:p w:rsidR="00ED4FC0" w:rsidRDefault="00ED4FC0" w:rsidP="00ED4FC0">
            <w:pPr>
              <w:pStyle w:val="Footer"/>
              <w:tabs>
                <w:tab w:val="clear" w:pos="4320"/>
                <w:tab w:val="clear" w:pos="8640"/>
              </w:tabs>
            </w:pPr>
          </w:p>
        </w:tc>
        <w:tc>
          <w:tcPr>
            <w:tcW w:w="3654" w:type="dxa"/>
          </w:tcPr>
          <w:p w:rsidR="00ED4FC0" w:rsidRDefault="00ED4FC0" w:rsidP="00ED4FC0">
            <w:pPr>
              <w:pStyle w:val="Footer"/>
              <w:tabs>
                <w:tab w:val="clear" w:pos="4320"/>
                <w:tab w:val="clear" w:pos="8640"/>
              </w:tabs>
            </w:pPr>
          </w:p>
        </w:tc>
      </w:tr>
    </w:tbl>
    <w:p w:rsidR="00ED4FC0" w:rsidRDefault="00ED4FC0" w:rsidP="00ED4FC0">
      <w:pPr>
        <w:pStyle w:val="Footer"/>
        <w:tabs>
          <w:tab w:val="clear" w:pos="4320"/>
          <w:tab w:val="clear" w:pos="8640"/>
        </w:tabs>
        <w:sectPr w:rsidR="00ED4FC0" w:rsidSect="00FE547E">
          <w:pgSz w:w="15840" w:h="12240" w:orient="landscape" w:code="1"/>
          <w:pgMar w:top="1440" w:right="720" w:bottom="1440" w:left="720" w:header="720" w:footer="720" w:gutter="0"/>
          <w:cols w:space="720"/>
          <w:docGrid w:linePitch="360"/>
        </w:sectPr>
      </w:pPr>
    </w:p>
    <w:p w:rsidR="00ED4FC0" w:rsidRPr="00B62FFC" w:rsidRDefault="00ED4FC0" w:rsidP="00B62FFC">
      <w:pPr>
        <w:pStyle w:val="Heading1"/>
        <w:rPr>
          <w:b/>
          <w:bCs/>
        </w:rPr>
      </w:pPr>
      <w:bookmarkStart w:id="15" w:name="_Anticipation_Guide"/>
      <w:bookmarkEnd w:id="15"/>
      <w:r w:rsidRPr="00B62FFC">
        <w:rPr>
          <w:b/>
          <w:bCs/>
        </w:rPr>
        <w:lastRenderedPageBreak/>
        <w:t>Anticipation Guide</w:t>
      </w:r>
    </w:p>
    <w:p w:rsidR="00ED4FC0" w:rsidRDefault="00ED4FC0" w:rsidP="00B62FFC">
      <w:pPr>
        <w:pStyle w:val="Heading1"/>
      </w:pPr>
      <w:r w:rsidRPr="00B62FFC">
        <w:rPr>
          <w:b/>
          <w:bCs/>
        </w:rPr>
        <w:t>“The Rime of the Ancient Mariner</w:t>
      </w:r>
      <w:r w:rsidRPr="00B62FFC">
        <w:rPr>
          <w:b/>
        </w:rPr>
        <w:t xml:space="preserve">,” p. </w:t>
      </w:r>
      <w:r w:rsidR="0015658E" w:rsidRPr="00B62FFC">
        <w:rPr>
          <w:b/>
        </w:rPr>
        <w:t>765</w:t>
      </w:r>
      <w:r w:rsidRPr="00B62FFC">
        <w:rPr>
          <w:b/>
          <w:i/>
          <w:iCs/>
        </w:rPr>
        <w:t>, EOL</w:t>
      </w: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ED4FC0">
        <w:tc>
          <w:tcPr>
            <w:tcW w:w="3192" w:type="dxa"/>
          </w:tcPr>
          <w:p w:rsidR="00ED4FC0" w:rsidRDefault="00ED4FC0" w:rsidP="00ED4FC0">
            <w:pPr>
              <w:pStyle w:val="Footer"/>
              <w:tabs>
                <w:tab w:val="clear" w:pos="4320"/>
                <w:tab w:val="clear" w:pos="8640"/>
              </w:tabs>
            </w:pPr>
            <w:r>
              <w:t>Agree because</w:t>
            </w:r>
          </w:p>
        </w:tc>
        <w:tc>
          <w:tcPr>
            <w:tcW w:w="3192" w:type="dxa"/>
          </w:tcPr>
          <w:p w:rsidR="00ED4FC0" w:rsidRDefault="00ED4FC0" w:rsidP="00ED4FC0">
            <w:pPr>
              <w:pStyle w:val="Footer"/>
              <w:tabs>
                <w:tab w:val="clear" w:pos="4320"/>
                <w:tab w:val="clear" w:pos="8640"/>
              </w:tabs>
            </w:pPr>
          </w:p>
        </w:tc>
        <w:tc>
          <w:tcPr>
            <w:tcW w:w="3192" w:type="dxa"/>
          </w:tcPr>
          <w:p w:rsidR="00ED4FC0" w:rsidRDefault="00ED4FC0" w:rsidP="00ED4FC0">
            <w:pPr>
              <w:pStyle w:val="Footer"/>
              <w:tabs>
                <w:tab w:val="clear" w:pos="4320"/>
                <w:tab w:val="clear" w:pos="8640"/>
              </w:tabs>
            </w:pPr>
            <w:r>
              <w:t>Disagree because</w:t>
            </w:r>
          </w:p>
        </w:tc>
      </w:tr>
      <w:tr w:rsidR="00ED4FC0">
        <w:tc>
          <w:tcPr>
            <w:tcW w:w="3192" w:type="dxa"/>
          </w:tcPr>
          <w:p w:rsidR="00ED4FC0" w:rsidRDefault="00ED4FC0" w:rsidP="00ED4FC0">
            <w:pPr>
              <w:pStyle w:val="Footer"/>
              <w:tabs>
                <w:tab w:val="clear" w:pos="4320"/>
                <w:tab w:val="clear" w:pos="8640"/>
              </w:tabs>
            </w:pPr>
          </w:p>
        </w:tc>
        <w:tc>
          <w:tcPr>
            <w:tcW w:w="3192" w:type="dxa"/>
          </w:tcPr>
          <w:p w:rsidR="00ED4FC0" w:rsidRDefault="00ED4FC0" w:rsidP="00ED4FC0">
            <w:pPr>
              <w:pStyle w:val="Footer"/>
              <w:tabs>
                <w:tab w:val="clear" w:pos="4320"/>
                <w:tab w:val="clear" w:pos="8640"/>
              </w:tabs>
              <w:ind w:left="408" w:hanging="408"/>
            </w:pPr>
            <w:r>
              <w:t>1.</w:t>
            </w:r>
            <w:r>
              <w:tab/>
              <w:t>The shooting of the albatross is the event that causes the problem in the poem.</w:t>
            </w:r>
          </w:p>
        </w:tc>
        <w:tc>
          <w:tcPr>
            <w:tcW w:w="3192" w:type="dxa"/>
          </w:tcPr>
          <w:p w:rsidR="00ED4FC0" w:rsidRDefault="00ED4FC0" w:rsidP="00ED4FC0">
            <w:pPr>
              <w:pStyle w:val="Footer"/>
              <w:tabs>
                <w:tab w:val="clear" w:pos="4320"/>
                <w:tab w:val="clear" w:pos="8640"/>
              </w:tabs>
            </w:pPr>
          </w:p>
        </w:tc>
      </w:tr>
      <w:tr w:rsidR="00ED4FC0">
        <w:tc>
          <w:tcPr>
            <w:tcW w:w="3192" w:type="dxa"/>
          </w:tcPr>
          <w:p w:rsidR="00ED4FC0" w:rsidRDefault="00ED4FC0" w:rsidP="00ED4FC0">
            <w:pPr>
              <w:pStyle w:val="Footer"/>
              <w:tabs>
                <w:tab w:val="clear" w:pos="4320"/>
                <w:tab w:val="clear" w:pos="8640"/>
              </w:tabs>
            </w:pPr>
          </w:p>
        </w:tc>
        <w:tc>
          <w:tcPr>
            <w:tcW w:w="3192" w:type="dxa"/>
          </w:tcPr>
          <w:p w:rsidR="00ED4FC0" w:rsidRDefault="00ED4FC0" w:rsidP="00ED4FC0">
            <w:pPr>
              <w:pStyle w:val="Footer"/>
              <w:tabs>
                <w:tab w:val="clear" w:pos="4320"/>
                <w:tab w:val="clear" w:pos="8640"/>
              </w:tabs>
              <w:ind w:left="408" w:hanging="408"/>
            </w:pPr>
            <w:r>
              <w:t>2.</w:t>
            </w:r>
            <w:r>
              <w:tab/>
              <w:t>The simplest forms of life share fully in the life force.</w:t>
            </w:r>
          </w:p>
        </w:tc>
        <w:tc>
          <w:tcPr>
            <w:tcW w:w="3192" w:type="dxa"/>
          </w:tcPr>
          <w:p w:rsidR="00ED4FC0" w:rsidRDefault="00ED4FC0" w:rsidP="00ED4FC0">
            <w:pPr>
              <w:pStyle w:val="Footer"/>
              <w:tabs>
                <w:tab w:val="clear" w:pos="4320"/>
                <w:tab w:val="clear" w:pos="8640"/>
              </w:tabs>
            </w:pPr>
          </w:p>
        </w:tc>
      </w:tr>
      <w:tr w:rsidR="00ED4FC0">
        <w:tc>
          <w:tcPr>
            <w:tcW w:w="3192" w:type="dxa"/>
          </w:tcPr>
          <w:p w:rsidR="00ED4FC0" w:rsidRDefault="00ED4FC0" w:rsidP="00ED4FC0">
            <w:pPr>
              <w:pStyle w:val="Footer"/>
              <w:tabs>
                <w:tab w:val="clear" w:pos="4320"/>
                <w:tab w:val="clear" w:pos="8640"/>
              </w:tabs>
            </w:pPr>
          </w:p>
        </w:tc>
        <w:tc>
          <w:tcPr>
            <w:tcW w:w="3192" w:type="dxa"/>
          </w:tcPr>
          <w:p w:rsidR="00ED4FC0" w:rsidRDefault="00ED4FC0" w:rsidP="00ED4FC0">
            <w:pPr>
              <w:pStyle w:val="Footer"/>
              <w:tabs>
                <w:tab w:val="clear" w:pos="4320"/>
                <w:tab w:val="clear" w:pos="8640"/>
              </w:tabs>
              <w:ind w:left="408" w:hanging="408"/>
            </w:pPr>
            <w:r>
              <w:t>3.</w:t>
            </w:r>
            <w:r>
              <w:tab/>
              <w:t>The Mariner made the correct decision in shooting the albatross.</w:t>
            </w:r>
          </w:p>
        </w:tc>
        <w:tc>
          <w:tcPr>
            <w:tcW w:w="3192" w:type="dxa"/>
          </w:tcPr>
          <w:p w:rsidR="00ED4FC0" w:rsidRDefault="00ED4FC0" w:rsidP="00ED4FC0">
            <w:pPr>
              <w:pStyle w:val="Footer"/>
              <w:tabs>
                <w:tab w:val="clear" w:pos="4320"/>
                <w:tab w:val="clear" w:pos="8640"/>
              </w:tabs>
            </w:pPr>
          </w:p>
        </w:tc>
      </w:tr>
      <w:tr w:rsidR="00ED4FC0">
        <w:tc>
          <w:tcPr>
            <w:tcW w:w="3192" w:type="dxa"/>
          </w:tcPr>
          <w:p w:rsidR="00ED4FC0" w:rsidRDefault="00ED4FC0" w:rsidP="00ED4FC0">
            <w:pPr>
              <w:pStyle w:val="Footer"/>
              <w:tabs>
                <w:tab w:val="clear" w:pos="4320"/>
                <w:tab w:val="clear" w:pos="8640"/>
              </w:tabs>
            </w:pPr>
          </w:p>
        </w:tc>
        <w:tc>
          <w:tcPr>
            <w:tcW w:w="3192" w:type="dxa"/>
          </w:tcPr>
          <w:p w:rsidR="00ED4FC0" w:rsidRDefault="00ED4FC0" w:rsidP="00ED4FC0">
            <w:pPr>
              <w:pStyle w:val="Footer"/>
              <w:tabs>
                <w:tab w:val="clear" w:pos="4320"/>
                <w:tab w:val="clear" w:pos="8640"/>
              </w:tabs>
              <w:ind w:left="408" w:hanging="408"/>
            </w:pPr>
            <w:r>
              <w:t>4.</w:t>
            </w:r>
            <w:r>
              <w:tab/>
              <w:t>The Mariner only finds relief from this agony when he retells his story.</w:t>
            </w:r>
          </w:p>
        </w:tc>
        <w:tc>
          <w:tcPr>
            <w:tcW w:w="3192" w:type="dxa"/>
          </w:tcPr>
          <w:p w:rsidR="00ED4FC0" w:rsidRDefault="00ED4FC0" w:rsidP="00ED4FC0">
            <w:pPr>
              <w:pStyle w:val="Footer"/>
              <w:tabs>
                <w:tab w:val="clear" w:pos="4320"/>
                <w:tab w:val="clear" w:pos="8640"/>
              </w:tabs>
            </w:pPr>
          </w:p>
        </w:tc>
      </w:tr>
    </w:tbl>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r>
        <w:t>Trace the theme of death and rebirth throughout the poem using a Jot Chart as a class or in small groups.</w:t>
      </w: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sectPr w:rsidR="00ED4FC0" w:rsidSect="00FE547E">
          <w:pgSz w:w="12240" w:h="15840" w:code="1"/>
          <w:pgMar w:top="720" w:right="1440" w:bottom="720" w:left="1440" w:header="720" w:footer="720" w:gutter="0"/>
          <w:cols w:space="720"/>
          <w:docGrid w:linePitch="360"/>
        </w:sectPr>
      </w:pPr>
    </w:p>
    <w:p w:rsidR="00C36AB4" w:rsidRDefault="00C36AB4" w:rsidP="00ED4FC0">
      <w:pPr>
        <w:pStyle w:val="Footer"/>
        <w:tabs>
          <w:tab w:val="clear" w:pos="4320"/>
          <w:tab w:val="clear" w:pos="8640"/>
        </w:tabs>
        <w:jc w:val="center"/>
        <w:rPr>
          <w:rStyle w:val="Heading1Char"/>
          <w:b/>
          <w:bCs/>
        </w:rPr>
      </w:pPr>
    </w:p>
    <w:p w:rsidR="00ED4FC0" w:rsidRDefault="00ED4FC0" w:rsidP="00ED4FC0">
      <w:pPr>
        <w:pStyle w:val="Footer"/>
        <w:tabs>
          <w:tab w:val="clear" w:pos="4320"/>
          <w:tab w:val="clear" w:pos="8640"/>
        </w:tabs>
        <w:jc w:val="center"/>
        <w:rPr>
          <w:b/>
          <w:bCs/>
          <w:sz w:val="28"/>
        </w:rPr>
      </w:pPr>
      <w:r w:rsidRPr="00B62FFC">
        <w:rPr>
          <w:rStyle w:val="Heading1Char"/>
          <w:b/>
          <w:bCs/>
        </w:rPr>
        <w:t>“The Rime of the Ancient Mariner,”</w:t>
      </w:r>
      <w:r>
        <w:rPr>
          <w:b/>
          <w:bCs/>
          <w:sz w:val="28"/>
        </w:rPr>
        <w:t xml:space="preserve"> p. </w:t>
      </w:r>
      <w:r w:rsidR="0015658E">
        <w:rPr>
          <w:b/>
          <w:bCs/>
          <w:sz w:val="28"/>
        </w:rPr>
        <w:t>765</w:t>
      </w:r>
      <w:r>
        <w:rPr>
          <w:b/>
          <w:bCs/>
          <w:sz w:val="28"/>
        </w:rPr>
        <w:t xml:space="preserve">, </w:t>
      </w:r>
      <w:r>
        <w:rPr>
          <w:b/>
          <w:bCs/>
          <w:i/>
          <w:iCs/>
          <w:sz w:val="28"/>
        </w:rPr>
        <w:t>EOL</w:t>
      </w:r>
    </w:p>
    <w:p w:rsidR="00ED4FC0" w:rsidRDefault="00ED4FC0" w:rsidP="00ED4FC0">
      <w:pPr>
        <w:pStyle w:val="Footer"/>
        <w:tabs>
          <w:tab w:val="clear" w:pos="4320"/>
          <w:tab w:val="clear" w:pos="8640"/>
        </w:tabs>
        <w:jc w:val="center"/>
        <w:rPr>
          <w:b/>
          <w:bCs/>
          <w:smallCaps/>
          <w:sz w:val="28"/>
        </w:rPr>
      </w:pPr>
      <w:r>
        <w:rPr>
          <w:b/>
          <w:bCs/>
          <w:smallCaps/>
          <w:sz w:val="28"/>
        </w:rPr>
        <w:t>English 12</w:t>
      </w:r>
    </w:p>
    <w:p w:rsidR="00ED4FC0" w:rsidRPr="00B62FFC" w:rsidRDefault="00ED4FC0" w:rsidP="00B62FFC">
      <w:pPr>
        <w:pStyle w:val="Heading1"/>
        <w:rPr>
          <w:b/>
          <w:bCs/>
        </w:rPr>
      </w:pPr>
      <w:r w:rsidRPr="00B62FFC">
        <w:rPr>
          <w:b/>
          <w:bCs/>
        </w:rPr>
        <w:t>Study Guide</w:t>
      </w: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r>
        <w:t>As you read and review the narrative poem, consider the following:</w:t>
      </w: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ind w:left="360" w:hanging="360"/>
      </w:pPr>
      <w:r>
        <w:t>I.</w:t>
      </w:r>
      <w:r>
        <w:tab/>
        <w:t>How is the poem allegorical? (Allegory = a prose or verse tale in which the characters, actions, and settings are symbolic/stand for something else)</w:t>
      </w: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ind w:left="720" w:hanging="360"/>
      </w:pPr>
      <w:r>
        <w:t>A.</w:t>
      </w:r>
      <w:r>
        <w:tab/>
        <w:t>the ancient mariner</w:t>
      </w:r>
    </w:p>
    <w:p w:rsidR="00ED4FC0" w:rsidRDefault="00ED4FC0" w:rsidP="00ED4FC0">
      <w:pPr>
        <w:pStyle w:val="Footer"/>
        <w:tabs>
          <w:tab w:val="clear" w:pos="4320"/>
          <w:tab w:val="clear" w:pos="8640"/>
        </w:tabs>
        <w:ind w:left="720" w:hanging="360"/>
      </w:pPr>
    </w:p>
    <w:p w:rsidR="00ED4FC0" w:rsidRDefault="00ED4FC0" w:rsidP="00ED4FC0">
      <w:pPr>
        <w:pStyle w:val="Footer"/>
        <w:tabs>
          <w:tab w:val="clear" w:pos="4320"/>
          <w:tab w:val="clear" w:pos="8640"/>
        </w:tabs>
        <w:ind w:left="720" w:hanging="360"/>
      </w:pPr>
    </w:p>
    <w:p w:rsidR="00ED4FC0" w:rsidRDefault="00ED4FC0" w:rsidP="00ED4FC0">
      <w:pPr>
        <w:pStyle w:val="Footer"/>
        <w:tabs>
          <w:tab w:val="clear" w:pos="4320"/>
          <w:tab w:val="clear" w:pos="8640"/>
        </w:tabs>
        <w:ind w:left="720" w:hanging="360"/>
      </w:pPr>
      <w:r>
        <w:t>B.</w:t>
      </w:r>
      <w:r>
        <w:tab/>
        <w:t>the albatross</w:t>
      </w:r>
    </w:p>
    <w:p w:rsidR="00ED4FC0" w:rsidRDefault="00ED4FC0" w:rsidP="00ED4FC0">
      <w:pPr>
        <w:pStyle w:val="Footer"/>
        <w:tabs>
          <w:tab w:val="clear" w:pos="4320"/>
          <w:tab w:val="clear" w:pos="8640"/>
        </w:tabs>
        <w:ind w:left="720" w:hanging="360"/>
      </w:pPr>
    </w:p>
    <w:p w:rsidR="00ED4FC0" w:rsidRDefault="00ED4FC0" w:rsidP="00ED4FC0">
      <w:pPr>
        <w:pStyle w:val="Footer"/>
        <w:tabs>
          <w:tab w:val="clear" w:pos="4320"/>
          <w:tab w:val="clear" w:pos="8640"/>
        </w:tabs>
        <w:ind w:left="720" w:hanging="360"/>
      </w:pPr>
    </w:p>
    <w:p w:rsidR="00ED4FC0" w:rsidRDefault="00ED4FC0" w:rsidP="00ED4FC0">
      <w:pPr>
        <w:pStyle w:val="Footer"/>
        <w:tabs>
          <w:tab w:val="clear" w:pos="4320"/>
          <w:tab w:val="clear" w:pos="8640"/>
        </w:tabs>
        <w:ind w:left="720" w:hanging="360"/>
      </w:pPr>
      <w:r>
        <w:t>C.</w:t>
      </w:r>
      <w:r>
        <w:tab/>
        <w:t>the ship</w:t>
      </w:r>
    </w:p>
    <w:p w:rsidR="00ED4FC0" w:rsidRDefault="00ED4FC0" w:rsidP="00ED4FC0">
      <w:pPr>
        <w:pStyle w:val="Footer"/>
        <w:tabs>
          <w:tab w:val="clear" w:pos="4320"/>
          <w:tab w:val="clear" w:pos="8640"/>
        </w:tabs>
        <w:ind w:left="720" w:hanging="360"/>
      </w:pPr>
    </w:p>
    <w:p w:rsidR="00ED4FC0" w:rsidRDefault="00ED4FC0" w:rsidP="00ED4FC0">
      <w:pPr>
        <w:pStyle w:val="Footer"/>
        <w:tabs>
          <w:tab w:val="clear" w:pos="4320"/>
          <w:tab w:val="clear" w:pos="8640"/>
        </w:tabs>
        <w:ind w:left="720" w:hanging="360"/>
      </w:pPr>
    </w:p>
    <w:p w:rsidR="00ED4FC0" w:rsidRDefault="00ED4FC0" w:rsidP="00ED4FC0">
      <w:pPr>
        <w:pStyle w:val="Footer"/>
        <w:tabs>
          <w:tab w:val="clear" w:pos="4320"/>
          <w:tab w:val="clear" w:pos="8640"/>
        </w:tabs>
        <w:ind w:left="720" w:hanging="360"/>
      </w:pPr>
      <w:r>
        <w:t>D.</w:t>
      </w:r>
      <w:r>
        <w:tab/>
        <w:t>the sea</w:t>
      </w:r>
    </w:p>
    <w:p w:rsidR="00ED4FC0" w:rsidRDefault="00ED4FC0" w:rsidP="00ED4FC0">
      <w:pPr>
        <w:pStyle w:val="Footer"/>
        <w:tabs>
          <w:tab w:val="clear" w:pos="4320"/>
          <w:tab w:val="clear" w:pos="8640"/>
        </w:tabs>
        <w:ind w:left="720" w:hanging="360"/>
      </w:pPr>
    </w:p>
    <w:p w:rsidR="00ED4FC0" w:rsidRDefault="00ED4FC0" w:rsidP="00ED4FC0">
      <w:pPr>
        <w:pStyle w:val="Footer"/>
        <w:tabs>
          <w:tab w:val="clear" w:pos="4320"/>
          <w:tab w:val="clear" w:pos="8640"/>
        </w:tabs>
        <w:ind w:left="720" w:hanging="360"/>
      </w:pPr>
    </w:p>
    <w:p w:rsidR="00ED4FC0" w:rsidRDefault="00ED4FC0" w:rsidP="00ED4FC0">
      <w:pPr>
        <w:pStyle w:val="Footer"/>
        <w:tabs>
          <w:tab w:val="clear" w:pos="4320"/>
          <w:tab w:val="clear" w:pos="8640"/>
        </w:tabs>
        <w:ind w:left="720" w:hanging="360"/>
      </w:pPr>
      <w:r>
        <w:t>E.</w:t>
      </w:r>
      <w:r>
        <w:tab/>
        <w:t>the sailors</w:t>
      </w: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ind w:left="360" w:hanging="360"/>
      </w:pPr>
      <w:r>
        <w:t>II.</w:t>
      </w:r>
      <w:r>
        <w:tab/>
        <w:t>What characteristics of the Romantic period are evident in this poem?  Find at least three and give specific examples with line numbers from the poem.</w:t>
      </w: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 w:val="left" w:pos="360"/>
        </w:tabs>
        <w:ind w:left="360" w:hanging="360"/>
      </w:pPr>
      <w:r>
        <w:t>III.</w:t>
      </w:r>
      <w:r>
        <w:tab/>
        <w:t>Find an example of the following figurative language in the poem: simile, metaphor, personification, alliteration, assonance, and internal rhyme.  Write out the example, give the line numbers, and give the page number.</w:t>
      </w:r>
    </w:p>
    <w:p w:rsidR="00ED4FC0" w:rsidRDefault="00ED4FC0" w:rsidP="00ED4FC0">
      <w:pPr>
        <w:pStyle w:val="Footer"/>
        <w:tabs>
          <w:tab w:val="clear" w:pos="4320"/>
          <w:tab w:val="clear" w:pos="8640"/>
        </w:tabs>
        <w:sectPr w:rsidR="00ED4FC0" w:rsidSect="00FE547E">
          <w:pgSz w:w="12240" w:h="15840" w:code="1"/>
          <w:pgMar w:top="720" w:right="1440" w:bottom="720" w:left="1440" w:header="720" w:footer="720" w:gutter="0"/>
          <w:cols w:space="720"/>
          <w:docGrid w:linePitch="360"/>
        </w:sectPr>
      </w:pPr>
    </w:p>
    <w:p w:rsidR="00ED4FC0" w:rsidRDefault="00ED4FC0" w:rsidP="00ED4FC0">
      <w:pPr>
        <w:pStyle w:val="Footer"/>
        <w:tabs>
          <w:tab w:val="clear" w:pos="4320"/>
          <w:tab w:val="clear" w:pos="8640"/>
        </w:tabs>
      </w:pPr>
    </w:p>
    <w:p w:rsidR="00ED4FC0" w:rsidRDefault="00ED4FC0" w:rsidP="00ED4FC0">
      <w:pPr>
        <w:pStyle w:val="Footer"/>
        <w:tabs>
          <w:tab w:val="clear" w:pos="4320"/>
          <w:tab w:val="clear" w:pos="8640"/>
        </w:tabs>
        <w:sectPr w:rsidR="00ED4FC0" w:rsidSect="00FE547E">
          <w:pgSz w:w="12240" w:h="15840" w:code="1"/>
          <w:pgMar w:top="720" w:right="1440" w:bottom="720" w:left="1440" w:header="720" w:footer="720" w:gutter="0"/>
          <w:cols w:space="720"/>
          <w:docGrid w:linePitch="360"/>
        </w:sectPr>
      </w:pPr>
    </w:p>
    <w:p w:rsidR="00ED4FC0" w:rsidRPr="00B62FFC" w:rsidRDefault="00ED4FC0" w:rsidP="00B62FFC">
      <w:pPr>
        <w:pStyle w:val="Heading1"/>
        <w:rPr>
          <w:b/>
          <w:bCs/>
        </w:rPr>
      </w:pPr>
      <w:r w:rsidRPr="00B62FFC">
        <w:rPr>
          <w:b/>
          <w:bCs/>
        </w:rPr>
        <w:lastRenderedPageBreak/>
        <w:t>Mystery Clue Game</w:t>
      </w:r>
    </w:p>
    <w:p w:rsidR="00ED4FC0" w:rsidRDefault="00ED4FC0" w:rsidP="00B62FFC">
      <w:pPr>
        <w:pStyle w:val="Heading1"/>
      </w:pPr>
      <w:r w:rsidRPr="00B62FFC">
        <w:rPr>
          <w:b/>
          <w:bCs/>
        </w:rPr>
        <w:t>"The Rime of the Ancient Mariner</w:t>
      </w:r>
      <w:r w:rsidRPr="00B62FFC">
        <w:rPr>
          <w:b/>
        </w:rPr>
        <w:t xml:space="preserve">," p. </w:t>
      </w:r>
      <w:r w:rsidR="0015658E" w:rsidRPr="00B62FFC">
        <w:rPr>
          <w:b/>
        </w:rPr>
        <w:t>765</w:t>
      </w:r>
      <w:r w:rsidRPr="00B62FFC">
        <w:rPr>
          <w:b/>
        </w:rPr>
        <w:t xml:space="preserve"> </w:t>
      </w:r>
      <w:r w:rsidRPr="00B62FFC">
        <w:rPr>
          <w:b/>
          <w:i/>
          <w:iCs/>
        </w:rPr>
        <w:t>EOL</w:t>
      </w:r>
    </w:p>
    <w:p w:rsidR="00ED4FC0" w:rsidRDefault="00ED4FC0" w:rsidP="00ED4FC0">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p>
    <w:p w:rsidR="00ED4FC0" w:rsidRDefault="00ED4FC0" w:rsidP="00ED4FC0">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p>
    <w:p w:rsidR="00ED4FC0" w:rsidRDefault="00ED4FC0" w:rsidP="00ED4FC0">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r>
        <w:rPr>
          <w:spacing w:val="-3"/>
        </w:rPr>
        <w:t>DIRECTIONS:  The class will be divided into groups of four to six people, depending on class size.  Each person in the class will be given a clue card which is like no one else’s.  The task of the group is to solve the murder by identifying:</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1263" w:hanging="1263"/>
        <w:jc w:val="both"/>
        <w:rPr>
          <w:spacing w:val="-3"/>
        </w:rPr>
      </w:pPr>
      <w:r>
        <w:rPr>
          <w:spacing w:val="-3"/>
        </w:rPr>
        <w:tab/>
      </w:r>
      <w:r>
        <w:rPr>
          <w:spacing w:val="-3"/>
        </w:rPr>
        <w:tab/>
        <w:t>1.</w:t>
      </w:r>
      <w:r>
        <w:rPr>
          <w:spacing w:val="-3"/>
        </w:rPr>
        <w:tab/>
      </w:r>
      <w:proofErr w:type="gramStart"/>
      <w:r>
        <w:rPr>
          <w:spacing w:val="-3"/>
        </w:rPr>
        <w:t>the</w:t>
      </w:r>
      <w:proofErr w:type="gramEnd"/>
      <w:r>
        <w:rPr>
          <w:spacing w:val="-3"/>
        </w:rPr>
        <w:t xml:space="preserve"> murderer,</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1263" w:hanging="1263"/>
        <w:jc w:val="both"/>
        <w:rPr>
          <w:spacing w:val="-3"/>
        </w:rPr>
      </w:pPr>
      <w:r>
        <w:rPr>
          <w:spacing w:val="-3"/>
        </w:rPr>
        <w:tab/>
      </w:r>
      <w:r>
        <w:rPr>
          <w:spacing w:val="-3"/>
        </w:rPr>
        <w:tab/>
        <w:t>2.</w:t>
      </w:r>
      <w:r>
        <w:rPr>
          <w:spacing w:val="-3"/>
        </w:rPr>
        <w:tab/>
      </w:r>
      <w:proofErr w:type="gramStart"/>
      <w:r>
        <w:rPr>
          <w:spacing w:val="-3"/>
        </w:rPr>
        <w:t>the</w:t>
      </w:r>
      <w:proofErr w:type="gramEnd"/>
      <w:r>
        <w:rPr>
          <w:spacing w:val="-3"/>
        </w:rPr>
        <w:t xml:space="preserve"> murder weapon,</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1263" w:hanging="1263"/>
        <w:jc w:val="both"/>
        <w:rPr>
          <w:spacing w:val="-3"/>
        </w:rPr>
      </w:pPr>
      <w:r>
        <w:rPr>
          <w:spacing w:val="-3"/>
        </w:rPr>
        <w:tab/>
      </w:r>
      <w:r>
        <w:rPr>
          <w:spacing w:val="-3"/>
        </w:rPr>
        <w:tab/>
        <w:t>3.</w:t>
      </w:r>
      <w:r>
        <w:rPr>
          <w:spacing w:val="-3"/>
        </w:rPr>
        <w:tab/>
      </w:r>
      <w:proofErr w:type="gramStart"/>
      <w:r>
        <w:rPr>
          <w:spacing w:val="-3"/>
        </w:rPr>
        <w:t>the</w:t>
      </w:r>
      <w:proofErr w:type="gramEnd"/>
      <w:r>
        <w:rPr>
          <w:spacing w:val="-3"/>
        </w:rPr>
        <w:t xml:space="preserve"> time of the murder,</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1263" w:hanging="1263"/>
        <w:jc w:val="both"/>
        <w:rPr>
          <w:spacing w:val="-3"/>
        </w:rPr>
      </w:pPr>
      <w:r>
        <w:rPr>
          <w:spacing w:val="-3"/>
        </w:rPr>
        <w:tab/>
      </w:r>
      <w:r>
        <w:rPr>
          <w:spacing w:val="-3"/>
        </w:rPr>
        <w:tab/>
        <w:t>4.</w:t>
      </w:r>
      <w:r>
        <w:rPr>
          <w:spacing w:val="-3"/>
        </w:rPr>
        <w:tab/>
      </w:r>
      <w:proofErr w:type="gramStart"/>
      <w:r>
        <w:rPr>
          <w:spacing w:val="-3"/>
        </w:rPr>
        <w:t>the</w:t>
      </w:r>
      <w:proofErr w:type="gramEnd"/>
      <w:r>
        <w:rPr>
          <w:spacing w:val="-3"/>
        </w:rPr>
        <w:t xml:space="preserve"> place where the murder occurred,</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1263" w:hanging="1263"/>
        <w:jc w:val="both"/>
        <w:rPr>
          <w:spacing w:val="-3"/>
        </w:rPr>
      </w:pPr>
      <w:r>
        <w:rPr>
          <w:spacing w:val="-3"/>
        </w:rPr>
        <w:tab/>
      </w:r>
      <w:r>
        <w:rPr>
          <w:spacing w:val="-3"/>
        </w:rPr>
        <w:tab/>
        <w:t>5.</w:t>
      </w:r>
      <w:r>
        <w:rPr>
          <w:spacing w:val="-3"/>
        </w:rPr>
        <w:tab/>
      </w:r>
      <w:proofErr w:type="gramStart"/>
      <w:r>
        <w:rPr>
          <w:spacing w:val="-3"/>
        </w:rPr>
        <w:t>the</w:t>
      </w:r>
      <w:proofErr w:type="gramEnd"/>
      <w:r>
        <w:rPr>
          <w:spacing w:val="-3"/>
        </w:rPr>
        <w:t xml:space="preserve"> motive, and</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1263" w:hanging="1263"/>
        <w:jc w:val="both"/>
        <w:rPr>
          <w:spacing w:val="-3"/>
        </w:rPr>
      </w:pPr>
      <w:r>
        <w:rPr>
          <w:spacing w:val="-3"/>
        </w:rPr>
        <w:tab/>
      </w:r>
      <w:r>
        <w:rPr>
          <w:spacing w:val="-3"/>
        </w:rPr>
        <w:tab/>
        <w:t>6.</w:t>
      </w:r>
      <w:r>
        <w:rPr>
          <w:spacing w:val="-3"/>
        </w:rPr>
        <w:tab/>
      </w:r>
      <w:proofErr w:type="gramStart"/>
      <w:r>
        <w:rPr>
          <w:spacing w:val="-3"/>
        </w:rPr>
        <w:t>the</w:t>
      </w:r>
      <w:proofErr w:type="gramEnd"/>
      <w:r>
        <w:rPr>
          <w:spacing w:val="-3"/>
        </w:rPr>
        <w:t xml:space="preserve"> victim.</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ab/>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Clues can be communicated orally by paraphrasing given clues.  The students may not show their clue cards to other group members.  They will have approximately 10 minutes to discuss the clues in their groups before coming back to the entire group to discuss findings.</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The clues are:</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w:t>
      </w:r>
      <w:r>
        <w:rPr>
          <w:spacing w:val="-3"/>
        </w:rPr>
        <w:tab/>
        <w:t>"The ice was here, the ice was there</w:t>
      </w:r>
      <w:proofErr w:type="gramStart"/>
      <w:r>
        <w:rPr>
          <w:spacing w:val="-3"/>
        </w:rPr>
        <w:t>,/</w:t>
      </w:r>
      <w:proofErr w:type="gramEnd"/>
      <w:r>
        <w:rPr>
          <w:spacing w:val="-3"/>
        </w:rPr>
        <w:t>The ice was all around:"</w:t>
      </w:r>
    </w:p>
    <w:p w:rsidR="00ED4FC0" w:rsidRDefault="00ED4FC0" w:rsidP="001F52BA">
      <w:pPr>
        <w:numPr>
          <w:ilvl w:val="0"/>
          <w:numId w:val="18"/>
        </w:numPr>
        <w:tabs>
          <w:tab w:val="left" w:pos="-1440"/>
          <w:tab w:val="left" w:pos="-720"/>
          <w:tab w:val="left" w:pos="0"/>
          <w:tab w:val="decimal" w:pos="452"/>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"The Wedding Guest stood still,/And listens like a three years’ child:"</w:t>
      </w:r>
    </w:p>
    <w:p w:rsidR="00ED4FC0" w:rsidRDefault="00ED4FC0" w:rsidP="001F52BA">
      <w:pPr>
        <w:numPr>
          <w:ilvl w:val="0"/>
          <w:numId w:val="18"/>
        </w:numPr>
        <w:tabs>
          <w:tab w:val="left" w:pos="-1440"/>
          <w:tab w:val="left" w:pos="-720"/>
          <w:tab w:val="left" w:pos="0"/>
          <w:tab w:val="decimal" w:pos="452"/>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"It is an ancient Mariner</w:t>
      </w:r>
      <w:proofErr w:type="gramStart"/>
      <w:r>
        <w:rPr>
          <w:spacing w:val="-3"/>
        </w:rPr>
        <w:t>,/</w:t>
      </w:r>
      <w:proofErr w:type="gramEnd"/>
      <w:r>
        <w:rPr>
          <w:spacing w:val="-3"/>
        </w:rPr>
        <w:t xml:space="preserve">And he </w:t>
      </w:r>
      <w:proofErr w:type="spellStart"/>
      <w:r>
        <w:rPr>
          <w:spacing w:val="-3"/>
        </w:rPr>
        <w:t>stoppeth</w:t>
      </w:r>
      <w:proofErr w:type="spellEnd"/>
      <w:r>
        <w:rPr>
          <w:spacing w:val="-3"/>
        </w:rPr>
        <w:t xml:space="preserve"> one of three."</w:t>
      </w:r>
    </w:p>
    <w:p w:rsidR="00ED4FC0" w:rsidRDefault="00ED4FC0" w:rsidP="001F52BA">
      <w:pPr>
        <w:numPr>
          <w:ilvl w:val="0"/>
          <w:numId w:val="18"/>
        </w:numPr>
        <w:tabs>
          <w:tab w:val="left" w:pos="-1440"/>
          <w:tab w:val="left" w:pos="-720"/>
          <w:tab w:val="left" w:pos="0"/>
          <w:tab w:val="decimal" w:pos="452"/>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"At length did cross an Albatross,/Thorough the fog it came;"</w:t>
      </w:r>
    </w:p>
    <w:p w:rsidR="00ED4FC0" w:rsidRDefault="00ED4FC0" w:rsidP="001F52BA">
      <w:pPr>
        <w:numPr>
          <w:ilvl w:val="0"/>
          <w:numId w:val="18"/>
        </w:numPr>
        <w:tabs>
          <w:tab w:val="left" w:pos="-1440"/>
          <w:tab w:val="left" w:pos="-720"/>
          <w:tab w:val="left" w:pos="0"/>
          <w:tab w:val="decimal" w:pos="452"/>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"And a good south wind sprung up behind</w:t>
      </w:r>
      <w:proofErr w:type="gramStart"/>
      <w:r>
        <w:rPr>
          <w:spacing w:val="-3"/>
        </w:rPr>
        <w:t>;/</w:t>
      </w:r>
      <w:proofErr w:type="gramEnd"/>
      <w:r>
        <w:rPr>
          <w:spacing w:val="-3"/>
        </w:rPr>
        <w:t xml:space="preserve"> The Albatross did follow,"</w:t>
      </w:r>
    </w:p>
    <w:p w:rsidR="00ED4FC0" w:rsidRDefault="00ED4FC0" w:rsidP="001F52BA">
      <w:pPr>
        <w:numPr>
          <w:ilvl w:val="0"/>
          <w:numId w:val="18"/>
        </w:numPr>
        <w:tabs>
          <w:tab w:val="left" w:pos="-1440"/>
          <w:tab w:val="left" w:pos="-720"/>
          <w:tab w:val="left" w:pos="0"/>
          <w:tab w:val="decimal" w:pos="452"/>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"With my crossbow/I shot the Albatross."</w:t>
      </w:r>
    </w:p>
    <w:p w:rsidR="00ED4FC0" w:rsidRDefault="00ED4FC0" w:rsidP="001F52BA">
      <w:pPr>
        <w:numPr>
          <w:ilvl w:val="0"/>
          <w:numId w:val="18"/>
        </w:numPr>
        <w:tabs>
          <w:tab w:val="left" w:pos="-1440"/>
          <w:tab w:val="left" w:pos="-720"/>
          <w:tab w:val="left" w:pos="0"/>
          <w:tab w:val="decimal" w:pos="452"/>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"The fair breeze blew, the white foam flew,/The furrow followed free;"</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8.</w:t>
      </w:r>
      <w:r>
        <w:rPr>
          <w:spacing w:val="-3"/>
        </w:rPr>
        <w:tab/>
        <w:t>"Day after day, day after day</w:t>
      </w:r>
      <w:proofErr w:type="gramStart"/>
      <w:r>
        <w:rPr>
          <w:spacing w:val="-3"/>
        </w:rPr>
        <w:t>,/</w:t>
      </w:r>
      <w:proofErr w:type="gramEnd"/>
      <w:r>
        <w:rPr>
          <w:spacing w:val="-3"/>
        </w:rPr>
        <w:t>We stuck, nor breath nor motion;"</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9.</w:t>
      </w:r>
      <w:r>
        <w:rPr>
          <w:spacing w:val="-3"/>
        </w:rPr>
        <w:tab/>
        <w:t>"Water, water, everywhere</w:t>
      </w:r>
      <w:proofErr w:type="gramStart"/>
      <w:r>
        <w:rPr>
          <w:spacing w:val="-3"/>
        </w:rPr>
        <w:t>,/</w:t>
      </w:r>
      <w:proofErr w:type="gramEnd"/>
      <w:r>
        <w:rPr>
          <w:spacing w:val="-3"/>
        </w:rPr>
        <w:t>Nor any drop to drink."</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10.</w:t>
      </w:r>
      <w:r>
        <w:rPr>
          <w:spacing w:val="-3"/>
        </w:rPr>
        <w:tab/>
        <w:t>"I bit my arm, I sucked the blood</w:t>
      </w:r>
      <w:proofErr w:type="gramStart"/>
      <w:r>
        <w:rPr>
          <w:spacing w:val="-3"/>
        </w:rPr>
        <w:t>,/</w:t>
      </w:r>
      <w:proofErr w:type="gramEnd"/>
      <w:r>
        <w:rPr>
          <w:spacing w:val="-3"/>
        </w:rPr>
        <w:t xml:space="preserve">And cried, A sail! </w:t>
      </w:r>
      <w:proofErr w:type="gramStart"/>
      <w:r>
        <w:rPr>
          <w:spacing w:val="-3"/>
        </w:rPr>
        <w:t>a</w:t>
      </w:r>
      <w:proofErr w:type="gramEnd"/>
      <w:r>
        <w:rPr>
          <w:spacing w:val="-3"/>
        </w:rPr>
        <w:t xml:space="preserve"> sail!"</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11.</w:t>
      </w:r>
      <w:r>
        <w:rPr>
          <w:spacing w:val="-3"/>
        </w:rPr>
        <w:tab/>
        <w:t xml:space="preserve">"Is that a Death? </w:t>
      </w:r>
      <w:proofErr w:type="gramStart"/>
      <w:r>
        <w:rPr>
          <w:spacing w:val="-3"/>
        </w:rPr>
        <w:t>and</w:t>
      </w:r>
      <w:proofErr w:type="gramEnd"/>
      <w:r>
        <w:rPr>
          <w:spacing w:val="-3"/>
        </w:rPr>
        <w:t xml:space="preserve"> are there two?/Is Death that woman’s mate?"</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12.</w:t>
      </w:r>
      <w:r>
        <w:rPr>
          <w:spacing w:val="-3"/>
        </w:rPr>
        <w:tab/>
        <w:t>"Alone, alone, all, all alone</w:t>
      </w:r>
      <w:proofErr w:type="gramStart"/>
      <w:r>
        <w:rPr>
          <w:spacing w:val="-3"/>
        </w:rPr>
        <w:t>./</w:t>
      </w:r>
      <w:proofErr w:type="gramEnd"/>
      <w:r>
        <w:rPr>
          <w:spacing w:val="-3"/>
        </w:rPr>
        <w:t xml:space="preserve">Alone on a wide </w:t>
      </w:r>
      <w:proofErr w:type="spellStart"/>
      <w:r>
        <w:rPr>
          <w:spacing w:val="-3"/>
        </w:rPr>
        <w:t>wide</w:t>
      </w:r>
      <w:proofErr w:type="spellEnd"/>
      <w:r>
        <w:rPr>
          <w:spacing w:val="-3"/>
        </w:rPr>
        <w:t xml:space="preserve"> sea!"</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13.</w:t>
      </w:r>
      <w:r>
        <w:rPr>
          <w:spacing w:val="-3"/>
        </w:rPr>
        <w:tab/>
        <w:t>"I looked upon the rotting deck</w:t>
      </w:r>
      <w:proofErr w:type="gramStart"/>
      <w:r>
        <w:rPr>
          <w:spacing w:val="-3"/>
        </w:rPr>
        <w:t>,/</w:t>
      </w:r>
      <w:proofErr w:type="gramEnd"/>
      <w:r>
        <w:rPr>
          <w:spacing w:val="-3"/>
        </w:rPr>
        <w:t>And there the dead men lay."</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14.</w:t>
      </w:r>
      <w:r>
        <w:rPr>
          <w:spacing w:val="-3"/>
        </w:rPr>
        <w:tab/>
        <w:t>"Beyond the shadow of the ship</w:t>
      </w:r>
      <w:proofErr w:type="gramStart"/>
      <w:r>
        <w:rPr>
          <w:spacing w:val="-3"/>
        </w:rPr>
        <w:t>,/</w:t>
      </w:r>
      <w:proofErr w:type="gramEnd"/>
      <w:r>
        <w:rPr>
          <w:spacing w:val="-3"/>
        </w:rPr>
        <w:t>I watched the water snakes:"</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15.</w:t>
      </w:r>
      <w:r>
        <w:rPr>
          <w:spacing w:val="-3"/>
        </w:rPr>
        <w:tab/>
        <w:t>"The body of my brother’s son/Stood by me, knee to knee:"</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16.</w:t>
      </w:r>
      <w:r>
        <w:rPr>
          <w:spacing w:val="-3"/>
        </w:rPr>
        <w:tab/>
        <w:t xml:space="preserve">"Is it he?" </w:t>
      </w:r>
      <w:proofErr w:type="spellStart"/>
      <w:r>
        <w:rPr>
          <w:spacing w:val="-3"/>
        </w:rPr>
        <w:t>quoth</w:t>
      </w:r>
      <w:proofErr w:type="spellEnd"/>
      <w:r>
        <w:rPr>
          <w:spacing w:val="-3"/>
        </w:rPr>
        <w:t xml:space="preserve"> one, </w:t>
      </w:r>
      <w:proofErr w:type="gramStart"/>
      <w:r>
        <w:rPr>
          <w:spacing w:val="-3"/>
        </w:rPr>
        <w:t>Is</w:t>
      </w:r>
      <w:proofErr w:type="gramEnd"/>
      <w:r>
        <w:rPr>
          <w:spacing w:val="-3"/>
        </w:rPr>
        <w:t xml:space="preserve"> this the man?"/</w:t>
      </w:r>
      <w:proofErr w:type="gramStart"/>
      <w:r>
        <w:rPr>
          <w:spacing w:val="-3"/>
        </w:rPr>
        <w:t>By</w:t>
      </w:r>
      <w:proofErr w:type="gramEnd"/>
      <w:r>
        <w:rPr>
          <w:spacing w:val="-3"/>
        </w:rPr>
        <w:t xml:space="preserve"> him who died on cross."</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17.</w:t>
      </w:r>
      <w:r>
        <w:rPr>
          <w:spacing w:val="-3"/>
        </w:rPr>
        <w:tab/>
        <w:t>"The Mariner, whose eye is bright</w:t>
      </w:r>
      <w:proofErr w:type="gramStart"/>
      <w:r>
        <w:rPr>
          <w:spacing w:val="-3"/>
        </w:rPr>
        <w:t>,/</w:t>
      </w:r>
      <w:proofErr w:type="gramEnd"/>
      <w:r>
        <w:rPr>
          <w:spacing w:val="-3"/>
        </w:rPr>
        <w:t xml:space="preserve"> Whose beard with age is hoar,/</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ab/>
      </w:r>
      <w:r>
        <w:rPr>
          <w:spacing w:val="-3"/>
        </w:rPr>
        <w:tab/>
        <w:t>Is gone: and now the Wedding Guest/Turned from the bridegroom’s door."</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pPr>
      <w:r>
        <w:rPr>
          <w:spacing w:val="-3"/>
        </w:rPr>
        <w:t>Location of the lines:</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jc w:val="both"/>
        <w:rPr>
          <w:spacing w:val="-3"/>
        </w:rPr>
        <w:sectPr w:rsidR="00ED4FC0" w:rsidSect="00FE547E">
          <w:type w:val="continuous"/>
          <w:pgSz w:w="12240" w:h="15840"/>
          <w:pgMar w:top="720" w:right="1440" w:bottom="720" w:left="1440" w:header="720" w:footer="720" w:gutter="0"/>
          <w:cols w:space="720"/>
          <w:noEndnote/>
        </w:sectPr>
      </w:pP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lastRenderedPageBreak/>
        <w:tab/>
        <w:t>1.</w:t>
      </w:r>
      <w:r>
        <w:rPr>
          <w:spacing w:val="-3"/>
        </w:rPr>
        <w:tab/>
        <w:t>p. 686, lines 59-60</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2.</w:t>
      </w:r>
      <w:r>
        <w:rPr>
          <w:spacing w:val="-3"/>
        </w:rPr>
        <w:tab/>
        <w:t>p. 685, lines 14-15</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3.</w:t>
      </w:r>
      <w:r>
        <w:rPr>
          <w:spacing w:val="-3"/>
        </w:rPr>
        <w:tab/>
        <w:t>p. 685, lines 1-2</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4.</w:t>
      </w:r>
      <w:r>
        <w:rPr>
          <w:spacing w:val="-3"/>
        </w:rPr>
        <w:tab/>
        <w:t>p. 686, lines 64-65</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5.</w:t>
      </w:r>
      <w:r>
        <w:rPr>
          <w:spacing w:val="-3"/>
        </w:rPr>
        <w:tab/>
        <w:t>p. 686, lines 71-72</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6.</w:t>
      </w:r>
      <w:r>
        <w:rPr>
          <w:spacing w:val="-3"/>
        </w:rPr>
        <w:tab/>
        <w:t>p. 687, lines 81-82</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7.</w:t>
      </w:r>
      <w:r>
        <w:rPr>
          <w:spacing w:val="-3"/>
        </w:rPr>
        <w:tab/>
        <w:t>p. 687, lines 103-104</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8.</w:t>
      </w:r>
      <w:r>
        <w:rPr>
          <w:spacing w:val="-3"/>
        </w:rPr>
        <w:tab/>
        <w:t>p. 687, lines 115-116</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9.</w:t>
      </w:r>
      <w:r>
        <w:rPr>
          <w:spacing w:val="-3"/>
        </w:rPr>
        <w:tab/>
        <w:t>p. 688, lines 121-122</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br w:type="column"/>
      </w:r>
      <w:r>
        <w:rPr>
          <w:spacing w:val="-3"/>
        </w:rPr>
        <w:lastRenderedPageBreak/>
        <w:tab/>
        <w:t>10.</w:t>
      </w:r>
      <w:r>
        <w:rPr>
          <w:spacing w:val="-3"/>
        </w:rPr>
        <w:tab/>
        <w:t>p. 689, lines 160-161</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11.</w:t>
      </w:r>
      <w:r>
        <w:rPr>
          <w:spacing w:val="-3"/>
        </w:rPr>
        <w:tab/>
        <w:t>p. 690, lines 188-189</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12.</w:t>
      </w:r>
      <w:r>
        <w:rPr>
          <w:spacing w:val="-3"/>
        </w:rPr>
        <w:tab/>
        <w:t>p. 691, lines 232-233</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13.</w:t>
      </w:r>
      <w:r>
        <w:rPr>
          <w:spacing w:val="-3"/>
        </w:rPr>
        <w:tab/>
        <w:t>p. 691, lines 242-243</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14.</w:t>
      </w:r>
      <w:r>
        <w:rPr>
          <w:spacing w:val="-3"/>
        </w:rPr>
        <w:tab/>
        <w:t>p. 692, lines 272-273</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15.</w:t>
      </w:r>
      <w:r>
        <w:rPr>
          <w:spacing w:val="-3"/>
        </w:rPr>
        <w:tab/>
      </w:r>
      <w:proofErr w:type="gramStart"/>
      <w:r>
        <w:rPr>
          <w:spacing w:val="-3"/>
        </w:rPr>
        <w:t>p  694</w:t>
      </w:r>
      <w:proofErr w:type="gramEnd"/>
      <w:r>
        <w:rPr>
          <w:spacing w:val="-3"/>
        </w:rPr>
        <w:t>, lines 341-342</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16.</w:t>
      </w:r>
      <w:r>
        <w:rPr>
          <w:spacing w:val="-3"/>
        </w:rPr>
        <w:tab/>
        <w:t>p. 695, lines 398-399</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pPr>
      <w:r>
        <w:rPr>
          <w:spacing w:val="-3"/>
        </w:rPr>
        <w:tab/>
        <w:t>17.</w:t>
      </w:r>
      <w:r>
        <w:rPr>
          <w:spacing w:val="-3"/>
        </w:rPr>
        <w:tab/>
        <w:t>p. 702, lines 618-621</w:t>
      </w:r>
    </w:p>
    <w:p w:rsidR="00ED4FC0" w:rsidRDefault="00ED4FC0" w:rsidP="00ED4FC0">
      <w:pPr>
        <w:tabs>
          <w:tab w:val="left" w:pos="-1440"/>
          <w:tab w:val="left" w:pos="-720"/>
          <w:tab w:val="left" w:pos="0"/>
          <w:tab w:val="decimal" w:pos="452"/>
          <w:tab w:val="left" w:pos="777"/>
          <w:tab w:val="left" w:pos="1263"/>
          <w:tab w:val="left" w:pos="1652"/>
          <w:tab w:val="left" w:pos="1933"/>
          <w:tab w:val="left" w:pos="2160"/>
          <w:tab w:val="left" w:pos="2880"/>
          <w:tab w:val="left" w:pos="3600"/>
          <w:tab w:val="left" w:pos="4082"/>
          <w:tab w:val="left" w:pos="4320"/>
          <w:tab w:val="left" w:pos="5040"/>
          <w:tab w:val="left" w:pos="5760"/>
          <w:tab w:val="left" w:pos="6480"/>
          <w:tab w:val="left" w:pos="7200"/>
          <w:tab w:val="left" w:pos="7920"/>
          <w:tab w:val="left" w:pos="8640"/>
          <w:tab w:val="left" w:pos="9360"/>
          <w:tab w:val="left" w:pos="10554"/>
        </w:tabs>
        <w:suppressAutoHyphens/>
        <w:spacing w:line="240" w:lineRule="atLeast"/>
        <w:ind w:left="777" w:hanging="777"/>
        <w:jc w:val="both"/>
        <w:rPr>
          <w:spacing w:val="-3"/>
        </w:rPr>
        <w:sectPr w:rsidR="00ED4FC0" w:rsidSect="00FE547E">
          <w:type w:val="continuous"/>
          <w:pgSz w:w="12240" w:h="15840"/>
          <w:pgMar w:top="720" w:right="1440" w:bottom="720" w:left="1440" w:header="720" w:footer="720" w:gutter="0"/>
          <w:cols w:num="2" w:space="720"/>
          <w:noEndnote/>
        </w:sectPr>
      </w:pPr>
    </w:p>
    <w:p w:rsidR="00C36AB4" w:rsidRDefault="00C36AB4" w:rsidP="00FF4D38">
      <w:pPr>
        <w:pStyle w:val="Heading1"/>
        <w:rPr>
          <w:b/>
          <w:bCs/>
        </w:rPr>
      </w:pPr>
      <w:bookmarkStart w:id="16" w:name="_What_I_Know"/>
      <w:bookmarkEnd w:id="16"/>
    </w:p>
    <w:p w:rsidR="009C3258" w:rsidRPr="00FF4D38" w:rsidRDefault="009C3258" w:rsidP="00FF4D38">
      <w:pPr>
        <w:pStyle w:val="Heading1"/>
        <w:rPr>
          <w:b/>
          <w:bCs/>
        </w:rPr>
      </w:pPr>
      <w:r w:rsidRPr="00FF4D38">
        <w:rPr>
          <w:b/>
          <w:bCs/>
        </w:rPr>
        <w:t>QAR</w:t>
      </w:r>
    </w:p>
    <w:p w:rsidR="009C3258" w:rsidRPr="00FF4D38" w:rsidRDefault="009C3258" w:rsidP="00FF4D38">
      <w:pPr>
        <w:pStyle w:val="Heading1"/>
        <w:rPr>
          <w:b/>
          <w:bCs/>
        </w:rPr>
      </w:pPr>
      <w:bookmarkStart w:id="17" w:name="_&quot;Ah,_Are_You"/>
      <w:bookmarkEnd w:id="17"/>
      <w:r w:rsidRPr="00FF4D38">
        <w:rPr>
          <w:b/>
          <w:bCs/>
        </w:rPr>
        <w:t>"Ah, Are You Digging On My Grave?" by Thomas Hardy</w:t>
      </w:r>
    </w:p>
    <w:p w:rsidR="009C3258" w:rsidRDefault="009C3258" w:rsidP="009C3258">
      <w:pPr>
        <w:tabs>
          <w:tab w:val="center" w:pos="4680"/>
        </w:tabs>
        <w:suppressAutoHyphens/>
        <w:spacing w:line="240" w:lineRule="atLeast"/>
        <w:jc w:val="center"/>
        <w:rPr>
          <w:sz w:val="29"/>
          <w:szCs w:val="29"/>
        </w:rPr>
      </w:pPr>
      <w:r>
        <w:rPr>
          <w:b/>
          <w:bCs/>
          <w:sz w:val="28"/>
          <w:szCs w:val="29"/>
        </w:rPr>
        <w:t xml:space="preserve">p. </w:t>
      </w:r>
      <w:r w:rsidR="0015658E">
        <w:rPr>
          <w:b/>
          <w:bCs/>
          <w:sz w:val="28"/>
          <w:szCs w:val="29"/>
        </w:rPr>
        <w:t>9</w:t>
      </w:r>
      <w:r>
        <w:rPr>
          <w:b/>
          <w:bCs/>
          <w:sz w:val="28"/>
          <w:szCs w:val="29"/>
        </w:rPr>
        <w:t xml:space="preserve">, </w:t>
      </w:r>
      <w:r>
        <w:rPr>
          <w:b/>
          <w:bCs/>
          <w:i/>
          <w:iCs/>
          <w:sz w:val="28"/>
          <w:szCs w:val="29"/>
        </w:rPr>
        <w:t>EOL</w:t>
      </w:r>
    </w:p>
    <w:p w:rsidR="009C3258" w:rsidRDefault="009C3258" w:rsidP="009C3258">
      <w:pPr>
        <w:tabs>
          <w:tab w:val="left" w:pos="-1440"/>
          <w:tab w:val="left" w:pos="-720"/>
          <w:tab w:val="left" w:pos="0"/>
          <w:tab w:val="left" w:pos="388"/>
          <w:tab w:val="left" w:pos="777"/>
          <w:tab w:val="left" w:pos="1425"/>
          <w:tab w:val="left" w:pos="2160"/>
        </w:tabs>
        <w:suppressAutoHyphens/>
        <w:spacing w:line="240" w:lineRule="atLeast"/>
      </w:pPr>
    </w:p>
    <w:p w:rsidR="009C3258" w:rsidRDefault="009C3258" w:rsidP="009C3258">
      <w:pPr>
        <w:tabs>
          <w:tab w:val="left" w:pos="-1440"/>
          <w:tab w:val="left" w:pos="-720"/>
          <w:tab w:val="left" w:pos="0"/>
          <w:tab w:val="left" w:pos="388"/>
          <w:tab w:val="left" w:pos="777"/>
          <w:tab w:val="left" w:pos="1425"/>
          <w:tab w:val="left" w:pos="2160"/>
        </w:tabs>
        <w:suppressAutoHyphens/>
        <w:spacing w:line="240" w:lineRule="atLeast"/>
      </w:pP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425" w:hanging="1425"/>
      </w:pPr>
      <w:r>
        <w:tab/>
      </w:r>
      <w:smartTag w:uri="urn:schemas-microsoft-com:office:smarttags" w:element="place">
        <w:smartTag w:uri="urn:schemas:contacts" w:element="Sn">
          <w:r>
            <w:t>Step</w:t>
          </w:r>
        </w:smartTag>
        <w:r>
          <w:t xml:space="preserve"> </w:t>
        </w:r>
        <w:smartTag w:uri="urn:schemas:contacts" w:element="Sn">
          <w:r>
            <w:t>I.</w:t>
          </w:r>
        </w:smartTag>
      </w:smartTag>
      <w:r>
        <w:tab/>
        <w:t>(Right There)</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1.</w:t>
      </w:r>
      <w:r>
        <w:tab/>
        <w:t>How many guesses does the woman make about who is digging on her grave?</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2.</w:t>
      </w:r>
      <w:r>
        <w:tab/>
        <w:t>Does she guess that it might be her enemy?</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3.</w:t>
      </w:r>
      <w:r>
        <w:tab/>
        <w:t>Does she realize that it is her loyal dog?</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4.</w:t>
      </w:r>
      <w:r>
        <w:tab/>
        <w:t>Why is the dog digging on her grave?</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pP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425" w:hanging="1425"/>
      </w:pPr>
      <w:r>
        <w:tab/>
        <w:t>Step II.</w:t>
      </w:r>
      <w:r>
        <w:tab/>
        <w:t>(Think and Search)</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1.</w:t>
      </w:r>
      <w:r>
        <w:tab/>
        <w:t>What reason would a loved one be digging on a grave?</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2.</w:t>
      </w:r>
      <w:r>
        <w:tab/>
        <w:t>Why would an enemy dig on a grave?</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3.</w:t>
      </w:r>
      <w:r>
        <w:tab/>
        <w:t xml:space="preserve">Who answers her and </w:t>
      </w:r>
      <w:proofErr w:type="gramStart"/>
      <w:r>
        <w:t>she</w:t>
      </w:r>
      <w:proofErr w:type="gramEnd"/>
      <w:r>
        <w:t xml:space="preserve"> finds out that it is someone she hadn't considered?</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4.</w:t>
      </w:r>
      <w:r>
        <w:tab/>
        <w:t>Why is the dog burying a bone?</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pP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425" w:hanging="1425"/>
      </w:pPr>
      <w:r>
        <w:tab/>
        <w:t>Step III.</w:t>
      </w:r>
      <w:r>
        <w:tab/>
        <w:t>(You and the Author)</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1.</w:t>
      </w:r>
      <w:r>
        <w:tab/>
        <w:t>What is Hardy saying about expectations?</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2.</w:t>
      </w:r>
      <w:r>
        <w:tab/>
        <w:t>What is the reality of this woman's expectations?</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3.</w:t>
      </w:r>
      <w:r>
        <w:tab/>
        <w:t>Does the woman feel let down?</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4.</w:t>
      </w:r>
      <w:r>
        <w:tab/>
        <w:t>What is the tone of the poem?</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pP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425" w:hanging="1425"/>
      </w:pPr>
      <w:r>
        <w:tab/>
        <w:t>Step IV.</w:t>
      </w:r>
      <w:r>
        <w:tab/>
        <w:t>(On Your Own)</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1.</w:t>
      </w:r>
      <w:r>
        <w:tab/>
        <w:t>What can one learn about this woman from this poem?</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2.</w:t>
      </w:r>
      <w:r>
        <w:tab/>
        <w:t>What lesson can one learn from Hardy's poem?</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3.</w:t>
      </w:r>
      <w:r>
        <w:tab/>
      </w:r>
      <w:proofErr w:type="gramStart"/>
      <w:r>
        <w:t>Is</w:t>
      </w:r>
      <w:proofErr w:type="gramEnd"/>
      <w:r>
        <w:t xml:space="preserve"> there often a discrepancy between the expected and the actual?</w:t>
      </w:r>
    </w:p>
    <w:p w:rsidR="009C3258" w:rsidRDefault="009C3258" w:rsidP="009C3258">
      <w:pPr>
        <w:tabs>
          <w:tab w:val="left" w:pos="-1440"/>
          <w:tab w:val="left" w:pos="-720"/>
          <w:tab w:val="left" w:pos="0"/>
          <w:tab w:val="left" w:pos="453"/>
          <w:tab w:val="left" w:pos="1425"/>
          <w:tab w:val="left" w:pos="1749"/>
          <w:tab w:val="left" w:pos="2160"/>
        </w:tabs>
        <w:suppressAutoHyphens/>
        <w:spacing w:line="240" w:lineRule="atLeast"/>
        <w:ind w:left="1749" w:hanging="1749"/>
      </w:pPr>
      <w:r>
        <w:tab/>
      </w:r>
      <w:r>
        <w:tab/>
        <w:t>4.</w:t>
      </w:r>
      <w:r>
        <w:tab/>
        <w:t>Can you explain the poem's irony in a single sentence?</w:t>
      </w:r>
    </w:p>
    <w:p w:rsidR="009C3258" w:rsidRDefault="009C3258" w:rsidP="009C3258">
      <w:pPr>
        <w:pStyle w:val="Footer"/>
        <w:tabs>
          <w:tab w:val="clear" w:pos="4320"/>
          <w:tab w:val="clear" w:pos="8640"/>
        </w:tabs>
        <w:sectPr w:rsidR="009C3258" w:rsidSect="00FE547E">
          <w:footerReference w:type="default" r:id="rId21"/>
          <w:pgSz w:w="12240" w:h="15840" w:code="1"/>
          <w:pgMar w:top="720" w:right="1440" w:bottom="720" w:left="1440" w:header="720" w:footer="720" w:gutter="0"/>
          <w:cols w:space="720"/>
          <w:docGrid w:linePitch="360"/>
        </w:sectPr>
      </w:pPr>
    </w:p>
    <w:p w:rsidR="00C36AB4" w:rsidRDefault="00C36AB4" w:rsidP="00FF4D38">
      <w:pPr>
        <w:pStyle w:val="Heading1"/>
        <w:rPr>
          <w:b/>
          <w:bCs/>
        </w:rPr>
      </w:pPr>
      <w:bookmarkStart w:id="18" w:name="_REAP"/>
      <w:bookmarkEnd w:id="18"/>
    </w:p>
    <w:p w:rsidR="00CD205E" w:rsidRPr="00FF4D38" w:rsidRDefault="00CD205E" w:rsidP="00FF4D38">
      <w:pPr>
        <w:pStyle w:val="Heading1"/>
        <w:rPr>
          <w:b/>
          <w:bCs/>
        </w:rPr>
      </w:pPr>
      <w:r w:rsidRPr="00FF4D38">
        <w:rPr>
          <w:b/>
          <w:bCs/>
        </w:rPr>
        <w:t>REAP</w:t>
      </w:r>
    </w:p>
    <w:p w:rsidR="00CD205E" w:rsidRDefault="00CD205E" w:rsidP="00CD205E">
      <w:pPr>
        <w:tabs>
          <w:tab w:val="center" w:pos="4680"/>
        </w:tabs>
        <w:suppressAutoHyphens/>
        <w:spacing w:line="240" w:lineRule="atLeast"/>
        <w:jc w:val="center"/>
        <w:rPr>
          <w:b/>
          <w:bCs/>
          <w:sz w:val="28"/>
        </w:rPr>
      </w:pPr>
    </w:p>
    <w:p w:rsidR="00CD205E" w:rsidRDefault="00CD205E" w:rsidP="00CD205E">
      <w:pPr>
        <w:tabs>
          <w:tab w:val="center" w:pos="4680"/>
        </w:tabs>
        <w:suppressAutoHyphens/>
        <w:spacing w:line="240" w:lineRule="atLeast"/>
        <w:jc w:val="center"/>
      </w:pPr>
      <w:proofErr w:type="spellStart"/>
      <w:r>
        <w:rPr>
          <w:b/>
          <w:bCs/>
          <w:sz w:val="28"/>
          <w:szCs w:val="29"/>
        </w:rPr>
        <w:t>Prereading</w:t>
      </w:r>
      <w:proofErr w:type="spellEnd"/>
      <w:r>
        <w:rPr>
          <w:b/>
          <w:bCs/>
          <w:sz w:val="28"/>
          <w:szCs w:val="29"/>
        </w:rPr>
        <w:t xml:space="preserve"> "The Rear-Guard"</w:t>
      </w:r>
      <w:r>
        <w:rPr>
          <w:rFonts w:ascii="WP TypographicSymbols" w:hAnsi="WP TypographicSymbols"/>
          <w:b/>
          <w:bCs/>
          <w:sz w:val="28"/>
          <w:szCs w:val="29"/>
        </w:rPr>
        <w:t></w:t>
      </w:r>
      <w:r>
        <w:rPr>
          <w:b/>
          <w:bCs/>
          <w:sz w:val="28"/>
          <w:szCs w:val="29"/>
        </w:rPr>
        <w:t xml:space="preserve">by Siegfried Sassoon, p. </w:t>
      </w:r>
      <w:r w:rsidR="007D35FD">
        <w:rPr>
          <w:b/>
          <w:bCs/>
          <w:sz w:val="28"/>
          <w:szCs w:val="29"/>
        </w:rPr>
        <w:t>1041</w:t>
      </w:r>
      <w:r>
        <w:rPr>
          <w:b/>
          <w:bCs/>
          <w:sz w:val="28"/>
          <w:szCs w:val="29"/>
        </w:rPr>
        <w:t xml:space="preserve"> </w:t>
      </w:r>
      <w:r>
        <w:rPr>
          <w:b/>
          <w:bCs/>
          <w:i/>
          <w:iCs/>
          <w:sz w:val="28"/>
          <w:szCs w:val="29"/>
        </w:rPr>
        <w:t>EOL</w:t>
      </w:r>
    </w:p>
    <w:p w:rsidR="00CD205E" w:rsidRDefault="00CD205E" w:rsidP="00CD205E">
      <w:pPr>
        <w:pStyle w:val="Footer"/>
        <w:tabs>
          <w:tab w:val="clear" w:pos="4320"/>
          <w:tab w:val="clear" w:pos="8640"/>
          <w:tab w:val="left" w:pos="-1440"/>
          <w:tab w:val="left" w:pos="-720"/>
          <w:tab w:val="left" w:pos="0"/>
          <w:tab w:val="left" w:pos="324"/>
          <w:tab w:val="left" w:pos="648"/>
          <w:tab w:val="left" w:pos="2160"/>
          <w:tab w:val="left" w:pos="3600"/>
        </w:tabs>
        <w:suppressAutoHyphens/>
        <w:spacing w:line="240" w:lineRule="atLeast"/>
      </w:pPr>
    </w:p>
    <w:p w:rsidR="00CD205E" w:rsidRDefault="00CD205E" w:rsidP="00CD205E">
      <w:pPr>
        <w:tabs>
          <w:tab w:val="left" w:pos="-1440"/>
          <w:tab w:val="left" w:pos="-720"/>
          <w:tab w:val="left" w:pos="0"/>
          <w:tab w:val="left" w:pos="324"/>
          <w:tab w:val="left" w:pos="648"/>
          <w:tab w:val="left" w:pos="2160"/>
          <w:tab w:val="left" w:pos="3600"/>
        </w:tabs>
        <w:suppressAutoHyphens/>
        <w:spacing w:line="240" w:lineRule="atLeast"/>
      </w:pP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t>1.</w:t>
      </w:r>
      <w:r>
        <w:tab/>
        <w:t>Give the title of the poem to the students.  (Books closed.)</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t>2.</w:t>
      </w:r>
      <w:r>
        <w:tab/>
        <w:t>Let the students reflect on the title.  Ask the students to write for two minutes on what the title means to them.</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t>3.</w:t>
      </w:r>
      <w:r>
        <w:tab/>
        <w:t xml:space="preserve">After they have begun writing, tell them the </w:t>
      </w:r>
      <w:proofErr w:type="spellStart"/>
      <w:r>
        <w:t>congruents</w:t>
      </w:r>
      <w:proofErr w:type="spellEnd"/>
      <w:r>
        <w:t xml:space="preserve"> of the poem:</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r>
      <w:r>
        <w:tab/>
      </w:r>
      <w:r>
        <w:tab/>
        <w:t>a.</w:t>
      </w:r>
      <w:r>
        <w:tab/>
        <w:t>The poem recalls grim details of World War I.</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r>
      <w:r>
        <w:tab/>
      </w:r>
      <w:r>
        <w:tab/>
        <w:t>b.</w:t>
      </w:r>
      <w:r>
        <w:tab/>
        <w:t>The man lived for weeks in connected tunnels.</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r>
      <w:r>
        <w:tab/>
      </w:r>
      <w:r>
        <w:tab/>
        <w:t>c.</w:t>
      </w:r>
      <w:r>
        <w:tab/>
        <w:t>The tunnels may be infested by rats.</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r>
      <w:r>
        <w:tab/>
      </w:r>
      <w:r>
        <w:tab/>
        <w:t>d.</w:t>
      </w:r>
      <w:r>
        <w:tab/>
        <w:t>There is no drainage.</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r>
      <w:r>
        <w:tab/>
      </w:r>
      <w:r>
        <w:tab/>
        <w:t>e.</w:t>
      </w:r>
      <w:r>
        <w:tab/>
        <w:t>There is little air.</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r>
      <w:r>
        <w:tab/>
      </w:r>
      <w:r>
        <w:tab/>
        <w:t>f.</w:t>
      </w:r>
      <w:r>
        <w:tab/>
        <w:t>There are occasional dim shafts of light.</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t>4.</w:t>
      </w:r>
      <w:r>
        <w:tab/>
        <w:t>Ask the students to write another two minutes of their views on war, and what is the use of rear guard?</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t>5.</w:t>
      </w:r>
      <w:r>
        <w:tab/>
        <w:t>Have the students exchange responses.  Share.</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t>6.</w:t>
      </w:r>
      <w:r>
        <w:tab/>
        <w:t>Read the poem to the students.  Discuss.</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t>7.</w:t>
      </w:r>
      <w:r>
        <w:tab/>
        <w:t>Respond to questions about the poem.</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t>8.</w:t>
      </w:r>
      <w:r>
        <w:tab/>
        <w:t>Ask the students to discuss the irony.</w:t>
      </w:r>
    </w:p>
    <w:p w:rsidR="00CD205E" w:rsidRDefault="00CD205E" w:rsidP="00CD205E">
      <w:pPr>
        <w:tabs>
          <w:tab w:val="left" w:pos="-1440"/>
          <w:tab w:val="left" w:pos="-720"/>
          <w:tab w:val="left" w:pos="720"/>
          <w:tab w:val="left" w:pos="1200"/>
          <w:tab w:val="left" w:pos="1680"/>
          <w:tab w:val="left" w:pos="2160"/>
        </w:tabs>
        <w:suppressAutoHyphens/>
        <w:spacing w:after="240" w:line="312" w:lineRule="atLeast"/>
        <w:ind w:left="1195" w:hanging="1195"/>
      </w:pPr>
      <w:r>
        <w:tab/>
        <w:t>9.</w:t>
      </w:r>
      <w:r>
        <w:tab/>
        <w:t>Have the students explain in writing the message the poem conveyed to them.  Compare these writings to earlier answers.</w:t>
      </w:r>
    </w:p>
    <w:p w:rsidR="00CD205E" w:rsidRDefault="00CD205E" w:rsidP="00CD205E">
      <w:pPr>
        <w:suppressAutoHyphens/>
        <w:spacing w:line="240" w:lineRule="atLeast"/>
        <w:jc w:val="both"/>
        <w:rPr>
          <w:smallCaps/>
          <w:spacing w:val="-3"/>
          <w:szCs w:val="29"/>
        </w:rPr>
      </w:pPr>
      <w:bookmarkStart w:id="19" w:name="_Great_Britain:_"/>
      <w:bookmarkEnd w:id="19"/>
    </w:p>
    <w:p w:rsidR="00CD205E" w:rsidRDefault="00CD205E" w:rsidP="00CD205E">
      <w:pPr>
        <w:suppressAutoHyphens/>
        <w:spacing w:line="240" w:lineRule="atLeast"/>
        <w:jc w:val="both"/>
        <w:rPr>
          <w:smallCaps/>
          <w:spacing w:val="-3"/>
          <w:szCs w:val="29"/>
        </w:rPr>
      </w:pPr>
    </w:p>
    <w:p w:rsidR="00CD205E" w:rsidRDefault="00CD205E" w:rsidP="00CD205E">
      <w:pPr>
        <w:suppressAutoHyphens/>
        <w:spacing w:line="240" w:lineRule="atLeast"/>
        <w:jc w:val="both"/>
        <w:rPr>
          <w:smallCaps/>
          <w:spacing w:val="-3"/>
          <w:szCs w:val="29"/>
        </w:rPr>
        <w:sectPr w:rsidR="00CD205E" w:rsidSect="002418A3">
          <w:footerReference w:type="default" r:id="rId22"/>
          <w:pgSz w:w="12240" w:h="15840" w:code="1"/>
          <w:pgMar w:top="720" w:right="720" w:bottom="720" w:left="720" w:header="720" w:footer="720" w:gutter="0"/>
          <w:cols w:space="720"/>
          <w:docGrid w:linePitch="360"/>
        </w:sectPr>
      </w:pPr>
    </w:p>
    <w:p w:rsidR="00CD205E" w:rsidRPr="00FF4D38" w:rsidRDefault="00CD205E" w:rsidP="009B4CE7">
      <w:pPr>
        <w:pStyle w:val="Heading3"/>
        <w:tabs>
          <w:tab w:val="center" w:pos="6480"/>
        </w:tabs>
        <w:suppressAutoHyphens/>
        <w:spacing w:line="240" w:lineRule="atLeast"/>
        <w:jc w:val="center"/>
        <w:rPr>
          <w:rFonts w:ascii="Times New Roman" w:hAnsi="Times New Roman" w:cs="Times New Roman"/>
          <w:smallCaps/>
          <w:szCs w:val="29"/>
        </w:rPr>
      </w:pPr>
      <w:bookmarkStart w:id="20" w:name="_Research_Planning_Form"/>
      <w:bookmarkEnd w:id="20"/>
      <w:r w:rsidRPr="00FF4D38">
        <w:rPr>
          <w:rFonts w:ascii="Times New Roman" w:hAnsi="Times New Roman" w:cs="Times New Roman"/>
          <w:smallCaps/>
          <w:szCs w:val="29"/>
        </w:rPr>
        <w:lastRenderedPageBreak/>
        <w:t>Research Planning Form</w:t>
      </w:r>
    </w:p>
    <w:p w:rsidR="00CD205E" w:rsidRDefault="00CD205E" w:rsidP="00CD205E">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p w:rsidR="00CD205E" w:rsidRDefault="00CD205E" w:rsidP="00CD205E">
      <w:pPr>
        <w:tabs>
          <w:tab w:val="left" w:pos="-1440"/>
          <w:tab w:val="left" w:pos="-720"/>
          <w:tab w:val="left" w:pos="0"/>
          <w:tab w:val="left" w:pos="376"/>
          <w:tab w:val="left" w:pos="762"/>
          <w:tab w:val="left" w:pos="1147"/>
          <w:tab w:val="left" w:pos="1584"/>
          <w:tab w:val="left" w:pos="4292"/>
          <w:tab w:val="left" w:pos="4642"/>
          <w:tab w:val="left" w:pos="4905"/>
        </w:tabs>
        <w:suppressAutoHyphens/>
        <w:spacing w:line="240" w:lineRule="atLeast"/>
      </w:pPr>
    </w:p>
    <w:tbl>
      <w:tblPr>
        <w:tblW w:w="0" w:type="auto"/>
        <w:tblInd w:w="120" w:type="dxa"/>
        <w:tblLayout w:type="fixed"/>
        <w:tblCellMar>
          <w:left w:w="120" w:type="dxa"/>
          <w:right w:w="120" w:type="dxa"/>
        </w:tblCellMar>
        <w:tblLook w:val="0000"/>
      </w:tblPr>
      <w:tblGrid>
        <w:gridCol w:w="4320"/>
        <w:gridCol w:w="4320"/>
        <w:gridCol w:w="4320"/>
      </w:tblGrid>
      <w:tr w:rsidR="00CD205E">
        <w:tc>
          <w:tcPr>
            <w:tcW w:w="12960" w:type="dxa"/>
            <w:gridSpan w:val="3"/>
            <w:tcBorders>
              <w:top w:val="single" w:sz="7" w:space="0" w:color="auto"/>
              <w:left w:val="single" w:sz="7" w:space="0" w:color="auto"/>
              <w:bottom w:val="nil"/>
              <w:right w:val="single" w:sz="7" w:space="0" w:color="auto"/>
            </w:tcBorders>
          </w:tcPr>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before="90" w:after="54" w:line="240" w:lineRule="atLeast"/>
              <w:ind w:left="646" w:hanging="646"/>
            </w:pPr>
            <w:r>
              <w:t>I.</w:t>
            </w:r>
            <w:r>
              <w:tab/>
              <w:t>TOPIC</w:t>
            </w:r>
          </w:p>
        </w:tc>
      </w:tr>
      <w:tr w:rsidR="00CD205E">
        <w:tc>
          <w:tcPr>
            <w:tcW w:w="12960" w:type="dxa"/>
            <w:gridSpan w:val="3"/>
            <w:tcBorders>
              <w:top w:val="single" w:sz="7" w:space="0" w:color="auto"/>
              <w:left w:val="single" w:sz="7" w:space="0" w:color="auto"/>
              <w:bottom w:val="nil"/>
              <w:right w:val="single" w:sz="7" w:space="0" w:color="auto"/>
            </w:tcBorders>
          </w:tcPr>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before="90" w:line="240" w:lineRule="atLeast"/>
              <w:ind w:left="646" w:hanging="646"/>
            </w:pPr>
            <w:r>
              <w:tab/>
              <w:t>WHAT MATERIALS DO WE NEED?</w:t>
            </w: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after="54" w:line="240" w:lineRule="atLeast"/>
            </w:pPr>
          </w:p>
        </w:tc>
      </w:tr>
      <w:tr w:rsidR="00CD205E">
        <w:tc>
          <w:tcPr>
            <w:tcW w:w="12960" w:type="dxa"/>
            <w:gridSpan w:val="3"/>
            <w:tcBorders>
              <w:top w:val="single" w:sz="7" w:space="0" w:color="auto"/>
              <w:left w:val="single" w:sz="7" w:space="0" w:color="auto"/>
              <w:bottom w:val="nil"/>
              <w:right w:val="single" w:sz="7" w:space="0" w:color="auto"/>
            </w:tcBorders>
          </w:tcPr>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before="90" w:line="240" w:lineRule="atLeast"/>
              <w:ind w:left="646" w:hanging="646"/>
            </w:pPr>
            <w:r>
              <w:t>II.</w:t>
            </w:r>
            <w:r>
              <w:tab/>
              <w:t>LIST OF MATERIALS USED FOR REPORT</w:t>
            </w: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ind w:left="646" w:hanging="646"/>
            </w:pPr>
            <w:r>
              <w:tab/>
              <w:t>1.</w:t>
            </w: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ind w:left="1015" w:hanging="1015"/>
            </w:pPr>
            <w:r>
              <w:tab/>
              <w:t>2.</w:t>
            </w:r>
            <w:r>
              <w:tab/>
            </w: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ind w:left="646" w:hanging="646"/>
            </w:pPr>
            <w:r>
              <w:tab/>
              <w:t>3.</w:t>
            </w: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ind w:left="646" w:hanging="646"/>
            </w:pPr>
            <w:r>
              <w:tab/>
              <w:t>4.</w:t>
            </w: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ind w:left="1015" w:hanging="1015"/>
            </w:pPr>
            <w:r>
              <w:tab/>
              <w:t>5.</w:t>
            </w:r>
            <w:r>
              <w:tab/>
            </w: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after="54" w:line="240" w:lineRule="atLeast"/>
            </w:pPr>
          </w:p>
        </w:tc>
      </w:tr>
      <w:tr w:rsidR="00CD205E">
        <w:tc>
          <w:tcPr>
            <w:tcW w:w="12960" w:type="dxa"/>
            <w:gridSpan w:val="3"/>
            <w:tcBorders>
              <w:top w:val="single" w:sz="7" w:space="0" w:color="auto"/>
              <w:left w:val="single" w:sz="7" w:space="0" w:color="auto"/>
              <w:bottom w:val="nil"/>
              <w:right w:val="single" w:sz="7" w:space="0" w:color="auto"/>
            </w:tcBorders>
          </w:tcPr>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before="90" w:after="54" w:line="240" w:lineRule="atLeast"/>
              <w:ind w:left="646" w:hanging="646"/>
            </w:pPr>
            <w:r>
              <w:t>III.</w:t>
            </w:r>
            <w:r>
              <w:tab/>
              <w:t>LIST OF TASKS, ASSIGNMENTS, AND DATES</w:t>
            </w:r>
          </w:p>
        </w:tc>
      </w:tr>
      <w:tr w:rsidR="00CD205E">
        <w:tc>
          <w:tcPr>
            <w:tcW w:w="4320" w:type="dxa"/>
            <w:tcBorders>
              <w:top w:val="single" w:sz="7" w:space="0" w:color="auto"/>
              <w:left w:val="single" w:sz="7" w:space="0" w:color="auto"/>
              <w:bottom w:val="single" w:sz="7" w:space="0" w:color="auto"/>
              <w:right w:val="nil"/>
            </w:tcBorders>
          </w:tcPr>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before="90" w:after="54" w:line="240" w:lineRule="atLeast"/>
              <w:jc w:val="center"/>
            </w:pPr>
            <w:r>
              <w:t>TASK</w:t>
            </w:r>
          </w:p>
        </w:tc>
        <w:tc>
          <w:tcPr>
            <w:tcW w:w="4320" w:type="dxa"/>
            <w:tcBorders>
              <w:top w:val="single" w:sz="7" w:space="0" w:color="auto"/>
              <w:left w:val="single" w:sz="7" w:space="0" w:color="auto"/>
              <w:bottom w:val="single" w:sz="7" w:space="0" w:color="auto"/>
              <w:right w:val="nil"/>
            </w:tcBorders>
          </w:tcPr>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before="90" w:after="54" w:line="240" w:lineRule="atLeast"/>
              <w:jc w:val="center"/>
            </w:pPr>
            <w:r>
              <w:t>PRSON RESPONSIBLE</w:t>
            </w:r>
          </w:p>
        </w:tc>
        <w:tc>
          <w:tcPr>
            <w:tcW w:w="4320" w:type="dxa"/>
            <w:tcBorders>
              <w:top w:val="single" w:sz="7" w:space="0" w:color="auto"/>
              <w:left w:val="single" w:sz="7" w:space="0" w:color="auto"/>
              <w:bottom w:val="single" w:sz="7" w:space="0" w:color="auto"/>
              <w:right w:val="single" w:sz="7" w:space="0" w:color="auto"/>
            </w:tcBorders>
          </w:tcPr>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before="90" w:line="240" w:lineRule="atLeast"/>
              <w:jc w:val="center"/>
            </w:pPr>
            <w:r>
              <w:t>DATE OF COMPLETION</w:t>
            </w: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line="240" w:lineRule="atLeast"/>
              <w:jc w:val="center"/>
            </w:pPr>
          </w:p>
          <w:p w:rsidR="00CD205E" w:rsidRDefault="00CD205E" w:rsidP="009733F6">
            <w:pPr>
              <w:tabs>
                <w:tab w:val="left" w:pos="-1440"/>
                <w:tab w:val="left" w:pos="-720"/>
                <w:tab w:val="left" w:pos="0"/>
                <w:tab w:val="left" w:pos="646"/>
                <w:tab w:val="left" w:pos="1016"/>
                <w:tab w:val="left" w:pos="1584"/>
                <w:tab w:val="left" w:pos="2164"/>
                <w:tab w:val="left" w:pos="2558"/>
              </w:tabs>
              <w:suppressAutoHyphens/>
              <w:spacing w:after="54" w:line="240" w:lineRule="atLeast"/>
              <w:jc w:val="center"/>
            </w:pPr>
          </w:p>
        </w:tc>
      </w:tr>
    </w:tbl>
    <w:p w:rsidR="00E93E46" w:rsidRDefault="00E93E46" w:rsidP="003B7717">
      <w:pPr>
        <w:pStyle w:val="Heading1"/>
        <w:sectPr w:rsidR="00E93E46" w:rsidSect="002418A3">
          <w:footerReference w:type="default" r:id="rId23"/>
          <w:pgSz w:w="15840" w:h="12240" w:orient="landscape" w:code="1"/>
          <w:pgMar w:top="1440" w:right="720" w:bottom="1440" w:left="1440" w:header="720" w:footer="720" w:gutter="0"/>
          <w:cols w:space="720"/>
          <w:noEndnote/>
        </w:sectPr>
      </w:pPr>
      <w:bookmarkStart w:id="21" w:name="_Setting_Chart"/>
      <w:bookmarkEnd w:id="21"/>
    </w:p>
    <w:p w:rsidR="00E93E46" w:rsidRDefault="00E93E46" w:rsidP="00E93E46">
      <w:pPr>
        <w:tabs>
          <w:tab w:val="center" w:pos="4680"/>
        </w:tabs>
        <w:suppressAutoHyphens/>
        <w:spacing w:line="240" w:lineRule="atLeast"/>
        <w:jc w:val="center"/>
        <w:rPr>
          <w:b/>
          <w:bCs/>
          <w:spacing w:val="-3"/>
          <w:sz w:val="29"/>
          <w:szCs w:val="29"/>
        </w:rPr>
      </w:pPr>
      <w:r w:rsidRPr="00B04022">
        <w:rPr>
          <w:rStyle w:val="Heading1Char"/>
          <w:b/>
          <w:bCs/>
          <w:i/>
        </w:rPr>
        <w:lastRenderedPageBreak/>
        <w:t>Macbeth</w:t>
      </w:r>
      <w:r>
        <w:rPr>
          <w:b/>
          <w:bCs/>
          <w:spacing w:val="-3"/>
          <w:sz w:val="29"/>
          <w:szCs w:val="29"/>
        </w:rPr>
        <w:t xml:space="preserve">, p. 430, </w:t>
      </w:r>
      <w:r>
        <w:rPr>
          <w:b/>
          <w:bCs/>
          <w:i/>
          <w:iCs/>
          <w:spacing w:val="-3"/>
          <w:sz w:val="29"/>
          <w:szCs w:val="29"/>
        </w:rPr>
        <w:t>EOL</w:t>
      </w:r>
    </w:p>
    <w:p w:rsidR="00E93E46" w:rsidRPr="00B04022" w:rsidRDefault="00E93E46" w:rsidP="00E93E46">
      <w:pPr>
        <w:pStyle w:val="Heading1"/>
        <w:rPr>
          <w:b/>
          <w:bCs/>
        </w:rPr>
      </w:pPr>
      <w:r w:rsidRPr="00B04022">
        <w:rPr>
          <w:b/>
          <w:bCs/>
        </w:rPr>
        <w:t>Character and Plot Chart</w:t>
      </w:r>
    </w:p>
    <w:p w:rsidR="00E93E46" w:rsidRDefault="00E93E46" w:rsidP="00E93E46">
      <w:pPr>
        <w:tabs>
          <w:tab w:val="center" w:pos="4680"/>
        </w:tabs>
        <w:suppressAutoHyphens/>
        <w:spacing w:line="240" w:lineRule="atLeast"/>
        <w:jc w:val="center"/>
        <w:rPr>
          <w:spacing w:val="-3"/>
          <w:sz w:val="28"/>
          <w:szCs w:val="29"/>
        </w:rPr>
      </w:pPr>
      <w:r>
        <w:rPr>
          <w:b/>
          <w:bCs/>
          <w:smallCaps/>
          <w:spacing w:val="-3"/>
          <w:sz w:val="28"/>
          <w:szCs w:val="29"/>
        </w:rPr>
        <w:t>Decision Making in a Complex World</w:t>
      </w:r>
    </w:p>
    <w:p w:rsidR="00E93E46" w:rsidRDefault="00E93E46" w:rsidP="00E93E46">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jc w:val="both"/>
        <w:rPr>
          <w:spacing w:val="-3"/>
        </w:rPr>
      </w:pPr>
    </w:p>
    <w:p w:rsidR="00E93E46" w:rsidRDefault="00E93E46" w:rsidP="00E93E46">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jc w:val="both"/>
        <w:rPr>
          <w:spacing w:val="-3"/>
        </w:rPr>
      </w:pPr>
    </w:p>
    <w:p w:rsidR="00E93E46" w:rsidRDefault="00E93E46" w:rsidP="00E93E46">
      <w:pPr>
        <w:tabs>
          <w:tab w:val="center" w:pos="4680"/>
        </w:tabs>
        <w:suppressAutoHyphens/>
        <w:spacing w:line="240" w:lineRule="atLeast"/>
        <w:jc w:val="both"/>
        <w:rPr>
          <w:spacing w:val="-3"/>
        </w:rPr>
      </w:pPr>
      <w:r>
        <w:rPr>
          <w:b/>
          <w:bCs/>
          <w:spacing w:val="-3"/>
        </w:rPr>
        <w:tab/>
        <w:t>Character Information Chart</w:t>
      </w:r>
    </w:p>
    <w:tbl>
      <w:tblPr>
        <w:tblW w:w="0" w:type="auto"/>
        <w:tblInd w:w="120" w:type="dxa"/>
        <w:tblLayout w:type="fixed"/>
        <w:tblCellMar>
          <w:left w:w="120" w:type="dxa"/>
          <w:right w:w="120" w:type="dxa"/>
        </w:tblCellMar>
        <w:tblLook w:val="0000"/>
      </w:tblPr>
      <w:tblGrid>
        <w:gridCol w:w="1440"/>
        <w:gridCol w:w="1874"/>
        <w:gridCol w:w="2016"/>
        <w:gridCol w:w="2016"/>
        <w:gridCol w:w="2013"/>
      </w:tblGrid>
      <w:tr w:rsidR="00E93E46" w:rsidTr="007C7253">
        <w:tc>
          <w:tcPr>
            <w:tcW w:w="1440"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Character</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r>
              <w:rPr>
                <w:b/>
                <w:bCs/>
                <w:spacing w:val="-3"/>
              </w:rPr>
              <w:t>Name</w:t>
            </w:r>
          </w:p>
        </w:tc>
        <w:tc>
          <w:tcPr>
            <w:tcW w:w="1874"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Description</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r>
              <w:rPr>
                <w:b/>
                <w:bCs/>
                <w:spacing w:val="-3"/>
              </w:rPr>
              <w:t>of personality</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201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 xml:space="preserve">Change in </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r>
              <w:rPr>
                <w:b/>
                <w:bCs/>
                <w:spacing w:val="-3"/>
              </w:rPr>
              <w:t>character</w:t>
            </w:r>
          </w:p>
        </w:tc>
        <w:tc>
          <w:tcPr>
            <w:tcW w:w="201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Goals/Ambition</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2013" w:type="dxa"/>
            <w:tcBorders>
              <w:top w:val="doub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b/>
                <w:bCs/>
                <w:spacing w:val="-3"/>
              </w:rPr>
            </w:pPr>
            <w:r>
              <w:rPr>
                <w:b/>
                <w:bCs/>
                <w:spacing w:val="-3"/>
              </w:rPr>
              <w:t>Major flaws</w:t>
            </w:r>
          </w:p>
        </w:tc>
      </w:tr>
      <w:tr w:rsidR="00E93E46" w:rsidTr="007C7253">
        <w:tc>
          <w:tcPr>
            <w:tcW w:w="1440"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1874"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3" w:type="dxa"/>
            <w:tcBorders>
              <w:top w:val="doub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44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1874"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3"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44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1874"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3"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44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1874"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3"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44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1874"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3"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44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1874"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3"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44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1874"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3"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44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1874"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3"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440"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1874"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3" w:type="dxa"/>
            <w:tcBorders>
              <w:top w:val="single" w:sz="7" w:space="0" w:color="auto"/>
              <w:left w:val="single" w:sz="7" w:space="0" w:color="auto"/>
              <w:bottom w:val="single" w:sz="7" w:space="0" w:color="auto"/>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bl>
    <w:p w:rsidR="00E93E46" w:rsidRDefault="00E93E46" w:rsidP="00E93E46">
      <w:pPr>
        <w:pStyle w:val="Footer"/>
        <w:tabs>
          <w:tab w:val="clear" w:pos="4320"/>
          <w:tab w:val="clear" w:pos="8640"/>
        </w:tabs>
        <w:sectPr w:rsidR="00E93E46" w:rsidSect="007C7253">
          <w:pgSz w:w="12240" w:h="15840" w:code="1"/>
          <w:pgMar w:top="1440" w:right="1440" w:bottom="1440" w:left="1440" w:header="720" w:footer="720" w:gutter="0"/>
          <w:cols w:space="720"/>
          <w:docGrid w:linePitch="360"/>
        </w:sectPr>
      </w:pPr>
    </w:p>
    <w:p w:rsidR="00E93E46" w:rsidRPr="00B04022" w:rsidRDefault="00E93E46" w:rsidP="00E93E46">
      <w:pPr>
        <w:pStyle w:val="Heading1"/>
        <w:rPr>
          <w:b/>
          <w:bCs/>
          <w:i/>
        </w:rPr>
      </w:pPr>
      <w:r w:rsidRPr="00B04022">
        <w:rPr>
          <w:b/>
          <w:bCs/>
          <w:i/>
        </w:rPr>
        <w:lastRenderedPageBreak/>
        <w:t>Macbeth</w:t>
      </w:r>
    </w:p>
    <w:p w:rsidR="00E93E46" w:rsidRPr="00B04022" w:rsidRDefault="00E93E46" w:rsidP="00E93E46">
      <w:pPr>
        <w:pStyle w:val="Heading1"/>
        <w:rPr>
          <w:b/>
          <w:bCs/>
        </w:rPr>
      </w:pPr>
      <w:r w:rsidRPr="00B04022">
        <w:rPr>
          <w:b/>
          <w:bCs/>
        </w:rPr>
        <w:t>Style Chart</w:t>
      </w:r>
    </w:p>
    <w:p w:rsidR="00E93E46" w:rsidRDefault="00E93E46" w:rsidP="00E93E46">
      <w:pPr>
        <w:tabs>
          <w:tab w:val="center" w:pos="4680"/>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1008"/>
        <w:gridCol w:w="1869"/>
        <w:gridCol w:w="2450"/>
        <w:gridCol w:w="2016"/>
        <w:gridCol w:w="2016"/>
      </w:tblGrid>
      <w:tr w:rsidR="00E93E46" w:rsidTr="007C7253">
        <w:tc>
          <w:tcPr>
            <w:tcW w:w="1008"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b/>
                <w:bCs/>
                <w:spacing w:val="-3"/>
              </w:rPr>
            </w:pPr>
          </w:p>
        </w:tc>
        <w:tc>
          <w:tcPr>
            <w:tcW w:w="1869"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Distinctive</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r>
              <w:rPr>
                <w:b/>
                <w:bCs/>
                <w:spacing w:val="-3"/>
              </w:rPr>
              <w:t>Vocabulary</w:t>
            </w:r>
          </w:p>
        </w:tc>
        <w:tc>
          <w:tcPr>
            <w:tcW w:w="2450"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ind w:left="1138" w:hanging="1138"/>
              <w:rPr>
                <w:b/>
                <w:bCs/>
                <w:spacing w:val="-3"/>
              </w:rPr>
            </w:pPr>
            <w:r>
              <w:rPr>
                <w:b/>
                <w:bCs/>
                <w:spacing w:val="-3"/>
              </w:rPr>
              <w:t>Symbols:</w:t>
            </w:r>
            <w:r>
              <w:rPr>
                <w:b/>
                <w:bCs/>
                <w:spacing w:val="-3"/>
              </w:rPr>
              <w:tab/>
              <w:t>Blood</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ind w:left="1138" w:hanging="1138"/>
              <w:rPr>
                <w:b/>
                <w:bCs/>
                <w:spacing w:val="-3"/>
              </w:rPr>
            </w:pPr>
            <w:r>
              <w:rPr>
                <w:b/>
                <w:bCs/>
                <w:spacing w:val="-3"/>
              </w:rPr>
              <w:tab/>
            </w:r>
            <w:r>
              <w:rPr>
                <w:b/>
                <w:bCs/>
                <w:spacing w:val="-3"/>
              </w:rPr>
              <w:tab/>
            </w:r>
            <w:r>
              <w:rPr>
                <w:b/>
                <w:bCs/>
                <w:spacing w:val="-3"/>
              </w:rPr>
              <w:tab/>
              <w:t>Water Numbers</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ind w:left="1138" w:hanging="1138"/>
              <w:rPr>
                <w:b/>
                <w:bCs/>
                <w:spacing w:val="-3"/>
              </w:rPr>
            </w:pPr>
            <w:r>
              <w:rPr>
                <w:b/>
                <w:bCs/>
                <w:spacing w:val="-3"/>
              </w:rPr>
              <w:tab/>
            </w:r>
            <w:r>
              <w:rPr>
                <w:b/>
                <w:bCs/>
                <w:spacing w:val="-3"/>
              </w:rPr>
              <w:tab/>
            </w:r>
            <w:r>
              <w:rPr>
                <w:b/>
                <w:bCs/>
                <w:spacing w:val="-3"/>
              </w:rPr>
              <w:tab/>
              <w:t>Sound</w:t>
            </w:r>
          </w:p>
        </w:tc>
        <w:tc>
          <w:tcPr>
            <w:tcW w:w="201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b/>
                <w:bCs/>
                <w:spacing w:val="-3"/>
              </w:rPr>
            </w:pPr>
            <w:r>
              <w:rPr>
                <w:b/>
                <w:bCs/>
                <w:spacing w:val="-3"/>
              </w:rPr>
              <w:t>Theme(s)</w:t>
            </w:r>
          </w:p>
        </w:tc>
        <w:tc>
          <w:tcPr>
            <w:tcW w:w="2016" w:type="dxa"/>
            <w:tcBorders>
              <w:top w:val="doub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b/>
                <w:bCs/>
                <w:spacing w:val="-3"/>
              </w:rPr>
            </w:pPr>
            <w:r>
              <w:rPr>
                <w:b/>
                <w:bCs/>
                <w:spacing w:val="-3"/>
              </w:rPr>
              <w:t>Setting(s)</w:t>
            </w:r>
          </w:p>
        </w:tc>
      </w:tr>
      <w:tr w:rsidR="00E93E46" w:rsidTr="007C7253">
        <w:tc>
          <w:tcPr>
            <w:tcW w:w="1008"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I</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1869"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2450"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doub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008"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II</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1869"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245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008"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III</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1869"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245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008"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IV</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1869"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spacing w:val="-3"/>
              </w:rPr>
            </w:pPr>
          </w:p>
        </w:tc>
        <w:tc>
          <w:tcPr>
            <w:tcW w:w="245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008"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V</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1869"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450"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016" w:type="dxa"/>
            <w:tcBorders>
              <w:top w:val="single" w:sz="7" w:space="0" w:color="auto"/>
              <w:left w:val="single" w:sz="7" w:space="0" w:color="auto"/>
              <w:bottom w:val="single" w:sz="7" w:space="0" w:color="auto"/>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bl>
    <w:p w:rsidR="00E93E46" w:rsidRDefault="00E93E46" w:rsidP="00E93E46">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jc w:val="both"/>
        <w:rPr>
          <w:spacing w:val="-3"/>
        </w:rPr>
      </w:pPr>
    </w:p>
    <w:p w:rsidR="00E93E46" w:rsidRDefault="00E93E46" w:rsidP="00E93E46">
      <w:pPr>
        <w:pStyle w:val="Footer"/>
        <w:tabs>
          <w:tab w:val="clear" w:pos="4320"/>
          <w:tab w:val="clear" w:pos="8640"/>
        </w:tabs>
        <w:sectPr w:rsidR="00E93E46" w:rsidSect="007C7253">
          <w:pgSz w:w="12240" w:h="15840" w:code="1"/>
          <w:pgMar w:top="1440" w:right="1440" w:bottom="1440" w:left="1440" w:header="720" w:footer="720" w:gutter="0"/>
          <w:cols w:space="720"/>
          <w:docGrid w:linePitch="360"/>
        </w:sectPr>
      </w:pPr>
    </w:p>
    <w:p w:rsidR="00E93E46" w:rsidRPr="00B04022" w:rsidRDefault="00E93E46" w:rsidP="00E93E46">
      <w:pPr>
        <w:pStyle w:val="Heading1"/>
        <w:rPr>
          <w:b/>
          <w:bCs/>
          <w:i/>
        </w:rPr>
      </w:pPr>
      <w:r w:rsidRPr="00B04022">
        <w:rPr>
          <w:b/>
          <w:bCs/>
          <w:i/>
        </w:rPr>
        <w:lastRenderedPageBreak/>
        <w:t>Macbeth</w:t>
      </w:r>
    </w:p>
    <w:p w:rsidR="00E93E46" w:rsidRPr="00B04022" w:rsidRDefault="00E93E46" w:rsidP="00E93E46">
      <w:pPr>
        <w:pStyle w:val="Heading1"/>
        <w:rPr>
          <w:b/>
          <w:bCs/>
        </w:rPr>
      </w:pPr>
      <w:r w:rsidRPr="00B04022">
        <w:rPr>
          <w:b/>
          <w:bCs/>
        </w:rPr>
        <w:t>Relationship Chart</w:t>
      </w:r>
    </w:p>
    <w:p w:rsidR="00E93E46" w:rsidRDefault="00E93E46" w:rsidP="00E93E46">
      <w:pPr>
        <w:tabs>
          <w:tab w:val="center" w:pos="4680"/>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1032"/>
        <w:gridCol w:w="2776"/>
        <w:gridCol w:w="2776"/>
        <w:gridCol w:w="2774"/>
      </w:tblGrid>
      <w:tr w:rsidR="00E93E46" w:rsidTr="007C7253">
        <w:tc>
          <w:tcPr>
            <w:tcW w:w="1032"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b/>
                <w:bCs/>
                <w:spacing w:val="-3"/>
              </w:rPr>
            </w:pPr>
          </w:p>
        </w:tc>
        <w:tc>
          <w:tcPr>
            <w:tcW w:w="277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ind w:left="417" w:hanging="417"/>
              <w:rPr>
                <w:b/>
                <w:bCs/>
                <w:spacing w:val="-3"/>
              </w:rPr>
            </w:pPr>
            <w:r>
              <w:rPr>
                <w:b/>
                <w:bCs/>
                <w:spacing w:val="-3"/>
              </w:rPr>
              <w:tab/>
              <w:t>Father-Son</w:t>
            </w:r>
          </w:p>
        </w:tc>
        <w:tc>
          <w:tcPr>
            <w:tcW w:w="277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ind w:left="417" w:hanging="417"/>
              <w:rPr>
                <w:b/>
                <w:bCs/>
                <w:spacing w:val="-3"/>
              </w:rPr>
            </w:pPr>
            <w:r>
              <w:rPr>
                <w:b/>
                <w:bCs/>
                <w:spacing w:val="-3"/>
              </w:rPr>
              <w:tab/>
              <w:t>Husband-Wife</w:t>
            </w:r>
          </w:p>
        </w:tc>
        <w:tc>
          <w:tcPr>
            <w:tcW w:w="2774" w:type="dxa"/>
            <w:tcBorders>
              <w:top w:val="doub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ind w:left="417" w:hanging="417"/>
              <w:rPr>
                <w:b/>
                <w:bCs/>
                <w:spacing w:val="-3"/>
              </w:rPr>
            </w:pPr>
            <w:r>
              <w:rPr>
                <w:b/>
                <w:bCs/>
                <w:spacing w:val="-3"/>
              </w:rPr>
              <w:tab/>
              <w:t>King-Subject</w:t>
            </w:r>
          </w:p>
        </w:tc>
      </w:tr>
      <w:tr w:rsidR="00E93E46" w:rsidTr="007C7253">
        <w:tc>
          <w:tcPr>
            <w:tcW w:w="1032"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I</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277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4" w:type="dxa"/>
            <w:tcBorders>
              <w:top w:val="doub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032"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II</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277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4"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032"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III</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277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4"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032"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IV</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277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4"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r w:rsidR="00E93E46" w:rsidTr="007C7253">
        <w:tc>
          <w:tcPr>
            <w:tcW w:w="1032"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line="240" w:lineRule="atLeast"/>
              <w:rPr>
                <w:b/>
                <w:bCs/>
                <w:spacing w:val="-3"/>
              </w:rPr>
            </w:pPr>
            <w:r>
              <w:rPr>
                <w:b/>
                <w:bCs/>
                <w:spacing w:val="-3"/>
              </w:rPr>
              <w:t>Act V</w:t>
            </w: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rPr>
                <w:b/>
                <w:bCs/>
                <w:spacing w:val="-3"/>
              </w:rPr>
            </w:pPr>
          </w:p>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after="54" w:line="240" w:lineRule="atLeast"/>
              <w:rPr>
                <w:b/>
                <w:bCs/>
                <w:spacing w:val="-3"/>
              </w:rPr>
            </w:pPr>
          </w:p>
        </w:tc>
        <w:tc>
          <w:tcPr>
            <w:tcW w:w="2776"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6"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c>
          <w:tcPr>
            <w:tcW w:w="2774" w:type="dxa"/>
            <w:tcBorders>
              <w:top w:val="single" w:sz="7" w:space="0" w:color="auto"/>
              <w:left w:val="single" w:sz="7" w:space="0" w:color="auto"/>
              <w:bottom w:val="single" w:sz="7" w:space="0" w:color="auto"/>
              <w:right w:val="single" w:sz="7" w:space="0" w:color="auto"/>
            </w:tcBorders>
          </w:tcPr>
          <w:p w:rsidR="00E93E46" w:rsidRDefault="00E93E46" w:rsidP="007C7253">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before="90" w:after="54" w:line="240" w:lineRule="atLeast"/>
              <w:rPr>
                <w:spacing w:val="-3"/>
              </w:rPr>
            </w:pPr>
          </w:p>
        </w:tc>
      </w:tr>
    </w:tbl>
    <w:p w:rsidR="00E93E46" w:rsidRDefault="00E93E46" w:rsidP="00E93E46">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jc w:val="both"/>
        <w:rPr>
          <w:spacing w:val="-3"/>
        </w:rPr>
      </w:pPr>
    </w:p>
    <w:p w:rsidR="00E93E46" w:rsidRDefault="00E93E46" w:rsidP="00E93E46">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jc w:val="both"/>
        <w:rPr>
          <w:b/>
          <w:bCs/>
          <w:spacing w:val="-3"/>
        </w:rPr>
      </w:pPr>
    </w:p>
    <w:p w:rsidR="00E93E46" w:rsidRPr="00B04022" w:rsidRDefault="00E93E46" w:rsidP="00E93E46">
      <w:pPr>
        <w:pStyle w:val="Heading1"/>
        <w:rPr>
          <w:b/>
          <w:bCs/>
        </w:rPr>
      </w:pPr>
      <w:r>
        <w:br w:type="page"/>
      </w:r>
      <w:r w:rsidRPr="00B04022">
        <w:rPr>
          <w:b/>
          <w:bCs/>
          <w:i/>
        </w:rPr>
        <w:lastRenderedPageBreak/>
        <w:t>Macbeth</w:t>
      </w:r>
      <w:r w:rsidRPr="00B04022">
        <w:rPr>
          <w:b/>
          <w:bCs/>
        </w:rPr>
        <w:t xml:space="preserve"> Possible Essay Topics</w:t>
      </w:r>
    </w:p>
    <w:p w:rsidR="00E93E46" w:rsidRDefault="00E93E46" w:rsidP="00E93E46">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jc w:val="both"/>
        <w:rPr>
          <w:spacing w:val="-3"/>
        </w:rPr>
      </w:pPr>
    </w:p>
    <w:p w:rsidR="00E93E46" w:rsidRDefault="00E93E46" w:rsidP="00E93E46">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jc w:val="both"/>
        <w:rPr>
          <w:spacing w:val="-3"/>
        </w:rPr>
      </w:pPr>
    </w:p>
    <w:p w:rsidR="00E93E46" w:rsidRDefault="00E93E46" w:rsidP="00E93E46">
      <w:pPr>
        <w:tabs>
          <w:tab w:val="left" w:pos="-1440"/>
          <w:tab w:val="left" w:pos="-720"/>
          <w:tab w:val="left" w:pos="0"/>
          <w:tab w:val="left" w:pos="417"/>
          <w:tab w:val="left" w:pos="700"/>
          <w:tab w:val="left" w:pos="1138"/>
          <w:tab w:val="left" w:pos="1576"/>
          <w:tab w:val="left" w:pos="2014"/>
          <w:tab w:val="left" w:pos="2365"/>
          <w:tab w:val="left" w:pos="2890"/>
          <w:tab w:val="left" w:pos="3591"/>
          <w:tab w:val="left" w:pos="4292"/>
          <w:tab w:val="left" w:pos="4993"/>
          <w:tab w:val="left" w:pos="5781"/>
          <w:tab w:val="left" w:pos="6482"/>
          <w:tab w:val="left" w:pos="7183"/>
          <w:tab w:val="left" w:pos="7884"/>
          <w:tab w:val="left" w:pos="8760"/>
          <w:tab w:val="left" w:pos="9373"/>
        </w:tabs>
        <w:suppressAutoHyphens/>
        <w:spacing w:line="240" w:lineRule="atLeast"/>
        <w:jc w:val="both"/>
        <w:rPr>
          <w:spacing w:val="-3"/>
        </w:rPr>
      </w:pP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ind w:left="646" w:hanging="646"/>
        <w:jc w:val="both"/>
        <w:rPr>
          <w:spacing w:val="-3"/>
        </w:rPr>
      </w:pPr>
      <w:r>
        <w:rPr>
          <w:spacing w:val="-3"/>
        </w:rPr>
        <w:tab/>
        <w:t>1.</w:t>
      </w:r>
      <w:r>
        <w:rPr>
          <w:spacing w:val="-3"/>
        </w:rPr>
        <w:tab/>
        <w:t>How does unbridled ambition lead to tragic decisions?</w:t>
      </w: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ind w:left="646" w:hanging="646"/>
        <w:jc w:val="both"/>
        <w:rPr>
          <w:spacing w:val="-3"/>
        </w:rPr>
      </w:pPr>
      <w:r>
        <w:rPr>
          <w:spacing w:val="-3"/>
        </w:rPr>
        <w:tab/>
        <w:t>2.</w:t>
      </w:r>
      <w:r>
        <w:rPr>
          <w:spacing w:val="-3"/>
        </w:rPr>
        <w:tab/>
        <w:t>Does Macbeth have a choice or is he a victim of fate?</w:t>
      </w: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ind w:left="646" w:hanging="646"/>
        <w:jc w:val="both"/>
        <w:rPr>
          <w:spacing w:val="-3"/>
        </w:rPr>
      </w:pPr>
      <w:r>
        <w:rPr>
          <w:spacing w:val="-3"/>
        </w:rPr>
        <w:tab/>
        <w:t>3.</w:t>
      </w:r>
      <w:r>
        <w:rPr>
          <w:spacing w:val="-3"/>
        </w:rPr>
        <w:tab/>
        <w:t>Who is more evil-Lady Macbeth or Macbeth?</w:t>
      </w: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ind w:left="646" w:hanging="646"/>
        <w:jc w:val="both"/>
        <w:rPr>
          <w:spacing w:val="-3"/>
        </w:rPr>
      </w:pPr>
      <w:r>
        <w:rPr>
          <w:spacing w:val="-3"/>
        </w:rPr>
        <w:tab/>
        <w:t>4.</w:t>
      </w:r>
      <w:r>
        <w:rPr>
          <w:spacing w:val="-3"/>
        </w:rPr>
        <w:tab/>
        <w:t>Who is the tragic hero of Macbeth?  Why?</w:t>
      </w:r>
    </w:p>
    <w:p w:rsidR="00E93E46" w:rsidRDefault="00E93E46" w:rsidP="00E93E46">
      <w:pPr>
        <w:pStyle w:val="Footer"/>
        <w:tabs>
          <w:tab w:val="clear" w:pos="4320"/>
          <w:tab w:val="clear" w:pos="8640"/>
        </w:tabs>
        <w:sectPr w:rsidR="00E93E46" w:rsidSect="007C7253">
          <w:pgSz w:w="12240" w:h="15840" w:code="1"/>
          <w:pgMar w:top="1440" w:right="1440" w:bottom="1440" w:left="1440" w:header="720" w:footer="720" w:gutter="0"/>
          <w:cols w:space="720"/>
          <w:docGrid w:linePitch="360"/>
        </w:sectPr>
      </w:pPr>
    </w:p>
    <w:p w:rsidR="00E93E46" w:rsidRPr="00B04022" w:rsidRDefault="00E93E46" w:rsidP="00E93E46">
      <w:pPr>
        <w:pStyle w:val="Heading1"/>
        <w:rPr>
          <w:b/>
          <w:bCs/>
        </w:rPr>
      </w:pPr>
      <w:r w:rsidRPr="00B04022">
        <w:rPr>
          <w:b/>
          <w:bCs/>
        </w:rPr>
        <w:lastRenderedPageBreak/>
        <w:t>What Do I Know? Chart</w:t>
      </w:r>
    </w:p>
    <w:p w:rsidR="00E93E46" w:rsidRPr="00B04022" w:rsidRDefault="00E93E46" w:rsidP="00E93E46">
      <w:pPr>
        <w:pStyle w:val="Heading1"/>
        <w:rPr>
          <w:b/>
          <w:bCs/>
          <w:i/>
        </w:rPr>
      </w:pPr>
      <w:r w:rsidRPr="00B04022">
        <w:rPr>
          <w:b/>
          <w:bCs/>
          <w:i/>
        </w:rPr>
        <w:t>Macbeth</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rPr>
          <w:b/>
          <w:bCs/>
          <w:sz w:val="29"/>
          <w:szCs w:val="29"/>
        </w:rPr>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r>
        <w:rPr>
          <w:b/>
          <w:bCs/>
          <w:sz w:val="29"/>
          <w:szCs w:val="29"/>
        </w:rPr>
        <w:t>Date:</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tbl>
      <w:tblPr>
        <w:tblW w:w="0" w:type="auto"/>
        <w:tblInd w:w="120" w:type="dxa"/>
        <w:tblLayout w:type="fixed"/>
        <w:tblCellMar>
          <w:left w:w="120" w:type="dxa"/>
          <w:right w:w="120" w:type="dxa"/>
        </w:tblCellMar>
        <w:tblLook w:val="0000"/>
      </w:tblPr>
      <w:tblGrid>
        <w:gridCol w:w="1653"/>
        <w:gridCol w:w="3528"/>
        <w:gridCol w:w="3672"/>
        <w:gridCol w:w="4106"/>
      </w:tblGrid>
      <w:tr w:rsidR="00E93E46" w:rsidTr="007C7253">
        <w:tc>
          <w:tcPr>
            <w:tcW w:w="1653" w:type="dxa"/>
            <w:tcBorders>
              <w:top w:val="nil"/>
              <w:left w:val="nil"/>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3528"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r>
              <w:rPr>
                <w:b/>
                <w:bCs/>
              </w:rPr>
              <w:t>What I Know</w:t>
            </w:r>
          </w:p>
        </w:tc>
        <w:tc>
          <w:tcPr>
            <w:tcW w:w="3672"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r>
              <w:rPr>
                <w:b/>
                <w:bCs/>
              </w:rPr>
              <w:t>What I Want to Know</w:t>
            </w:r>
          </w:p>
        </w:tc>
        <w:tc>
          <w:tcPr>
            <w:tcW w:w="4106"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r>
              <w:rPr>
                <w:b/>
                <w:bCs/>
              </w:rPr>
              <w:t>What I Still Want to Know</w:t>
            </w:r>
          </w:p>
        </w:tc>
      </w:tr>
      <w:tr w:rsidR="00E93E46" w:rsidTr="007C7253">
        <w:tc>
          <w:tcPr>
            <w:tcW w:w="1653"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line="240" w:lineRule="atLeast"/>
              <w:rPr>
                <w:b/>
                <w:bCs/>
              </w:rPr>
            </w:pPr>
            <w:r>
              <w:rPr>
                <w:b/>
                <w:bCs/>
              </w:rPr>
              <w:t>Shakespeare</w:t>
            </w: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rPr>
                <w:b/>
                <w:bCs/>
              </w:rPr>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rPr>
                <w:b/>
                <w:bCs/>
              </w:rPr>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rPr>
                <w:b/>
                <w:bCs/>
              </w:rPr>
            </w:pPr>
          </w:p>
          <w:p w:rsidR="00E93E46" w:rsidRDefault="00E93E46" w:rsidP="007C7253">
            <w:pPr>
              <w:tabs>
                <w:tab w:val="left" w:pos="-1440"/>
                <w:tab w:val="left" w:pos="-720"/>
                <w:tab w:val="left" w:pos="0"/>
                <w:tab w:val="left" w:pos="453"/>
                <w:tab w:val="left" w:pos="1425"/>
                <w:tab w:val="left" w:pos="1749"/>
                <w:tab w:val="left" w:pos="2160"/>
              </w:tabs>
              <w:suppressAutoHyphens/>
              <w:spacing w:after="54" w:line="240" w:lineRule="atLeast"/>
            </w:pPr>
          </w:p>
        </w:tc>
        <w:tc>
          <w:tcPr>
            <w:tcW w:w="3528"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3672"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4106"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r>
      <w:tr w:rsidR="00E93E46" w:rsidTr="007C7253">
        <w:tc>
          <w:tcPr>
            <w:tcW w:w="1653"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line="240" w:lineRule="atLeast"/>
            </w:pPr>
            <w:r>
              <w:rPr>
                <w:b/>
                <w:bCs/>
              </w:rPr>
              <w:t>Revenge</w:t>
            </w: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after="54" w:line="240" w:lineRule="atLeast"/>
            </w:pPr>
          </w:p>
        </w:tc>
        <w:tc>
          <w:tcPr>
            <w:tcW w:w="3528"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3672"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4106"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r>
      <w:tr w:rsidR="00E93E46" w:rsidTr="007C7253">
        <w:tc>
          <w:tcPr>
            <w:tcW w:w="1653"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line="240" w:lineRule="atLeast"/>
            </w:pPr>
            <w:r>
              <w:rPr>
                <w:b/>
                <w:bCs/>
              </w:rPr>
              <w:t>Tragedy</w:t>
            </w: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after="54" w:line="240" w:lineRule="atLeast"/>
            </w:pPr>
          </w:p>
        </w:tc>
        <w:tc>
          <w:tcPr>
            <w:tcW w:w="3528"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3672"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4106"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r>
      <w:tr w:rsidR="00E93E46" w:rsidTr="007C7253">
        <w:tc>
          <w:tcPr>
            <w:tcW w:w="1653"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line="240" w:lineRule="atLeast"/>
            </w:pPr>
            <w:r>
              <w:rPr>
                <w:b/>
                <w:bCs/>
              </w:rPr>
              <w:t>Supernatural</w:t>
            </w: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after="54" w:line="240" w:lineRule="atLeast"/>
            </w:pPr>
          </w:p>
        </w:tc>
        <w:tc>
          <w:tcPr>
            <w:tcW w:w="3528"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3672"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4106" w:type="dxa"/>
            <w:tcBorders>
              <w:top w:val="single" w:sz="7" w:space="0" w:color="auto"/>
              <w:left w:val="single" w:sz="7" w:space="0" w:color="auto"/>
              <w:bottom w:val="single" w:sz="7" w:space="0" w:color="auto"/>
              <w:right w:val="single" w:sz="7" w:space="0" w:color="auto"/>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r>
    </w:tbl>
    <w:p w:rsidR="00E93E46" w:rsidRDefault="00E93E46" w:rsidP="00E93E46">
      <w:pPr>
        <w:pStyle w:val="Footer"/>
        <w:tabs>
          <w:tab w:val="clear" w:pos="4320"/>
          <w:tab w:val="clear" w:pos="8640"/>
        </w:tabs>
        <w:sectPr w:rsidR="00E93E46">
          <w:pgSz w:w="15840" w:h="12240" w:orient="landscape" w:code="1"/>
          <w:pgMar w:top="1440" w:right="720" w:bottom="1440" w:left="720" w:header="720" w:footer="720" w:gutter="0"/>
          <w:cols w:space="720"/>
          <w:docGrid w:linePitch="360"/>
        </w:sectPr>
      </w:pPr>
    </w:p>
    <w:p w:rsidR="00E93E46" w:rsidRPr="00B04022" w:rsidRDefault="00E93E46" w:rsidP="00E93E46">
      <w:pPr>
        <w:pStyle w:val="Heading1"/>
        <w:rPr>
          <w:b/>
          <w:bCs/>
        </w:rPr>
      </w:pPr>
      <w:r w:rsidRPr="00B04022">
        <w:rPr>
          <w:b/>
          <w:bCs/>
        </w:rPr>
        <w:lastRenderedPageBreak/>
        <w:t>Character Chart</w:t>
      </w:r>
    </w:p>
    <w:p w:rsidR="00E93E46" w:rsidRPr="00B04022" w:rsidRDefault="00E93E46" w:rsidP="00E93E46">
      <w:pPr>
        <w:pStyle w:val="Heading1"/>
        <w:rPr>
          <w:b/>
          <w:bCs/>
        </w:rPr>
      </w:pPr>
      <w:r w:rsidRPr="00B04022">
        <w:rPr>
          <w:b/>
          <w:bCs/>
        </w:rPr>
        <w:t>Act I-</w:t>
      </w:r>
      <w:r w:rsidRPr="00B04022">
        <w:rPr>
          <w:b/>
          <w:bCs/>
          <w:i/>
        </w:rPr>
        <w:t>Macbeth</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tbl>
      <w:tblPr>
        <w:tblW w:w="0" w:type="auto"/>
        <w:tblInd w:w="120" w:type="dxa"/>
        <w:tblLayout w:type="fixed"/>
        <w:tblCellMar>
          <w:left w:w="120" w:type="dxa"/>
          <w:right w:w="120" w:type="dxa"/>
        </w:tblCellMar>
        <w:tblLook w:val="0000"/>
      </w:tblPr>
      <w:tblGrid>
        <w:gridCol w:w="3120"/>
        <w:gridCol w:w="3120"/>
        <w:gridCol w:w="3120"/>
      </w:tblGrid>
      <w:tr w:rsidR="00E93E46" w:rsidTr="007C7253">
        <w:tc>
          <w:tcPr>
            <w:tcW w:w="3120" w:type="dxa"/>
            <w:tcBorders>
              <w:top w:val="single" w:sz="7" w:space="0" w:color="auto"/>
              <w:left w:val="single" w:sz="7" w:space="0" w:color="auto"/>
              <w:bottom w:val="nil"/>
              <w:right w:val="nil"/>
            </w:tcBorders>
          </w:tcPr>
          <w:p w:rsidR="00E93E46" w:rsidRDefault="00E93E46" w:rsidP="007C7253">
            <w:pPr>
              <w:pStyle w:val="Heading2"/>
            </w:pPr>
            <w:r>
              <w:t>Quotations and Action</w:t>
            </w: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jc w:val="center"/>
              <w:rPr>
                <w:b/>
                <w:bCs/>
              </w:rPr>
            </w:pPr>
            <w:r>
              <w:rPr>
                <w:b/>
                <w:bCs/>
              </w:rPr>
              <w:t>Significance</w:t>
            </w:r>
          </w:p>
        </w:tc>
        <w:tc>
          <w:tcPr>
            <w:tcW w:w="3120"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jc w:val="center"/>
              <w:rPr>
                <w:b/>
                <w:bCs/>
              </w:rPr>
            </w:pPr>
            <w:r>
              <w:rPr>
                <w:b/>
                <w:bCs/>
              </w:rPr>
              <w:t>Conclusions about Macbeth's Self-image</w:t>
            </w:r>
          </w:p>
        </w:tc>
      </w:tr>
      <w:tr w:rsidR="00E93E46" w:rsidTr="007C7253">
        <w:tc>
          <w:tcPr>
            <w:tcW w:w="3120"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3120" w:type="dxa"/>
            <w:tcBorders>
              <w:top w:val="single" w:sz="7" w:space="0" w:color="auto"/>
              <w:left w:val="single" w:sz="7" w:space="0" w:color="auto"/>
              <w:bottom w:val="single" w:sz="7" w:space="0" w:color="auto"/>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3120" w:type="dxa"/>
            <w:tcBorders>
              <w:top w:val="single" w:sz="7" w:space="0" w:color="auto"/>
              <w:left w:val="single" w:sz="7" w:space="0" w:color="auto"/>
              <w:bottom w:val="single" w:sz="7" w:space="0" w:color="auto"/>
              <w:right w:val="single" w:sz="7" w:space="0" w:color="auto"/>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after="54" w:line="240" w:lineRule="atLeast"/>
            </w:pPr>
          </w:p>
        </w:tc>
      </w:tr>
    </w:tbl>
    <w:p w:rsidR="00E93E46" w:rsidRDefault="00E93E46" w:rsidP="00E93E46">
      <w:pPr>
        <w:pStyle w:val="Footer"/>
        <w:tabs>
          <w:tab w:val="clear" w:pos="4320"/>
          <w:tab w:val="clear" w:pos="8640"/>
        </w:tabs>
        <w:sectPr w:rsidR="00E93E46" w:rsidSect="007C7253">
          <w:pgSz w:w="12240" w:h="15840" w:code="1"/>
          <w:pgMar w:top="1440" w:right="1440" w:bottom="1440" w:left="1440" w:header="720" w:footer="720" w:gutter="0"/>
          <w:cols w:space="720"/>
          <w:docGrid w:linePitch="360"/>
        </w:sectPr>
      </w:pPr>
    </w:p>
    <w:p w:rsidR="00E93E46" w:rsidRPr="00B04022" w:rsidRDefault="00E93E46" w:rsidP="00E93E46">
      <w:pPr>
        <w:pStyle w:val="Heading1"/>
        <w:rPr>
          <w:b/>
          <w:bCs/>
        </w:rPr>
      </w:pPr>
      <w:bookmarkStart w:id="22" w:name="_CHARACTER_INFORMATION_CHART"/>
      <w:bookmarkEnd w:id="22"/>
      <w:r w:rsidRPr="00B04022">
        <w:rPr>
          <w:b/>
          <w:bCs/>
        </w:rPr>
        <w:lastRenderedPageBreak/>
        <w:t>CHARACTER INFORMATION CHART</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jc w:val="center"/>
        <w:rPr>
          <w:sz w:val="28"/>
        </w:rPr>
      </w:pPr>
    </w:p>
    <w:p w:rsidR="00E93E46" w:rsidRDefault="00E93E46" w:rsidP="00E93E46">
      <w:pPr>
        <w:tabs>
          <w:tab w:val="center" w:pos="6480"/>
        </w:tabs>
        <w:suppressAutoHyphens/>
        <w:spacing w:line="240" w:lineRule="atLeast"/>
        <w:jc w:val="center"/>
        <w:rPr>
          <w:u w:val="single"/>
        </w:rPr>
      </w:pPr>
      <w:r>
        <w:rPr>
          <w:b/>
          <w:bCs/>
          <w:smallCaps/>
          <w:sz w:val="28"/>
          <w:szCs w:val="29"/>
        </w:rPr>
        <w:t xml:space="preserve">Topic: </w:t>
      </w:r>
      <w:r>
        <w:rPr>
          <w:b/>
          <w:bCs/>
          <w:smallCaps/>
          <w:sz w:val="28"/>
          <w:szCs w:val="29"/>
          <w:u w:val="single"/>
        </w:rPr>
        <w:tab/>
      </w:r>
      <w:r>
        <w:rPr>
          <w:b/>
          <w:bCs/>
          <w:smallCaps/>
          <w:sz w:val="28"/>
          <w:szCs w:val="29"/>
          <w:u w:val="single"/>
        </w:rPr>
        <w:tab/>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tbl>
      <w:tblPr>
        <w:tblW w:w="0" w:type="auto"/>
        <w:tblInd w:w="120" w:type="dxa"/>
        <w:tblLayout w:type="fixed"/>
        <w:tblCellMar>
          <w:left w:w="120" w:type="dxa"/>
          <w:right w:w="120" w:type="dxa"/>
        </w:tblCellMar>
        <w:tblLook w:val="0000"/>
      </w:tblPr>
      <w:tblGrid>
        <w:gridCol w:w="2592"/>
        <w:gridCol w:w="2592"/>
        <w:gridCol w:w="2592"/>
        <w:gridCol w:w="2592"/>
        <w:gridCol w:w="2592"/>
      </w:tblGrid>
      <w:tr w:rsidR="00E93E46" w:rsidTr="007C7253">
        <w:tc>
          <w:tcPr>
            <w:tcW w:w="2592" w:type="dxa"/>
            <w:tcBorders>
              <w:top w:val="double" w:sz="7" w:space="0" w:color="auto"/>
              <w:left w:val="double" w:sz="7" w:space="0" w:color="auto"/>
              <w:bottom w:val="nil"/>
              <w:right w:val="nil"/>
            </w:tcBorders>
          </w:tcPr>
          <w:p w:rsidR="00E93E46" w:rsidRDefault="00E93E46" w:rsidP="007C7253">
            <w:pPr>
              <w:pStyle w:val="EndnoteText"/>
              <w:tabs>
                <w:tab w:val="left" w:pos="-1440"/>
                <w:tab w:val="left" w:pos="-720"/>
                <w:tab w:val="left" w:pos="0"/>
                <w:tab w:val="left" w:pos="453"/>
                <w:tab w:val="left" w:pos="1425"/>
                <w:tab w:val="left" w:pos="1749"/>
                <w:tab w:val="left" w:pos="2160"/>
              </w:tabs>
              <w:suppressAutoHyphens/>
              <w:spacing w:before="90" w:after="54" w:line="240" w:lineRule="atLeast"/>
              <w:rPr>
                <w:sz w:val="24"/>
              </w:rPr>
            </w:pPr>
            <w:r>
              <w:rPr>
                <w:sz w:val="24"/>
              </w:rPr>
              <w:t>Character's name</w:t>
            </w:r>
          </w:p>
        </w:tc>
        <w:tc>
          <w:tcPr>
            <w:tcW w:w="2592"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r>
              <w:t>What he/she says</w:t>
            </w:r>
          </w:p>
        </w:tc>
        <w:tc>
          <w:tcPr>
            <w:tcW w:w="2592"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r>
              <w:t>What others say about him/her</w:t>
            </w:r>
          </w:p>
        </w:tc>
        <w:tc>
          <w:tcPr>
            <w:tcW w:w="2592" w:type="dxa"/>
            <w:tcBorders>
              <w:top w:val="double" w:sz="7" w:space="0" w:color="auto"/>
              <w:left w:val="single" w:sz="7" w:space="0" w:color="auto"/>
              <w:bottom w:val="nil"/>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r>
              <w:t>What he/she does</w:t>
            </w:r>
          </w:p>
        </w:tc>
        <w:tc>
          <w:tcPr>
            <w:tcW w:w="2592" w:type="dxa"/>
            <w:tcBorders>
              <w:top w:val="double" w:sz="7" w:space="0" w:color="auto"/>
              <w:left w:val="single" w:sz="7" w:space="0" w:color="auto"/>
              <w:bottom w:val="nil"/>
              <w:right w:val="double" w:sz="7" w:space="0" w:color="auto"/>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r>
              <w:t>Significance</w:t>
            </w:r>
          </w:p>
        </w:tc>
      </w:tr>
      <w:tr w:rsidR="00E93E46" w:rsidTr="007C7253">
        <w:tc>
          <w:tcPr>
            <w:tcW w:w="2592" w:type="dxa"/>
            <w:tcBorders>
              <w:top w:val="single" w:sz="7" w:space="0" w:color="auto"/>
              <w:left w:val="double" w:sz="7" w:space="0" w:color="auto"/>
              <w:bottom w:val="double" w:sz="7" w:space="0" w:color="auto"/>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7C7253">
            <w:pPr>
              <w:tabs>
                <w:tab w:val="left" w:pos="-1440"/>
                <w:tab w:val="left" w:pos="-720"/>
                <w:tab w:val="left" w:pos="0"/>
                <w:tab w:val="left" w:pos="453"/>
                <w:tab w:val="left" w:pos="1425"/>
                <w:tab w:val="left" w:pos="1749"/>
                <w:tab w:val="left" w:pos="2160"/>
              </w:tabs>
              <w:suppressAutoHyphens/>
              <w:spacing w:after="54" w:line="240" w:lineRule="atLeast"/>
            </w:pPr>
          </w:p>
        </w:tc>
        <w:tc>
          <w:tcPr>
            <w:tcW w:w="2592" w:type="dxa"/>
            <w:tcBorders>
              <w:top w:val="single" w:sz="7" w:space="0" w:color="auto"/>
              <w:left w:val="single" w:sz="7" w:space="0" w:color="auto"/>
              <w:bottom w:val="double" w:sz="7" w:space="0" w:color="auto"/>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2592" w:type="dxa"/>
            <w:tcBorders>
              <w:top w:val="single" w:sz="7" w:space="0" w:color="auto"/>
              <w:left w:val="single" w:sz="7" w:space="0" w:color="auto"/>
              <w:bottom w:val="double" w:sz="7" w:space="0" w:color="auto"/>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2592" w:type="dxa"/>
            <w:tcBorders>
              <w:top w:val="single" w:sz="7" w:space="0" w:color="auto"/>
              <w:left w:val="single" w:sz="7" w:space="0" w:color="auto"/>
              <w:bottom w:val="double" w:sz="7" w:space="0" w:color="auto"/>
              <w:right w:val="nil"/>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c>
          <w:tcPr>
            <w:tcW w:w="2592" w:type="dxa"/>
            <w:tcBorders>
              <w:top w:val="single" w:sz="7" w:space="0" w:color="auto"/>
              <w:left w:val="single" w:sz="7" w:space="0" w:color="auto"/>
              <w:bottom w:val="double" w:sz="7" w:space="0" w:color="auto"/>
              <w:right w:val="double" w:sz="7" w:space="0" w:color="auto"/>
            </w:tcBorders>
          </w:tcPr>
          <w:p w:rsidR="00E93E46" w:rsidRDefault="00E93E46" w:rsidP="007C7253">
            <w:pPr>
              <w:tabs>
                <w:tab w:val="left" w:pos="-1440"/>
                <w:tab w:val="left" w:pos="-720"/>
                <w:tab w:val="left" w:pos="0"/>
                <w:tab w:val="left" w:pos="453"/>
                <w:tab w:val="left" w:pos="1425"/>
                <w:tab w:val="left" w:pos="1749"/>
                <w:tab w:val="left" w:pos="2160"/>
              </w:tabs>
              <w:suppressAutoHyphens/>
              <w:spacing w:before="90" w:after="54" w:line="240" w:lineRule="atLeast"/>
            </w:pPr>
          </w:p>
        </w:tc>
      </w:tr>
    </w:tbl>
    <w:p w:rsidR="00E93E46" w:rsidRDefault="00E93E46" w:rsidP="00E93E46">
      <w:pPr>
        <w:pStyle w:val="Footer"/>
        <w:tabs>
          <w:tab w:val="clear" w:pos="4320"/>
          <w:tab w:val="clear" w:pos="8640"/>
        </w:tabs>
        <w:sectPr w:rsidR="00E93E46">
          <w:pgSz w:w="15840" w:h="12240" w:orient="landscape" w:code="1"/>
          <w:pgMar w:top="1440" w:right="720" w:bottom="1440" w:left="720" w:header="720" w:footer="720" w:gutter="0"/>
          <w:cols w:space="720"/>
          <w:docGrid w:linePitch="360"/>
        </w:sectPr>
      </w:pPr>
    </w:p>
    <w:p w:rsidR="00E93E46" w:rsidRPr="00BB69F3" w:rsidRDefault="00E93E46" w:rsidP="00E93E46">
      <w:pPr>
        <w:pStyle w:val="Heading3"/>
        <w:tabs>
          <w:tab w:val="center" w:pos="4680"/>
        </w:tabs>
        <w:suppressAutoHyphens/>
        <w:spacing w:line="240" w:lineRule="atLeast"/>
        <w:jc w:val="center"/>
        <w:rPr>
          <w:rFonts w:ascii="Times New Roman" w:hAnsi="Times New Roman" w:cs="Times New Roman"/>
          <w:smallCaps/>
          <w:sz w:val="28"/>
          <w:szCs w:val="28"/>
        </w:rPr>
      </w:pPr>
      <w:r w:rsidRPr="00BB69F3">
        <w:rPr>
          <w:rFonts w:ascii="Times New Roman" w:hAnsi="Times New Roman" w:cs="Times New Roman"/>
          <w:smallCaps/>
          <w:sz w:val="28"/>
          <w:szCs w:val="28"/>
        </w:rPr>
        <w:lastRenderedPageBreak/>
        <w:t>Acting Company Directions</w:t>
      </w:r>
    </w:p>
    <w:p w:rsidR="00E93E46" w:rsidRPr="00306C82"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r>
        <w:t xml:space="preserve">Present a well-planned and prepared scene from </w:t>
      </w:r>
      <w:r>
        <w:rPr>
          <w:i/>
          <w:iCs/>
        </w:rPr>
        <w:t>Macbeth.</w:t>
      </w:r>
      <w:r>
        <w:t xml:space="preserve">  Your scene should last five minutes; you may cut lines if your scene is too long.  Be sure to have the director or someone from another group </w:t>
      </w:r>
      <w:proofErr w:type="gramStart"/>
      <w:r>
        <w:t>time</w:t>
      </w:r>
      <w:proofErr w:type="gramEnd"/>
      <w:r>
        <w:t xml:space="preserve"> your performance.</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r>
        <w:rPr>
          <w:b/>
          <w:bCs/>
          <w:smallCaps/>
        </w:rPr>
        <w:t>Procedure:</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pPr>
      <w:r>
        <w:t>1.</w:t>
      </w:r>
      <w:r>
        <w:tab/>
        <w:t>Choose your scene from the list provided.</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pPr>
      <w:r>
        <w:t>2.</w:t>
      </w:r>
      <w:r>
        <w:tab/>
        <w:t>Read your scene until you feel you understand it well.</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pPr>
      <w:r>
        <w:t>3.</w:t>
      </w:r>
      <w:r>
        <w:tab/>
        <w:t xml:space="preserve">Ask questions about the lines, the characters, </w:t>
      </w:r>
      <w:proofErr w:type="gramStart"/>
      <w:r>
        <w:t>the</w:t>
      </w:r>
      <w:proofErr w:type="gramEnd"/>
      <w:r>
        <w:t xml:space="preserve"> action.</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pPr>
      <w:r>
        <w:t>4.</w:t>
      </w:r>
      <w:r>
        <w:tab/>
        <w:t>Discuss the main idea of the scene and how you will convey it.</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pPr>
      <w:r>
        <w:t>5.</w:t>
      </w:r>
      <w:r>
        <w:tab/>
        <w:t>Talk about stage arrangement, costumes, music, special effects, or anything else that will convey your concept of this scene.</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pPr>
      <w:r>
        <w:t>6.</w:t>
      </w:r>
      <w:r>
        <w:tab/>
        <w:t>Stage the scene.  Make group decisions about where the scene takes place, what the scene looks like, where entrances are, who should be positioned where, what characters need for props, how characters arrive, what characters do, and so on.</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pPr>
      <w:r>
        <w:t>7.</w:t>
      </w:r>
      <w:r>
        <w:tab/>
        <w:t>Rehearse.</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pPr>
      <w:r>
        <w:t>8.</w:t>
      </w:r>
      <w:r>
        <w:tab/>
        <w:t>Time.</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pPr>
      <w:r>
        <w:t>9.</w:t>
      </w:r>
      <w:r>
        <w:tab/>
        <w:t>Perform.</w:t>
      </w: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ind w:left="453" w:hanging="453"/>
        <w:sectPr w:rsidR="00E93E46">
          <w:pgSz w:w="12240" w:h="15840"/>
          <w:pgMar w:top="1080" w:right="1440" w:bottom="720" w:left="1440" w:header="1080" w:footer="720" w:gutter="0"/>
          <w:cols w:space="720"/>
          <w:noEndnote/>
        </w:sectPr>
      </w:pPr>
    </w:p>
    <w:p w:rsidR="00E93E46" w:rsidRPr="00BB69F3" w:rsidRDefault="00E93E46" w:rsidP="00E93E46">
      <w:pPr>
        <w:pStyle w:val="Heading3"/>
        <w:tabs>
          <w:tab w:val="center" w:pos="4680"/>
        </w:tabs>
        <w:suppressAutoHyphens/>
        <w:spacing w:line="240" w:lineRule="atLeast"/>
        <w:jc w:val="center"/>
        <w:rPr>
          <w:rFonts w:ascii="Times New Roman" w:hAnsi="Times New Roman" w:cs="Times New Roman"/>
          <w:smallCaps/>
          <w:sz w:val="28"/>
          <w:szCs w:val="28"/>
        </w:rPr>
      </w:pPr>
      <w:r w:rsidRPr="00BB69F3">
        <w:rPr>
          <w:rFonts w:ascii="Times New Roman" w:hAnsi="Times New Roman" w:cs="Times New Roman"/>
          <w:smallCaps/>
          <w:sz w:val="28"/>
          <w:szCs w:val="28"/>
        </w:rPr>
        <w:lastRenderedPageBreak/>
        <w:t>Preparing Scenes for Performance</w:t>
      </w:r>
    </w:p>
    <w:p w:rsidR="00E93E46" w:rsidRPr="00BB69F3" w:rsidRDefault="00E93E46" w:rsidP="00E93E46">
      <w:pPr>
        <w:tabs>
          <w:tab w:val="left" w:pos="-1440"/>
          <w:tab w:val="left" w:pos="-720"/>
          <w:tab w:val="left" w:pos="0"/>
          <w:tab w:val="left" w:pos="453"/>
          <w:tab w:val="left" w:pos="1425"/>
          <w:tab w:val="left" w:pos="1749"/>
          <w:tab w:val="left" w:pos="2160"/>
        </w:tabs>
        <w:suppressAutoHyphens/>
        <w:spacing w:line="240" w:lineRule="atLeast"/>
        <w:rPr>
          <w:sz w:val="28"/>
          <w:szCs w:val="28"/>
        </w:rPr>
      </w:pPr>
    </w:p>
    <w:p w:rsidR="00E93E46" w:rsidRDefault="00E93E46" w:rsidP="00E93E46">
      <w:pPr>
        <w:tabs>
          <w:tab w:val="left" w:pos="-1440"/>
          <w:tab w:val="left" w:pos="-720"/>
          <w:tab w:val="left" w:pos="0"/>
          <w:tab w:val="left" w:pos="453"/>
          <w:tab w:val="left" w:pos="1425"/>
          <w:tab w:val="left" w:pos="1749"/>
          <w:tab w:val="left" w:pos="2160"/>
        </w:tabs>
        <w:suppressAutoHyphens/>
        <w:spacing w:line="240" w:lineRule="atLeast"/>
      </w:pP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pPr>
      <w:r>
        <w:t>Follow the steps listed below.  Your goal is to communicate to the audience the personalities and feelings of the character you will perform.  Focus on tone of voice, stress and inflection, effective use of pauses, and movement.</w:t>
      </w: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pP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ind w:left="330" w:hanging="330"/>
      </w:pPr>
      <w:r>
        <w:t>1.</w:t>
      </w:r>
      <w:r>
        <w:tab/>
        <w:t xml:space="preserve">Read your part </w:t>
      </w:r>
      <w:r>
        <w:rPr>
          <w:i/>
          <w:iCs/>
        </w:rPr>
        <w:t>aloud</w:t>
      </w:r>
      <w:r>
        <w:t xml:space="preserve"> several times.</w:t>
      </w: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pP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ind w:left="330" w:hanging="330"/>
      </w:pPr>
      <w:r>
        <w:t>2.</w:t>
      </w:r>
      <w:r>
        <w:tab/>
        <w:t>Check the definitions of words you don't know.  Choose the definition that you feel fits the context of the passage.  If you are not sure, check with the teacher before you perform.</w:t>
      </w: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pP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ind w:left="330" w:hanging="330"/>
      </w:pPr>
      <w:r>
        <w:t>3.</w:t>
      </w:r>
      <w:r>
        <w:tab/>
        <w:t>Answer the following questions about your character to help you with your interpretation.  Write the answers to these questions in your log.</w:t>
      </w:r>
    </w:p>
    <w:p w:rsidR="00E93E46" w:rsidRDefault="00E93E46" w:rsidP="001F52BA">
      <w:pPr>
        <w:numPr>
          <w:ilvl w:val="0"/>
          <w:numId w:val="35"/>
        </w:numPr>
        <w:tabs>
          <w:tab w:val="left" w:pos="-1440"/>
          <w:tab w:val="left" w:pos="-720"/>
          <w:tab w:val="left" w:pos="0"/>
          <w:tab w:val="left" w:pos="330"/>
          <w:tab w:val="left" w:pos="594"/>
          <w:tab w:val="left" w:pos="1016"/>
          <w:tab w:val="left" w:pos="1584"/>
        </w:tabs>
        <w:suppressAutoHyphens/>
        <w:spacing w:line="240" w:lineRule="atLeast"/>
      </w:pPr>
      <w:r>
        <w:t>What are the goals of your character in this scene?</w:t>
      </w:r>
    </w:p>
    <w:p w:rsidR="00E93E46" w:rsidRDefault="00E93E46" w:rsidP="001F52BA">
      <w:pPr>
        <w:numPr>
          <w:ilvl w:val="0"/>
          <w:numId w:val="35"/>
        </w:numPr>
        <w:tabs>
          <w:tab w:val="left" w:pos="-1440"/>
          <w:tab w:val="left" w:pos="-720"/>
          <w:tab w:val="left" w:pos="0"/>
          <w:tab w:val="left" w:pos="330"/>
          <w:tab w:val="left" w:pos="594"/>
          <w:tab w:val="left" w:pos="1016"/>
          <w:tab w:val="left" w:pos="1584"/>
        </w:tabs>
        <w:suppressAutoHyphens/>
        <w:spacing w:line="240" w:lineRule="atLeast"/>
      </w:pPr>
      <w:r>
        <w:t>What actions does the character take to reach them?</w:t>
      </w:r>
    </w:p>
    <w:p w:rsidR="00E93E46" w:rsidRDefault="00E93E46" w:rsidP="001F52BA">
      <w:pPr>
        <w:numPr>
          <w:ilvl w:val="0"/>
          <w:numId w:val="35"/>
        </w:numPr>
        <w:tabs>
          <w:tab w:val="left" w:pos="-1440"/>
          <w:tab w:val="left" w:pos="-720"/>
          <w:tab w:val="left" w:pos="0"/>
          <w:tab w:val="left" w:pos="330"/>
          <w:tab w:val="left" w:pos="594"/>
          <w:tab w:val="left" w:pos="1016"/>
          <w:tab w:val="left" w:pos="1584"/>
        </w:tabs>
        <w:suppressAutoHyphens/>
        <w:spacing w:line="240" w:lineRule="atLeast"/>
      </w:pPr>
      <w:r>
        <w:t>What obstacles stand in his or her way?</w:t>
      </w:r>
    </w:p>
    <w:p w:rsidR="00E93E46" w:rsidRDefault="00E93E46" w:rsidP="001F52BA">
      <w:pPr>
        <w:numPr>
          <w:ilvl w:val="0"/>
          <w:numId w:val="35"/>
        </w:numPr>
        <w:tabs>
          <w:tab w:val="left" w:pos="-1440"/>
          <w:tab w:val="left" w:pos="-720"/>
          <w:tab w:val="left" w:pos="0"/>
          <w:tab w:val="left" w:pos="330"/>
          <w:tab w:val="left" w:pos="594"/>
          <w:tab w:val="left" w:pos="1016"/>
          <w:tab w:val="left" w:pos="1584"/>
        </w:tabs>
        <w:suppressAutoHyphens/>
        <w:spacing w:line="240" w:lineRule="atLeast"/>
      </w:pPr>
      <w:r>
        <w:t>What are the true feelings your character has about what is happening in the scene?  How can you tell?</w:t>
      </w:r>
    </w:p>
    <w:p w:rsidR="00E93E46" w:rsidRDefault="00E93E46" w:rsidP="001F52BA">
      <w:pPr>
        <w:numPr>
          <w:ilvl w:val="0"/>
          <w:numId w:val="35"/>
        </w:numPr>
        <w:tabs>
          <w:tab w:val="left" w:pos="-1440"/>
          <w:tab w:val="left" w:pos="-720"/>
          <w:tab w:val="left" w:pos="0"/>
          <w:tab w:val="left" w:pos="330"/>
          <w:tab w:val="left" w:pos="594"/>
          <w:tab w:val="left" w:pos="1016"/>
          <w:tab w:val="left" w:pos="1584"/>
        </w:tabs>
        <w:suppressAutoHyphens/>
        <w:spacing w:line="240" w:lineRule="atLeast"/>
      </w:pPr>
      <w:r>
        <w:t>What do other characters say about your character in the scene?</w:t>
      </w:r>
    </w:p>
    <w:p w:rsidR="00E93E46" w:rsidRDefault="00E93E46" w:rsidP="001F52BA">
      <w:pPr>
        <w:numPr>
          <w:ilvl w:val="0"/>
          <w:numId w:val="35"/>
        </w:numPr>
        <w:tabs>
          <w:tab w:val="left" w:pos="-1440"/>
          <w:tab w:val="left" w:pos="-720"/>
          <w:tab w:val="left" w:pos="0"/>
          <w:tab w:val="left" w:pos="330"/>
          <w:tab w:val="left" w:pos="594"/>
          <w:tab w:val="left" w:pos="1016"/>
          <w:tab w:val="left" w:pos="1584"/>
        </w:tabs>
        <w:suppressAutoHyphens/>
        <w:spacing w:line="240" w:lineRule="atLeast"/>
      </w:pPr>
      <w:r>
        <w:t>What does the character's language reveal about his or her personality?  Think about the meaning behind his or her words.  Write down a few phrases he or she says that might demonstrate something about his or her personality or are characteristic of his or her mode of expression.</w:t>
      </w:r>
    </w:p>
    <w:p w:rsidR="00E93E46" w:rsidRDefault="00E93E46" w:rsidP="001F52BA">
      <w:pPr>
        <w:numPr>
          <w:ilvl w:val="0"/>
          <w:numId w:val="35"/>
        </w:numPr>
        <w:tabs>
          <w:tab w:val="left" w:pos="-1440"/>
          <w:tab w:val="left" w:pos="-720"/>
          <w:tab w:val="left" w:pos="0"/>
          <w:tab w:val="left" w:pos="330"/>
          <w:tab w:val="left" w:pos="594"/>
          <w:tab w:val="left" w:pos="1016"/>
          <w:tab w:val="left" w:pos="1584"/>
        </w:tabs>
        <w:suppressAutoHyphens/>
        <w:spacing w:line="240" w:lineRule="atLeast"/>
      </w:pPr>
      <w:r>
        <w:t xml:space="preserve">What </w:t>
      </w:r>
      <w:r>
        <w:rPr>
          <w:i/>
          <w:iCs/>
        </w:rPr>
        <w:t>new</w:t>
      </w:r>
      <w:r>
        <w:t xml:space="preserve"> information have you learned about the character in this scene?</w:t>
      </w: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pP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ind w:left="330" w:hanging="330"/>
      </w:pPr>
      <w:r>
        <w:t>4.</w:t>
      </w:r>
      <w:r>
        <w:tab/>
        <w:t>Look at relationships among characters in the scene.</w:t>
      </w: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pP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ind w:left="330" w:hanging="330"/>
      </w:pPr>
      <w:r>
        <w:t>5.</w:t>
      </w:r>
      <w:r>
        <w:tab/>
        <w:t>Use both the text and your own creativity to help you find a suitable prop or costume that represents your character.</w:t>
      </w:r>
    </w:p>
    <w:p w:rsidR="00E93E46" w:rsidRDefault="00E93E46" w:rsidP="00E93E46">
      <w:pPr>
        <w:tabs>
          <w:tab w:val="left" w:pos="-1440"/>
          <w:tab w:val="left" w:pos="-720"/>
          <w:tab w:val="left" w:pos="0"/>
          <w:tab w:val="left" w:pos="330"/>
          <w:tab w:val="left" w:pos="594"/>
          <w:tab w:val="left" w:pos="1016"/>
          <w:tab w:val="left" w:pos="1584"/>
        </w:tabs>
        <w:suppressAutoHyphens/>
        <w:spacing w:line="240" w:lineRule="atLeast"/>
      </w:pPr>
    </w:p>
    <w:p w:rsidR="00E93E46" w:rsidRDefault="00E93E46" w:rsidP="00E93E46">
      <w:pPr>
        <w:pStyle w:val="Footer"/>
        <w:tabs>
          <w:tab w:val="clear" w:pos="4320"/>
          <w:tab w:val="clear" w:pos="8640"/>
        </w:tabs>
        <w:ind w:left="360" w:hanging="360"/>
      </w:pPr>
      <w:r>
        <w:t>6.</w:t>
      </w:r>
      <w:r>
        <w:tab/>
        <w:t>Arrange a rehearsal with other students in your scene before you perform.</w:t>
      </w:r>
    </w:p>
    <w:p w:rsidR="00E93E46" w:rsidRDefault="00E93E46" w:rsidP="00E93E46">
      <w:pPr>
        <w:pStyle w:val="Footer"/>
        <w:tabs>
          <w:tab w:val="clear" w:pos="4320"/>
          <w:tab w:val="clear" w:pos="8640"/>
        </w:tabs>
        <w:ind w:left="360" w:hanging="360"/>
        <w:sectPr w:rsidR="00E93E46">
          <w:pgSz w:w="12240" w:h="15840" w:code="1"/>
          <w:pgMar w:top="720" w:right="1440" w:bottom="720" w:left="1440" w:header="720" w:footer="720" w:gutter="0"/>
          <w:cols w:space="720"/>
          <w:docGrid w:linePitch="360"/>
        </w:sectPr>
      </w:pPr>
    </w:p>
    <w:p w:rsidR="00E93E46" w:rsidRPr="00B04022" w:rsidRDefault="00E93E46" w:rsidP="00E93E46">
      <w:pPr>
        <w:pStyle w:val="Heading1"/>
        <w:rPr>
          <w:b/>
          <w:bCs/>
        </w:rPr>
      </w:pPr>
      <w:r w:rsidRPr="00B04022">
        <w:rPr>
          <w:b/>
          <w:bCs/>
        </w:rPr>
        <w:lastRenderedPageBreak/>
        <w:t xml:space="preserve">3-2-1 </w:t>
      </w:r>
      <w:r w:rsidRPr="00B04022">
        <w:rPr>
          <w:b/>
          <w:bCs/>
          <w:i/>
        </w:rPr>
        <w:t>Macbeth</w:t>
      </w:r>
    </w:p>
    <w:p w:rsidR="00E93E46" w:rsidRPr="00B04022" w:rsidRDefault="00E93E46" w:rsidP="00E93E46">
      <w:pPr>
        <w:pStyle w:val="Heading1"/>
        <w:rPr>
          <w:b/>
          <w:bCs/>
        </w:rPr>
      </w:pPr>
      <w:r w:rsidRPr="00B04022">
        <w:rPr>
          <w:b/>
          <w:bCs/>
        </w:rPr>
        <w:t>Character Summary</w:t>
      </w:r>
    </w:p>
    <w:p w:rsidR="00E93E46" w:rsidRDefault="00E93E46" w:rsidP="00E93E46">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tbl>
      <w:tblPr>
        <w:tblW w:w="0" w:type="auto"/>
        <w:tblInd w:w="120" w:type="dxa"/>
        <w:tblLayout w:type="fixed"/>
        <w:tblCellMar>
          <w:left w:w="120" w:type="dxa"/>
          <w:right w:w="120" w:type="dxa"/>
        </w:tblCellMar>
        <w:tblLook w:val="0000"/>
      </w:tblPr>
      <w:tblGrid>
        <w:gridCol w:w="499"/>
        <w:gridCol w:w="8860"/>
      </w:tblGrid>
      <w:tr w:rsidR="00E93E46" w:rsidTr="007C7253">
        <w:tc>
          <w:tcPr>
            <w:tcW w:w="499" w:type="dxa"/>
            <w:tcBorders>
              <w:top w:val="nil"/>
              <w:left w:val="nil"/>
              <w:bottom w:val="nil"/>
              <w:right w:val="nil"/>
            </w:tcBorders>
          </w:tcPr>
          <w:p w:rsidR="00E93E46" w:rsidRDefault="00E93E46" w:rsidP="007C7253">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jc w:val="center"/>
              <w:rPr>
                <w:b/>
                <w:bCs/>
              </w:rPr>
            </w:pPr>
            <w:r>
              <w:rPr>
                <w:b/>
                <w:bCs/>
              </w:rPr>
              <w:t>3</w:t>
            </w:r>
          </w:p>
        </w:tc>
        <w:tc>
          <w:tcPr>
            <w:tcW w:w="8860" w:type="dxa"/>
            <w:tcBorders>
              <w:top w:val="nil"/>
              <w:left w:val="nil"/>
              <w:bottom w:val="nil"/>
              <w:right w:val="nil"/>
            </w:tcBorders>
          </w:tcPr>
          <w:p w:rsidR="00E93E46" w:rsidRDefault="00E93E46" w:rsidP="007C7253">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pPr>
            <w:r>
              <w:t xml:space="preserve">List three things that the character learns about </w:t>
            </w:r>
            <w:proofErr w:type="gramStart"/>
            <w:r>
              <w:t>himself/herself</w:t>
            </w:r>
            <w:proofErr w:type="gramEnd"/>
            <w:r>
              <w:t xml:space="preserve"> during the course of this play and find a quotation from the play to support each revelation.</w:t>
            </w:r>
          </w:p>
          <w:p w:rsidR="00E93E46" w:rsidRDefault="00E93E46" w:rsidP="007C7253">
            <w:pPr>
              <w:tabs>
                <w:tab w:val="left" w:pos="452"/>
                <w:tab w:val="left" w:pos="858"/>
                <w:tab w:val="right" w:pos="8619"/>
              </w:tabs>
              <w:suppressAutoHyphens/>
              <w:spacing w:line="240" w:lineRule="atLeast"/>
              <w:ind w:left="857" w:hanging="857"/>
            </w:pPr>
            <w:r>
              <w:tab/>
              <w:t>1.</w:t>
            </w:r>
            <w:r>
              <w:tab/>
              <w:t>New self-knowledge:</w:t>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t>1.</w:t>
            </w:r>
            <w:r>
              <w:tab/>
              <w:t xml:space="preserve">Supporting quotation:  Chapter, page </w:t>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t>2.</w:t>
            </w:r>
            <w:r>
              <w:tab/>
              <w:t>New self-knowledge:</w:t>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t>2.</w:t>
            </w:r>
            <w:r>
              <w:tab/>
              <w:t xml:space="preserve">Supporting quotation:  Chapter, page </w:t>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t>3.</w:t>
            </w:r>
            <w:r>
              <w:tab/>
              <w:t>New self-knowledge:</w:t>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t>3.</w:t>
            </w:r>
            <w:r>
              <w:tab/>
              <w:t xml:space="preserve">Supporting quotation:  Chapter, page </w:t>
            </w:r>
            <w:r>
              <w:rPr>
                <w:u w:val="single"/>
              </w:rPr>
              <w:tab/>
            </w:r>
          </w:p>
          <w:p w:rsidR="00E93E46" w:rsidRDefault="00E93E46" w:rsidP="007C7253">
            <w:pPr>
              <w:tabs>
                <w:tab w:val="left" w:pos="452"/>
                <w:tab w:val="left" w:pos="858"/>
                <w:tab w:val="right" w:pos="8619"/>
              </w:tabs>
              <w:suppressAutoHyphens/>
              <w:spacing w:after="54" w:line="240" w:lineRule="atLeast"/>
              <w:ind w:left="857" w:hanging="857"/>
            </w:pPr>
            <w:r>
              <w:tab/>
            </w:r>
            <w:r>
              <w:tab/>
            </w:r>
            <w:r>
              <w:rPr>
                <w:u w:val="single"/>
              </w:rPr>
              <w:tab/>
            </w:r>
          </w:p>
        </w:tc>
      </w:tr>
      <w:tr w:rsidR="00E93E46" w:rsidTr="007C7253">
        <w:tc>
          <w:tcPr>
            <w:tcW w:w="499" w:type="dxa"/>
            <w:tcBorders>
              <w:top w:val="nil"/>
              <w:left w:val="nil"/>
              <w:bottom w:val="nil"/>
              <w:right w:val="nil"/>
            </w:tcBorders>
          </w:tcPr>
          <w:p w:rsidR="00E93E46" w:rsidRDefault="00E93E46" w:rsidP="007C7253">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jc w:val="center"/>
              <w:rPr>
                <w:b/>
                <w:bCs/>
              </w:rPr>
            </w:pPr>
            <w:r>
              <w:rPr>
                <w:b/>
                <w:bCs/>
              </w:rPr>
              <w:t>2</w:t>
            </w:r>
          </w:p>
        </w:tc>
        <w:tc>
          <w:tcPr>
            <w:tcW w:w="8860" w:type="dxa"/>
            <w:tcBorders>
              <w:top w:val="nil"/>
              <w:left w:val="nil"/>
              <w:bottom w:val="nil"/>
              <w:right w:val="nil"/>
            </w:tcBorders>
          </w:tcPr>
          <w:p w:rsidR="00E93E46" w:rsidRDefault="00E93E46" w:rsidP="007C7253">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pPr>
            <w:r>
              <w:t>List two major events in the play that help the main character learn something about himself or herself that he/she did not know before.  Find a quotation that supports this opinion.</w:t>
            </w:r>
          </w:p>
          <w:p w:rsidR="00E93E46" w:rsidRDefault="00E93E46" w:rsidP="007C7253">
            <w:pPr>
              <w:tabs>
                <w:tab w:val="left" w:pos="452"/>
                <w:tab w:val="left" w:pos="858"/>
                <w:tab w:val="right" w:pos="8619"/>
              </w:tabs>
              <w:suppressAutoHyphens/>
              <w:spacing w:line="240" w:lineRule="atLeast"/>
              <w:ind w:left="857" w:hanging="857"/>
            </w:pPr>
            <w:r>
              <w:tab/>
              <w:t>1.</w:t>
            </w:r>
            <w:r>
              <w:tab/>
              <w:t>Major event:</w:t>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t>1.</w:t>
            </w:r>
            <w:r>
              <w:tab/>
              <w:t xml:space="preserve">Quotation: </w:t>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t>2.</w:t>
            </w:r>
            <w:r>
              <w:tab/>
              <w:t xml:space="preserve">Major event: </w:t>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line="240" w:lineRule="atLeast"/>
              <w:ind w:left="857" w:hanging="857"/>
            </w:pPr>
            <w:r>
              <w:tab/>
              <w:t>2.</w:t>
            </w:r>
            <w:r>
              <w:tab/>
              <w:t xml:space="preserve">Quotation: </w:t>
            </w:r>
            <w:r>
              <w:rPr>
                <w:u w:val="single"/>
              </w:rPr>
              <w:tab/>
            </w:r>
          </w:p>
          <w:p w:rsidR="00E93E46" w:rsidRDefault="00E93E46" w:rsidP="007C7253">
            <w:pPr>
              <w:tabs>
                <w:tab w:val="left" w:pos="452"/>
                <w:tab w:val="left" w:pos="858"/>
                <w:tab w:val="right" w:pos="8619"/>
              </w:tabs>
              <w:suppressAutoHyphens/>
              <w:spacing w:line="240" w:lineRule="atLeast"/>
              <w:ind w:left="857" w:hanging="857"/>
            </w:pPr>
            <w:r>
              <w:tab/>
            </w:r>
            <w:r>
              <w:tab/>
            </w:r>
            <w:r>
              <w:rPr>
                <w:u w:val="single"/>
              </w:rPr>
              <w:tab/>
            </w:r>
          </w:p>
          <w:p w:rsidR="00E93E46" w:rsidRDefault="00E93E46" w:rsidP="007C7253">
            <w:pPr>
              <w:tabs>
                <w:tab w:val="left" w:pos="452"/>
                <w:tab w:val="left" w:pos="858"/>
                <w:tab w:val="right" w:pos="8619"/>
              </w:tabs>
              <w:suppressAutoHyphens/>
              <w:spacing w:after="54" w:line="240" w:lineRule="atLeast"/>
              <w:ind w:left="857" w:hanging="857"/>
            </w:pPr>
            <w:r>
              <w:tab/>
            </w:r>
          </w:p>
        </w:tc>
      </w:tr>
      <w:tr w:rsidR="00E93E46" w:rsidTr="007C7253">
        <w:tc>
          <w:tcPr>
            <w:tcW w:w="499" w:type="dxa"/>
            <w:tcBorders>
              <w:top w:val="nil"/>
              <w:left w:val="nil"/>
              <w:bottom w:val="nil"/>
              <w:right w:val="nil"/>
            </w:tcBorders>
          </w:tcPr>
          <w:p w:rsidR="00E93E46" w:rsidRDefault="00E93E46" w:rsidP="007C7253">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after="54" w:line="240" w:lineRule="atLeast"/>
              <w:jc w:val="center"/>
              <w:rPr>
                <w:b/>
                <w:bCs/>
              </w:rPr>
            </w:pPr>
            <w:r>
              <w:rPr>
                <w:b/>
                <w:bCs/>
              </w:rPr>
              <w:t>1</w:t>
            </w:r>
          </w:p>
        </w:tc>
        <w:tc>
          <w:tcPr>
            <w:tcW w:w="8860" w:type="dxa"/>
            <w:tcBorders>
              <w:top w:val="nil"/>
              <w:left w:val="nil"/>
              <w:bottom w:val="nil"/>
              <w:right w:val="nil"/>
            </w:tcBorders>
          </w:tcPr>
          <w:p w:rsidR="00E93E46" w:rsidRDefault="00E93E46" w:rsidP="007C7253">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before="90" w:line="240" w:lineRule="atLeast"/>
            </w:pPr>
            <w:r>
              <w:t xml:space="preserve">Name the character </w:t>
            </w:r>
            <w:proofErr w:type="gramStart"/>
            <w:r>
              <w:t>who</w:t>
            </w:r>
            <w:proofErr w:type="gramEnd"/>
            <w:r>
              <w:t xml:space="preserve"> has the most influence on the self-knowledge that the main character in this novel or play achieves.  Then, explain why you picked this character and choose one quotation to support your opinion.</w:t>
            </w:r>
          </w:p>
          <w:p w:rsidR="00E93E46" w:rsidRDefault="00E93E46" w:rsidP="007C7253">
            <w:pPr>
              <w:tabs>
                <w:tab w:val="left" w:pos="452"/>
                <w:tab w:val="right" w:pos="8619"/>
              </w:tabs>
              <w:suppressAutoHyphens/>
              <w:spacing w:line="240" w:lineRule="atLeast"/>
              <w:ind w:left="452" w:hanging="452"/>
            </w:pPr>
            <w:r>
              <w:tab/>
              <w:t xml:space="preserve">Character </w:t>
            </w:r>
            <w:r>
              <w:rPr>
                <w:u w:val="single"/>
              </w:rPr>
              <w:tab/>
            </w:r>
          </w:p>
          <w:p w:rsidR="00E93E46" w:rsidRDefault="00E93E46" w:rsidP="007C7253">
            <w:pPr>
              <w:tabs>
                <w:tab w:val="left" w:pos="452"/>
                <w:tab w:val="right" w:pos="8619"/>
              </w:tabs>
              <w:suppressAutoHyphens/>
              <w:spacing w:after="54" w:line="240" w:lineRule="atLeast"/>
              <w:ind w:left="452" w:hanging="452"/>
            </w:pPr>
            <w:r>
              <w:tab/>
              <w:t xml:space="preserve">Quotation </w:t>
            </w:r>
            <w:r>
              <w:rPr>
                <w:u w:val="single"/>
              </w:rPr>
              <w:tab/>
            </w:r>
          </w:p>
        </w:tc>
      </w:tr>
    </w:tbl>
    <w:p w:rsidR="00E93E46" w:rsidRDefault="00E93E46" w:rsidP="00E93E46">
      <w:pPr>
        <w:tabs>
          <w:tab w:val="left" w:pos="-1440"/>
          <w:tab w:val="left" w:pos="-720"/>
          <w:tab w:val="left" w:pos="0"/>
          <w:tab w:val="left" w:pos="452"/>
          <w:tab w:val="left" w:pos="858"/>
          <w:tab w:val="left" w:pos="1263"/>
          <w:tab w:val="left" w:pos="1652"/>
          <w:tab w:val="left" w:pos="1933"/>
          <w:tab w:val="left" w:pos="2160"/>
          <w:tab w:val="left" w:pos="2880"/>
          <w:tab w:val="left" w:pos="3600"/>
          <w:tab w:val="left" w:pos="4320"/>
          <w:tab w:val="left" w:pos="5040"/>
          <w:tab w:val="left" w:pos="5760"/>
          <w:tab w:val="left" w:pos="6480"/>
          <w:tab w:val="left" w:pos="7200"/>
          <w:tab w:val="left" w:pos="7920"/>
          <w:tab w:val="left" w:pos="8640"/>
          <w:tab w:val="left" w:pos="9360"/>
          <w:tab w:val="left" w:pos="10554"/>
        </w:tabs>
        <w:suppressAutoHyphens/>
        <w:spacing w:line="240" w:lineRule="atLeast"/>
      </w:pPr>
    </w:p>
    <w:p w:rsidR="00E93E46" w:rsidRDefault="00E93E46" w:rsidP="00E93E46">
      <w:pPr>
        <w:tabs>
          <w:tab w:val="center" w:pos="4680"/>
        </w:tabs>
        <w:suppressAutoHyphens/>
        <w:spacing w:line="240" w:lineRule="atLeast"/>
        <w:jc w:val="center"/>
        <w:rPr>
          <w:b/>
          <w:bCs/>
          <w:smallCaps/>
          <w:spacing w:val="-3"/>
          <w:sz w:val="28"/>
          <w:szCs w:val="29"/>
        </w:rPr>
      </w:pPr>
      <w:r>
        <w:t>*This chart may be used for any work in this unit.</w:t>
      </w:r>
      <w:r>
        <w:rPr>
          <w:b/>
          <w:bCs/>
          <w:smallCaps/>
          <w:spacing w:val="-3"/>
          <w:sz w:val="28"/>
          <w:szCs w:val="29"/>
        </w:rPr>
        <w:t xml:space="preserve"> </w:t>
      </w:r>
    </w:p>
    <w:p w:rsidR="00E93E46" w:rsidRDefault="00E93E46" w:rsidP="00E93E46">
      <w:pPr>
        <w:tabs>
          <w:tab w:val="center" w:pos="4680"/>
        </w:tabs>
        <w:suppressAutoHyphens/>
        <w:spacing w:line="240" w:lineRule="atLeast"/>
        <w:jc w:val="center"/>
        <w:rPr>
          <w:b/>
          <w:bCs/>
          <w:smallCaps/>
          <w:spacing w:val="-3"/>
          <w:sz w:val="28"/>
          <w:szCs w:val="29"/>
        </w:rPr>
      </w:pPr>
    </w:p>
    <w:p w:rsidR="00E93E46" w:rsidRPr="0074055C" w:rsidRDefault="00E93E46" w:rsidP="00E93E46">
      <w:pPr>
        <w:spacing w:after="240"/>
        <w:sectPr w:rsidR="00E93E46" w:rsidRPr="0074055C" w:rsidSect="007C7253">
          <w:pgSz w:w="12240" w:h="15840" w:code="1"/>
          <w:pgMar w:top="1440" w:right="1440" w:bottom="1440" w:left="1440" w:header="720" w:footer="720" w:gutter="0"/>
          <w:cols w:space="720"/>
          <w:docGrid w:linePitch="360"/>
        </w:sectPr>
      </w:pPr>
    </w:p>
    <w:tbl>
      <w:tblPr>
        <w:tblpPr w:leftFromText="180" w:rightFromText="180" w:horzAnchor="margin" w:tblpXSpec="center" w:tblpY="300"/>
        <w:tblW w:w="10080" w:type="dxa"/>
        <w:tblLayout w:type="fixed"/>
        <w:tblCellMar>
          <w:left w:w="120" w:type="dxa"/>
          <w:right w:w="120" w:type="dxa"/>
        </w:tblCellMar>
        <w:tblLook w:val="0000"/>
      </w:tblPr>
      <w:tblGrid>
        <w:gridCol w:w="3420"/>
        <w:gridCol w:w="2100"/>
        <w:gridCol w:w="2220"/>
        <w:gridCol w:w="2340"/>
      </w:tblGrid>
      <w:tr w:rsidR="00E93E46" w:rsidTr="00C36AB4">
        <w:tc>
          <w:tcPr>
            <w:tcW w:w="10080" w:type="dxa"/>
            <w:gridSpan w:val="4"/>
            <w:tcBorders>
              <w:top w:val="nil"/>
              <w:left w:val="nil"/>
              <w:bottom w:val="nil"/>
              <w:right w:val="nil"/>
            </w:tcBorders>
          </w:tcPr>
          <w:p w:rsidR="00E93E46" w:rsidRPr="002131FA" w:rsidRDefault="00E93E46" w:rsidP="00C36AB4">
            <w:pPr>
              <w:pStyle w:val="Heading1"/>
              <w:rPr>
                <w:b/>
                <w:bCs/>
              </w:rPr>
            </w:pPr>
            <w:r w:rsidRPr="002131FA">
              <w:rPr>
                <w:b/>
                <w:bCs/>
              </w:rPr>
              <w:lastRenderedPageBreak/>
              <w:t>RUBRIC</w:t>
            </w:r>
          </w:p>
          <w:p w:rsidR="00E93E46" w:rsidRDefault="00E93E46" w:rsidP="00C36AB4">
            <w:pPr>
              <w:tabs>
                <w:tab w:val="left" w:pos="2220"/>
                <w:tab w:val="left" w:pos="7170"/>
                <w:tab w:val="right" w:pos="9840"/>
              </w:tabs>
              <w:suppressAutoHyphens/>
              <w:spacing w:before="90" w:line="240" w:lineRule="atLeast"/>
              <w:rPr>
                <w:spacing w:val="-3"/>
                <w:u w:val="single"/>
              </w:rPr>
            </w:pPr>
            <w:r>
              <w:rPr>
                <w:spacing w:val="-3"/>
                <w:u w:val="single"/>
              </w:rPr>
              <w:tab/>
            </w:r>
            <w:r>
              <w:rPr>
                <w:spacing w:val="-3"/>
              </w:rPr>
              <w:tab/>
            </w:r>
            <w:r>
              <w:rPr>
                <w:spacing w:val="-3"/>
                <w:u w:val="single"/>
              </w:rPr>
              <w:tab/>
            </w:r>
          </w:p>
          <w:p w:rsidR="00E93E46" w:rsidRDefault="00E93E46" w:rsidP="00C36AB4">
            <w:pPr>
              <w:tabs>
                <w:tab w:val="left" w:pos="2220"/>
                <w:tab w:val="left" w:pos="7890"/>
                <w:tab w:val="right" w:pos="9840"/>
              </w:tabs>
              <w:suppressAutoHyphens/>
              <w:spacing w:before="90" w:line="240" w:lineRule="atLeast"/>
              <w:rPr>
                <w:b/>
                <w:bCs/>
                <w:spacing w:val="-2"/>
                <w:sz w:val="20"/>
                <w:szCs w:val="20"/>
              </w:rPr>
            </w:pPr>
            <w:r>
              <w:rPr>
                <w:spacing w:val="-2"/>
                <w:sz w:val="20"/>
                <w:szCs w:val="20"/>
              </w:rPr>
              <w:t xml:space="preserve">    </w:t>
            </w:r>
            <w:r>
              <w:rPr>
                <w:b/>
                <w:bCs/>
                <w:spacing w:val="-2"/>
                <w:sz w:val="20"/>
                <w:szCs w:val="20"/>
              </w:rPr>
              <w:t>Speaker</w:t>
            </w:r>
            <w:r>
              <w:rPr>
                <w:b/>
                <w:bCs/>
                <w:spacing w:val="-2"/>
                <w:sz w:val="20"/>
                <w:szCs w:val="20"/>
              </w:rPr>
              <w:tab/>
            </w:r>
            <w:r>
              <w:rPr>
                <w:b/>
                <w:bCs/>
                <w:spacing w:val="-2"/>
                <w:sz w:val="20"/>
                <w:szCs w:val="20"/>
              </w:rPr>
              <w:tab/>
              <w:t>Evaluator</w:t>
            </w:r>
          </w:p>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line="201" w:lineRule="exact"/>
              <w:rPr>
                <w:spacing w:val="-2"/>
                <w:sz w:val="20"/>
                <w:szCs w:val="20"/>
              </w:rPr>
            </w:pPr>
            <w:r>
              <w:rPr>
                <w:spacing w:val="-2"/>
                <w:sz w:val="20"/>
                <w:szCs w:val="20"/>
              </w:rPr>
              <w:t>DIRECTIONS:  Circle the appropriate number in each category for the speaker, and total the number of points at the bottom.</w:t>
            </w:r>
          </w:p>
        </w:tc>
      </w:tr>
      <w:tr w:rsidR="00E93E46" w:rsidTr="00C36AB4">
        <w:tc>
          <w:tcPr>
            <w:tcW w:w="3420" w:type="dxa"/>
            <w:tcBorders>
              <w:top w:val="single" w:sz="7" w:space="0" w:color="auto"/>
              <w:left w:val="single" w:sz="7" w:space="0" w:color="auto"/>
              <w:bottom w:val="nil"/>
              <w:right w:val="nil"/>
            </w:tcBorders>
            <w:shd w:val="pct10" w:color="auto" w:fill="auto"/>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jc w:val="center"/>
              <w:rPr>
                <w:b/>
                <w:bCs/>
                <w:spacing w:val="-2"/>
                <w:sz w:val="20"/>
                <w:szCs w:val="20"/>
              </w:rPr>
            </w:pPr>
            <w:r>
              <w:rPr>
                <w:b/>
                <w:bCs/>
                <w:spacing w:val="-2"/>
                <w:sz w:val="20"/>
                <w:szCs w:val="20"/>
              </w:rPr>
              <w:t>Features of Speech</w:t>
            </w:r>
          </w:p>
        </w:tc>
        <w:tc>
          <w:tcPr>
            <w:tcW w:w="2100" w:type="dxa"/>
            <w:tcBorders>
              <w:top w:val="single" w:sz="7" w:space="0" w:color="auto"/>
              <w:left w:val="single" w:sz="7" w:space="0" w:color="auto"/>
              <w:bottom w:val="nil"/>
              <w:right w:val="nil"/>
            </w:tcBorders>
            <w:shd w:val="pct10" w:color="auto" w:fill="auto"/>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jc w:val="center"/>
              <w:rPr>
                <w:b/>
                <w:bCs/>
                <w:spacing w:val="-2"/>
                <w:sz w:val="20"/>
                <w:szCs w:val="20"/>
              </w:rPr>
            </w:pPr>
            <w:r>
              <w:rPr>
                <w:b/>
                <w:bCs/>
                <w:spacing w:val="-2"/>
                <w:sz w:val="20"/>
                <w:szCs w:val="20"/>
              </w:rPr>
              <w:t>Absent or Need Extensive Development</w:t>
            </w:r>
          </w:p>
        </w:tc>
        <w:tc>
          <w:tcPr>
            <w:tcW w:w="2220" w:type="dxa"/>
            <w:tcBorders>
              <w:top w:val="single" w:sz="7" w:space="0" w:color="auto"/>
              <w:left w:val="single" w:sz="7" w:space="0" w:color="auto"/>
              <w:bottom w:val="nil"/>
              <w:right w:val="nil"/>
            </w:tcBorders>
            <w:shd w:val="pct10" w:color="auto" w:fill="auto"/>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jc w:val="center"/>
              <w:rPr>
                <w:b/>
                <w:bCs/>
                <w:spacing w:val="-2"/>
                <w:sz w:val="20"/>
                <w:szCs w:val="20"/>
              </w:rPr>
            </w:pPr>
            <w:r>
              <w:rPr>
                <w:b/>
                <w:bCs/>
                <w:spacing w:val="-2"/>
                <w:sz w:val="20"/>
                <w:szCs w:val="20"/>
              </w:rPr>
              <w:t>Adequate</w:t>
            </w:r>
          </w:p>
        </w:tc>
        <w:tc>
          <w:tcPr>
            <w:tcW w:w="2340" w:type="dxa"/>
            <w:tcBorders>
              <w:top w:val="single" w:sz="7" w:space="0" w:color="auto"/>
              <w:left w:val="single" w:sz="7" w:space="0" w:color="auto"/>
              <w:bottom w:val="nil"/>
              <w:right w:val="single" w:sz="7" w:space="0" w:color="auto"/>
            </w:tcBorders>
            <w:shd w:val="pct10" w:color="auto" w:fill="auto"/>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jc w:val="center"/>
              <w:rPr>
                <w:b/>
                <w:bCs/>
                <w:spacing w:val="-2"/>
                <w:sz w:val="20"/>
                <w:szCs w:val="20"/>
              </w:rPr>
            </w:pPr>
            <w:r>
              <w:rPr>
                <w:b/>
                <w:bCs/>
                <w:spacing w:val="-2"/>
                <w:sz w:val="20"/>
                <w:szCs w:val="20"/>
              </w:rPr>
              <w:t>Full Developed</w:t>
            </w:r>
          </w:p>
        </w:tc>
      </w:tr>
      <w:tr w:rsidR="00E93E46" w:rsidTr="00C36AB4">
        <w:trPr>
          <w:trHeight w:val="442"/>
        </w:trPr>
        <w:tc>
          <w:tcPr>
            <w:tcW w:w="3420" w:type="dxa"/>
            <w:tcBorders>
              <w:top w:val="single" w:sz="7" w:space="0" w:color="auto"/>
              <w:left w:val="single" w:sz="7" w:space="0" w:color="auto"/>
              <w:bottom w:val="nil"/>
              <w:right w:val="nil"/>
            </w:tcBorders>
          </w:tcPr>
          <w:p w:rsidR="00E93E46" w:rsidRDefault="00E93E46" w:rsidP="00C36AB4">
            <w:pPr>
              <w:pStyle w:val="Heading5"/>
              <w:tabs>
                <w:tab w:val="center" w:pos="1599"/>
              </w:tabs>
              <w:suppressAutoHyphens/>
              <w:spacing w:before="90" w:after="54" w:line="201" w:lineRule="exact"/>
              <w:rPr>
                <w:spacing w:val="-2"/>
                <w:szCs w:val="20"/>
              </w:rPr>
            </w:pPr>
            <w:r>
              <w:rPr>
                <w:spacing w:val="-2"/>
                <w:szCs w:val="20"/>
              </w:rPr>
              <w:t>Delivery</w:t>
            </w:r>
          </w:p>
        </w:tc>
        <w:tc>
          <w:tcPr>
            <w:tcW w:w="210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p>
          <w:p w:rsidR="00E93E46" w:rsidRDefault="00E93E46" w:rsidP="00C36AB4">
            <w:pPr>
              <w:tabs>
                <w:tab w:val="center" w:pos="939"/>
              </w:tabs>
              <w:suppressAutoHyphens/>
              <w:spacing w:after="54" w:line="201" w:lineRule="exact"/>
              <w:rPr>
                <w:spacing w:val="-2"/>
                <w:sz w:val="20"/>
                <w:szCs w:val="20"/>
              </w:rPr>
            </w:pPr>
            <w:r>
              <w:rPr>
                <w:spacing w:val="-2"/>
                <w:sz w:val="20"/>
                <w:szCs w:val="20"/>
              </w:rPr>
              <w:tab/>
              <w:t>1</w:t>
            </w:r>
          </w:p>
        </w:tc>
        <w:tc>
          <w:tcPr>
            <w:tcW w:w="222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p>
          <w:p w:rsidR="00E93E46" w:rsidRDefault="00E93E46" w:rsidP="00C36AB4">
            <w:pPr>
              <w:tabs>
                <w:tab w:val="center" w:pos="999"/>
              </w:tabs>
              <w:suppressAutoHyphens/>
              <w:spacing w:after="54" w:line="201" w:lineRule="exact"/>
              <w:rPr>
                <w:spacing w:val="-2"/>
                <w:sz w:val="20"/>
                <w:szCs w:val="20"/>
              </w:rPr>
            </w:pPr>
            <w:r>
              <w:rPr>
                <w:spacing w:val="-2"/>
                <w:sz w:val="20"/>
                <w:szCs w:val="20"/>
              </w:rPr>
              <w:tab/>
              <w:t>3</w:t>
            </w:r>
          </w:p>
        </w:tc>
        <w:tc>
          <w:tcPr>
            <w:tcW w:w="2340" w:type="dxa"/>
            <w:tcBorders>
              <w:top w:val="single" w:sz="7" w:space="0" w:color="auto"/>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p>
          <w:p w:rsidR="00E93E46" w:rsidRDefault="00E93E46" w:rsidP="00C36AB4">
            <w:pPr>
              <w:tabs>
                <w:tab w:val="center" w:pos="1050"/>
              </w:tabs>
              <w:suppressAutoHyphens/>
              <w:spacing w:after="54" w:line="201" w:lineRule="exact"/>
              <w:rPr>
                <w:spacing w:val="-2"/>
                <w:sz w:val="20"/>
                <w:szCs w:val="20"/>
              </w:rPr>
            </w:pPr>
            <w:r>
              <w:rPr>
                <w:spacing w:val="-2"/>
                <w:sz w:val="20"/>
                <w:szCs w:val="20"/>
              </w:rPr>
              <w:tab/>
              <w:t>5</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Degree to which student articulates clearly and is audible</w:t>
            </w:r>
          </w:p>
        </w:tc>
        <w:tc>
          <w:tcPr>
            <w:tcW w:w="210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unclear and inaudible</w:t>
            </w:r>
          </w:p>
        </w:tc>
        <w:tc>
          <w:tcPr>
            <w:tcW w:w="22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generally clear and audible</w:t>
            </w:r>
          </w:p>
        </w:tc>
        <w:tc>
          <w:tcPr>
            <w:tcW w:w="2340" w:type="dxa"/>
            <w:tcBorders>
              <w:top w:val="nil"/>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clear and audible throughout</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p>
        </w:tc>
        <w:tc>
          <w:tcPr>
            <w:tcW w:w="2100" w:type="dxa"/>
            <w:tcBorders>
              <w:top w:val="nil"/>
              <w:left w:val="single" w:sz="7" w:space="0" w:color="auto"/>
              <w:bottom w:val="nil"/>
              <w:right w:val="nil"/>
            </w:tcBorders>
          </w:tcPr>
          <w:p w:rsidR="00E93E46" w:rsidRDefault="00E93E46" w:rsidP="00C36AB4">
            <w:pPr>
              <w:tabs>
                <w:tab w:val="center" w:pos="939"/>
              </w:tabs>
              <w:suppressAutoHyphens/>
              <w:spacing w:before="90" w:after="54" w:line="201" w:lineRule="exact"/>
              <w:rPr>
                <w:spacing w:val="-2"/>
                <w:sz w:val="20"/>
                <w:szCs w:val="20"/>
              </w:rPr>
            </w:pPr>
            <w:r>
              <w:rPr>
                <w:spacing w:val="-2"/>
                <w:sz w:val="20"/>
                <w:szCs w:val="20"/>
              </w:rPr>
              <w:tab/>
              <w:t>1</w:t>
            </w:r>
          </w:p>
        </w:tc>
        <w:tc>
          <w:tcPr>
            <w:tcW w:w="2220" w:type="dxa"/>
            <w:tcBorders>
              <w:top w:val="nil"/>
              <w:left w:val="single" w:sz="7" w:space="0" w:color="auto"/>
              <w:bottom w:val="nil"/>
              <w:right w:val="nil"/>
            </w:tcBorders>
          </w:tcPr>
          <w:p w:rsidR="00E93E46" w:rsidRDefault="00E93E46" w:rsidP="00C36AB4">
            <w:pPr>
              <w:tabs>
                <w:tab w:val="center" w:pos="999"/>
              </w:tabs>
              <w:suppressAutoHyphens/>
              <w:spacing w:before="90" w:after="54" w:line="201" w:lineRule="exact"/>
              <w:rPr>
                <w:spacing w:val="-2"/>
                <w:sz w:val="20"/>
                <w:szCs w:val="20"/>
              </w:rPr>
            </w:pPr>
            <w:r>
              <w:rPr>
                <w:spacing w:val="-2"/>
                <w:sz w:val="20"/>
                <w:szCs w:val="20"/>
              </w:rPr>
              <w:tab/>
              <w:t>3</w:t>
            </w:r>
          </w:p>
        </w:tc>
        <w:tc>
          <w:tcPr>
            <w:tcW w:w="2340" w:type="dxa"/>
            <w:tcBorders>
              <w:top w:val="nil"/>
              <w:left w:val="single" w:sz="7" w:space="0" w:color="auto"/>
              <w:bottom w:val="nil"/>
              <w:right w:val="single" w:sz="7" w:space="0" w:color="auto"/>
            </w:tcBorders>
          </w:tcPr>
          <w:p w:rsidR="00E93E46" w:rsidRDefault="00E93E46" w:rsidP="00C36AB4">
            <w:pPr>
              <w:tabs>
                <w:tab w:val="center" w:pos="1050"/>
              </w:tabs>
              <w:suppressAutoHyphens/>
              <w:spacing w:before="90" w:after="54" w:line="201" w:lineRule="exact"/>
              <w:rPr>
                <w:spacing w:val="-2"/>
                <w:sz w:val="20"/>
                <w:szCs w:val="20"/>
              </w:rPr>
            </w:pPr>
            <w:r>
              <w:rPr>
                <w:spacing w:val="-2"/>
                <w:sz w:val="20"/>
                <w:szCs w:val="20"/>
              </w:rPr>
              <w:tab/>
              <w:t>5</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Degree to which student varies pitch, rate, and phrasing of voice</w:t>
            </w:r>
          </w:p>
        </w:tc>
        <w:tc>
          <w:tcPr>
            <w:tcW w:w="210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monotonous</w:t>
            </w:r>
          </w:p>
        </w:tc>
        <w:tc>
          <w:tcPr>
            <w:tcW w:w="22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some variation</w:t>
            </w:r>
          </w:p>
        </w:tc>
        <w:tc>
          <w:tcPr>
            <w:tcW w:w="2340" w:type="dxa"/>
            <w:tcBorders>
              <w:top w:val="nil"/>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r>
              <w:rPr>
                <w:spacing w:val="-2"/>
                <w:sz w:val="20"/>
                <w:szCs w:val="20"/>
              </w:rPr>
              <w:t>interesting/</w:t>
            </w:r>
          </w:p>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after="54" w:line="201" w:lineRule="exact"/>
              <w:rPr>
                <w:spacing w:val="-2"/>
                <w:sz w:val="20"/>
                <w:szCs w:val="20"/>
              </w:rPr>
            </w:pPr>
            <w:r>
              <w:rPr>
                <w:spacing w:val="-2"/>
                <w:sz w:val="20"/>
                <w:szCs w:val="20"/>
              </w:rPr>
              <w:t>enthusiastic</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p>
        </w:tc>
        <w:tc>
          <w:tcPr>
            <w:tcW w:w="2100" w:type="dxa"/>
            <w:tcBorders>
              <w:top w:val="nil"/>
              <w:left w:val="single" w:sz="7" w:space="0" w:color="auto"/>
              <w:bottom w:val="nil"/>
              <w:right w:val="nil"/>
            </w:tcBorders>
          </w:tcPr>
          <w:p w:rsidR="00E93E46" w:rsidRDefault="00E93E46" w:rsidP="00C36AB4">
            <w:pPr>
              <w:tabs>
                <w:tab w:val="center" w:pos="939"/>
              </w:tabs>
              <w:suppressAutoHyphens/>
              <w:spacing w:before="90" w:after="54" w:line="201" w:lineRule="exact"/>
              <w:rPr>
                <w:spacing w:val="-2"/>
                <w:sz w:val="20"/>
                <w:szCs w:val="20"/>
              </w:rPr>
            </w:pPr>
            <w:r>
              <w:rPr>
                <w:spacing w:val="-2"/>
                <w:sz w:val="20"/>
                <w:szCs w:val="20"/>
              </w:rPr>
              <w:tab/>
              <w:t>1</w:t>
            </w:r>
          </w:p>
        </w:tc>
        <w:tc>
          <w:tcPr>
            <w:tcW w:w="2220" w:type="dxa"/>
            <w:tcBorders>
              <w:top w:val="nil"/>
              <w:left w:val="single" w:sz="7" w:space="0" w:color="auto"/>
              <w:bottom w:val="nil"/>
              <w:right w:val="nil"/>
            </w:tcBorders>
          </w:tcPr>
          <w:p w:rsidR="00E93E46" w:rsidRDefault="00E93E46" w:rsidP="00C36AB4">
            <w:pPr>
              <w:tabs>
                <w:tab w:val="center" w:pos="999"/>
              </w:tabs>
              <w:suppressAutoHyphens/>
              <w:spacing w:before="90" w:after="54" w:line="201" w:lineRule="exact"/>
              <w:rPr>
                <w:spacing w:val="-2"/>
                <w:sz w:val="20"/>
                <w:szCs w:val="20"/>
              </w:rPr>
            </w:pPr>
            <w:r>
              <w:rPr>
                <w:spacing w:val="-2"/>
                <w:sz w:val="20"/>
                <w:szCs w:val="20"/>
              </w:rPr>
              <w:tab/>
              <w:t>3</w:t>
            </w:r>
          </w:p>
        </w:tc>
        <w:tc>
          <w:tcPr>
            <w:tcW w:w="2340" w:type="dxa"/>
            <w:tcBorders>
              <w:top w:val="nil"/>
              <w:left w:val="single" w:sz="7" w:space="0" w:color="auto"/>
              <w:bottom w:val="nil"/>
              <w:right w:val="single" w:sz="7" w:space="0" w:color="auto"/>
            </w:tcBorders>
          </w:tcPr>
          <w:p w:rsidR="00E93E46" w:rsidRDefault="00E93E46" w:rsidP="00C36AB4">
            <w:pPr>
              <w:tabs>
                <w:tab w:val="center" w:pos="1050"/>
              </w:tabs>
              <w:suppressAutoHyphens/>
              <w:spacing w:before="90" w:after="54" w:line="201" w:lineRule="exact"/>
              <w:rPr>
                <w:spacing w:val="-2"/>
                <w:sz w:val="20"/>
                <w:szCs w:val="20"/>
              </w:rPr>
            </w:pPr>
            <w:r>
              <w:rPr>
                <w:spacing w:val="-2"/>
                <w:sz w:val="20"/>
                <w:szCs w:val="20"/>
              </w:rPr>
              <w:tab/>
              <w:t>5</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Degree to which student uses eye contact, gestures, and body movement</w:t>
            </w:r>
          </w:p>
        </w:tc>
        <w:tc>
          <w:tcPr>
            <w:tcW w:w="210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avoids eye contact and/or is stiff or erratic</w:t>
            </w:r>
          </w:p>
        </w:tc>
        <w:tc>
          <w:tcPr>
            <w:tcW w:w="22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some eye contact and some appropriate movement</w:t>
            </w:r>
          </w:p>
        </w:tc>
        <w:tc>
          <w:tcPr>
            <w:tcW w:w="2340" w:type="dxa"/>
            <w:tcBorders>
              <w:top w:val="nil"/>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involves audience with eye contact and focuses interest with movement</w:t>
            </w:r>
          </w:p>
        </w:tc>
      </w:tr>
      <w:tr w:rsidR="00E93E46" w:rsidTr="00C36AB4">
        <w:tc>
          <w:tcPr>
            <w:tcW w:w="3420" w:type="dxa"/>
            <w:tcBorders>
              <w:top w:val="single" w:sz="7" w:space="0" w:color="auto"/>
              <w:left w:val="single" w:sz="7" w:space="0" w:color="auto"/>
              <w:bottom w:val="nil"/>
              <w:right w:val="nil"/>
            </w:tcBorders>
          </w:tcPr>
          <w:p w:rsidR="00E93E46" w:rsidRDefault="00E93E46" w:rsidP="00C36AB4">
            <w:pPr>
              <w:pStyle w:val="Heading5"/>
              <w:tabs>
                <w:tab w:val="center" w:pos="1599"/>
              </w:tabs>
              <w:suppressAutoHyphens/>
              <w:spacing w:before="90" w:after="54" w:line="201" w:lineRule="exact"/>
              <w:rPr>
                <w:spacing w:val="-2"/>
                <w:szCs w:val="20"/>
              </w:rPr>
            </w:pPr>
            <w:r>
              <w:rPr>
                <w:spacing w:val="-2"/>
                <w:szCs w:val="20"/>
              </w:rPr>
              <w:t>Content</w:t>
            </w:r>
          </w:p>
        </w:tc>
        <w:tc>
          <w:tcPr>
            <w:tcW w:w="210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p>
          <w:p w:rsidR="00E93E46" w:rsidRDefault="00E93E46" w:rsidP="00C36AB4">
            <w:pPr>
              <w:tabs>
                <w:tab w:val="center" w:pos="939"/>
              </w:tabs>
              <w:suppressAutoHyphens/>
              <w:spacing w:after="54" w:line="201" w:lineRule="exact"/>
              <w:rPr>
                <w:spacing w:val="-2"/>
                <w:sz w:val="20"/>
                <w:szCs w:val="20"/>
              </w:rPr>
            </w:pPr>
            <w:r>
              <w:rPr>
                <w:spacing w:val="-2"/>
                <w:sz w:val="20"/>
                <w:szCs w:val="20"/>
              </w:rPr>
              <w:tab/>
              <w:t>1</w:t>
            </w:r>
          </w:p>
        </w:tc>
        <w:tc>
          <w:tcPr>
            <w:tcW w:w="222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p>
          <w:p w:rsidR="00E93E46" w:rsidRDefault="00E93E46" w:rsidP="00C36AB4">
            <w:pPr>
              <w:tabs>
                <w:tab w:val="center" w:pos="999"/>
              </w:tabs>
              <w:suppressAutoHyphens/>
              <w:spacing w:after="54" w:line="201" w:lineRule="exact"/>
              <w:rPr>
                <w:spacing w:val="-2"/>
                <w:sz w:val="20"/>
                <w:szCs w:val="20"/>
              </w:rPr>
            </w:pPr>
            <w:r>
              <w:rPr>
                <w:spacing w:val="-2"/>
                <w:sz w:val="20"/>
                <w:szCs w:val="20"/>
              </w:rPr>
              <w:tab/>
              <w:t>3</w:t>
            </w:r>
          </w:p>
        </w:tc>
        <w:tc>
          <w:tcPr>
            <w:tcW w:w="2340" w:type="dxa"/>
            <w:tcBorders>
              <w:top w:val="single" w:sz="7" w:space="0" w:color="auto"/>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p>
          <w:p w:rsidR="00E93E46" w:rsidRDefault="00E93E46" w:rsidP="00C36AB4">
            <w:pPr>
              <w:tabs>
                <w:tab w:val="center" w:pos="1050"/>
              </w:tabs>
              <w:suppressAutoHyphens/>
              <w:spacing w:after="54" w:line="201" w:lineRule="exact"/>
              <w:rPr>
                <w:spacing w:val="-2"/>
                <w:sz w:val="20"/>
                <w:szCs w:val="20"/>
              </w:rPr>
            </w:pPr>
            <w:r>
              <w:rPr>
                <w:spacing w:val="-2"/>
                <w:sz w:val="20"/>
                <w:szCs w:val="20"/>
              </w:rPr>
              <w:tab/>
              <w:t>5</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Degree to which student succeeds in defending the complex decision that is his speech's focus and clearly expresses a central idea</w:t>
            </w:r>
          </w:p>
        </w:tc>
        <w:tc>
          <w:tcPr>
            <w:tcW w:w="210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unclear purpose (vague focus)</w:t>
            </w:r>
          </w:p>
        </w:tc>
        <w:tc>
          <w:tcPr>
            <w:tcW w:w="22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clear focus, some order</w:t>
            </w:r>
          </w:p>
        </w:tc>
        <w:tc>
          <w:tcPr>
            <w:tcW w:w="2340" w:type="dxa"/>
            <w:tcBorders>
              <w:top w:val="nil"/>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focus and ideas clearly related</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p>
        </w:tc>
        <w:tc>
          <w:tcPr>
            <w:tcW w:w="2100" w:type="dxa"/>
            <w:tcBorders>
              <w:top w:val="nil"/>
              <w:left w:val="single" w:sz="7" w:space="0" w:color="auto"/>
              <w:bottom w:val="nil"/>
              <w:right w:val="nil"/>
            </w:tcBorders>
          </w:tcPr>
          <w:p w:rsidR="00E93E46" w:rsidRDefault="00E93E46" w:rsidP="00C36AB4">
            <w:pPr>
              <w:tabs>
                <w:tab w:val="center" w:pos="939"/>
              </w:tabs>
              <w:suppressAutoHyphens/>
              <w:spacing w:before="90" w:after="54" w:line="201" w:lineRule="exact"/>
              <w:rPr>
                <w:spacing w:val="-2"/>
                <w:sz w:val="20"/>
                <w:szCs w:val="20"/>
              </w:rPr>
            </w:pPr>
            <w:r>
              <w:rPr>
                <w:spacing w:val="-2"/>
                <w:sz w:val="20"/>
                <w:szCs w:val="20"/>
              </w:rPr>
              <w:tab/>
              <w:t>1</w:t>
            </w:r>
          </w:p>
        </w:tc>
        <w:tc>
          <w:tcPr>
            <w:tcW w:w="2220" w:type="dxa"/>
            <w:tcBorders>
              <w:top w:val="nil"/>
              <w:left w:val="single" w:sz="7" w:space="0" w:color="auto"/>
              <w:bottom w:val="nil"/>
              <w:right w:val="nil"/>
            </w:tcBorders>
          </w:tcPr>
          <w:p w:rsidR="00E93E46" w:rsidRDefault="00E93E46" w:rsidP="00C36AB4">
            <w:pPr>
              <w:tabs>
                <w:tab w:val="center" w:pos="999"/>
              </w:tabs>
              <w:suppressAutoHyphens/>
              <w:spacing w:before="90" w:after="54" w:line="201" w:lineRule="exact"/>
              <w:rPr>
                <w:spacing w:val="-2"/>
                <w:sz w:val="20"/>
                <w:szCs w:val="20"/>
              </w:rPr>
            </w:pPr>
            <w:r>
              <w:rPr>
                <w:spacing w:val="-2"/>
                <w:sz w:val="20"/>
                <w:szCs w:val="20"/>
              </w:rPr>
              <w:tab/>
              <w:t>3</w:t>
            </w:r>
          </w:p>
        </w:tc>
        <w:tc>
          <w:tcPr>
            <w:tcW w:w="2340" w:type="dxa"/>
            <w:tcBorders>
              <w:top w:val="nil"/>
              <w:left w:val="single" w:sz="7" w:space="0" w:color="auto"/>
              <w:bottom w:val="nil"/>
              <w:right w:val="single" w:sz="7" w:space="0" w:color="auto"/>
            </w:tcBorders>
          </w:tcPr>
          <w:p w:rsidR="00E93E46" w:rsidRDefault="00E93E46" w:rsidP="00C36AB4">
            <w:pPr>
              <w:tabs>
                <w:tab w:val="center" w:pos="1050"/>
              </w:tabs>
              <w:suppressAutoHyphens/>
              <w:spacing w:before="90" w:after="54" w:line="201" w:lineRule="exact"/>
              <w:rPr>
                <w:spacing w:val="-2"/>
                <w:sz w:val="20"/>
                <w:szCs w:val="20"/>
              </w:rPr>
            </w:pPr>
            <w:r>
              <w:rPr>
                <w:spacing w:val="-2"/>
                <w:sz w:val="20"/>
                <w:szCs w:val="20"/>
              </w:rPr>
              <w:tab/>
              <w:t>5</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Degree to which ideas are arranged logically and connected through effective use of transitional expressions</w:t>
            </w:r>
          </w:p>
        </w:tc>
        <w:tc>
          <w:tcPr>
            <w:tcW w:w="210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little or no logical order/few transitions used</w:t>
            </w:r>
          </w:p>
        </w:tc>
        <w:tc>
          <w:tcPr>
            <w:tcW w:w="22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some order and some transitions</w:t>
            </w:r>
          </w:p>
        </w:tc>
        <w:tc>
          <w:tcPr>
            <w:tcW w:w="2340" w:type="dxa"/>
            <w:tcBorders>
              <w:top w:val="nil"/>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effective order and effective transitions throughout</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p>
        </w:tc>
        <w:tc>
          <w:tcPr>
            <w:tcW w:w="2100" w:type="dxa"/>
            <w:tcBorders>
              <w:top w:val="nil"/>
              <w:left w:val="single" w:sz="7" w:space="0" w:color="auto"/>
              <w:bottom w:val="nil"/>
              <w:right w:val="nil"/>
            </w:tcBorders>
          </w:tcPr>
          <w:p w:rsidR="00E93E46" w:rsidRDefault="00E93E46" w:rsidP="00C36AB4">
            <w:pPr>
              <w:tabs>
                <w:tab w:val="center" w:pos="939"/>
              </w:tabs>
              <w:suppressAutoHyphens/>
              <w:spacing w:before="90" w:after="54" w:line="201" w:lineRule="exact"/>
              <w:rPr>
                <w:spacing w:val="-2"/>
                <w:sz w:val="20"/>
                <w:szCs w:val="20"/>
              </w:rPr>
            </w:pPr>
            <w:r>
              <w:rPr>
                <w:spacing w:val="-2"/>
                <w:sz w:val="20"/>
                <w:szCs w:val="20"/>
              </w:rPr>
              <w:tab/>
              <w:t>1</w:t>
            </w:r>
          </w:p>
        </w:tc>
        <w:tc>
          <w:tcPr>
            <w:tcW w:w="2220" w:type="dxa"/>
            <w:tcBorders>
              <w:top w:val="nil"/>
              <w:left w:val="single" w:sz="7" w:space="0" w:color="auto"/>
              <w:bottom w:val="nil"/>
              <w:right w:val="nil"/>
            </w:tcBorders>
          </w:tcPr>
          <w:p w:rsidR="00E93E46" w:rsidRDefault="00E93E46" w:rsidP="00C36AB4">
            <w:pPr>
              <w:tabs>
                <w:tab w:val="center" w:pos="999"/>
              </w:tabs>
              <w:suppressAutoHyphens/>
              <w:spacing w:before="90" w:after="54" w:line="201" w:lineRule="exact"/>
              <w:rPr>
                <w:spacing w:val="-2"/>
                <w:sz w:val="20"/>
                <w:szCs w:val="20"/>
              </w:rPr>
            </w:pPr>
            <w:r>
              <w:rPr>
                <w:spacing w:val="-2"/>
                <w:sz w:val="20"/>
                <w:szCs w:val="20"/>
              </w:rPr>
              <w:tab/>
              <w:t>3</w:t>
            </w:r>
          </w:p>
        </w:tc>
        <w:tc>
          <w:tcPr>
            <w:tcW w:w="2340" w:type="dxa"/>
            <w:tcBorders>
              <w:top w:val="nil"/>
              <w:left w:val="single" w:sz="7" w:space="0" w:color="auto"/>
              <w:bottom w:val="nil"/>
              <w:right w:val="single" w:sz="7" w:space="0" w:color="auto"/>
            </w:tcBorders>
          </w:tcPr>
          <w:p w:rsidR="00E93E46" w:rsidRDefault="00E93E46" w:rsidP="00C36AB4">
            <w:pPr>
              <w:tabs>
                <w:tab w:val="center" w:pos="1050"/>
              </w:tabs>
              <w:suppressAutoHyphens/>
              <w:spacing w:before="90" w:after="54" w:line="201" w:lineRule="exact"/>
              <w:rPr>
                <w:spacing w:val="-2"/>
                <w:sz w:val="20"/>
                <w:szCs w:val="20"/>
              </w:rPr>
            </w:pPr>
            <w:r>
              <w:rPr>
                <w:spacing w:val="-2"/>
                <w:sz w:val="20"/>
                <w:szCs w:val="20"/>
              </w:rPr>
              <w:tab/>
              <w:t>5</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Degree to which ideas are clarified, illustrated, documented</w:t>
            </w:r>
          </w:p>
        </w:tc>
        <w:tc>
          <w:tcPr>
            <w:tcW w:w="210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few or no ideas are illustrated or documented</w:t>
            </w:r>
          </w:p>
        </w:tc>
        <w:tc>
          <w:tcPr>
            <w:tcW w:w="22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most ideas are illustrated and documented</w:t>
            </w:r>
          </w:p>
        </w:tc>
        <w:tc>
          <w:tcPr>
            <w:tcW w:w="2340" w:type="dxa"/>
            <w:tcBorders>
              <w:top w:val="nil"/>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ideas are clearly illustrated and documented</w:t>
            </w:r>
          </w:p>
        </w:tc>
      </w:tr>
      <w:tr w:rsidR="00E93E46" w:rsidTr="00C36AB4">
        <w:tc>
          <w:tcPr>
            <w:tcW w:w="342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b/>
                <w:bCs/>
                <w:spacing w:val="-2"/>
                <w:sz w:val="20"/>
                <w:szCs w:val="20"/>
              </w:rPr>
              <w:t>Adaptation to Audience</w:t>
            </w:r>
          </w:p>
        </w:tc>
        <w:tc>
          <w:tcPr>
            <w:tcW w:w="210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p>
          <w:p w:rsidR="00E93E46" w:rsidRDefault="00E93E46" w:rsidP="00C36AB4">
            <w:pPr>
              <w:tabs>
                <w:tab w:val="center" w:pos="939"/>
              </w:tabs>
              <w:suppressAutoHyphens/>
              <w:spacing w:after="54" w:line="201" w:lineRule="exact"/>
              <w:rPr>
                <w:spacing w:val="-2"/>
                <w:sz w:val="20"/>
                <w:szCs w:val="20"/>
              </w:rPr>
            </w:pPr>
            <w:r>
              <w:rPr>
                <w:spacing w:val="-2"/>
                <w:sz w:val="20"/>
                <w:szCs w:val="20"/>
              </w:rPr>
              <w:tab/>
              <w:t>1</w:t>
            </w:r>
          </w:p>
        </w:tc>
        <w:tc>
          <w:tcPr>
            <w:tcW w:w="222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p>
          <w:p w:rsidR="00E93E46" w:rsidRDefault="00E93E46" w:rsidP="00C36AB4">
            <w:pPr>
              <w:tabs>
                <w:tab w:val="center" w:pos="999"/>
              </w:tabs>
              <w:suppressAutoHyphens/>
              <w:spacing w:after="54" w:line="201" w:lineRule="exact"/>
              <w:rPr>
                <w:spacing w:val="-2"/>
                <w:sz w:val="20"/>
                <w:szCs w:val="20"/>
              </w:rPr>
            </w:pPr>
            <w:r>
              <w:rPr>
                <w:spacing w:val="-2"/>
                <w:sz w:val="20"/>
                <w:szCs w:val="20"/>
              </w:rPr>
              <w:tab/>
              <w:t>3</w:t>
            </w:r>
          </w:p>
        </w:tc>
        <w:tc>
          <w:tcPr>
            <w:tcW w:w="2340" w:type="dxa"/>
            <w:tcBorders>
              <w:top w:val="single" w:sz="7" w:space="0" w:color="auto"/>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p>
          <w:p w:rsidR="00E93E46" w:rsidRDefault="00E93E46" w:rsidP="00C36AB4">
            <w:pPr>
              <w:tabs>
                <w:tab w:val="center" w:pos="1050"/>
              </w:tabs>
              <w:suppressAutoHyphens/>
              <w:spacing w:after="54" w:line="201" w:lineRule="exact"/>
              <w:rPr>
                <w:spacing w:val="-2"/>
                <w:sz w:val="20"/>
                <w:szCs w:val="20"/>
              </w:rPr>
            </w:pPr>
            <w:r>
              <w:rPr>
                <w:spacing w:val="-2"/>
                <w:sz w:val="20"/>
                <w:szCs w:val="20"/>
              </w:rPr>
              <w:tab/>
              <w:t>5</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Degree to which student uses language and conventions appropriate for audience and occasion</w:t>
            </w:r>
          </w:p>
        </w:tc>
        <w:tc>
          <w:tcPr>
            <w:tcW w:w="210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rPr>
                <w:spacing w:val="-2"/>
                <w:sz w:val="20"/>
                <w:szCs w:val="20"/>
              </w:rPr>
            </w:pPr>
            <w:r>
              <w:rPr>
                <w:spacing w:val="-2"/>
                <w:sz w:val="20"/>
                <w:szCs w:val="20"/>
              </w:rPr>
              <w:t>unclear meaning/</w:t>
            </w:r>
          </w:p>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after="54" w:line="201" w:lineRule="exact"/>
              <w:rPr>
                <w:spacing w:val="-2"/>
                <w:sz w:val="20"/>
                <w:szCs w:val="20"/>
              </w:rPr>
            </w:pPr>
            <w:r>
              <w:rPr>
                <w:spacing w:val="-2"/>
                <w:sz w:val="20"/>
                <w:szCs w:val="20"/>
              </w:rPr>
              <w:t>inappropriate style (ex. slang, failure to use standard English)</w:t>
            </w:r>
          </w:p>
        </w:tc>
        <w:tc>
          <w:tcPr>
            <w:tcW w:w="22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appropriate language, clear in most places/few errors in use of standard English</w:t>
            </w:r>
          </w:p>
        </w:tc>
        <w:tc>
          <w:tcPr>
            <w:tcW w:w="2340" w:type="dxa"/>
            <w:tcBorders>
              <w:top w:val="nil"/>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appropriate and effective language/error free standard English used throughout</w:t>
            </w:r>
          </w:p>
        </w:tc>
      </w:tr>
      <w:tr w:rsidR="00E93E46" w:rsidTr="00C36AB4">
        <w:tc>
          <w:tcPr>
            <w:tcW w:w="342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b/>
                <w:bCs/>
                <w:spacing w:val="-2"/>
                <w:sz w:val="20"/>
                <w:szCs w:val="20"/>
              </w:rPr>
              <w:t>Visual Aid</w:t>
            </w:r>
          </w:p>
        </w:tc>
        <w:tc>
          <w:tcPr>
            <w:tcW w:w="210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jc w:val="center"/>
              <w:rPr>
                <w:spacing w:val="-2"/>
                <w:sz w:val="16"/>
                <w:szCs w:val="20"/>
              </w:rPr>
            </w:pPr>
          </w:p>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after="54" w:line="201" w:lineRule="exact"/>
              <w:jc w:val="center"/>
              <w:rPr>
                <w:spacing w:val="-2"/>
                <w:sz w:val="20"/>
                <w:szCs w:val="20"/>
              </w:rPr>
            </w:pPr>
            <w:r>
              <w:rPr>
                <w:spacing w:val="-2"/>
                <w:sz w:val="20"/>
                <w:szCs w:val="20"/>
              </w:rPr>
              <w:t>1</w:t>
            </w:r>
          </w:p>
        </w:tc>
        <w:tc>
          <w:tcPr>
            <w:tcW w:w="2220" w:type="dxa"/>
            <w:tcBorders>
              <w:top w:val="single" w:sz="7" w:space="0" w:color="auto"/>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jc w:val="center"/>
              <w:rPr>
                <w:spacing w:val="-2"/>
                <w:sz w:val="16"/>
                <w:szCs w:val="20"/>
              </w:rPr>
            </w:pPr>
          </w:p>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after="54" w:line="201" w:lineRule="exact"/>
              <w:jc w:val="center"/>
              <w:rPr>
                <w:spacing w:val="-2"/>
                <w:sz w:val="20"/>
                <w:szCs w:val="20"/>
              </w:rPr>
            </w:pPr>
            <w:r>
              <w:rPr>
                <w:spacing w:val="-2"/>
                <w:sz w:val="20"/>
                <w:szCs w:val="20"/>
              </w:rPr>
              <w:t>3</w:t>
            </w:r>
          </w:p>
        </w:tc>
        <w:tc>
          <w:tcPr>
            <w:tcW w:w="2340" w:type="dxa"/>
            <w:tcBorders>
              <w:top w:val="single" w:sz="7" w:space="0" w:color="auto"/>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line="201" w:lineRule="exact"/>
              <w:jc w:val="center"/>
              <w:rPr>
                <w:spacing w:val="-2"/>
                <w:sz w:val="16"/>
                <w:szCs w:val="20"/>
              </w:rPr>
            </w:pPr>
          </w:p>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after="54" w:line="201" w:lineRule="exact"/>
              <w:jc w:val="center"/>
              <w:rPr>
                <w:spacing w:val="-2"/>
                <w:sz w:val="20"/>
                <w:szCs w:val="20"/>
              </w:rPr>
            </w:pPr>
            <w:r>
              <w:rPr>
                <w:spacing w:val="-2"/>
                <w:sz w:val="20"/>
                <w:szCs w:val="20"/>
              </w:rPr>
              <w:t>5</w:t>
            </w:r>
          </w:p>
        </w:tc>
      </w:tr>
      <w:tr w:rsidR="00E93E46" w:rsidTr="00C36AB4">
        <w:tc>
          <w:tcPr>
            <w:tcW w:w="34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p>
        </w:tc>
        <w:tc>
          <w:tcPr>
            <w:tcW w:w="210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aid is not connected to the argument</w:t>
            </w:r>
          </w:p>
        </w:tc>
        <w:tc>
          <w:tcPr>
            <w:tcW w:w="2220" w:type="dxa"/>
            <w:tcBorders>
              <w:top w:val="nil"/>
              <w:left w:val="single" w:sz="7" w:space="0" w:color="auto"/>
              <w:bottom w:val="nil"/>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aid illustrates the argument to some degree</w:t>
            </w:r>
          </w:p>
        </w:tc>
        <w:tc>
          <w:tcPr>
            <w:tcW w:w="2340" w:type="dxa"/>
            <w:tcBorders>
              <w:top w:val="nil"/>
              <w:left w:val="single" w:sz="7" w:space="0" w:color="auto"/>
              <w:bottom w:val="nil"/>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spacing w:val="-2"/>
                <w:sz w:val="20"/>
                <w:szCs w:val="20"/>
              </w:rPr>
              <w:t>aid illustrates and supports the argument</w:t>
            </w:r>
          </w:p>
        </w:tc>
      </w:tr>
      <w:tr w:rsidR="00E93E46" w:rsidTr="00C36AB4">
        <w:tc>
          <w:tcPr>
            <w:tcW w:w="3420" w:type="dxa"/>
            <w:tcBorders>
              <w:top w:val="single" w:sz="7" w:space="0" w:color="auto"/>
              <w:left w:val="single" w:sz="7" w:space="0" w:color="auto"/>
              <w:bottom w:val="single" w:sz="7" w:space="0" w:color="auto"/>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r>
              <w:rPr>
                <w:b/>
                <w:bCs/>
                <w:spacing w:val="-2"/>
                <w:sz w:val="20"/>
                <w:szCs w:val="20"/>
              </w:rPr>
              <w:t>Total Points</w:t>
            </w:r>
          </w:p>
        </w:tc>
        <w:tc>
          <w:tcPr>
            <w:tcW w:w="2100" w:type="dxa"/>
            <w:tcBorders>
              <w:top w:val="single" w:sz="7" w:space="0" w:color="auto"/>
              <w:left w:val="single" w:sz="7" w:space="0" w:color="auto"/>
              <w:bottom w:val="single" w:sz="7" w:space="0" w:color="auto"/>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p>
        </w:tc>
        <w:tc>
          <w:tcPr>
            <w:tcW w:w="2220" w:type="dxa"/>
            <w:tcBorders>
              <w:top w:val="single" w:sz="7" w:space="0" w:color="auto"/>
              <w:left w:val="single" w:sz="7" w:space="0" w:color="auto"/>
              <w:bottom w:val="single" w:sz="7" w:space="0" w:color="auto"/>
              <w:right w:val="nil"/>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p>
        </w:tc>
        <w:tc>
          <w:tcPr>
            <w:tcW w:w="2340" w:type="dxa"/>
            <w:tcBorders>
              <w:top w:val="single" w:sz="7" w:space="0" w:color="auto"/>
              <w:left w:val="single" w:sz="7" w:space="0" w:color="auto"/>
              <w:bottom w:val="single" w:sz="7" w:space="0" w:color="auto"/>
              <w:right w:val="single" w:sz="7" w:space="0" w:color="auto"/>
            </w:tcBorders>
          </w:tcPr>
          <w:p w:rsidR="00E93E46" w:rsidRDefault="00E93E46" w:rsidP="00C36AB4">
            <w:pPr>
              <w:tabs>
                <w:tab w:val="left" w:pos="-1440"/>
                <w:tab w:val="left" w:pos="-720"/>
                <w:tab w:val="left" w:pos="0"/>
                <w:tab w:val="left" w:pos="324"/>
                <w:tab w:val="left" w:pos="646"/>
                <w:tab w:val="left" w:pos="1016"/>
                <w:tab w:val="left" w:pos="1584"/>
                <w:tab w:val="left" w:pos="3612"/>
                <w:tab w:val="left" w:pos="5088"/>
              </w:tabs>
              <w:suppressAutoHyphens/>
              <w:spacing w:before="90" w:after="54" w:line="201" w:lineRule="exact"/>
              <w:rPr>
                <w:spacing w:val="-2"/>
                <w:sz w:val="20"/>
                <w:szCs w:val="20"/>
              </w:rPr>
            </w:pPr>
          </w:p>
        </w:tc>
      </w:tr>
    </w:tbl>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jc w:val="both"/>
        <w:rPr>
          <w:spacing w:val="-2"/>
          <w:sz w:val="16"/>
          <w:szCs w:val="20"/>
          <w:u w:val="single"/>
        </w:rPr>
      </w:pPr>
    </w:p>
    <w:p w:rsidR="00C36AB4" w:rsidRDefault="00C36AB4" w:rsidP="00E93E46">
      <w:pPr>
        <w:tabs>
          <w:tab w:val="left" w:pos="-1440"/>
          <w:tab w:val="left" w:pos="-720"/>
          <w:tab w:val="left" w:pos="0"/>
          <w:tab w:val="left" w:pos="324"/>
          <w:tab w:val="left" w:pos="646"/>
          <w:tab w:val="left" w:pos="1016"/>
          <w:tab w:val="left" w:pos="1584"/>
          <w:tab w:val="left" w:pos="3612"/>
          <w:tab w:val="left" w:pos="5088"/>
        </w:tabs>
        <w:suppressAutoHyphens/>
        <w:jc w:val="both"/>
        <w:rPr>
          <w:spacing w:val="-2"/>
          <w:sz w:val="16"/>
          <w:szCs w:val="20"/>
          <w:u w:val="single"/>
        </w:rPr>
      </w:pPr>
    </w:p>
    <w:p w:rsidR="00E93E46" w:rsidRDefault="00E93E46" w:rsidP="00E93E46">
      <w:pPr>
        <w:tabs>
          <w:tab w:val="left" w:pos="324"/>
          <w:tab w:val="left" w:pos="646"/>
          <w:tab w:val="left" w:pos="1016"/>
          <w:tab w:val="left" w:pos="8640"/>
          <w:tab w:val="right" w:pos="10080"/>
        </w:tabs>
        <w:suppressAutoHyphens/>
        <w:spacing w:line="240" w:lineRule="atLeast"/>
        <w:ind w:left="1015" w:hanging="1015"/>
        <w:jc w:val="both"/>
        <w:rPr>
          <w:spacing w:val="-2"/>
          <w:sz w:val="20"/>
          <w:szCs w:val="20"/>
          <w:u w:val="single"/>
        </w:rPr>
      </w:pPr>
      <w:r>
        <w:rPr>
          <w:spacing w:val="-2"/>
          <w:sz w:val="20"/>
          <w:szCs w:val="20"/>
          <w:u w:val="single"/>
        </w:rPr>
        <w:tab/>
      </w:r>
      <w:r>
        <w:rPr>
          <w:spacing w:val="-2"/>
          <w:sz w:val="20"/>
          <w:szCs w:val="20"/>
          <w:u w:val="single"/>
        </w:rPr>
        <w:tab/>
      </w:r>
      <w:r>
        <w:rPr>
          <w:spacing w:val="-2"/>
          <w:sz w:val="20"/>
          <w:szCs w:val="20"/>
          <w:u w:val="single"/>
        </w:rPr>
        <w:tab/>
      </w:r>
      <w:r>
        <w:rPr>
          <w:spacing w:val="-2"/>
          <w:sz w:val="20"/>
          <w:szCs w:val="20"/>
        </w:rPr>
        <w:tab/>
      </w:r>
      <w:r>
        <w:rPr>
          <w:spacing w:val="-2"/>
          <w:sz w:val="20"/>
          <w:szCs w:val="20"/>
        </w:rPr>
        <w:tab/>
      </w:r>
      <w:r>
        <w:rPr>
          <w:spacing w:val="-2"/>
          <w:sz w:val="20"/>
          <w:szCs w:val="20"/>
          <w:u w:val="single"/>
        </w:rPr>
        <w:tab/>
      </w:r>
    </w:p>
    <w:p w:rsidR="00E93E46" w:rsidRDefault="00E93E46" w:rsidP="00E93E46">
      <w:pPr>
        <w:tabs>
          <w:tab w:val="right" w:pos="10080"/>
        </w:tabs>
        <w:suppressAutoHyphens/>
        <w:spacing w:line="240" w:lineRule="atLeast"/>
        <w:jc w:val="both"/>
        <w:rPr>
          <w:spacing w:val="-2"/>
          <w:sz w:val="20"/>
          <w:szCs w:val="20"/>
        </w:rPr>
      </w:pPr>
      <w:r>
        <w:rPr>
          <w:b/>
          <w:bCs/>
          <w:spacing w:val="-2"/>
          <w:sz w:val="20"/>
          <w:szCs w:val="20"/>
        </w:rPr>
        <w:t>Total points from all columns</w:t>
      </w:r>
      <w:r>
        <w:rPr>
          <w:b/>
          <w:bCs/>
          <w:spacing w:val="-2"/>
          <w:sz w:val="20"/>
          <w:szCs w:val="20"/>
        </w:rPr>
        <w:tab/>
        <w:t>Final Grade</w:t>
      </w:r>
    </w:p>
    <w:p w:rsidR="00E93E46" w:rsidRDefault="00E93E46"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2"/>
          <w:sz w:val="20"/>
          <w:szCs w:val="20"/>
        </w:rPr>
      </w:pPr>
      <w:r>
        <w:rPr>
          <w:b/>
          <w:bCs/>
          <w:spacing w:val="-2"/>
          <w:sz w:val="20"/>
          <w:szCs w:val="20"/>
        </w:rPr>
        <w:t>A</w:t>
      </w:r>
      <w:r>
        <w:rPr>
          <w:spacing w:val="-2"/>
          <w:sz w:val="20"/>
          <w:szCs w:val="20"/>
        </w:rPr>
        <w:t xml:space="preserve"> = 40-35 points      </w:t>
      </w:r>
      <w:r>
        <w:rPr>
          <w:b/>
          <w:bCs/>
          <w:spacing w:val="-2"/>
          <w:sz w:val="20"/>
          <w:szCs w:val="20"/>
        </w:rPr>
        <w:t>B</w:t>
      </w:r>
      <w:r>
        <w:rPr>
          <w:spacing w:val="-2"/>
          <w:sz w:val="20"/>
          <w:szCs w:val="20"/>
        </w:rPr>
        <w:t xml:space="preserve"> = 34-30 points     </w:t>
      </w:r>
      <w:r>
        <w:rPr>
          <w:b/>
          <w:bCs/>
          <w:spacing w:val="-2"/>
          <w:sz w:val="20"/>
          <w:szCs w:val="20"/>
        </w:rPr>
        <w:t>C</w:t>
      </w:r>
      <w:r>
        <w:rPr>
          <w:spacing w:val="-2"/>
          <w:sz w:val="20"/>
          <w:szCs w:val="20"/>
        </w:rPr>
        <w:t xml:space="preserve"> = 29-25 points     </w:t>
      </w:r>
      <w:r>
        <w:rPr>
          <w:b/>
          <w:bCs/>
          <w:spacing w:val="-2"/>
          <w:sz w:val="20"/>
          <w:szCs w:val="20"/>
        </w:rPr>
        <w:t>D</w:t>
      </w:r>
      <w:r>
        <w:rPr>
          <w:spacing w:val="-2"/>
          <w:sz w:val="20"/>
          <w:szCs w:val="20"/>
        </w:rPr>
        <w:t xml:space="preserve"> = 24-20 points     </w:t>
      </w:r>
      <w:r>
        <w:rPr>
          <w:b/>
          <w:bCs/>
          <w:spacing w:val="-2"/>
          <w:sz w:val="20"/>
          <w:szCs w:val="20"/>
        </w:rPr>
        <w:t>E</w:t>
      </w:r>
      <w:r>
        <w:rPr>
          <w:spacing w:val="-2"/>
          <w:sz w:val="20"/>
          <w:szCs w:val="20"/>
        </w:rPr>
        <w:t xml:space="preserve"> = 19 or below  </w:t>
      </w:r>
    </w:p>
    <w:p w:rsidR="00E93E46" w:rsidRDefault="00E12F3B" w:rsidP="00E93E46">
      <w:pPr>
        <w:tabs>
          <w:tab w:val="left" w:pos="-1440"/>
          <w:tab w:val="left" w:pos="-720"/>
          <w:tab w:val="left" w:pos="0"/>
          <w:tab w:val="left" w:pos="324"/>
          <w:tab w:val="left" w:pos="646"/>
          <w:tab w:val="left" w:pos="1016"/>
          <w:tab w:val="left" w:pos="1584"/>
          <w:tab w:val="left" w:pos="3612"/>
          <w:tab w:val="left" w:pos="5088"/>
        </w:tabs>
        <w:suppressAutoHyphens/>
        <w:spacing w:line="240" w:lineRule="atLeast"/>
        <w:jc w:val="both"/>
        <w:rPr>
          <w:spacing w:val="-3"/>
        </w:rPr>
      </w:pPr>
      <w:r>
        <w:rPr>
          <w:spacing w:val="-2"/>
          <w:sz w:val="20"/>
          <w:szCs w:val="20"/>
        </w:rPr>
        <w:fldChar w:fldCharType="begin"/>
      </w:r>
      <w:r w:rsidR="00E93E46">
        <w:rPr>
          <w:spacing w:val="-2"/>
          <w:sz w:val="20"/>
          <w:szCs w:val="20"/>
        </w:rPr>
        <w:instrText>ADVANCE \D 3.60</w:instrText>
      </w:r>
      <w:r>
        <w:rPr>
          <w:spacing w:val="-2"/>
          <w:sz w:val="20"/>
          <w:szCs w:val="20"/>
        </w:rPr>
        <w:fldChar w:fldCharType="end"/>
      </w:r>
      <w:r w:rsidR="00E93E46">
        <w:rPr>
          <w:spacing w:val="-2"/>
          <w:sz w:val="20"/>
          <w:szCs w:val="20"/>
        </w:rPr>
        <w:t>Additional Suggestions for Improvement</w:t>
      </w:r>
      <w:r w:rsidR="00E93E46">
        <w:rPr>
          <w:spacing w:val="-3"/>
        </w:rPr>
        <w:t>:</w:t>
      </w:r>
    </w:p>
    <w:p w:rsidR="00B14AED" w:rsidRDefault="00B14AED" w:rsidP="00E93E46">
      <w:pPr>
        <w:pStyle w:val="Heading1"/>
        <w:rPr>
          <w:b/>
          <w:bCs/>
        </w:rPr>
        <w:sectPr w:rsidR="00B14AED" w:rsidSect="00E93E46">
          <w:pgSz w:w="12240" w:h="15840" w:code="1"/>
          <w:pgMar w:top="720" w:right="1440" w:bottom="1440" w:left="1440" w:header="720" w:footer="720" w:gutter="0"/>
          <w:cols w:space="720"/>
          <w:noEndnote/>
        </w:sectPr>
      </w:pPr>
      <w:bookmarkStart w:id="23" w:name="_Sample_Evaluation_Sheet"/>
      <w:bookmarkEnd w:id="23"/>
    </w:p>
    <w:p w:rsidR="00C36AB4" w:rsidRDefault="00C36AB4" w:rsidP="00E93E46">
      <w:pPr>
        <w:pStyle w:val="Heading1"/>
        <w:rPr>
          <w:b/>
          <w:bCs/>
        </w:rPr>
      </w:pPr>
      <w:bookmarkStart w:id="24" w:name="_Sample_Evaluation_Sheet_1"/>
      <w:bookmarkEnd w:id="24"/>
    </w:p>
    <w:p w:rsidR="00E93E46" w:rsidRPr="002131FA" w:rsidRDefault="00E93E46" w:rsidP="00E93E46">
      <w:pPr>
        <w:pStyle w:val="Heading1"/>
        <w:rPr>
          <w:b/>
          <w:bCs/>
        </w:rPr>
      </w:pPr>
      <w:r w:rsidRPr="002131FA">
        <w:rPr>
          <w:b/>
          <w:bCs/>
        </w:rPr>
        <w:t>Sample Evaluation Sheet</w:t>
      </w:r>
    </w:p>
    <w:p w:rsidR="00E93E46" w:rsidRDefault="00E93E46" w:rsidP="00E93E46">
      <w:pPr>
        <w:tabs>
          <w:tab w:val="left" w:pos="-1440"/>
          <w:tab w:val="left" w:pos="-720"/>
          <w:tab w:val="left" w:pos="417"/>
        </w:tabs>
        <w:suppressAutoHyphens/>
        <w:spacing w:line="240" w:lineRule="atLeast"/>
        <w:jc w:val="both"/>
        <w:rPr>
          <w:spacing w:val="-3"/>
        </w:rPr>
      </w:pPr>
    </w:p>
    <w:p w:rsidR="00E93E46" w:rsidRDefault="00E93E46" w:rsidP="00E93E46">
      <w:pPr>
        <w:tabs>
          <w:tab w:val="left" w:pos="-1440"/>
          <w:tab w:val="left" w:pos="-720"/>
          <w:tab w:val="left" w:pos="417"/>
        </w:tabs>
        <w:suppressAutoHyphens/>
        <w:spacing w:line="240" w:lineRule="atLeast"/>
        <w:jc w:val="both"/>
        <w:rPr>
          <w:spacing w:val="-3"/>
        </w:rPr>
      </w:pPr>
    </w:p>
    <w:p w:rsidR="00E93E46" w:rsidRDefault="00E93E46" w:rsidP="00E93E46">
      <w:pPr>
        <w:tabs>
          <w:tab w:val="right" w:pos="9360"/>
        </w:tabs>
        <w:suppressAutoHyphens/>
        <w:spacing w:line="240" w:lineRule="atLeast"/>
        <w:jc w:val="both"/>
        <w:rPr>
          <w:spacing w:val="-3"/>
        </w:rPr>
      </w:pPr>
      <w:r>
        <w:rPr>
          <w:smallCaps/>
          <w:spacing w:val="-3"/>
        </w:rPr>
        <w:t xml:space="preserve">Scene Performed: </w:t>
      </w:r>
      <w:r>
        <w:rPr>
          <w:smallCaps/>
          <w:spacing w:val="-3"/>
          <w:u w:val="single"/>
        </w:rPr>
        <w:tab/>
      </w:r>
    </w:p>
    <w:p w:rsidR="00E93E46" w:rsidRDefault="00E93E46" w:rsidP="00E93E46">
      <w:pPr>
        <w:tabs>
          <w:tab w:val="left" w:pos="-1440"/>
          <w:tab w:val="left" w:pos="-720"/>
          <w:tab w:val="left" w:pos="417"/>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3120"/>
        <w:gridCol w:w="3120"/>
        <w:gridCol w:w="3120"/>
      </w:tblGrid>
      <w:tr w:rsidR="00E93E46" w:rsidTr="007C7253">
        <w:tc>
          <w:tcPr>
            <w:tcW w:w="3120" w:type="dxa"/>
            <w:tcBorders>
              <w:top w:val="nil"/>
              <w:left w:val="nil"/>
              <w:bottom w:val="nil"/>
              <w:right w:val="nil"/>
            </w:tcBorders>
          </w:tcPr>
          <w:p w:rsidR="00E93E46" w:rsidRDefault="00E93E46" w:rsidP="007C7253">
            <w:pPr>
              <w:tabs>
                <w:tab w:val="center" w:pos="1440"/>
              </w:tabs>
              <w:suppressAutoHyphens/>
              <w:spacing w:before="90" w:after="54" w:line="240" w:lineRule="atLeast"/>
              <w:rPr>
                <w:b/>
                <w:bCs/>
                <w:smallCaps/>
                <w:spacing w:val="-3"/>
              </w:rPr>
            </w:pPr>
            <w:r>
              <w:rPr>
                <w:b/>
                <w:bCs/>
                <w:smallCaps/>
                <w:spacing w:val="-3"/>
              </w:rPr>
              <w:tab/>
              <w:t>character</w:t>
            </w:r>
          </w:p>
        </w:tc>
        <w:tc>
          <w:tcPr>
            <w:tcW w:w="3120" w:type="dxa"/>
            <w:tcBorders>
              <w:top w:val="nil"/>
              <w:left w:val="nil"/>
              <w:bottom w:val="nil"/>
              <w:right w:val="nil"/>
            </w:tcBorders>
          </w:tcPr>
          <w:p w:rsidR="00E93E46" w:rsidRDefault="00E93E46" w:rsidP="007C7253">
            <w:pPr>
              <w:tabs>
                <w:tab w:val="center" w:pos="1440"/>
              </w:tabs>
              <w:suppressAutoHyphens/>
              <w:spacing w:before="90" w:after="54" w:line="240" w:lineRule="atLeast"/>
              <w:rPr>
                <w:b/>
                <w:bCs/>
                <w:smallCaps/>
                <w:spacing w:val="-3"/>
              </w:rPr>
            </w:pPr>
            <w:r>
              <w:rPr>
                <w:b/>
                <w:bCs/>
                <w:smallCaps/>
                <w:spacing w:val="-3"/>
              </w:rPr>
              <w:tab/>
              <w:t>played by</w:t>
            </w:r>
          </w:p>
        </w:tc>
        <w:tc>
          <w:tcPr>
            <w:tcW w:w="3120" w:type="dxa"/>
            <w:tcBorders>
              <w:top w:val="nil"/>
              <w:left w:val="nil"/>
              <w:bottom w:val="nil"/>
              <w:right w:val="nil"/>
            </w:tcBorders>
          </w:tcPr>
          <w:p w:rsidR="00E93E46" w:rsidRDefault="00E93E46" w:rsidP="007C7253">
            <w:pPr>
              <w:tabs>
                <w:tab w:val="center" w:pos="1440"/>
              </w:tabs>
              <w:suppressAutoHyphens/>
              <w:spacing w:before="90" w:after="54" w:line="240" w:lineRule="atLeast"/>
              <w:rPr>
                <w:b/>
                <w:bCs/>
                <w:spacing w:val="-3"/>
              </w:rPr>
            </w:pPr>
            <w:r>
              <w:rPr>
                <w:b/>
                <w:bCs/>
                <w:smallCaps/>
                <w:spacing w:val="-3"/>
              </w:rPr>
              <w:tab/>
              <w:t>comments</w:t>
            </w:r>
          </w:p>
        </w:tc>
      </w:tr>
      <w:tr w:rsidR="00E93E46" w:rsidTr="007C7253">
        <w:tc>
          <w:tcPr>
            <w:tcW w:w="3120" w:type="dxa"/>
            <w:tcBorders>
              <w:top w:val="double" w:sz="7" w:space="0" w:color="auto"/>
              <w:left w:val="nil"/>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doub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doub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r>
      <w:tr w:rsidR="00E93E46" w:rsidTr="007C7253">
        <w:tc>
          <w:tcPr>
            <w:tcW w:w="3120" w:type="dxa"/>
            <w:tcBorders>
              <w:top w:val="single" w:sz="7" w:space="0" w:color="auto"/>
              <w:left w:val="nil"/>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r>
      <w:tr w:rsidR="00E93E46" w:rsidTr="007C7253">
        <w:tc>
          <w:tcPr>
            <w:tcW w:w="3120" w:type="dxa"/>
            <w:tcBorders>
              <w:top w:val="single" w:sz="7" w:space="0" w:color="auto"/>
              <w:left w:val="nil"/>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r>
      <w:tr w:rsidR="00E93E46" w:rsidTr="007C7253">
        <w:tc>
          <w:tcPr>
            <w:tcW w:w="3120" w:type="dxa"/>
            <w:tcBorders>
              <w:top w:val="single" w:sz="7" w:space="0" w:color="auto"/>
              <w:left w:val="nil"/>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r>
      <w:tr w:rsidR="00E93E46" w:rsidTr="007C7253">
        <w:tc>
          <w:tcPr>
            <w:tcW w:w="3120" w:type="dxa"/>
            <w:tcBorders>
              <w:top w:val="single" w:sz="7" w:space="0" w:color="auto"/>
              <w:left w:val="nil"/>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r>
      <w:tr w:rsidR="00E93E46" w:rsidTr="007C7253">
        <w:tc>
          <w:tcPr>
            <w:tcW w:w="3120" w:type="dxa"/>
            <w:tcBorders>
              <w:top w:val="single" w:sz="7" w:space="0" w:color="auto"/>
              <w:left w:val="nil"/>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r>
      <w:tr w:rsidR="00E93E46" w:rsidTr="007C7253">
        <w:tc>
          <w:tcPr>
            <w:tcW w:w="3120" w:type="dxa"/>
            <w:tcBorders>
              <w:top w:val="single" w:sz="7" w:space="0" w:color="auto"/>
              <w:left w:val="nil"/>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r>
      <w:tr w:rsidR="00E93E46" w:rsidTr="007C7253">
        <w:tc>
          <w:tcPr>
            <w:tcW w:w="3120" w:type="dxa"/>
            <w:tcBorders>
              <w:top w:val="single" w:sz="7" w:space="0" w:color="auto"/>
              <w:left w:val="nil"/>
              <w:bottom w:val="double" w:sz="7" w:space="0" w:color="auto"/>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double" w:sz="7" w:space="0" w:color="auto"/>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3120" w:type="dxa"/>
            <w:tcBorders>
              <w:top w:val="single" w:sz="7" w:space="0" w:color="auto"/>
              <w:left w:val="single" w:sz="7" w:space="0" w:color="auto"/>
              <w:bottom w:val="double" w:sz="7" w:space="0" w:color="auto"/>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r>
    </w:tbl>
    <w:p w:rsidR="00E93E46" w:rsidRDefault="00E93E46" w:rsidP="00E93E46">
      <w:pPr>
        <w:tabs>
          <w:tab w:val="left" w:pos="-1440"/>
          <w:tab w:val="left" w:pos="-720"/>
          <w:tab w:val="left" w:pos="417"/>
        </w:tabs>
        <w:suppressAutoHyphens/>
        <w:spacing w:line="240" w:lineRule="atLeast"/>
        <w:jc w:val="both"/>
        <w:rPr>
          <w:spacing w:val="-3"/>
        </w:rPr>
      </w:pPr>
    </w:p>
    <w:p w:rsidR="00E93E46" w:rsidRDefault="00E93E46" w:rsidP="00E93E46">
      <w:pPr>
        <w:tabs>
          <w:tab w:val="left" w:pos="-1440"/>
          <w:tab w:val="left" w:pos="-720"/>
          <w:tab w:val="left" w:pos="417"/>
        </w:tabs>
        <w:suppressAutoHyphens/>
        <w:spacing w:line="240" w:lineRule="atLeast"/>
        <w:jc w:val="both"/>
        <w:rPr>
          <w:spacing w:val="-3"/>
        </w:rPr>
      </w:pPr>
    </w:p>
    <w:tbl>
      <w:tblPr>
        <w:tblW w:w="0" w:type="auto"/>
        <w:tblInd w:w="120" w:type="dxa"/>
        <w:tblLayout w:type="fixed"/>
        <w:tblCellMar>
          <w:left w:w="120" w:type="dxa"/>
          <w:right w:w="120" w:type="dxa"/>
        </w:tblCellMar>
        <w:tblLook w:val="0000"/>
      </w:tblPr>
      <w:tblGrid>
        <w:gridCol w:w="2095"/>
        <w:gridCol w:w="1656"/>
        <w:gridCol w:w="5608"/>
      </w:tblGrid>
      <w:tr w:rsidR="00E93E46" w:rsidTr="007C7253">
        <w:tc>
          <w:tcPr>
            <w:tcW w:w="2095" w:type="dxa"/>
            <w:tcBorders>
              <w:top w:val="doub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line="240" w:lineRule="atLeast"/>
              <w:jc w:val="center"/>
              <w:rPr>
                <w:b/>
                <w:bCs/>
                <w:smallCaps/>
                <w:spacing w:val="-3"/>
              </w:rPr>
            </w:pPr>
            <w:r>
              <w:rPr>
                <w:b/>
                <w:bCs/>
                <w:smallCaps/>
                <w:spacing w:val="-3"/>
              </w:rPr>
              <w:t>points</w:t>
            </w:r>
          </w:p>
          <w:p w:rsidR="00E93E46" w:rsidRDefault="00E93E46" w:rsidP="007C7253">
            <w:pPr>
              <w:tabs>
                <w:tab w:val="left" w:pos="-1440"/>
                <w:tab w:val="left" w:pos="-720"/>
                <w:tab w:val="left" w:pos="417"/>
              </w:tabs>
              <w:suppressAutoHyphens/>
              <w:spacing w:after="54" w:line="240" w:lineRule="atLeast"/>
              <w:jc w:val="center"/>
              <w:rPr>
                <w:b/>
                <w:bCs/>
                <w:spacing w:val="-3"/>
              </w:rPr>
            </w:pPr>
            <w:r>
              <w:rPr>
                <w:b/>
                <w:bCs/>
                <w:smallCaps/>
                <w:spacing w:val="-3"/>
              </w:rPr>
              <w:t>possible</w:t>
            </w:r>
          </w:p>
        </w:tc>
        <w:tc>
          <w:tcPr>
            <w:tcW w:w="1656" w:type="dxa"/>
            <w:tcBorders>
              <w:top w:val="doub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line="240" w:lineRule="atLeast"/>
              <w:jc w:val="center"/>
              <w:rPr>
                <w:b/>
                <w:bCs/>
                <w:smallCaps/>
                <w:spacing w:val="-3"/>
              </w:rPr>
            </w:pPr>
            <w:r>
              <w:rPr>
                <w:b/>
                <w:bCs/>
                <w:smallCaps/>
                <w:spacing w:val="-3"/>
              </w:rPr>
              <w:t>points</w:t>
            </w:r>
          </w:p>
          <w:p w:rsidR="00E93E46" w:rsidRDefault="00E93E46" w:rsidP="007C7253">
            <w:pPr>
              <w:tabs>
                <w:tab w:val="left" w:pos="-1440"/>
                <w:tab w:val="left" w:pos="-720"/>
                <w:tab w:val="left" w:pos="417"/>
              </w:tabs>
              <w:suppressAutoHyphens/>
              <w:spacing w:after="54" w:line="240" w:lineRule="atLeast"/>
              <w:jc w:val="center"/>
              <w:rPr>
                <w:b/>
                <w:bCs/>
                <w:spacing w:val="-3"/>
              </w:rPr>
            </w:pPr>
            <w:r>
              <w:rPr>
                <w:b/>
                <w:bCs/>
                <w:smallCaps/>
                <w:spacing w:val="-3"/>
              </w:rPr>
              <w:t>awarded</w:t>
            </w:r>
          </w:p>
        </w:tc>
        <w:tc>
          <w:tcPr>
            <w:tcW w:w="5608" w:type="dxa"/>
            <w:tcBorders>
              <w:top w:val="double" w:sz="7" w:space="0" w:color="auto"/>
              <w:left w:val="single" w:sz="7" w:space="0" w:color="auto"/>
              <w:bottom w:val="nil"/>
              <w:right w:val="single" w:sz="7" w:space="0" w:color="auto"/>
            </w:tcBorders>
          </w:tcPr>
          <w:p w:rsidR="00E93E46" w:rsidRDefault="00E93E46" w:rsidP="007C7253">
            <w:pPr>
              <w:tabs>
                <w:tab w:val="left" w:pos="-1440"/>
                <w:tab w:val="left" w:pos="-720"/>
                <w:tab w:val="left" w:pos="417"/>
              </w:tabs>
              <w:suppressAutoHyphens/>
              <w:spacing w:before="90" w:after="54" w:line="240" w:lineRule="atLeast"/>
              <w:jc w:val="center"/>
              <w:rPr>
                <w:b/>
                <w:bCs/>
                <w:spacing w:val="-3"/>
              </w:rPr>
            </w:pPr>
            <w:r>
              <w:rPr>
                <w:b/>
                <w:bCs/>
                <w:smallCaps/>
                <w:spacing w:val="-3"/>
              </w:rPr>
              <w:t>to what extent does the performance show:</w:t>
            </w:r>
          </w:p>
        </w:tc>
      </w:tr>
      <w:tr w:rsidR="00E93E46" w:rsidTr="007C7253">
        <w:tc>
          <w:tcPr>
            <w:tcW w:w="2095"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jc w:val="center"/>
              <w:rPr>
                <w:b/>
                <w:bCs/>
                <w:spacing w:val="-3"/>
              </w:rPr>
            </w:pPr>
            <w:r>
              <w:rPr>
                <w:b/>
                <w:bCs/>
                <w:spacing w:val="-3"/>
              </w:rPr>
              <w:t>15</w:t>
            </w:r>
          </w:p>
        </w:tc>
        <w:tc>
          <w:tcPr>
            <w:tcW w:w="165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5608"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417"/>
              </w:tabs>
              <w:suppressAutoHyphens/>
              <w:spacing w:before="90" w:after="54" w:line="240" w:lineRule="atLeast"/>
              <w:ind w:left="417" w:hanging="417"/>
              <w:rPr>
                <w:spacing w:val="-3"/>
              </w:rPr>
            </w:pPr>
            <w:r>
              <w:rPr>
                <w:spacing w:val="-3"/>
              </w:rPr>
              <w:tab/>
              <w:t xml:space="preserve">Careful </w:t>
            </w:r>
            <w:smartTag w:uri="urn:schemas-microsoft-com:office:smarttags" w:element="place">
              <w:smartTag w:uri="urn:schemas-microsoft-com:office:smarttags" w:element="City">
                <w:r>
                  <w:rPr>
                    <w:spacing w:val="-3"/>
                  </w:rPr>
                  <w:t>Reading</w:t>
                </w:r>
              </w:smartTag>
            </w:smartTag>
            <w:r>
              <w:rPr>
                <w:spacing w:val="-3"/>
              </w:rPr>
              <w:t xml:space="preserve"> and Rehearsal</w:t>
            </w:r>
          </w:p>
        </w:tc>
      </w:tr>
      <w:tr w:rsidR="00E93E46" w:rsidTr="007C7253">
        <w:tc>
          <w:tcPr>
            <w:tcW w:w="2095"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jc w:val="center"/>
              <w:rPr>
                <w:b/>
                <w:bCs/>
                <w:spacing w:val="-3"/>
              </w:rPr>
            </w:pPr>
            <w:r>
              <w:rPr>
                <w:b/>
                <w:bCs/>
                <w:spacing w:val="-3"/>
              </w:rPr>
              <w:t>15</w:t>
            </w:r>
          </w:p>
        </w:tc>
        <w:tc>
          <w:tcPr>
            <w:tcW w:w="165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5608"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417"/>
              </w:tabs>
              <w:suppressAutoHyphens/>
              <w:spacing w:before="90" w:after="54" w:line="240" w:lineRule="atLeast"/>
              <w:ind w:left="417" w:hanging="417"/>
              <w:rPr>
                <w:spacing w:val="-3"/>
              </w:rPr>
            </w:pPr>
            <w:r>
              <w:rPr>
                <w:spacing w:val="-3"/>
              </w:rPr>
              <w:tab/>
              <w:t>Understanding of Characters</w:t>
            </w:r>
          </w:p>
        </w:tc>
      </w:tr>
      <w:tr w:rsidR="00E93E46" w:rsidTr="007C7253">
        <w:tc>
          <w:tcPr>
            <w:tcW w:w="2095"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jc w:val="center"/>
              <w:rPr>
                <w:b/>
                <w:bCs/>
                <w:spacing w:val="-3"/>
              </w:rPr>
            </w:pPr>
            <w:r>
              <w:rPr>
                <w:b/>
                <w:bCs/>
                <w:spacing w:val="-3"/>
              </w:rPr>
              <w:t>15</w:t>
            </w:r>
          </w:p>
        </w:tc>
        <w:tc>
          <w:tcPr>
            <w:tcW w:w="165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5608"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417"/>
              </w:tabs>
              <w:suppressAutoHyphens/>
              <w:spacing w:before="90" w:after="54" w:line="240" w:lineRule="atLeast"/>
              <w:ind w:left="417" w:hanging="417"/>
              <w:rPr>
                <w:spacing w:val="-3"/>
              </w:rPr>
            </w:pPr>
            <w:r>
              <w:rPr>
                <w:spacing w:val="-3"/>
              </w:rPr>
              <w:tab/>
              <w:t>Understanding of Plot</w:t>
            </w:r>
          </w:p>
        </w:tc>
      </w:tr>
      <w:tr w:rsidR="00E93E46" w:rsidTr="007C7253">
        <w:tc>
          <w:tcPr>
            <w:tcW w:w="2095"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jc w:val="center"/>
              <w:rPr>
                <w:b/>
                <w:bCs/>
                <w:spacing w:val="-3"/>
              </w:rPr>
            </w:pPr>
            <w:r>
              <w:rPr>
                <w:b/>
                <w:bCs/>
                <w:spacing w:val="-3"/>
              </w:rPr>
              <w:t>20</w:t>
            </w:r>
          </w:p>
        </w:tc>
        <w:tc>
          <w:tcPr>
            <w:tcW w:w="165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5608"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417"/>
              </w:tabs>
              <w:suppressAutoHyphens/>
              <w:spacing w:before="90" w:after="54" w:line="240" w:lineRule="atLeast"/>
              <w:ind w:left="417" w:hanging="417"/>
              <w:rPr>
                <w:spacing w:val="-3"/>
              </w:rPr>
            </w:pPr>
            <w:r>
              <w:rPr>
                <w:spacing w:val="-3"/>
              </w:rPr>
              <w:tab/>
              <w:t>Understanding of Language</w:t>
            </w:r>
          </w:p>
        </w:tc>
      </w:tr>
      <w:tr w:rsidR="00E93E46" w:rsidTr="007C7253">
        <w:tc>
          <w:tcPr>
            <w:tcW w:w="2095"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jc w:val="center"/>
              <w:rPr>
                <w:b/>
                <w:bCs/>
                <w:spacing w:val="-3"/>
              </w:rPr>
            </w:pPr>
            <w:r>
              <w:rPr>
                <w:b/>
                <w:bCs/>
                <w:spacing w:val="-3"/>
              </w:rPr>
              <w:t>15</w:t>
            </w:r>
          </w:p>
        </w:tc>
        <w:tc>
          <w:tcPr>
            <w:tcW w:w="165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5608"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417"/>
              </w:tabs>
              <w:suppressAutoHyphens/>
              <w:spacing w:before="90" w:after="54" w:line="240" w:lineRule="atLeast"/>
              <w:ind w:left="417" w:hanging="417"/>
              <w:rPr>
                <w:spacing w:val="-3"/>
              </w:rPr>
            </w:pPr>
            <w:r>
              <w:rPr>
                <w:spacing w:val="-3"/>
              </w:rPr>
              <w:tab/>
              <w:t>Ability to Use Language to Portray Character</w:t>
            </w:r>
          </w:p>
        </w:tc>
      </w:tr>
      <w:tr w:rsidR="00E93E46" w:rsidTr="007C7253">
        <w:tc>
          <w:tcPr>
            <w:tcW w:w="2095"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jc w:val="center"/>
              <w:rPr>
                <w:b/>
                <w:bCs/>
                <w:spacing w:val="-3"/>
              </w:rPr>
            </w:pPr>
            <w:r>
              <w:rPr>
                <w:b/>
                <w:bCs/>
                <w:spacing w:val="-3"/>
              </w:rPr>
              <w:t>10</w:t>
            </w:r>
          </w:p>
        </w:tc>
        <w:tc>
          <w:tcPr>
            <w:tcW w:w="165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5608"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417"/>
              </w:tabs>
              <w:suppressAutoHyphens/>
              <w:spacing w:before="90" w:after="54" w:line="240" w:lineRule="atLeast"/>
              <w:ind w:left="417" w:hanging="417"/>
              <w:rPr>
                <w:spacing w:val="-3"/>
              </w:rPr>
            </w:pPr>
            <w:r>
              <w:rPr>
                <w:spacing w:val="-3"/>
              </w:rPr>
              <w:tab/>
              <w:t>Well Planned Movements</w:t>
            </w:r>
          </w:p>
        </w:tc>
      </w:tr>
      <w:tr w:rsidR="00E93E46" w:rsidTr="007C7253">
        <w:tc>
          <w:tcPr>
            <w:tcW w:w="2095"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jc w:val="center"/>
              <w:rPr>
                <w:b/>
                <w:bCs/>
                <w:spacing w:val="-3"/>
              </w:rPr>
            </w:pPr>
            <w:r>
              <w:rPr>
                <w:b/>
                <w:bCs/>
                <w:spacing w:val="-3"/>
              </w:rPr>
              <w:t>10</w:t>
            </w:r>
          </w:p>
        </w:tc>
        <w:tc>
          <w:tcPr>
            <w:tcW w:w="165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5608"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417"/>
              </w:tabs>
              <w:suppressAutoHyphens/>
              <w:spacing w:before="90" w:after="54" w:line="240" w:lineRule="atLeast"/>
              <w:ind w:left="417" w:hanging="417"/>
              <w:rPr>
                <w:spacing w:val="-3"/>
              </w:rPr>
            </w:pPr>
            <w:r>
              <w:rPr>
                <w:spacing w:val="-3"/>
              </w:rPr>
              <w:tab/>
              <w:t>Well Planned Use of Props and Costumes</w:t>
            </w:r>
          </w:p>
        </w:tc>
      </w:tr>
      <w:tr w:rsidR="00E93E46" w:rsidTr="007C7253">
        <w:tc>
          <w:tcPr>
            <w:tcW w:w="2095"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jc w:val="center"/>
              <w:rPr>
                <w:b/>
                <w:bCs/>
                <w:spacing w:val="-3"/>
              </w:rPr>
            </w:pPr>
            <w:r>
              <w:rPr>
                <w:b/>
                <w:bCs/>
                <w:spacing w:val="-3"/>
              </w:rPr>
              <w:t>(BONUS)</w:t>
            </w:r>
          </w:p>
        </w:tc>
        <w:tc>
          <w:tcPr>
            <w:tcW w:w="1656" w:type="dxa"/>
            <w:tcBorders>
              <w:top w:val="single" w:sz="7" w:space="0" w:color="auto"/>
              <w:left w:val="single" w:sz="7" w:space="0" w:color="auto"/>
              <w:bottom w:val="nil"/>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5608" w:type="dxa"/>
            <w:tcBorders>
              <w:top w:val="single" w:sz="7" w:space="0" w:color="auto"/>
              <w:left w:val="single" w:sz="7" w:space="0" w:color="auto"/>
              <w:bottom w:val="nil"/>
              <w:right w:val="single" w:sz="7" w:space="0" w:color="auto"/>
            </w:tcBorders>
          </w:tcPr>
          <w:p w:rsidR="00E93E46" w:rsidRDefault="00E93E46" w:rsidP="007C7253">
            <w:pPr>
              <w:tabs>
                <w:tab w:val="left" w:pos="-1440"/>
                <w:tab w:val="left" w:pos="-720"/>
                <w:tab w:val="left" w:pos="417"/>
              </w:tabs>
              <w:suppressAutoHyphens/>
              <w:spacing w:before="90" w:after="54" w:line="240" w:lineRule="atLeast"/>
              <w:ind w:left="417" w:hanging="417"/>
              <w:rPr>
                <w:spacing w:val="-3"/>
              </w:rPr>
            </w:pPr>
            <w:r>
              <w:rPr>
                <w:spacing w:val="-3"/>
              </w:rPr>
              <w:tab/>
              <w:t>Something Extra</w:t>
            </w:r>
          </w:p>
        </w:tc>
      </w:tr>
      <w:tr w:rsidR="00E93E46" w:rsidTr="007C7253">
        <w:tc>
          <w:tcPr>
            <w:tcW w:w="2095" w:type="dxa"/>
            <w:tcBorders>
              <w:top w:val="single" w:sz="7" w:space="0" w:color="auto"/>
              <w:left w:val="single" w:sz="7" w:space="0" w:color="auto"/>
              <w:bottom w:val="double" w:sz="7" w:space="0" w:color="auto"/>
              <w:right w:val="nil"/>
            </w:tcBorders>
          </w:tcPr>
          <w:p w:rsidR="00E93E46" w:rsidRDefault="00E93E46" w:rsidP="007C7253">
            <w:pPr>
              <w:tabs>
                <w:tab w:val="left" w:pos="-1440"/>
                <w:tab w:val="left" w:pos="-720"/>
                <w:tab w:val="left" w:pos="417"/>
              </w:tabs>
              <w:suppressAutoHyphens/>
              <w:spacing w:before="90" w:line="240" w:lineRule="atLeast"/>
              <w:jc w:val="center"/>
              <w:rPr>
                <w:b/>
                <w:bCs/>
                <w:spacing w:val="-3"/>
              </w:rPr>
            </w:pPr>
            <w:r>
              <w:rPr>
                <w:b/>
                <w:bCs/>
                <w:spacing w:val="-3"/>
              </w:rPr>
              <w:t>100 TOTAL</w:t>
            </w:r>
          </w:p>
          <w:p w:rsidR="00E93E46" w:rsidRDefault="00E93E46" w:rsidP="007C7253">
            <w:pPr>
              <w:tabs>
                <w:tab w:val="left" w:pos="-1440"/>
                <w:tab w:val="left" w:pos="-720"/>
                <w:tab w:val="left" w:pos="417"/>
              </w:tabs>
              <w:suppressAutoHyphens/>
              <w:spacing w:after="54" w:line="240" w:lineRule="atLeast"/>
              <w:jc w:val="center"/>
              <w:rPr>
                <w:b/>
                <w:bCs/>
                <w:spacing w:val="-3"/>
              </w:rPr>
            </w:pPr>
            <w:r>
              <w:rPr>
                <w:b/>
                <w:bCs/>
                <w:spacing w:val="-3"/>
              </w:rPr>
              <w:t>(+ BONUS)</w:t>
            </w:r>
          </w:p>
        </w:tc>
        <w:tc>
          <w:tcPr>
            <w:tcW w:w="1656" w:type="dxa"/>
            <w:tcBorders>
              <w:top w:val="single" w:sz="7" w:space="0" w:color="auto"/>
              <w:left w:val="single" w:sz="7" w:space="0" w:color="auto"/>
              <w:bottom w:val="double" w:sz="7" w:space="0" w:color="auto"/>
              <w:right w:val="nil"/>
            </w:tcBorders>
          </w:tcPr>
          <w:p w:rsidR="00E93E46" w:rsidRDefault="00E93E46" w:rsidP="007C7253">
            <w:pPr>
              <w:tabs>
                <w:tab w:val="left" w:pos="-1440"/>
                <w:tab w:val="left" w:pos="-720"/>
                <w:tab w:val="left" w:pos="417"/>
              </w:tabs>
              <w:suppressAutoHyphens/>
              <w:spacing w:before="90" w:after="54" w:line="240" w:lineRule="atLeast"/>
              <w:rPr>
                <w:spacing w:val="-3"/>
              </w:rPr>
            </w:pPr>
          </w:p>
        </w:tc>
        <w:tc>
          <w:tcPr>
            <w:tcW w:w="5608" w:type="dxa"/>
            <w:tcBorders>
              <w:top w:val="single" w:sz="7" w:space="0" w:color="auto"/>
              <w:left w:val="single" w:sz="7" w:space="0" w:color="auto"/>
              <w:bottom w:val="double" w:sz="7" w:space="0" w:color="auto"/>
              <w:right w:val="single" w:sz="7" w:space="0" w:color="auto"/>
            </w:tcBorders>
          </w:tcPr>
          <w:p w:rsidR="00E93E46" w:rsidRDefault="00E93E46" w:rsidP="007C7253">
            <w:pPr>
              <w:tabs>
                <w:tab w:val="left" w:pos="-1440"/>
                <w:tab w:val="left" w:pos="-720"/>
                <w:tab w:val="left" w:pos="417"/>
              </w:tabs>
              <w:suppressAutoHyphens/>
              <w:spacing w:before="90" w:after="54" w:line="240" w:lineRule="atLeast"/>
              <w:ind w:left="417" w:hanging="417"/>
              <w:rPr>
                <w:spacing w:val="-3"/>
              </w:rPr>
            </w:pPr>
            <w:r>
              <w:rPr>
                <w:spacing w:val="-3"/>
              </w:rPr>
              <w:tab/>
            </w:r>
          </w:p>
        </w:tc>
      </w:tr>
    </w:tbl>
    <w:p w:rsidR="00E93E46" w:rsidRDefault="00E93E46" w:rsidP="00E93E46">
      <w:pPr>
        <w:tabs>
          <w:tab w:val="left" w:pos="-1440"/>
          <w:tab w:val="left" w:pos="-720"/>
          <w:tab w:val="left" w:pos="417"/>
        </w:tabs>
        <w:suppressAutoHyphens/>
        <w:spacing w:line="240" w:lineRule="atLeast"/>
        <w:jc w:val="both"/>
        <w:rPr>
          <w:spacing w:val="-3"/>
        </w:rPr>
      </w:pPr>
    </w:p>
    <w:p w:rsidR="00E93E46" w:rsidRDefault="00E93E46" w:rsidP="00E93E46">
      <w:pPr>
        <w:tabs>
          <w:tab w:val="left" w:pos="-1440"/>
          <w:tab w:val="left" w:pos="-720"/>
          <w:tab w:val="left" w:pos="417"/>
        </w:tabs>
        <w:suppressAutoHyphens/>
        <w:spacing w:line="240" w:lineRule="atLeast"/>
        <w:jc w:val="both"/>
        <w:rPr>
          <w:spacing w:val="-3"/>
        </w:rPr>
      </w:pPr>
      <w:r>
        <w:rPr>
          <w:spacing w:val="-3"/>
        </w:rPr>
        <w:t>COMMENTS:</w:t>
      </w:r>
    </w:p>
    <w:p w:rsidR="00E93E46" w:rsidRDefault="00E93E46" w:rsidP="00E93E46">
      <w:pPr>
        <w:tabs>
          <w:tab w:val="left" w:pos="-1440"/>
          <w:tab w:val="left" w:pos="-720"/>
          <w:tab w:val="left" w:pos="0"/>
          <w:tab w:val="left" w:pos="376"/>
          <w:tab w:val="left" w:pos="762"/>
          <w:tab w:val="left" w:pos="1147"/>
          <w:tab w:val="left" w:pos="1584"/>
        </w:tabs>
        <w:suppressAutoHyphens/>
        <w:spacing w:line="240" w:lineRule="atLeast"/>
      </w:pPr>
    </w:p>
    <w:p w:rsidR="00E93E46" w:rsidRDefault="00E93E46" w:rsidP="00E93E46">
      <w:pPr>
        <w:tabs>
          <w:tab w:val="left" w:pos="-1440"/>
          <w:tab w:val="left" w:pos="-720"/>
          <w:tab w:val="left" w:pos="0"/>
          <w:tab w:val="left" w:pos="376"/>
          <w:tab w:val="left" w:pos="762"/>
          <w:tab w:val="left" w:pos="1147"/>
          <w:tab w:val="left" w:pos="1584"/>
        </w:tabs>
        <w:suppressAutoHyphens/>
        <w:spacing w:line="240" w:lineRule="atLeast"/>
      </w:pPr>
    </w:p>
    <w:p w:rsidR="00315896" w:rsidRPr="00315896" w:rsidRDefault="00315896" w:rsidP="003B7717">
      <w:pPr>
        <w:pStyle w:val="Heading1"/>
      </w:pPr>
    </w:p>
    <w:sectPr w:rsidR="00315896" w:rsidRPr="00315896" w:rsidSect="00E93E46">
      <w:pgSz w:w="12240" w:h="15840" w:code="1"/>
      <w:pgMar w:top="72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E4C" w:rsidRDefault="00567E4C">
      <w:r>
        <w:separator/>
      </w:r>
    </w:p>
  </w:endnote>
  <w:endnote w:type="continuationSeparator" w:id="0">
    <w:p w:rsidR="00567E4C" w:rsidRDefault="00567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nion-BoldCondensed">
    <w:panose1 w:val="00000000000000000000"/>
    <w:charset w:val="00"/>
    <w:family w:val="roman"/>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E12F3B" w:rsidP="00FA2DF5">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end"/>
    </w:r>
  </w:p>
  <w:p w:rsidR="00E73121" w:rsidRDefault="00E73121" w:rsidP="00FA2DF5">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E12F3B" w:rsidP="0016124B">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separate"/>
    </w:r>
    <w:r w:rsidR="00D2367C">
      <w:rPr>
        <w:rStyle w:val="PageNumber"/>
        <w:noProof/>
      </w:rPr>
      <w:t>47</w:t>
    </w:r>
    <w:r>
      <w:rPr>
        <w:rStyle w:val="PageNumber"/>
      </w:rPr>
      <w:fldChar w:fldCharType="end"/>
    </w:r>
  </w:p>
  <w:p w:rsidR="00E73121" w:rsidRDefault="00E73121" w:rsidP="00365BA6">
    <w:pPr>
      <w:pStyle w:val="EndnoteText"/>
      <w:widowControl/>
      <w:autoSpaceDE/>
      <w:autoSpaceDN/>
      <w:adjustRightInd/>
      <w:ind w:right="360"/>
      <w:rPr>
        <w:rFonts w:ascii="Times New Roman" w:hAnsi="Times New Roman"/>
        <w:noProof/>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E12F3B" w:rsidP="0016124B">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separate"/>
    </w:r>
    <w:r w:rsidR="00D2367C">
      <w:rPr>
        <w:rStyle w:val="PageNumber"/>
        <w:noProof/>
      </w:rPr>
      <w:t>48</w:t>
    </w:r>
    <w:r>
      <w:rPr>
        <w:rStyle w:val="PageNumber"/>
      </w:rPr>
      <w:fldChar w:fldCharType="end"/>
    </w:r>
  </w:p>
  <w:p w:rsidR="00E73121" w:rsidRPr="00ED4FC0" w:rsidRDefault="00E73121" w:rsidP="00365BA6">
    <w:pPr>
      <w:pStyle w:val="Footer"/>
      <w:ind w:right="360"/>
      <w:rPr>
        <w:szCs w:val="1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E12F3B" w:rsidP="0016124B">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separate"/>
    </w:r>
    <w:r w:rsidR="00D2367C">
      <w:rPr>
        <w:rStyle w:val="PageNumber"/>
        <w:noProof/>
      </w:rPr>
      <w:t>49</w:t>
    </w:r>
    <w:r>
      <w:rPr>
        <w:rStyle w:val="PageNumber"/>
      </w:rPr>
      <w:fldChar w:fldCharType="end"/>
    </w:r>
  </w:p>
  <w:p w:rsidR="00E73121" w:rsidRDefault="00E73121" w:rsidP="00365BA6">
    <w:pPr>
      <w:spacing w:before="140" w:line="100" w:lineRule="exact"/>
      <w:ind w:right="360"/>
      <w:rPr>
        <w:sz w:val="10"/>
        <w:szCs w:val="1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E12F3B" w:rsidP="0016124B">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separate"/>
    </w:r>
    <w:r w:rsidR="00D2367C">
      <w:rPr>
        <w:rStyle w:val="PageNumber"/>
        <w:noProof/>
      </w:rPr>
      <w:t>62</w:t>
    </w:r>
    <w:r>
      <w:rPr>
        <w:rStyle w:val="PageNumber"/>
      </w:rPr>
      <w:fldChar w:fldCharType="end"/>
    </w:r>
  </w:p>
  <w:p w:rsidR="00E73121" w:rsidRDefault="00E73121" w:rsidP="00365BA6">
    <w:pPr>
      <w:spacing w:before="140" w:line="100" w:lineRule="exact"/>
      <w:ind w:right="360"/>
      <w:rPr>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E12F3B" w:rsidP="003D41FB">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separate"/>
    </w:r>
    <w:r w:rsidR="00D2367C">
      <w:rPr>
        <w:rStyle w:val="PageNumber"/>
        <w:noProof/>
      </w:rPr>
      <w:t>1</w:t>
    </w:r>
    <w:r>
      <w:rPr>
        <w:rStyle w:val="PageNumber"/>
      </w:rPr>
      <w:fldChar w:fldCharType="end"/>
    </w:r>
  </w:p>
  <w:p w:rsidR="00E73121" w:rsidRDefault="00E73121" w:rsidP="00FA2DF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E12F3B" w:rsidP="007E6057">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end"/>
    </w:r>
  </w:p>
  <w:p w:rsidR="00E73121" w:rsidRDefault="00E73121" w:rsidP="007E605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E12F3B" w:rsidP="003D41FB">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separate"/>
    </w:r>
    <w:r w:rsidR="00D2367C">
      <w:rPr>
        <w:rStyle w:val="PageNumber"/>
        <w:noProof/>
      </w:rPr>
      <w:t>32</w:t>
    </w:r>
    <w:r>
      <w:rPr>
        <w:rStyle w:val="PageNumber"/>
      </w:rPr>
      <w:fldChar w:fldCharType="end"/>
    </w:r>
  </w:p>
  <w:p w:rsidR="00E73121" w:rsidRDefault="00E73121" w:rsidP="007E6057">
    <w:pP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E12F3B" w:rsidP="00365BA6">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end"/>
    </w:r>
  </w:p>
  <w:p w:rsidR="00E73121" w:rsidRDefault="00E73121" w:rsidP="00365BA6">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E12F3B" w:rsidP="0016124B">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separate"/>
    </w:r>
    <w:r w:rsidR="00D2367C">
      <w:rPr>
        <w:rStyle w:val="PageNumber"/>
        <w:noProof/>
      </w:rPr>
      <w:t>33</w:t>
    </w:r>
    <w:r>
      <w:rPr>
        <w:rStyle w:val="PageNumber"/>
      </w:rPr>
      <w:fldChar w:fldCharType="end"/>
    </w:r>
  </w:p>
  <w:p w:rsidR="00E73121" w:rsidRDefault="00E73121" w:rsidP="00365BA6">
    <w:pPr>
      <w:pStyle w:val="Footer"/>
      <w:ind w:right="360"/>
      <w:jc w:val="center"/>
    </w:pPr>
    <w:r>
      <w:t>46</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Pr="005017C9" w:rsidRDefault="00E73121" w:rsidP="005017C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E12F3B" w:rsidP="0016124B">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separate"/>
    </w:r>
    <w:r w:rsidR="00D2367C">
      <w:rPr>
        <w:rStyle w:val="PageNumber"/>
        <w:noProof/>
      </w:rPr>
      <w:t>40</w:t>
    </w:r>
    <w:r>
      <w:rPr>
        <w:rStyle w:val="PageNumber"/>
      </w:rPr>
      <w:fldChar w:fldCharType="end"/>
    </w:r>
  </w:p>
  <w:p w:rsidR="00E73121" w:rsidRPr="005017C9" w:rsidRDefault="00E73121" w:rsidP="00365BA6">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Default="00E12F3B" w:rsidP="0016124B">
    <w:pPr>
      <w:pStyle w:val="Footer"/>
      <w:framePr w:wrap="around" w:vAnchor="text" w:hAnchor="margin" w:xAlign="right" w:y="1"/>
      <w:rPr>
        <w:rStyle w:val="PageNumber"/>
      </w:rPr>
    </w:pPr>
    <w:r>
      <w:rPr>
        <w:rStyle w:val="PageNumber"/>
      </w:rPr>
      <w:fldChar w:fldCharType="begin"/>
    </w:r>
    <w:r w:rsidR="00E73121">
      <w:rPr>
        <w:rStyle w:val="PageNumber"/>
      </w:rPr>
      <w:instrText xml:space="preserve">PAGE  </w:instrText>
    </w:r>
    <w:r>
      <w:rPr>
        <w:rStyle w:val="PageNumber"/>
      </w:rPr>
      <w:fldChar w:fldCharType="separate"/>
    </w:r>
    <w:r w:rsidR="00D2367C">
      <w:rPr>
        <w:rStyle w:val="PageNumber"/>
        <w:noProof/>
      </w:rPr>
      <w:t>42</w:t>
    </w:r>
    <w:r>
      <w:rPr>
        <w:rStyle w:val="PageNumber"/>
      </w:rPr>
      <w:fldChar w:fldCharType="end"/>
    </w:r>
  </w:p>
  <w:p w:rsidR="00E73121" w:rsidRPr="005017C9" w:rsidRDefault="00E73121" w:rsidP="00365B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E4C" w:rsidRDefault="00567E4C">
      <w:r>
        <w:separator/>
      </w:r>
    </w:p>
  </w:footnote>
  <w:footnote w:type="continuationSeparator" w:id="0">
    <w:p w:rsidR="00567E4C" w:rsidRDefault="00567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Pr="004A3866" w:rsidRDefault="00E73121" w:rsidP="00744DB2">
    <w:pPr>
      <w:pStyle w:val="Header"/>
      <w:jc w:val="right"/>
      <w:rPr>
        <w:b/>
        <w:sz w:val="20"/>
        <w:szCs w:val="20"/>
      </w:rPr>
    </w:pPr>
    <w:r w:rsidRPr="004A3866">
      <w:rPr>
        <w:b/>
        <w:sz w:val="20"/>
        <w:szCs w:val="20"/>
      </w:rPr>
      <w:t>Core English 12/Unit V:  Drama and Poetry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Pr="008F4D15" w:rsidRDefault="00E73121" w:rsidP="00B51880">
    <w:pPr>
      <w:pStyle w:val="Header"/>
      <w:jc w:val="right"/>
      <w:rPr>
        <w:sz w:val="20"/>
        <w:szCs w:val="20"/>
      </w:rPr>
    </w:pPr>
    <w:r w:rsidRPr="008F4D15">
      <w:rPr>
        <w:sz w:val="20"/>
        <w:szCs w:val="20"/>
      </w:rPr>
      <w:t>DRAFT 2007-2008</w:t>
    </w:r>
    <w:r>
      <w:rPr>
        <w:sz w:val="20"/>
        <w:szCs w:val="20"/>
      </w:rPr>
      <w:t>/Core 12 Unit V</w:t>
    </w:r>
  </w:p>
  <w:p w:rsidR="00E73121" w:rsidRDefault="00E73121" w:rsidP="00CC5121">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21" w:rsidRPr="00E93D66" w:rsidRDefault="00C36AB4" w:rsidP="00CC5121">
    <w:pPr>
      <w:pStyle w:val="Header"/>
      <w:jc w:val="right"/>
    </w:pPr>
    <w:r w:rsidRPr="004A3866">
      <w:rPr>
        <w:b/>
        <w:sz w:val="20"/>
        <w:szCs w:val="20"/>
      </w:rPr>
      <w:t>Core English 12/Unit V:  Drama and Poetry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E50"/>
    <w:multiLevelType w:val="hybridMultilevel"/>
    <w:tmpl w:val="0AB2B4F4"/>
    <w:lvl w:ilvl="0" w:tplc="7A0EC9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3513B"/>
    <w:multiLevelType w:val="hybridMultilevel"/>
    <w:tmpl w:val="2808014A"/>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F3EA7"/>
    <w:multiLevelType w:val="hybridMultilevel"/>
    <w:tmpl w:val="883276B2"/>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B06F08"/>
    <w:multiLevelType w:val="hybridMultilevel"/>
    <w:tmpl w:val="E242C29E"/>
    <w:lvl w:ilvl="0" w:tplc="33B2C36E">
      <w:start w:val="2"/>
      <w:numFmt w:val="decimal"/>
      <w:lvlText w:val="%1."/>
      <w:lvlJc w:val="left"/>
      <w:pPr>
        <w:tabs>
          <w:tab w:val="num" w:pos="780"/>
        </w:tabs>
        <w:ind w:left="780" w:hanging="45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
    <w:nsid w:val="08363100"/>
    <w:multiLevelType w:val="hybridMultilevel"/>
    <w:tmpl w:val="13643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2320CB"/>
    <w:multiLevelType w:val="hybridMultilevel"/>
    <w:tmpl w:val="68FC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36494B"/>
    <w:multiLevelType w:val="hybridMultilevel"/>
    <w:tmpl w:val="FEA4665A"/>
    <w:lvl w:ilvl="0" w:tplc="B43CEFB2">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0194CF7"/>
    <w:multiLevelType w:val="hybridMultilevel"/>
    <w:tmpl w:val="B666DF3A"/>
    <w:lvl w:ilvl="0" w:tplc="776E4980">
      <w:start w:val="1"/>
      <w:numFmt w:val="bullet"/>
      <w:lvlText w:val=""/>
      <w:lvlJc w:val="left"/>
      <w:pPr>
        <w:tabs>
          <w:tab w:val="num" w:pos="360"/>
        </w:tabs>
        <w:ind w:left="360" w:hanging="360"/>
      </w:pPr>
      <w:rPr>
        <w:rFonts w:ascii="Symbol" w:hAnsi="Symbol" w:hint="default"/>
        <w:b w:val="0"/>
        <w:i w:val="0"/>
        <w:sz w:val="24"/>
      </w:rPr>
    </w:lvl>
    <w:lvl w:ilvl="1" w:tplc="496042B4">
      <w:numFmt w:val="bullet"/>
      <w:lvlText w:val=""/>
      <w:lvlJc w:val="left"/>
      <w:pPr>
        <w:tabs>
          <w:tab w:val="num" w:pos="1440"/>
        </w:tabs>
        <w:ind w:left="1440" w:hanging="360"/>
      </w:pPr>
      <w:rPr>
        <w:rFonts w:ascii="WP TypographicSymbols" w:eastAsia="Times New Roman" w:hAnsi="WP TypographicSymbol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1B6C9E"/>
    <w:multiLevelType w:val="multilevel"/>
    <w:tmpl w:val="68480A24"/>
    <w:lvl w:ilvl="0">
      <w:start w:val="11"/>
      <w:numFmt w:val="decimal"/>
      <w:lvlText w:val="%1"/>
      <w:lvlJc w:val="left"/>
      <w:pPr>
        <w:tabs>
          <w:tab w:val="num" w:pos="720"/>
        </w:tabs>
        <w:ind w:left="720" w:hanging="720"/>
      </w:pPr>
      <w:rPr>
        <w:rFonts w:hint="default"/>
        <w:b/>
      </w:rPr>
    </w:lvl>
    <w:lvl w:ilvl="1">
      <w:start w:val="1"/>
      <w:numFmt w:val="none"/>
      <w:lvlText w:val="12.1"/>
      <w:lvlJc w:val="left"/>
      <w:pPr>
        <w:tabs>
          <w:tab w:val="num" w:pos="1155"/>
        </w:tabs>
        <w:ind w:left="1155" w:hanging="720"/>
      </w:pPr>
      <w:rPr>
        <w:rFonts w:hint="default"/>
        <w:b/>
      </w:rPr>
    </w:lvl>
    <w:lvl w:ilvl="2">
      <w:start w:val="1"/>
      <w:numFmt w:val="decimal"/>
      <w:lvlText w:val="%1.%2.%3"/>
      <w:lvlJc w:val="left"/>
      <w:pPr>
        <w:tabs>
          <w:tab w:val="num" w:pos="1590"/>
        </w:tabs>
        <w:ind w:left="1590" w:hanging="720"/>
      </w:pPr>
      <w:rPr>
        <w:rFonts w:hint="default"/>
        <w:b/>
      </w:rPr>
    </w:lvl>
    <w:lvl w:ilvl="3">
      <w:start w:val="1"/>
      <w:numFmt w:val="decimal"/>
      <w:lvlText w:val="%1.%2.%3.%4"/>
      <w:lvlJc w:val="left"/>
      <w:pPr>
        <w:tabs>
          <w:tab w:val="num" w:pos="2385"/>
        </w:tabs>
        <w:ind w:left="2385" w:hanging="1080"/>
      </w:pPr>
      <w:rPr>
        <w:rFonts w:hint="default"/>
        <w:b/>
      </w:rPr>
    </w:lvl>
    <w:lvl w:ilvl="4">
      <w:start w:val="1"/>
      <w:numFmt w:val="decimal"/>
      <w:lvlText w:val="%1.%2.%3.%4.%5"/>
      <w:lvlJc w:val="left"/>
      <w:pPr>
        <w:tabs>
          <w:tab w:val="num" w:pos="2820"/>
        </w:tabs>
        <w:ind w:left="2820" w:hanging="1080"/>
      </w:pPr>
      <w:rPr>
        <w:rFonts w:hint="default"/>
        <w:b/>
      </w:rPr>
    </w:lvl>
    <w:lvl w:ilvl="5">
      <w:start w:val="1"/>
      <w:numFmt w:val="decimal"/>
      <w:lvlText w:val="%1.%2.%3.%4.%5.%6"/>
      <w:lvlJc w:val="left"/>
      <w:pPr>
        <w:tabs>
          <w:tab w:val="num" w:pos="3615"/>
        </w:tabs>
        <w:ind w:left="3615" w:hanging="1440"/>
      </w:pPr>
      <w:rPr>
        <w:rFonts w:hint="default"/>
        <w:b/>
      </w:rPr>
    </w:lvl>
    <w:lvl w:ilvl="6">
      <w:start w:val="1"/>
      <w:numFmt w:val="decimal"/>
      <w:lvlText w:val="%1.%2.%3.%4.%5.%6.%7"/>
      <w:lvlJc w:val="left"/>
      <w:pPr>
        <w:tabs>
          <w:tab w:val="num" w:pos="4050"/>
        </w:tabs>
        <w:ind w:left="4050" w:hanging="1440"/>
      </w:pPr>
      <w:rPr>
        <w:rFonts w:hint="default"/>
        <w:b/>
      </w:rPr>
    </w:lvl>
    <w:lvl w:ilvl="7">
      <w:start w:val="1"/>
      <w:numFmt w:val="decimal"/>
      <w:lvlText w:val="%1.%2.%3.%4.%5.%6.%7.%8"/>
      <w:lvlJc w:val="left"/>
      <w:pPr>
        <w:tabs>
          <w:tab w:val="num" w:pos="4845"/>
        </w:tabs>
        <w:ind w:left="4845" w:hanging="1800"/>
      </w:pPr>
      <w:rPr>
        <w:rFonts w:hint="default"/>
        <w:b/>
      </w:rPr>
    </w:lvl>
    <w:lvl w:ilvl="8">
      <w:start w:val="1"/>
      <w:numFmt w:val="decimal"/>
      <w:lvlText w:val="%1.%2.%3.%4.%5.%6.%7.%8.%9"/>
      <w:lvlJc w:val="left"/>
      <w:pPr>
        <w:tabs>
          <w:tab w:val="num" w:pos="5280"/>
        </w:tabs>
        <w:ind w:left="5280" w:hanging="1800"/>
      </w:pPr>
      <w:rPr>
        <w:rFonts w:hint="default"/>
        <w:b/>
      </w:rPr>
    </w:lvl>
  </w:abstractNum>
  <w:abstractNum w:abstractNumId="9">
    <w:nsid w:val="1800653A"/>
    <w:multiLevelType w:val="hybridMultilevel"/>
    <w:tmpl w:val="3FFE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346C2"/>
    <w:multiLevelType w:val="hybridMultilevel"/>
    <w:tmpl w:val="6A24514E"/>
    <w:lvl w:ilvl="0" w:tplc="9AE4C222">
      <w:start w:val="1"/>
      <w:numFmt w:val="bullet"/>
      <w:lvlText w:val=""/>
      <w:lvlJc w:val="left"/>
      <w:pPr>
        <w:tabs>
          <w:tab w:val="num" w:pos="720"/>
        </w:tabs>
        <w:ind w:left="720" w:hanging="360"/>
      </w:pPr>
      <w:rPr>
        <w:rFonts w:ascii="Symbol" w:hAnsi="Symbol" w:hint="default"/>
        <w:b w:val="0"/>
        <w:i w:val="0"/>
        <w:sz w:val="24"/>
      </w:rPr>
    </w:lvl>
    <w:lvl w:ilvl="1" w:tplc="186AE67A">
      <w:start w:val="1"/>
      <w:numFmt w:val="bullet"/>
      <w:lvlText w:val=""/>
      <w:lvlJc w:val="left"/>
      <w:pPr>
        <w:tabs>
          <w:tab w:val="num" w:pos="3240"/>
        </w:tabs>
        <w:ind w:left="3240" w:hanging="324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91855"/>
    <w:multiLevelType w:val="hybridMultilevel"/>
    <w:tmpl w:val="42ECCB30"/>
    <w:lvl w:ilvl="0" w:tplc="776E4980">
      <w:start w:val="1"/>
      <w:numFmt w:val="bullet"/>
      <w:lvlText w:val=""/>
      <w:lvlJc w:val="left"/>
      <w:pPr>
        <w:tabs>
          <w:tab w:val="num" w:pos="360"/>
        </w:tabs>
        <w:ind w:left="36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891EB5"/>
    <w:multiLevelType w:val="hybridMultilevel"/>
    <w:tmpl w:val="5BE61B58"/>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C14DF3"/>
    <w:multiLevelType w:val="hybridMultilevel"/>
    <w:tmpl w:val="613CC364"/>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621AE3"/>
    <w:multiLevelType w:val="hybridMultilevel"/>
    <w:tmpl w:val="FBAA6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4238A"/>
    <w:multiLevelType w:val="hybridMultilevel"/>
    <w:tmpl w:val="4BF2089E"/>
    <w:lvl w:ilvl="0" w:tplc="9AE4C222">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241F52"/>
    <w:multiLevelType w:val="hybridMultilevel"/>
    <w:tmpl w:val="27707886"/>
    <w:lvl w:ilvl="0" w:tplc="9AE4C222">
      <w:start w:val="1"/>
      <w:numFmt w:val="bullet"/>
      <w:lvlText w:val=""/>
      <w:lvlJc w:val="left"/>
      <w:pPr>
        <w:tabs>
          <w:tab w:val="num" w:pos="2520"/>
        </w:tabs>
        <w:ind w:left="2520" w:hanging="360"/>
      </w:pPr>
      <w:rPr>
        <w:rFonts w:ascii="Symbol" w:hAnsi="Symbol" w:hint="default"/>
        <w:b w:val="0"/>
        <w:i w:val="0"/>
        <w:sz w:val="24"/>
      </w:rPr>
    </w:lvl>
    <w:lvl w:ilvl="1" w:tplc="07860BE8">
      <w:numFmt w:val="bullet"/>
      <w:lvlText w:val=""/>
      <w:lvlJc w:val="left"/>
      <w:pPr>
        <w:tabs>
          <w:tab w:val="num" w:pos="1440"/>
        </w:tabs>
        <w:ind w:left="1440" w:hanging="360"/>
      </w:pPr>
      <w:rPr>
        <w:rFonts w:ascii="WP TypographicSymbols" w:eastAsia="Times New Roman" w:hAnsi="WP TypographicSymbol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C06672"/>
    <w:multiLevelType w:val="hybridMultilevel"/>
    <w:tmpl w:val="F5BCC40E"/>
    <w:lvl w:ilvl="0" w:tplc="5EC4F344">
      <w:start w:val="1"/>
      <w:numFmt w:val="bullet"/>
      <w:lvlText w:val=""/>
      <w:lvlJc w:val="left"/>
      <w:pPr>
        <w:tabs>
          <w:tab w:val="num" w:pos="3720"/>
        </w:tabs>
        <w:ind w:left="3720" w:hanging="2880"/>
      </w:pPr>
      <w:rPr>
        <w:rFonts w:ascii="Symbol" w:hAnsi="Symbol" w:hint="default"/>
        <w:b w:val="0"/>
        <w:i w:val="0"/>
        <w:sz w:val="24"/>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nsid w:val="263B65A0"/>
    <w:multiLevelType w:val="hybridMultilevel"/>
    <w:tmpl w:val="024A1D0E"/>
    <w:lvl w:ilvl="0" w:tplc="9AE4C222">
      <w:start w:val="1"/>
      <w:numFmt w:val="bullet"/>
      <w:lvlText w:val=""/>
      <w:lvlJc w:val="left"/>
      <w:pPr>
        <w:tabs>
          <w:tab w:val="num" w:pos="720"/>
        </w:tabs>
        <w:ind w:left="720" w:hanging="360"/>
      </w:pPr>
      <w:rPr>
        <w:rFonts w:ascii="Symbol" w:hAnsi="Symbol" w:hint="default"/>
        <w:b w:val="0"/>
        <w:i w:val="0"/>
        <w:sz w:val="24"/>
      </w:rPr>
    </w:lvl>
    <w:lvl w:ilvl="1" w:tplc="179E64CA">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F306F2"/>
    <w:multiLevelType w:val="hybridMultilevel"/>
    <w:tmpl w:val="E73A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F44075"/>
    <w:multiLevelType w:val="hybridMultilevel"/>
    <w:tmpl w:val="611CF0D2"/>
    <w:lvl w:ilvl="0" w:tplc="B43CEFB2">
      <w:start w:val="1"/>
      <w:numFmt w:val="bullet"/>
      <w:lvlText w:val=""/>
      <w:lvlJc w:val="left"/>
      <w:pPr>
        <w:tabs>
          <w:tab w:val="num" w:pos="360"/>
        </w:tabs>
        <w:ind w:left="360" w:hanging="360"/>
      </w:pPr>
      <w:rPr>
        <w:rFonts w:ascii="Symbol" w:hAnsi="Symbol" w:hint="default"/>
        <w:sz w:val="20"/>
      </w:rPr>
    </w:lvl>
    <w:lvl w:ilvl="1" w:tplc="776E4980">
      <w:start w:val="1"/>
      <w:numFmt w:val="bullet"/>
      <w:lvlText w:val=""/>
      <w:lvlJc w:val="left"/>
      <w:pPr>
        <w:tabs>
          <w:tab w:val="num" w:pos="360"/>
        </w:tabs>
        <w:ind w:left="360" w:hanging="360"/>
      </w:pPr>
      <w:rPr>
        <w:rFonts w:ascii="Symbol" w:hAnsi="Symbol" w:hint="default"/>
        <w:b w:val="0"/>
        <w:i w:val="0"/>
        <w:sz w:val="24"/>
      </w:rPr>
    </w:lvl>
    <w:lvl w:ilvl="2" w:tplc="4D7056EA">
      <w:numFmt w:val="bullet"/>
      <w:lvlText w:val=""/>
      <w:lvlJc w:val="left"/>
      <w:pPr>
        <w:tabs>
          <w:tab w:val="num" w:pos="2160"/>
        </w:tabs>
        <w:ind w:left="2160" w:hanging="360"/>
      </w:pPr>
      <w:rPr>
        <w:rFonts w:ascii="WP TypographicSymbols" w:eastAsia="Times New Roman" w:hAnsi="WP TypographicSymbol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592430"/>
    <w:multiLevelType w:val="hybridMultilevel"/>
    <w:tmpl w:val="DAD841DA"/>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E73EB8"/>
    <w:multiLevelType w:val="hybridMultilevel"/>
    <w:tmpl w:val="42701636"/>
    <w:lvl w:ilvl="0" w:tplc="9D9C18F0">
      <w:start w:val="1"/>
      <w:numFmt w:val="bullet"/>
      <w:lvlText w:val=""/>
      <w:lvlJc w:val="left"/>
      <w:pPr>
        <w:tabs>
          <w:tab w:val="num" w:pos="432"/>
        </w:tabs>
        <w:ind w:left="432" w:hanging="432"/>
      </w:pPr>
      <w:rPr>
        <w:rFonts w:ascii="Symbol" w:hAnsi="Symbol" w:hint="default"/>
        <w:sz w:val="16"/>
      </w:rPr>
    </w:lvl>
    <w:lvl w:ilvl="1" w:tplc="FFE24A78">
      <w:start w:val="1"/>
      <w:numFmt w:val="bullet"/>
      <w:lvlText w:val="-"/>
      <w:lvlJc w:val="left"/>
      <w:pPr>
        <w:tabs>
          <w:tab w:val="num" w:pos="720"/>
        </w:tabs>
        <w:ind w:left="720" w:hanging="360"/>
      </w:pPr>
      <w:rPr>
        <w:rFonts w:hAnsi="Courier New" w:hint="default"/>
      </w:rPr>
    </w:lvl>
    <w:lvl w:ilvl="2" w:tplc="B43CEFB2">
      <w:start w:val="1"/>
      <w:numFmt w:val="bullet"/>
      <w:lvlText w:val=""/>
      <w:lvlJc w:val="left"/>
      <w:pPr>
        <w:tabs>
          <w:tab w:val="num" w:pos="1440"/>
        </w:tabs>
        <w:ind w:left="1440" w:hanging="360"/>
      </w:pPr>
      <w:rPr>
        <w:rFonts w:ascii="Symbol" w:hAnsi="Symbol" w:hint="default"/>
        <w:sz w:val="20"/>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4AD873B8"/>
    <w:multiLevelType w:val="hybridMultilevel"/>
    <w:tmpl w:val="67883B86"/>
    <w:lvl w:ilvl="0" w:tplc="9AE4C222">
      <w:start w:val="1"/>
      <w:numFmt w:val="bullet"/>
      <w:lvlText w:val=""/>
      <w:lvlJc w:val="left"/>
      <w:pPr>
        <w:tabs>
          <w:tab w:val="num" w:pos="1160"/>
        </w:tabs>
        <w:ind w:left="1160" w:hanging="360"/>
      </w:pPr>
      <w:rPr>
        <w:rFonts w:ascii="Symbol" w:hAnsi="Symbol" w:hint="default"/>
        <w:b w:val="0"/>
        <w:i w:val="0"/>
        <w:sz w:val="24"/>
      </w:rPr>
    </w:lvl>
    <w:lvl w:ilvl="1" w:tplc="04090003" w:tentative="1">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24">
    <w:nsid w:val="4BD43A00"/>
    <w:multiLevelType w:val="hybridMultilevel"/>
    <w:tmpl w:val="AE28B62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nsid w:val="4ED74FF4"/>
    <w:multiLevelType w:val="hybridMultilevel"/>
    <w:tmpl w:val="2F30C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601931"/>
    <w:multiLevelType w:val="hybridMultilevel"/>
    <w:tmpl w:val="4B36C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B05246"/>
    <w:multiLevelType w:val="hybridMultilevel"/>
    <w:tmpl w:val="5C4E8818"/>
    <w:lvl w:ilvl="0" w:tplc="9AE4C222">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085F6B"/>
    <w:multiLevelType w:val="hybridMultilevel"/>
    <w:tmpl w:val="9326A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C51A6A"/>
    <w:multiLevelType w:val="hybridMultilevel"/>
    <w:tmpl w:val="0940454C"/>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A2620E"/>
    <w:multiLevelType w:val="hybridMultilevel"/>
    <w:tmpl w:val="8EFAB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690753"/>
    <w:multiLevelType w:val="hybridMultilevel"/>
    <w:tmpl w:val="4C164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334982"/>
    <w:multiLevelType w:val="hybridMultilevel"/>
    <w:tmpl w:val="A5BEF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5A167D"/>
    <w:multiLevelType w:val="hybridMultilevel"/>
    <w:tmpl w:val="E3EA4C68"/>
    <w:lvl w:ilvl="0" w:tplc="9AE4C222">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1934CD"/>
    <w:multiLevelType w:val="hybridMultilevel"/>
    <w:tmpl w:val="D6506904"/>
    <w:lvl w:ilvl="0" w:tplc="3E406D1E">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A42943"/>
    <w:multiLevelType w:val="hybridMultilevel"/>
    <w:tmpl w:val="2F54F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6A5A45"/>
    <w:multiLevelType w:val="hybridMultilevel"/>
    <w:tmpl w:val="4E1E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903254"/>
    <w:multiLevelType w:val="hybridMultilevel"/>
    <w:tmpl w:val="00F4F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FA5B5F"/>
    <w:multiLevelType w:val="hybridMultilevel"/>
    <w:tmpl w:val="33E678CE"/>
    <w:lvl w:ilvl="0" w:tplc="776E498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E65F41"/>
    <w:multiLevelType w:val="hybridMultilevel"/>
    <w:tmpl w:val="CA7CA6C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0">
    <w:nsid w:val="726A1A99"/>
    <w:multiLevelType w:val="hybridMultilevel"/>
    <w:tmpl w:val="2B884C92"/>
    <w:lvl w:ilvl="0" w:tplc="9AE4C222">
      <w:start w:val="1"/>
      <w:numFmt w:val="bullet"/>
      <w:lvlText w:val=""/>
      <w:lvlJc w:val="left"/>
      <w:pPr>
        <w:tabs>
          <w:tab w:val="num" w:pos="1160"/>
        </w:tabs>
        <w:ind w:left="1160" w:hanging="360"/>
      </w:pPr>
      <w:rPr>
        <w:rFonts w:ascii="Symbol" w:hAnsi="Symbol" w:hint="default"/>
        <w:b w:val="0"/>
        <w:i w:val="0"/>
        <w:sz w:val="24"/>
      </w:rPr>
    </w:lvl>
    <w:lvl w:ilvl="1" w:tplc="04090003">
      <w:start w:val="1"/>
      <w:numFmt w:val="bullet"/>
      <w:lvlText w:val="o"/>
      <w:lvlJc w:val="left"/>
      <w:pPr>
        <w:tabs>
          <w:tab w:val="num" w:pos="1880"/>
        </w:tabs>
        <w:ind w:left="1880" w:hanging="360"/>
      </w:pPr>
      <w:rPr>
        <w:rFonts w:ascii="Courier New" w:hAnsi="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41">
    <w:nsid w:val="738D3C86"/>
    <w:multiLevelType w:val="hybridMultilevel"/>
    <w:tmpl w:val="C61A625E"/>
    <w:lvl w:ilvl="0" w:tplc="3D5EB5F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3541B5"/>
    <w:multiLevelType w:val="hybridMultilevel"/>
    <w:tmpl w:val="4FD65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B47837"/>
    <w:multiLevelType w:val="hybridMultilevel"/>
    <w:tmpl w:val="4F004156"/>
    <w:lvl w:ilvl="0" w:tplc="9AE4C222">
      <w:start w:val="1"/>
      <w:numFmt w:val="bullet"/>
      <w:lvlText w:val=""/>
      <w:lvlJc w:val="left"/>
      <w:pPr>
        <w:tabs>
          <w:tab w:val="num" w:pos="2520"/>
        </w:tabs>
        <w:ind w:left="2520" w:hanging="360"/>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4"/>
  </w:num>
  <w:num w:numId="3">
    <w:abstractNumId w:val="39"/>
  </w:num>
  <w:num w:numId="4">
    <w:abstractNumId w:val="8"/>
  </w:num>
  <w:num w:numId="5">
    <w:abstractNumId w:val="22"/>
  </w:num>
  <w:num w:numId="6">
    <w:abstractNumId w:val="0"/>
  </w:num>
  <w:num w:numId="7">
    <w:abstractNumId w:val="23"/>
  </w:num>
  <w:num w:numId="8">
    <w:abstractNumId w:val="40"/>
  </w:num>
  <w:num w:numId="9">
    <w:abstractNumId w:val="17"/>
  </w:num>
  <w:num w:numId="10">
    <w:abstractNumId w:val="13"/>
  </w:num>
  <w:num w:numId="11">
    <w:abstractNumId w:val="18"/>
  </w:num>
  <w:num w:numId="12">
    <w:abstractNumId w:val="43"/>
  </w:num>
  <w:num w:numId="13">
    <w:abstractNumId w:val="16"/>
  </w:num>
  <w:num w:numId="14">
    <w:abstractNumId w:val="33"/>
  </w:num>
  <w:num w:numId="15">
    <w:abstractNumId w:val="12"/>
  </w:num>
  <w:num w:numId="16">
    <w:abstractNumId w:val="15"/>
  </w:num>
  <w:num w:numId="17">
    <w:abstractNumId w:val="2"/>
  </w:num>
  <w:num w:numId="18">
    <w:abstractNumId w:val="3"/>
  </w:num>
  <w:num w:numId="19">
    <w:abstractNumId w:val="20"/>
  </w:num>
  <w:num w:numId="20">
    <w:abstractNumId w:val="34"/>
  </w:num>
  <w:num w:numId="21">
    <w:abstractNumId w:val="7"/>
  </w:num>
  <w:num w:numId="22">
    <w:abstractNumId w:val="21"/>
  </w:num>
  <w:num w:numId="23">
    <w:abstractNumId w:val="29"/>
  </w:num>
  <w:num w:numId="24">
    <w:abstractNumId w:val="1"/>
  </w:num>
  <w:num w:numId="25">
    <w:abstractNumId w:val="38"/>
  </w:num>
  <w:num w:numId="26">
    <w:abstractNumId w:val="11"/>
  </w:num>
  <w:num w:numId="27">
    <w:abstractNumId w:val="35"/>
  </w:num>
  <w:num w:numId="28">
    <w:abstractNumId w:val="4"/>
  </w:num>
  <w:num w:numId="29">
    <w:abstractNumId w:val="42"/>
  </w:num>
  <w:num w:numId="30">
    <w:abstractNumId w:val="31"/>
  </w:num>
  <w:num w:numId="31">
    <w:abstractNumId w:val="25"/>
  </w:num>
  <w:num w:numId="32">
    <w:abstractNumId w:val="26"/>
  </w:num>
  <w:num w:numId="33">
    <w:abstractNumId w:val="10"/>
  </w:num>
  <w:num w:numId="34">
    <w:abstractNumId w:val="27"/>
  </w:num>
  <w:num w:numId="35">
    <w:abstractNumId w:val="6"/>
  </w:num>
  <w:num w:numId="36">
    <w:abstractNumId w:val="5"/>
  </w:num>
  <w:num w:numId="37">
    <w:abstractNumId w:val="28"/>
  </w:num>
  <w:num w:numId="38">
    <w:abstractNumId w:val="30"/>
  </w:num>
  <w:num w:numId="39">
    <w:abstractNumId w:val="32"/>
  </w:num>
  <w:num w:numId="40">
    <w:abstractNumId w:val="41"/>
  </w:num>
  <w:num w:numId="41">
    <w:abstractNumId w:val="36"/>
  </w:num>
  <w:num w:numId="42">
    <w:abstractNumId w:val="19"/>
  </w:num>
  <w:num w:numId="43">
    <w:abstractNumId w:val="14"/>
  </w:num>
  <w:num w:numId="44">
    <w:abstractNumId w:val="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B87C0F"/>
    <w:rsid w:val="00017575"/>
    <w:rsid w:val="00021130"/>
    <w:rsid w:val="00025C5F"/>
    <w:rsid w:val="0003492C"/>
    <w:rsid w:val="00047F8A"/>
    <w:rsid w:val="000648DF"/>
    <w:rsid w:val="00085081"/>
    <w:rsid w:val="0009271F"/>
    <w:rsid w:val="000A04B5"/>
    <w:rsid w:val="000A25B5"/>
    <w:rsid w:val="000B39A4"/>
    <w:rsid w:val="000B6A62"/>
    <w:rsid w:val="000C0234"/>
    <w:rsid w:val="000C2127"/>
    <w:rsid w:val="000C29F5"/>
    <w:rsid w:val="000C70A2"/>
    <w:rsid w:val="000D5556"/>
    <w:rsid w:val="000E0C67"/>
    <w:rsid w:val="000F3FC1"/>
    <w:rsid w:val="00107F3A"/>
    <w:rsid w:val="00110646"/>
    <w:rsid w:val="001202DE"/>
    <w:rsid w:val="001320E4"/>
    <w:rsid w:val="00137A65"/>
    <w:rsid w:val="00141927"/>
    <w:rsid w:val="00142137"/>
    <w:rsid w:val="00144CD2"/>
    <w:rsid w:val="0015658E"/>
    <w:rsid w:val="00157022"/>
    <w:rsid w:val="00157C84"/>
    <w:rsid w:val="0016124B"/>
    <w:rsid w:val="001933C4"/>
    <w:rsid w:val="001A0508"/>
    <w:rsid w:val="001A6CDA"/>
    <w:rsid w:val="001B18F8"/>
    <w:rsid w:val="001D0D66"/>
    <w:rsid w:val="001E20FC"/>
    <w:rsid w:val="001F0B39"/>
    <w:rsid w:val="001F295D"/>
    <w:rsid w:val="001F4F04"/>
    <w:rsid w:val="001F52BA"/>
    <w:rsid w:val="00200EFB"/>
    <w:rsid w:val="00224862"/>
    <w:rsid w:val="002372F0"/>
    <w:rsid w:val="002418A3"/>
    <w:rsid w:val="00245A48"/>
    <w:rsid w:val="00245CC5"/>
    <w:rsid w:val="00255D00"/>
    <w:rsid w:val="00277ADB"/>
    <w:rsid w:val="00281843"/>
    <w:rsid w:val="002A6C27"/>
    <w:rsid w:val="002A76CE"/>
    <w:rsid w:val="002D3557"/>
    <w:rsid w:val="002E29ED"/>
    <w:rsid w:val="002E47AC"/>
    <w:rsid w:val="00315896"/>
    <w:rsid w:val="00336CAC"/>
    <w:rsid w:val="00337DDC"/>
    <w:rsid w:val="003605BA"/>
    <w:rsid w:val="003651C4"/>
    <w:rsid w:val="00365BA6"/>
    <w:rsid w:val="00365D98"/>
    <w:rsid w:val="00384CED"/>
    <w:rsid w:val="00394F9D"/>
    <w:rsid w:val="003B7717"/>
    <w:rsid w:val="003D22FF"/>
    <w:rsid w:val="003D374A"/>
    <w:rsid w:val="003D41FB"/>
    <w:rsid w:val="003D6062"/>
    <w:rsid w:val="00401092"/>
    <w:rsid w:val="00405CC4"/>
    <w:rsid w:val="0040739E"/>
    <w:rsid w:val="00414A88"/>
    <w:rsid w:val="0041608C"/>
    <w:rsid w:val="004239C3"/>
    <w:rsid w:val="004344A8"/>
    <w:rsid w:val="00445642"/>
    <w:rsid w:val="0045253A"/>
    <w:rsid w:val="00452F7F"/>
    <w:rsid w:val="0045572D"/>
    <w:rsid w:val="004654A5"/>
    <w:rsid w:val="0046667B"/>
    <w:rsid w:val="00490B2B"/>
    <w:rsid w:val="004A3866"/>
    <w:rsid w:val="004B49EA"/>
    <w:rsid w:val="004B7445"/>
    <w:rsid w:val="004C77E7"/>
    <w:rsid w:val="004F0040"/>
    <w:rsid w:val="004F19FC"/>
    <w:rsid w:val="004F3393"/>
    <w:rsid w:val="005017C9"/>
    <w:rsid w:val="00516C27"/>
    <w:rsid w:val="00522339"/>
    <w:rsid w:val="0053396E"/>
    <w:rsid w:val="00540742"/>
    <w:rsid w:val="005412C6"/>
    <w:rsid w:val="00562729"/>
    <w:rsid w:val="00564B3F"/>
    <w:rsid w:val="00567E4C"/>
    <w:rsid w:val="00567EAE"/>
    <w:rsid w:val="005871F2"/>
    <w:rsid w:val="005B0A79"/>
    <w:rsid w:val="005B1DEE"/>
    <w:rsid w:val="005B60C4"/>
    <w:rsid w:val="005B776A"/>
    <w:rsid w:val="005C2691"/>
    <w:rsid w:val="005C451E"/>
    <w:rsid w:val="005C51CA"/>
    <w:rsid w:val="005D5CA9"/>
    <w:rsid w:val="005E54CE"/>
    <w:rsid w:val="005F75BF"/>
    <w:rsid w:val="00602928"/>
    <w:rsid w:val="00603206"/>
    <w:rsid w:val="0062424B"/>
    <w:rsid w:val="0064396C"/>
    <w:rsid w:val="00645E31"/>
    <w:rsid w:val="006655B9"/>
    <w:rsid w:val="00666CE8"/>
    <w:rsid w:val="006670A5"/>
    <w:rsid w:val="0067457B"/>
    <w:rsid w:val="00674881"/>
    <w:rsid w:val="00681E63"/>
    <w:rsid w:val="00684432"/>
    <w:rsid w:val="006B7EB7"/>
    <w:rsid w:val="006C3FB3"/>
    <w:rsid w:val="006C5748"/>
    <w:rsid w:val="006E1D9B"/>
    <w:rsid w:val="006E4118"/>
    <w:rsid w:val="006E6CDB"/>
    <w:rsid w:val="007255C1"/>
    <w:rsid w:val="007339A3"/>
    <w:rsid w:val="0073417B"/>
    <w:rsid w:val="007349A1"/>
    <w:rsid w:val="00742739"/>
    <w:rsid w:val="00743495"/>
    <w:rsid w:val="00744DB2"/>
    <w:rsid w:val="00750084"/>
    <w:rsid w:val="0075024E"/>
    <w:rsid w:val="00752D4F"/>
    <w:rsid w:val="00756A81"/>
    <w:rsid w:val="00761178"/>
    <w:rsid w:val="007637B7"/>
    <w:rsid w:val="0077001D"/>
    <w:rsid w:val="00771729"/>
    <w:rsid w:val="00772785"/>
    <w:rsid w:val="00775FDB"/>
    <w:rsid w:val="00784B9D"/>
    <w:rsid w:val="00784C57"/>
    <w:rsid w:val="007902E0"/>
    <w:rsid w:val="007B1850"/>
    <w:rsid w:val="007B1FB2"/>
    <w:rsid w:val="007B5374"/>
    <w:rsid w:val="007C7253"/>
    <w:rsid w:val="007D35FD"/>
    <w:rsid w:val="007E0D3F"/>
    <w:rsid w:val="007E6057"/>
    <w:rsid w:val="007E7D41"/>
    <w:rsid w:val="007F6515"/>
    <w:rsid w:val="00813F7D"/>
    <w:rsid w:val="00817331"/>
    <w:rsid w:val="008350A2"/>
    <w:rsid w:val="008405DF"/>
    <w:rsid w:val="00846A20"/>
    <w:rsid w:val="00847665"/>
    <w:rsid w:val="00851C2E"/>
    <w:rsid w:val="008614CB"/>
    <w:rsid w:val="008654F7"/>
    <w:rsid w:val="00870AAA"/>
    <w:rsid w:val="008772B2"/>
    <w:rsid w:val="008861CA"/>
    <w:rsid w:val="008903F2"/>
    <w:rsid w:val="008B643D"/>
    <w:rsid w:val="008E231B"/>
    <w:rsid w:val="008E559F"/>
    <w:rsid w:val="008F40C7"/>
    <w:rsid w:val="008F4D15"/>
    <w:rsid w:val="00904052"/>
    <w:rsid w:val="009242A5"/>
    <w:rsid w:val="009510AA"/>
    <w:rsid w:val="00960AA8"/>
    <w:rsid w:val="00965723"/>
    <w:rsid w:val="009733F6"/>
    <w:rsid w:val="009851D3"/>
    <w:rsid w:val="0098640F"/>
    <w:rsid w:val="00991CB3"/>
    <w:rsid w:val="00995471"/>
    <w:rsid w:val="009A6C59"/>
    <w:rsid w:val="009A77A1"/>
    <w:rsid w:val="009B4CE7"/>
    <w:rsid w:val="009B6E5C"/>
    <w:rsid w:val="009C3258"/>
    <w:rsid w:val="009D0F92"/>
    <w:rsid w:val="009E133C"/>
    <w:rsid w:val="009F3AAE"/>
    <w:rsid w:val="00A10B97"/>
    <w:rsid w:val="00A34992"/>
    <w:rsid w:val="00A35242"/>
    <w:rsid w:val="00A36B91"/>
    <w:rsid w:val="00A370E9"/>
    <w:rsid w:val="00A442F0"/>
    <w:rsid w:val="00A45542"/>
    <w:rsid w:val="00A478D2"/>
    <w:rsid w:val="00A51EA5"/>
    <w:rsid w:val="00A570F9"/>
    <w:rsid w:val="00A66332"/>
    <w:rsid w:val="00A73D79"/>
    <w:rsid w:val="00A7656C"/>
    <w:rsid w:val="00A818E0"/>
    <w:rsid w:val="00A96F7C"/>
    <w:rsid w:val="00AA474F"/>
    <w:rsid w:val="00AB3D88"/>
    <w:rsid w:val="00AB7185"/>
    <w:rsid w:val="00AB73EB"/>
    <w:rsid w:val="00AC216A"/>
    <w:rsid w:val="00AC708A"/>
    <w:rsid w:val="00AE19F0"/>
    <w:rsid w:val="00AE3295"/>
    <w:rsid w:val="00AF53B1"/>
    <w:rsid w:val="00B14AED"/>
    <w:rsid w:val="00B17475"/>
    <w:rsid w:val="00B3400B"/>
    <w:rsid w:val="00B41399"/>
    <w:rsid w:val="00B4249A"/>
    <w:rsid w:val="00B47B96"/>
    <w:rsid w:val="00B51880"/>
    <w:rsid w:val="00B62FFC"/>
    <w:rsid w:val="00B630C8"/>
    <w:rsid w:val="00B67A69"/>
    <w:rsid w:val="00B706ED"/>
    <w:rsid w:val="00B71C2F"/>
    <w:rsid w:val="00B87C0F"/>
    <w:rsid w:val="00B90B21"/>
    <w:rsid w:val="00B925ED"/>
    <w:rsid w:val="00B96198"/>
    <w:rsid w:val="00BA111D"/>
    <w:rsid w:val="00BA192C"/>
    <w:rsid w:val="00BB2F23"/>
    <w:rsid w:val="00BC431A"/>
    <w:rsid w:val="00BC4D28"/>
    <w:rsid w:val="00BE1981"/>
    <w:rsid w:val="00BF2F7D"/>
    <w:rsid w:val="00C06BC4"/>
    <w:rsid w:val="00C11B30"/>
    <w:rsid w:val="00C36AB4"/>
    <w:rsid w:val="00C37B58"/>
    <w:rsid w:val="00C50295"/>
    <w:rsid w:val="00C66260"/>
    <w:rsid w:val="00C75C28"/>
    <w:rsid w:val="00C859FF"/>
    <w:rsid w:val="00C95495"/>
    <w:rsid w:val="00CC5121"/>
    <w:rsid w:val="00CD205E"/>
    <w:rsid w:val="00CF0DB1"/>
    <w:rsid w:val="00D0456A"/>
    <w:rsid w:val="00D140C6"/>
    <w:rsid w:val="00D2367C"/>
    <w:rsid w:val="00D27C23"/>
    <w:rsid w:val="00D329F7"/>
    <w:rsid w:val="00D34318"/>
    <w:rsid w:val="00D41B87"/>
    <w:rsid w:val="00D41D55"/>
    <w:rsid w:val="00D45E13"/>
    <w:rsid w:val="00D57D2B"/>
    <w:rsid w:val="00D60239"/>
    <w:rsid w:val="00D651C3"/>
    <w:rsid w:val="00D73C52"/>
    <w:rsid w:val="00D902D8"/>
    <w:rsid w:val="00D91A2A"/>
    <w:rsid w:val="00D9255C"/>
    <w:rsid w:val="00D96286"/>
    <w:rsid w:val="00DA127B"/>
    <w:rsid w:val="00DC465F"/>
    <w:rsid w:val="00E11BB0"/>
    <w:rsid w:val="00E12F3B"/>
    <w:rsid w:val="00E2217D"/>
    <w:rsid w:val="00E273BD"/>
    <w:rsid w:val="00E3012E"/>
    <w:rsid w:val="00E30AD5"/>
    <w:rsid w:val="00E4038F"/>
    <w:rsid w:val="00E4420A"/>
    <w:rsid w:val="00E63A94"/>
    <w:rsid w:val="00E6687C"/>
    <w:rsid w:val="00E73121"/>
    <w:rsid w:val="00E86C26"/>
    <w:rsid w:val="00E93D66"/>
    <w:rsid w:val="00E93E46"/>
    <w:rsid w:val="00E9645C"/>
    <w:rsid w:val="00EA00A1"/>
    <w:rsid w:val="00EC0852"/>
    <w:rsid w:val="00EC291A"/>
    <w:rsid w:val="00EC675B"/>
    <w:rsid w:val="00EC77BD"/>
    <w:rsid w:val="00ED080F"/>
    <w:rsid w:val="00ED4FC0"/>
    <w:rsid w:val="00EE70C1"/>
    <w:rsid w:val="00EF55CC"/>
    <w:rsid w:val="00EF60AB"/>
    <w:rsid w:val="00EF67DF"/>
    <w:rsid w:val="00F135AE"/>
    <w:rsid w:val="00F15CF5"/>
    <w:rsid w:val="00F1637D"/>
    <w:rsid w:val="00F176EC"/>
    <w:rsid w:val="00F20BA9"/>
    <w:rsid w:val="00F25C5F"/>
    <w:rsid w:val="00F2687E"/>
    <w:rsid w:val="00F26F81"/>
    <w:rsid w:val="00F330D0"/>
    <w:rsid w:val="00F34A54"/>
    <w:rsid w:val="00F65D55"/>
    <w:rsid w:val="00F67403"/>
    <w:rsid w:val="00F718F8"/>
    <w:rsid w:val="00F749EF"/>
    <w:rsid w:val="00F8146D"/>
    <w:rsid w:val="00F87378"/>
    <w:rsid w:val="00FA2724"/>
    <w:rsid w:val="00FA2DF5"/>
    <w:rsid w:val="00FA4F69"/>
    <w:rsid w:val="00FA63D3"/>
    <w:rsid w:val="00FB1D3A"/>
    <w:rsid w:val="00FB1DC0"/>
    <w:rsid w:val="00FD74F2"/>
    <w:rsid w:val="00FE247D"/>
    <w:rsid w:val="00FE547E"/>
    <w:rsid w:val="00FF4D38"/>
    <w:rsid w:val="00FF6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C0F"/>
    <w:rPr>
      <w:sz w:val="24"/>
      <w:szCs w:val="24"/>
    </w:rPr>
  </w:style>
  <w:style w:type="paragraph" w:styleId="Heading1">
    <w:name w:val="heading 1"/>
    <w:basedOn w:val="Normal"/>
    <w:next w:val="Normal"/>
    <w:link w:val="Heading1Char"/>
    <w:qFormat/>
    <w:rsid w:val="00EF60AB"/>
    <w:pPr>
      <w:keepNext/>
      <w:jc w:val="center"/>
      <w:outlineLvl w:val="0"/>
    </w:pPr>
    <w:rPr>
      <w:sz w:val="28"/>
    </w:rPr>
  </w:style>
  <w:style w:type="paragraph" w:styleId="Heading2">
    <w:name w:val="heading 2"/>
    <w:basedOn w:val="Normal"/>
    <w:next w:val="Normal"/>
    <w:qFormat/>
    <w:rsid w:val="00CD205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60AB"/>
    <w:pPr>
      <w:keepNext/>
      <w:spacing w:before="240" w:after="60"/>
      <w:outlineLvl w:val="2"/>
    </w:pPr>
    <w:rPr>
      <w:rFonts w:ascii="Arial" w:hAnsi="Arial" w:cs="Arial"/>
      <w:b/>
      <w:bCs/>
      <w:sz w:val="26"/>
      <w:szCs w:val="26"/>
    </w:rPr>
  </w:style>
  <w:style w:type="paragraph" w:styleId="Heading4">
    <w:name w:val="heading 4"/>
    <w:basedOn w:val="Normal"/>
    <w:next w:val="Normal"/>
    <w:qFormat/>
    <w:rsid w:val="009C3258"/>
    <w:pPr>
      <w:keepNext/>
      <w:spacing w:before="240" w:after="60"/>
      <w:outlineLvl w:val="3"/>
    </w:pPr>
    <w:rPr>
      <w:b/>
      <w:bCs/>
      <w:sz w:val="28"/>
      <w:szCs w:val="28"/>
    </w:rPr>
  </w:style>
  <w:style w:type="paragraph" w:styleId="Heading5">
    <w:name w:val="heading 5"/>
    <w:basedOn w:val="Normal"/>
    <w:next w:val="Normal"/>
    <w:qFormat/>
    <w:rsid w:val="00EF60A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7C0F"/>
    <w:pPr>
      <w:jc w:val="center"/>
    </w:pPr>
    <w:rPr>
      <w:b/>
      <w:i/>
      <w:sz w:val="28"/>
      <w:szCs w:val="20"/>
    </w:rPr>
  </w:style>
  <w:style w:type="paragraph" w:styleId="BodyText3">
    <w:name w:val="Body Text 3"/>
    <w:basedOn w:val="Normal"/>
    <w:link w:val="BodyText3Char"/>
    <w:rsid w:val="00B87C0F"/>
    <w:pPr>
      <w:suppressAutoHyphens/>
      <w:spacing w:line="240" w:lineRule="atLeast"/>
      <w:jc w:val="both"/>
    </w:pPr>
    <w:rPr>
      <w:spacing w:val="-3"/>
    </w:rPr>
  </w:style>
  <w:style w:type="table" w:styleId="TableGrid">
    <w:name w:val="Table Grid"/>
    <w:basedOn w:val="TableNormal"/>
    <w:rsid w:val="00B87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Lstatement">
    <w:name w:val="SOL statement"/>
    <w:basedOn w:val="Normal"/>
    <w:next w:val="Normal"/>
    <w:rsid w:val="00602928"/>
    <w:pPr>
      <w:keepNext/>
      <w:ind w:left="720" w:hanging="720"/>
    </w:pPr>
    <w:rPr>
      <w:sz w:val="22"/>
      <w:szCs w:val="20"/>
    </w:rPr>
  </w:style>
  <w:style w:type="paragraph" w:styleId="BalloonText">
    <w:name w:val="Balloon Text"/>
    <w:basedOn w:val="Normal"/>
    <w:semiHidden/>
    <w:rsid w:val="0040739E"/>
    <w:rPr>
      <w:rFonts w:ascii="Tahoma" w:hAnsi="Tahoma" w:cs="Tahoma"/>
      <w:sz w:val="16"/>
      <w:szCs w:val="16"/>
    </w:rPr>
  </w:style>
  <w:style w:type="paragraph" w:styleId="BodyTextIndent3">
    <w:name w:val="Body Text Indent 3"/>
    <w:basedOn w:val="Normal"/>
    <w:rsid w:val="00EF60AB"/>
    <w:pPr>
      <w:spacing w:after="120"/>
      <w:ind w:left="360"/>
    </w:pPr>
    <w:rPr>
      <w:sz w:val="16"/>
      <w:szCs w:val="16"/>
    </w:rPr>
  </w:style>
  <w:style w:type="paragraph" w:styleId="Footer">
    <w:name w:val="footer"/>
    <w:basedOn w:val="Normal"/>
    <w:rsid w:val="00EF60AB"/>
    <w:pPr>
      <w:tabs>
        <w:tab w:val="center" w:pos="4320"/>
        <w:tab w:val="right" w:pos="8640"/>
      </w:tabs>
    </w:pPr>
  </w:style>
  <w:style w:type="character" w:styleId="PageNumber">
    <w:name w:val="page number"/>
    <w:basedOn w:val="DefaultParagraphFont"/>
    <w:rsid w:val="00EF60AB"/>
  </w:style>
  <w:style w:type="paragraph" w:styleId="Header">
    <w:name w:val="header"/>
    <w:basedOn w:val="Normal"/>
    <w:rsid w:val="00EF60AB"/>
    <w:pPr>
      <w:tabs>
        <w:tab w:val="center" w:pos="4320"/>
        <w:tab w:val="right" w:pos="8640"/>
      </w:tabs>
    </w:pPr>
  </w:style>
  <w:style w:type="paragraph" w:styleId="BodyTextIndent2">
    <w:name w:val="Body Text Indent 2"/>
    <w:basedOn w:val="Normal"/>
    <w:rsid w:val="00A34992"/>
    <w:pPr>
      <w:spacing w:after="120" w:line="480" w:lineRule="auto"/>
      <w:ind w:left="360"/>
    </w:pPr>
  </w:style>
  <w:style w:type="paragraph" w:styleId="EndnoteText">
    <w:name w:val="endnote text"/>
    <w:basedOn w:val="Normal"/>
    <w:semiHidden/>
    <w:rsid w:val="007F6515"/>
    <w:pPr>
      <w:widowControl w:val="0"/>
      <w:autoSpaceDE w:val="0"/>
      <w:autoSpaceDN w:val="0"/>
      <w:adjustRightInd w:val="0"/>
    </w:pPr>
    <w:rPr>
      <w:rFonts w:ascii="CG Times" w:hAnsi="CG Times"/>
      <w:sz w:val="20"/>
    </w:rPr>
  </w:style>
  <w:style w:type="character" w:styleId="Hyperlink">
    <w:name w:val="Hyperlink"/>
    <w:basedOn w:val="DefaultParagraphFont"/>
    <w:rsid w:val="00157022"/>
    <w:rPr>
      <w:color w:val="0000FF"/>
      <w:u w:val="single"/>
    </w:rPr>
  </w:style>
  <w:style w:type="character" w:styleId="FollowedHyperlink">
    <w:name w:val="FollowedHyperlink"/>
    <w:basedOn w:val="DefaultParagraphFont"/>
    <w:rsid w:val="00157022"/>
    <w:rPr>
      <w:color w:val="800080"/>
      <w:u w:val="single"/>
    </w:rPr>
  </w:style>
  <w:style w:type="character" w:customStyle="1" w:styleId="Heading1Char">
    <w:name w:val="Heading 1 Char"/>
    <w:basedOn w:val="DefaultParagraphFont"/>
    <w:link w:val="Heading1"/>
    <w:rsid w:val="00B62FFC"/>
    <w:rPr>
      <w:sz w:val="28"/>
      <w:szCs w:val="24"/>
      <w:lang w:val="en-US" w:eastAsia="en-US" w:bidi="ar-SA"/>
    </w:rPr>
  </w:style>
  <w:style w:type="character" w:customStyle="1" w:styleId="BodyText3Char">
    <w:name w:val="Body Text 3 Char"/>
    <w:basedOn w:val="DefaultParagraphFont"/>
    <w:link w:val="BodyText3"/>
    <w:rsid w:val="009E133C"/>
    <w:rPr>
      <w:spacing w:val="-3"/>
      <w:sz w:val="24"/>
      <w:szCs w:val="24"/>
    </w:rPr>
  </w:style>
  <w:style w:type="paragraph" w:styleId="ListParagraph">
    <w:name w:val="List Paragraph"/>
    <w:basedOn w:val="Normal"/>
    <w:uiPriority w:val="34"/>
    <w:qFormat/>
    <w:rsid w:val="00E73121"/>
    <w:pPr>
      <w:ind w:left="720"/>
      <w:contextualSpacing/>
    </w:pPr>
  </w:style>
</w:styles>
</file>

<file path=word/webSettings.xml><?xml version="1.0" encoding="utf-8"?>
<w:webSettings xmlns:r="http://schemas.openxmlformats.org/officeDocument/2006/relationships" xmlns:w="http://schemas.openxmlformats.org/wordprocessingml/2006/main">
  <w:divs>
    <w:div w:id="1440564254">
      <w:bodyDiv w:val="1"/>
      <w:marLeft w:val="0"/>
      <w:marRight w:val="0"/>
      <w:marTop w:val="0"/>
      <w:marBottom w:val="0"/>
      <w:divBdr>
        <w:top w:val="none" w:sz="0" w:space="0" w:color="auto"/>
        <w:left w:val="none" w:sz="0" w:space="0" w:color="auto"/>
        <w:bottom w:val="none" w:sz="0" w:space="0" w:color="auto"/>
        <w:right w:val="none" w:sz="0" w:space="0" w:color="auto"/>
      </w:divBdr>
    </w:div>
    <w:div w:id="19674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ucs.ox.ac.uk/ltg/projects/jtap/tutorials/intro/info.html" TargetMode="Externa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13505</Words>
  <Characters>76979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Unit Title</vt:lpstr>
    </vt:vector>
  </TitlesOfParts>
  <Company>Virginia Beach Public Schools</Company>
  <LinksUpToDate>false</LinksUpToDate>
  <CharactersWithSpaces>90304</CharactersWithSpaces>
  <SharedDoc>false</SharedDoc>
  <HLinks>
    <vt:vector size="108" baseType="variant">
      <vt:variant>
        <vt:i4>3866655</vt:i4>
      </vt:variant>
      <vt:variant>
        <vt:i4>55</vt:i4>
      </vt:variant>
      <vt:variant>
        <vt:i4>0</vt:i4>
      </vt:variant>
      <vt:variant>
        <vt:i4>5</vt:i4>
      </vt:variant>
      <vt:variant>
        <vt:lpwstr/>
      </vt:variant>
      <vt:variant>
        <vt:lpwstr>_Group_Poetry_Project</vt:lpwstr>
      </vt:variant>
      <vt:variant>
        <vt:i4>2555962</vt:i4>
      </vt:variant>
      <vt:variant>
        <vt:i4>52</vt:i4>
      </vt:variant>
      <vt:variant>
        <vt:i4>0</vt:i4>
      </vt:variant>
      <vt:variant>
        <vt:i4>5</vt:i4>
      </vt:variant>
      <vt:variant>
        <vt:lpwstr/>
      </vt:variant>
      <vt:variant>
        <vt:lpwstr>_Sonnet_Fever</vt:lpwstr>
      </vt:variant>
      <vt:variant>
        <vt:i4>8126522</vt:i4>
      </vt:variant>
      <vt:variant>
        <vt:i4>49</vt:i4>
      </vt:variant>
      <vt:variant>
        <vt:i4>0</vt:i4>
      </vt:variant>
      <vt:variant>
        <vt:i4>5</vt:i4>
      </vt:variant>
      <vt:variant>
        <vt:lpwstr/>
      </vt:variant>
      <vt:variant>
        <vt:lpwstr>_Double_Bubble_Map_1</vt:lpwstr>
      </vt:variant>
      <vt:variant>
        <vt:i4>131148</vt:i4>
      </vt:variant>
      <vt:variant>
        <vt:i4>46</vt:i4>
      </vt:variant>
      <vt:variant>
        <vt:i4>0</vt:i4>
      </vt:variant>
      <vt:variant>
        <vt:i4>5</vt:i4>
      </vt:variant>
      <vt:variant>
        <vt:lpwstr/>
      </vt:variant>
      <vt:variant>
        <vt:lpwstr>_Sample_Evaluation_Sheet_1</vt:lpwstr>
      </vt:variant>
      <vt:variant>
        <vt:i4>4456548</vt:i4>
      </vt:variant>
      <vt:variant>
        <vt:i4>43</vt:i4>
      </vt:variant>
      <vt:variant>
        <vt:i4>0</vt:i4>
      </vt:variant>
      <vt:variant>
        <vt:i4>5</vt:i4>
      </vt:variant>
      <vt:variant>
        <vt:lpwstr/>
      </vt:variant>
      <vt:variant>
        <vt:lpwstr>_Research_Planning_Form</vt:lpwstr>
      </vt:variant>
      <vt:variant>
        <vt:i4>1245242</vt:i4>
      </vt:variant>
      <vt:variant>
        <vt:i4>40</vt:i4>
      </vt:variant>
      <vt:variant>
        <vt:i4>0</vt:i4>
      </vt:variant>
      <vt:variant>
        <vt:i4>5</vt:i4>
      </vt:variant>
      <vt:variant>
        <vt:lpwstr/>
      </vt:variant>
      <vt:variant>
        <vt:lpwstr>_REAP</vt:lpwstr>
      </vt:variant>
      <vt:variant>
        <vt:i4>5242974</vt:i4>
      </vt:variant>
      <vt:variant>
        <vt:i4>37</vt:i4>
      </vt:variant>
      <vt:variant>
        <vt:i4>0</vt:i4>
      </vt:variant>
      <vt:variant>
        <vt:i4>5</vt:i4>
      </vt:variant>
      <vt:variant>
        <vt:lpwstr>http://www.oucs.ox.ac.uk/ltg/projects/jtap/tutorials/intro/info.html</vt:lpwstr>
      </vt:variant>
      <vt:variant>
        <vt:lpwstr/>
      </vt:variant>
      <vt:variant>
        <vt:i4>5701743</vt:i4>
      </vt:variant>
      <vt:variant>
        <vt:i4>34</vt:i4>
      </vt:variant>
      <vt:variant>
        <vt:i4>0</vt:i4>
      </vt:variant>
      <vt:variant>
        <vt:i4>5</vt:i4>
      </vt:variant>
      <vt:variant>
        <vt:lpwstr/>
      </vt:variant>
      <vt:variant>
        <vt:lpwstr>_"Ah,_Are_You</vt:lpwstr>
      </vt:variant>
      <vt:variant>
        <vt:i4>5439577</vt:i4>
      </vt:variant>
      <vt:variant>
        <vt:i4>27</vt:i4>
      </vt:variant>
      <vt:variant>
        <vt:i4>0</vt:i4>
      </vt:variant>
      <vt:variant>
        <vt:i4>5</vt:i4>
      </vt:variant>
      <vt:variant>
        <vt:lpwstr/>
      </vt:variant>
      <vt:variant>
        <vt:lpwstr>_Anticipation_Guide</vt:lpwstr>
      </vt:variant>
      <vt:variant>
        <vt:i4>1900573</vt:i4>
      </vt:variant>
      <vt:variant>
        <vt:i4>24</vt:i4>
      </vt:variant>
      <vt:variant>
        <vt:i4>0</vt:i4>
      </vt:variant>
      <vt:variant>
        <vt:i4>5</vt:i4>
      </vt:variant>
      <vt:variant>
        <vt:lpwstr/>
      </vt:variant>
      <vt:variant>
        <vt:lpwstr>_Decisions!_Decisions!</vt:lpwstr>
      </vt:variant>
      <vt:variant>
        <vt:i4>2424856</vt:i4>
      </vt:variant>
      <vt:variant>
        <vt:i4>21</vt:i4>
      </vt:variant>
      <vt:variant>
        <vt:i4>0</vt:i4>
      </vt:variant>
      <vt:variant>
        <vt:i4>5</vt:i4>
      </vt:variant>
      <vt:variant>
        <vt:lpwstr/>
      </vt:variant>
      <vt:variant>
        <vt:lpwstr>_Poetry_Impression_Chart</vt:lpwstr>
      </vt:variant>
      <vt:variant>
        <vt:i4>8069131</vt:i4>
      </vt:variant>
      <vt:variant>
        <vt:i4>18</vt:i4>
      </vt:variant>
      <vt:variant>
        <vt:i4>0</vt:i4>
      </vt:variant>
      <vt:variant>
        <vt:i4>5</vt:i4>
      </vt:variant>
      <vt:variant>
        <vt:lpwstr/>
      </vt:variant>
      <vt:variant>
        <vt:lpwstr>_Shakespeare’s_Sonnets</vt:lpwstr>
      </vt:variant>
      <vt:variant>
        <vt:i4>2097278</vt:i4>
      </vt:variant>
      <vt:variant>
        <vt:i4>15</vt:i4>
      </vt:variant>
      <vt:variant>
        <vt:i4>0</vt:i4>
      </vt:variant>
      <vt:variant>
        <vt:i4>5</vt:i4>
      </vt:variant>
      <vt:variant>
        <vt:lpwstr/>
      </vt:variant>
      <vt:variant>
        <vt:lpwstr>_Elegy_Jot_Chart_1</vt:lpwstr>
      </vt:variant>
      <vt:variant>
        <vt:i4>5832746</vt:i4>
      </vt:variant>
      <vt:variant>
        <vt:i4>12</vt:i4>
      </vt:variant>
      <vt:variant>
        <vt:i4>0</vt:i4>
      </vt:variant>
      <vt:variant>
        <vt:i4>5</vt:i4>
      </vt:variant>
      <vt:variant>
        <vt:lpwstr/>
      </vt:variant>
      <vt:variant>
        <vt:lpwstr>_Jot_Chart_1</vt:lpwstr>
      </vt:variant>
      <vt:variant>
        <vt:i4>3080229</vt:i4>
      </vt:variant>
      <vt:variant>
        <vt:i4>9</vt:i4>
      </vt:variant>
      <vt:variant>
        <vt:i4>0</vt:i4>
      </vt:variant>
      <vt:variant>
        <vt:i4>5</vt:i4>
      </vt:variant>
      <vt:variant>
        <vt:lpwstr/>
      </vt:variant>
      <vt:variant>
        <vt:lpwstr>_Tree_Map</vt:lpwstr>
      </vt:variant>
      <vt:variant>
        <vt:i4>5898335</vt:i4>
      </vt:variant>
      <vt:variant>
        <vt:i4>6</vt:i4>
      </vt:variant>
      <vt:variant>
        <vt:i4>0</vt:i4>
      </vt:variant>
      <vt:variant>
        <vt:i4>5</vt:i4>
      </vt:variant>
      <vt:variant>
        <vt:lpwstr/>
      </vt:variant>
      <vt:variant>
        <vt:lpwstr>_EPIC_WORKSHEET</vt:lpwstr>
      </vt:variant>
      <vt:variant>
        <vt:i4>6815826</vt:i4>
      </vt:variant>
      <vt:variant>
        <vt:i4>3</vt:i4>
      </vt:variant>
      <vt:variant>
        <vt:i4>0</vt:i4>
      </vt:variant>
      <vt:variant>
        <vt:i4>5</vt:i4>
      </vt:variant>
      <vt:variant>
        <vt:lpwstr/>
      </vt:variant>
      <vt:variant>
        <vt:lpwstr>_Roles_for_the</vt:lpwstr>
      </vt:variant>
      <vt:variant>
        <vt:i4>6553707</vt:i4>
      </vt:variant>
      <vt:variant>
        <vt:i4>0</vt:i4>
      </vt:variant>
      <vt:variant>
        <vt:i4>0</vt:i4>
      </vt:variant>
      <vt:variant>
        <vt:i4>5</vt:i4>
      </vt:variant>
      <vt:variant>
        <vt:lpwstr/>
      </vt:variant>
      <vt:variant>
        <vt:lpwstr>_Group_Poetry_Project_1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Virginia Beach Public Schools</dc:creator>
  <cp:lastModifiedBy>ECDEMOTT</cp:lastModifiedBy>
  <cp:revision>2</cp:revision>
  <cp:lastPrinted>2010-07-13T20:28:00Z</cp:lastPrinted>
  <dcterms:created xsi:type="dcterms:W3CDTF">2011-06-27T18:26:00Z</dcterms:created>
  <dcterms:modified xsi:type="dcterms:W3CDTF">2011-06-27T18:26:00Z</dcterms:modified>
</cp:coreProperties>
</file>